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ABD70" w14:textId="77777777" w:rsidR="003315CD" w:rsidRDefault="0082365E">
      <w:pPr>
        <w:pStyle w:val="Textoindependiente"/>
        <w:rPr>
          <w:rFonts w:ascii="Times New Roman"/>
          <w:sz w:val="36"/>
        </w:rPr>
      </w:pPr>
      <w:r>
        <w:rPr>
          <w:rFonts w:ascii="Times New Roman"/>
          <w:noProof/>
          <w:sz w:val="36"/>
        </w:rPr>
        <mc:AlternateContent>
          <mc:Choice Requires="wpg">
            <w:drawing>
              <wp:anchor distT="0" distB="0" distL="0" distR="0" simplePos="0" relativeHeight="15728640" behindDoc="0" locked="0" layoutInCell="1" allowOverlap="1" wp14:anchorId="5309668D" wp14:editId="2AB0211E">
                <wp:simplePos x="0" y="0"/>
                <wp:positionH relativeFrom="page">
                  <wp:posOffset>2159951</wp:posOffset>
                </wp:positionH>
                <wp:positionV relativeFrom="page">
                  <wp:posOffset>0</wp:posOffset>
                </wp:positionV>
                <wp:extent cx="5614035" cy="8826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4035" cy="882650"/>
                          <a:chOff x="0" y="0"/>
                          <a:chExt cx="5614035" cy="882650"/>
                        </a:xfrm>
                      </wpg:grpSpPr>
                      <pic:pic xmlns:pic="http://schemas.openxmlformats.org/drawingml/2006/picture">
                        <pic:nvPicPr>
                          <pic:cNvPr id="2" name="Image 2"/>
                          <pic:cNvPicPr/>
                        </pic:nvPicPr>
                        <pic:blipFill>
                          <a:blip r:embed="rId7" cstate="print"/>
                          <a:stretch>
                            <a:fillRect/>
                          </a:stretch>
                        </pic:blipFill>
                        <pic:spPr>
                          <a:xfrm>
                            <a:off x="0" y="0"/>
                            <a:ext cx="5613972" cy="882519"/>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3911537" y="19824"/>
                            <a:ext cx="1242961" cy="637019"/>
                          </a:xfrm>
                          <a:prstGeom prst="rect">
                            <a:avLst/>
                          </a:prstGeom>
                        </pic:spPr>
                      </pic:pic>
                    </wpg:wgp>
                  </a:graphicData>
                </a:graphic>
              </wp:anchor>
            </w:drawing>
          </mc:Choice>
          <mc:Fallback>
            <w:pict>
              <v:group w14:anchorId="2F655CC4" id="Group 1" o:spid="_x0000_s1026" style="position:absolute;margin-left:170.05pt;margin-top:0;width:442.05pt;height:69.5pt;z-index:15728640;mso-wrap-distance-left:0;mso-wrap-distance-right:0;mso-position-horizontal-relative:page;mso-position-vertical-relative:page" coordsize="56140,8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56139;height:8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">
                  <v:imagedata r:id="rId9" o:title=""/>
                </v:shape>
                <v:shape id="Image 3" o:spid="_x0000_s1028" type="#_x0000_t75" style="position:absolute;left:39115;top:198;width:12429;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">
                  <v:imagedata r:id="rId10" o:title=""/>
                </v:shape>
                <w10:wrap anchorx="page" anchory="page"/>
              </v:group>
            </w:pict>
          </mc:Fallback>
        </mc:AlternateContent>
      </w:r>
    </w:p>
    <w:p w14:paraId="6F823F29" w14:textId="77777777" w:rsidR="003315CD" w:rsidRDefault="003315CD">
      <w:pPr>
        <w:pStyle w:val="Textoindependiente"/>
        <w:rPr>
          <w:rFonts w:ascii="Times New Roman"/>
          <w:sz w:val="36"/>
        </w:rPr>
      </w:pPr>
    </w:p>
    <w:p w14:paraId="72BE010D" w14:textId="77777777" w:rsidR="003315CD" w:rsidRDefault="003315CD">
      <w:pPr>
        <w:pStyle w:val="Textoindependiente"/>
        <w:rPr>
          <w:rFonts w:ascii="Times New Roman"/>
          <w:sz w:val="36"/>
        </w:rPr>
      </w:pPr>
    </w:p>
    <w:p w14:paraId="7E3B44FB" w14:textId="77777777" w:rsidR="003315CD" w:rsidRDefault="003315CD">
      <w:pPr>
        <w:pStyle w:val="Textoindependiente"/>
        <w:rPr>
          <w:rFonts w:ascii="Times New Roman"/>
          <w:sz w:val="36"/>
        </w:rPr>
      </w:pPr>
    </w:p>
    <w:p w14:paraId="42D25BBA" w14:textId="77777777" w:rsidR="003315CD" w:rsidRDefault="003315CD">
      <w:pPr>
        <w:pStyle w:val="Textoindependiente"/>
        <w:rPr>
          <w:rFonts w:ascii="Times New Roman"/>
          <w:sz w:val="36"/>
        </w:rPr>
      </w:pPr>
    </w:p>
    <w:p w14:paraId="1B15C2DE" w14:textId="77777777" w:rsidR="003315CD" w:rsidRDefault="003315CD">
      <w:pPr>
        <w:pStyle w:val="Textoindependiente"/>
        <w:rPr>
          <w:rFonts w:ascii="Times New Roman"/>
          <w:sz w:val="36"/>
        </w:rPr>
      </w:pPr>
    </w:p>
    <w:p w14:paraId="2CE17F63" w14:textId="77777777" w:rsidR="003315CD" w:rsidRDefault="003315CD">
      <w:pPr>
        <w:pStyle w:val="Textoindependiente"/>
        <w:rPr>
          <w:rFonts w:ascii="Times New Roman"/>
          <w:sz w:val="36"/>
        </w:rPr>
      </w:pPr>
    </w:p>
    <w:p w14:paraId="61E0D068" w14:textId="77777777" w:rsidR="003315CD" w:rsidRDefault="003315CD">
      <w:pPr>
        <w:pStyle w:val="Textoindependiente"/>
        <w:rPr>
          <w:rFonts w:ascii="Times New Roman"/>
          <w:sz w:val="36"/>
        </w:rPr>
      </w:pPr>
    </w:p>
    <w:p w14:paraId="08A7FEA6" w14:textId="77777777" w:rsidR="003315CD" w:rsidRDefault="003315CD">
      <w:pPr>
        <w:pStyle w:val="Textoindependiente"/>
        <w:rPr>
          <w:rFonts w:ascii="Times New Roman"/>
          <w:sz w:val="36"/>
        </w:rPr>
      </w:pPr>
    </w:p>
    <w:p w14:paraId="2FE0EA1E" w14:textId="77777777" w:rsidR="003315CD" w:rsidRDefault="003315CD">
      <w:pPr>
        <w:pStyle w:val="Textoindependiente"/>
        <w:spacing w:before="62"/>
        <w:rPr>
          <w:rFonts w:ascii="Times New Roman"/>
          <w:sz w:val="36"/>
        </w:rPr>
      </w:pPr>
    </w:p>
    <w:p w14:paraId="62824322" w14:textId="77777777" w:rsidR="003315CD" w:rsidRDefault="0082365E">
      <w:pPr>
        <w:pStyle w:val="Ttulo"/>
      </w:pPr>
      <w:r>
        <w:t>PLAN</w:t>
      </w:r>
      <w:r>
        <w:rPr>
          <w:spacing w:val="-5"/>
        </w:rPr>
        <w:t xml:space="preserve"> </w:t>
      </w:r>
      <w:r>
        <w:t>DE</w:t>
      </w:r>
      <w:r>
        <w:rPr>
          <w:spacing w:val="-5"/>
        </w:rPr>
        <w:t xml:space="preserve"> </w:t>
      </w:r>
      <w:r>
        <w:t>GESTIÓN</w:t>
      </w:r>
      <w:r>
        <w:rPr>
          <w:spacing w:val="-5"/>
        </w:rPr>
        <w:t xml:space="preserve"> </w:t>
      </w:r>
      <w:r>
        <w:t>DEL</w:t>
      </w:r>
      <w:r>
        <w:rPr>
          <w:spacing w:val="-5"/>
        </w:rPr>
        <w:t xml:space="preserve"> </w:t>
      </w:r>
      <w:r>
        <w:t>RIESGO</w:t>
      </w:r>
      <w:r>
        <w:rPr>
          <w:spacing w:val="-3"/>
        </w:rPr>
        <w:t xml:space="preserve"> </w:t>
      </w:r>
      <w:r>
        <w:t>DE</w:t>
      </w:r>
      <w:r>
        <w:rPr>
          <w:spacing w:val="-5"/>
        </w:rPr>
        <w:t xml:space="preserve"> </w:t>
      </w:r>
      <w:r>
        <w:t>EMERGENCIA</w:t>
      </w:r>
      <w:r>
        <w:rPr>
          <w:spacing w:val="-5"/>
        </w:rPr>
        <w:t xml:space="preserve"> </w:t>
      </w:r>
      <w:r>
        <w:t>Y DESASTRES - SEDE PALERMO</w:t>
      </w:r>
    </w:p>
    <w:p w14:paraId="3A565F12" w14:textId="77777777" w:rsidR="003315CD" w:rsidRDefault="003315CD">
      <w:pPr>
        <w:pStyle w:val="Textoindependiente"/>
        <w:rPr>
          <w:rFonts w:ascii="Tahoma"/>
          <w:sz w:val="36"/>
        </w:rPr>
      </w:pPr>
    </w:p>
    <w:p w14:paraId="1E8A08B6" w14:textId="77777777" w:rsidR="003315CD" w:rsidRDefault="003315CD">
      <w:pPr>
        <w:pStyle w:val="Textoindependiente"/>
        <w:rPr>
          <w:rFonts w:ascii="Tahoma"/>
          <w:sz w:val="36"/>
        </w:rPr>
      </w:pPr>
    </w:p>
    <w:p w14:paraId="307CF96C" w14:textId="77777777" w:rsidR="003315CD" w:rsidRDefault="003315CD">
      <w:pPr>
        <w:pStyle w:val="Textoindependiente"/>
        <w:rPr>
          <w:rFonts w:ascii="Tahoma"/>
          <w:sz w:val="36"/>
        </w:rPr>
      </w:pPr>
    </w:p>
    <w:p w14:paraId="45796CC4" w14:textId="77777777" w:rsidR="003315CD" w:rsidRDefault="003315CD">
      <w:pPr>
        <w:pStyle w:val="Textoindependiente"/>
        <w:rPr>
          <w:rFonts w:ascii="Tahoma"/>
          <w:sz w:val="36"/>
        </w:rPr>
      </w:pPr>
    </w:p>
    <w:p w14:paraId="5E4E6E72" w14:textId="77777777" w:rsidR="003315CD" w:rsidRDefault="003315CD">
      <w:pPr>
        <w:pStyle w:val="Textoindependiente"/>
        <w:rPr>
          <w:rFonts w:ascii="Tahoma"/>
          <w:sz w:val="36"/>
        </w:rPr>
      </w:pPr>
    </w:p>
    <w:p w14:paraId="01F0040D" w14:textId="77777777" w:rsidR="003315CD" w:rsidRDefault="003315CD">
      <w:pPr>
        <w:pStyle w:val="Textoindependiente"/>
        <w:spacing w:before="319"/>
        <w:rPr>
          <w:rFonts w:ascii="Tahoma"/>
          <w:sz w:val="36"/>
        </w:rPr>
      </w:pPr>
    </w:p>
    <w:p w14:paraId="6FD82B21" w14:textId="45A04281" w:rsidR="003315CD" w:rsidRDefault="00AB30D5">
      <w:pPr>
        <w:ind w:left="103" w:right="149"/>
        <w:jc w:val="center"/>
        <w:rPr>
          <w:rFonts w:ascii="Calibri"/>
          <w:b/>
          <w:sz w:val="28"/>
        </w:rPr>
      </w:pPr>
      <w:r>
        <w:rPr>
          <w:rFonts w:ascii="Calibri"/>
          <w:b/>
          <w:sz w:val="28"/>
        </w:rPr>
        <w:t>Nancy Morales</w:t>
      </w:r>
    </w:p>
    <w:p w14:paraId="52FB8AF9" w14:textId="2FFE8DB4" w:rsidR="003315CD" w:rsidRDefault="0082365E">
      <w:pPr>
        <w:spacing w:before="1"/>
        <w:ind w:left="2145" w:right="2195"/>
        <w:jc w:val="center"/>
        <w:rPr>
          <w:rFonts w:ascii="Calibri"/>
          <w:b/>
          <w:sz w:val="28"/>
        </w:rPr>
      </w:pPr>
      <w:r>
        <w:rPr>
          <w:rFonts w:ascii="Calibri"/>
          <w:b/>
          <w:sz w:val="28"/>
        </w:rPr>
        <w:t>Analista</w:t>
      </w:r>
      <w:r>
        <w:rPr>
          <w:rFonts w:ascii="Calibri"/>
          <w:b/>
          <w:spacing w:val="-4"/>
          <w:sz w:val="28"/>
        </w:rPr>
        <w:t xml:space="preserve"> </w:t>
      </w:r>
      <w:r>
        <w:rPr>
          <w:rFonts w:ascii="Calibri"/>
          <w:b/>
          <w:sz w:val="28"/>
        </w:rPr>
        <w:t>de</w:t>
      </w:r>
      <w:r>
        <w:rPr>
          <w:rFonts w:ascii="Calibri"/>
          <w:b/>
          <w:spacing w:val="-5"/>
          <w:sz w:val="28"/>
        </w:rPr>
        <w:t xml:space="preserve"> </w:t>
      </w:r>
      <w:r>
        <w:rPr>
          <w:rFonts w:ascii="Calibri"/>
          <w:b/>
          <w:sz w:val="28"/>
        </w:rPr>
        <w:t>Seguridad</w:t>
      </w:r>
      <w:r>
        <w:rPr>
          <w:rFonts w:ascii="Calibri"/>
          <w:b/>
          <w:spacing w:val="-4"/>
          <w:sz w:val="28"/>
        </w:rPr>
        <w:t xml:space="preserve"> </w:t>
      </w:r>
      <w:r>
        <w:rPr>
          <w:rFonts w:ascii="Calibri"/>
          <w:b/>
          <w:sz w:val="28"/>
        </w:rPr>
        <w:t>y</w:t>
      </w:r>
      <w:r>
        <w:rPr>
          <w:rFonts w:ascii="Calibri"/>
          <w:b/>
          <w:spacing w:val="-7"/>
          <w:sz w:val="28"/>
        </w:rPr>
        <w:t xml:space="preserve"> </w:t>
      </w:r>
      <w:r>
        <w:rPr>
          <w:rFonts w:ascii="Calibri"/>
          <w:b/>
          <w:sz w:val="28"/>
        </w:rPr>
        <w:t>Salud</w:t>
      </w:r>
      <w:r>
        <w:rPr>
          <w:rFonts w:ascii="Calibri"/>
          <w:b/>
          <w:spacing w:val="-5"/>
          <w:sz w:val="28"/>
        </w:rPr>
        <w:t xml:space="preserve"> </w:t>
      </w:r>
      <w:r>
        <w:rPr>
          <w:rFonts w:ascii="Calibri"/>
          <w:b/>
          <w:sz w:val="28"/>
        </w:rPr>
        <w:t>en</w:t>
      </w:r>
      <w:r>
        <w:rPr>
          <w:rFonts w:ascii="Calibri"/>
          <w:b/>
          <w:spacing w:val="-4"/>
          <w:sz w:val="28"/>
        </w:rPr>
        <w:t xml:space="preserve"> </w:t>
      </w:r>
      <w:r>
        <w:rPr>
          <w:rFonts w:ascii="Calibri"/>
          <w:b/>
          <w:sz w:val="28"/>
        </w:rPr>
        <w:t>el</w:t>
      </w:r>
      <w:r>
        <w:rPr>
          <w:rFonts w:ascii="Calibri"/>
          <w:b/>
          <w:spacing w:val="-4"/>
          <w:sz w:val="28"/>
        </w:rPr>
        <w:t xml:space="preserve"> </w:t>
      </w:r>
      <w:r>
        <w:rPr>
          <w:rFonts w:ascii="Calibri"/>
          <w:b/>
          <w:sz w:val="28"/>
        </w:rPr>
        <w:t xml:space="preserve">Trabajo </w:t>
      </w:r>
    </w:p>
    <w:p w14:paraId="170F584A" w14:textId="77777777" w:rsidR="003315CD" w:rsidRDefault="003315CD">
      <w:pPr>
        <w:pStyle w:val="Textoindependiente"/>
        <w:rPr>
          <w:rFonts w:ascii="Calibri"/>
          <w:b/>
          <w:sz w:val="28"/>
        </w:rPr>
      </w:pPr>
    </w:p>
    <w:p w14:paraId="42BABC97" w14:textId="77777777" w:rsidR="003315CD" w:rsidRDefault="003315CD">
      <w:pPr>
        <w:pStyle w:val="Textoindependiente"/>
        <w:rPr>
          <w:rFonts w:ascii="Calibri"/>
          <w:b/>
          <w:sz w:val="28"/>
        </w:rPr>
      </w:pPr>
    </w:p>
    <w:p w14:paraId="10E1BF0E" w14:textId="77777777" w:rsidR="003315CD" w:rsidRDefault="003315CD">
      <w:pPr>
        <w:pStyle w:val="Textoindependiente"/>
        <w:rPr>
          <w:rFonts w:ascii="Calibri"/>
          <w:b/>
          <w:sz w:val="28"/>
        </w:rPr>
      </w:pPr>
    </w:p>
    <w:p w14:paraId="3F6B3987" w14:textId="77777777" w:rsidR="003315CD" w:rsidRDefault="003315CD">
      <w:pPr>
        <w:pStyle w:val="Textoindependiente"/>
        <w:rPr>
          <w:rFonts w:ascii="Calibri"/>
          <w:b/>
          <w:sz w:val="28"/>
        </w:rPr>
      </w:pPr>
    </w:p>
    <w:p w14:paraId="0F8AC7CA" w14:textId="77777777" w:rsidR="003315CD" w:rsidRDefault="003315CD">
      <w:pPr>
        <w:pStyle w:val="Textoindependiente"/>
        <w:spacing w:before="91"/>
        <w:rPr>
          <w:rFonts w:ascii="Calibri"/>
          <w:b/>
          <w:sz w:val="28"/>
        </w:rPr>
      </w:pPr>
    </w:p>
    <w:p w14:paraId="5A1F3865" w14:textId="78F7B381" w:rsidR="003315CD" w:rsidRDefault="0082365E">
      <w:pPr>
        <w:spacing w:before="1"/>
        <w:ind w:left="3953" w:right="3951"/>
        <w:jc w:val="center"/>
        <w:rPr>
          <w:rFonts w:ascii="Calibri" w:hAnsi="Calibri"/>
          <w:b/>
          <w:sz w:val="28"/>
        </w:rPr>
      </w:pPr>
      <w:r>
        <w:rPr>
          <w:rFonts w:ascii="Calibri" w:hAnsi="Calibri"/>
          <w:b/>
          <w:spacing w:val="-2"/>
          <w:sz w:val="28"/>
        </w:rPr>
        <w:t>Octubre-202</w:t>
      </w:r>
      <w:r w:rsidR="00AB30D5">
        <w:rPr>
          <w:rFonts w:ascii="Calibri" w:hAnsi="Calibri"/>
          <w:b/>
          <w:spacing w:val="-2"/>
          <w:sz w:val="28"/>
        </w:rPr>
        <w:t>5</w:t>
      </w:r>
      <w:r>
        <w:rPr>
          <w:rFonts w:ascii="Calibri" w:hAnsi="Calibri"/>
          <w:b/>
          <w:spacing w:val="-2"/>
          <w:sz w:val="28"/>
        </w:rPr>
        <w:t xml:space="preserve"> </w:t>
      </w:r>
      <w:r>
        <w:rPr>
          <w:rFonts w:ascii="Calibri" w:hAnsi="Calibri"/>
          <w:b/>
          <w:sz w:val="28"/>
        </w:rPr>
        <w:t>Bogotá D.C.</w:t>
      </w:r>
    </w:p>
    <w:p w14:paraId="7AC35461" w14:textId="77777777" w:rsidR="003315CD" w:rsidRDefault="003315CD">
      <w:pPr>
        <w:pStyle w:val="Textoindependiente"/>
        <w:rPr>
          <w:rFonts w:ascii="Calibri"/>
          <w:b/>
          <w:sz w:val="28"/>
        </w:rPr>
      </w:pPr>
    </w:p>
    <w:p w14:paraId="3288F756" w14:textId="77777777" w:rsidR="003315CD" w:rsidRDefault="003315CD">
      <w:pPr>
        <w:pStyle w:val="Textoindependiente"/>
        <w:rPr>
          <w:rFonts w:ascii="Calibri"/>
          <w:b/>
          <w:sz w:val="28"/>
        </w:rPr>
      </w:pPr>
    </w:p>
    <w:p w14:paraId="4B857FE0" w14:textId="77777777" w:rsidR="003315CD" w:rsidRDefault="003315CD">
      <w:pPr>
        <w:pStyle w:val="Textoindependiente"/>
        <w:rPr>
          <w:rFonts w:ascii="Calibri"/>
          <w:b/>
          <w:sz w:val="28"/>
        </w:rPr>
      </w:pPr>
    </w:p>
    <w:p w14:paraId="5B8781D9" w14:textId="27C718AB" w:rsidR="003315CD" w:rsidRDefault="0082365E">
      <w:pPr>
        <w:ind w:left="4466" w:right="4461"/>
        <w:jc w:val="center"/>
        <w:rPr>
          <w:rFonts w:ascii="Calibri"/>
          <w:b/>
          <w:sz w:val="28"/>
        </w:rPr>
      </w:pPr>
      <w:r>
        <w:rPr>
          <w:rFonts w:ascii="Calibri"/>
          <w:b/>
          <w:spacing w:val="-2"/>
          <w:sz w:val="28"/>
        </w:rPr>
        <w:t xml:space="preserve">PN-SG-12 </w:t>
      </w:r>
      <w:r>
        <w:rPr>
          <w:rFonts w:ascii="Calibri"/>
          <w:b/>
          <w:spacing w:val="-6"/>
          <w:sz w:val="28"/>
        </w:rPr>
        <w:t>V</w:t>
      </w:r>
      <w:r w:rsidR="00AB30D5">
        <w:rPr>
          <w:rFonts w:ascii="Calibri"/>
          <w:b/>
          <w:spacing w:val="-6"/>
          <w:sz w:val="28"/>
        </w:rPr>
        <w:t>6</w:t>
      </w:r>
    </w:p>
    <w:p w14:paraId="788D5AFD" w14:textId="77777777" w:rsidR="003315CD" w:rsidRDefault="003315CD">
      <w:pPr>
        <w:jc w:val="center"/>
        <w:rPr>
          <w:rFonts w:ascii="Calibri"/>
          <w:b/>
          <w:sz w:val="28"/>
        </w:rPr>
        <w:sectPr w:rsidR="003315CD">
          <w:type w:val="continuous"/>
          <w:pgSz w:w="12250" w:h="15850"/>
          <w:pgMar w:top="0" w:right="992" w:bottom="280" w:left="992" w:header="720" w:footer="720" w:gutter="0"/>
          <w:cols w:space="720"/>
        </w:sectPr>
      </w:pPr>
    </w:p>
    <w:p w14:paraId="61E89119" w14:textId="77777777" w:rsidR="003315CD" w:rsidRDefault="0082365E">
      <w:pPr>
        <w:pStyle w:val="Ttulo1"/>
        <w:numPr>
          <w:ilvl w:val="0"/>
          <w:numId w:val="27"/>
        </w:numPr>
        <w:tabs>
          <w:tab w:val="left" w:pos="4320"/>
        </w:tabs>
        <w:spacing w:before="45"/>
        <w:ind w:left="4320" w:hanging="358"/>
        <w:jc w:val="left"/>
      </w:pPr>
      <w:r>
        <w:rPr>
          <w:spacing w:val="-2"/>
        </w:rPr>
        <w:lastRenderedPageBreak/>
        <w:t>INTRODUCCIÓN</w:t>
      </w:r>
    </w:p>
    <w:p w14:paraId="32134938" w14:textId="77777777" w:rsidR="003315CD" w:rsidRDefault="0082365E">
      <w:pPr>
        <w:pStyle w:val="Textoindependiente"/>
        <w:spacing w:before="255"/>
        <w:ind w:left="710" w:right="704"/>
        <w:jc w:val="both"/>
      </w:pPr>
      <w:r>
        <w:t>En</w:t>
      </w:r>
      <w:r>
        <w:rPr>
          <w:spacing w:val="-13"/>
        </w:rPr>
        <w:t xml:space="preserve"> </w:t>
      </w:r>
      <w:r>
        <w:t>la</w:t>
      </w:r>
      <w:r>
        <w:rPr>
          <w:spacing w:val="-12"/>
        </w:rPr>
        <w:t xml:space="preserve"> </w:t>
      </w:r>
      <w:r>
        <w:t>actualidad</w:t>
      </w:r>
      <w:r>
        <w:rPr>
          <w:spacing w:val="-12"/>
        </w:rPr>
        <w:t xml:space="preserve"> </w:t>
      </w:r>
      <w:r>
        <w:t>prepararse</w:t>
      </w:r>
      <w:r>
        <w:rPr>
          <w:spacing w:val="-12"/>
        </w:rPr>
        <w:t xml:space="preserve"> </w:t>
      </w:r>
      <w:r>
        <w:t>para</w:t>
      </w:r>
      <w:r>
        <w:rPr>
          <w:spacing w:val="-12"/>
        </w:rPr>
        <w:t xml:space="preserve"> </w:t>
      </w:r>
      <w:r>
        <w:t>enfrentar</w:t>
      </w:r>
      <w:r>
        <w:rPr>
          <w:spacing w:val="-14"/>
        </w:rPr>
        <w:t xml:space="preserve"> </w:t>
      </w:r>
      <w:r>
        <w:t>una</w:t>
      </w:r>
      <w:r>
        <w:rPr>
          <w:spacing w:val="-15"/>
        </w:rPr>
        <w:t xml:space="preserve"> </w:t>
      </w:r>
      <w:r>
        <w:t>emergencia</w:t>
      </w:r>
      <w:r>
        <w:rPr>
          <w:spacing w:val="-9"/>
        </w:rPr>
        <w:t xml:space="preserve"> </w:t>
      </w:r>
      <w:r>
        <w:t>cobra</w:t>
      </w:r>
      <w:r>
        <w:rPr>
          <w:spacing w:val="-15"/>
        </w:rPr>
        <w:t xml:space="preserve"> </w:t>
      </w:r>
      <w:r>
        <w:t>cada</w:t>
      </w:r>
      <w:r>
        <w:rPr>
          <w:spacing w:val="-15"/>
        </w:rPr>
        <w:t xml:space="preserve"> </w:t>
      </w:r>
      <w:r>
        <w:t>día</w:t>
      </w:r>
      <w:r>
        <w:rPr>
          <w:spacing w:val="-16"/>
        </w:rPr>
        <w:t xml:space="preserve"> </w:t>
      </w:r>
      <w:r>
        <w:t>más</w:t>
      </w:r>
      <w:r>
        <w:rPr>
          <w:spacing w:val="-14"/>
        </w:rPr>
        <w:t xml:space="preserve"> </w:t>
      </w:r>
      <w:r>
        <w:t>importancia dada</w:t>
      </w:r>
      <w:r>
        <w:rPr>
          <w:spacing w:val="-16"/>
        </w:rPr>
        <w:t xml:space="preserve"> </w:t>
      </w:r>
      <w:r>
        <w:t>las</w:t>
      </w:r>
      <w:r>
        <w:rPr>
          <w:spacing w:val="-15"/>
        </w:rPr>
        <w:t xml:space="preserve"> </w:t>
      </w:r>
      <w:r>
        <w:t>implicaciones</w:t>
      </w:r>
      <w:r>
        <w:rPr>
          <w:spacing w:val="-15"/>
        </w:rPr>
        <w:t xml:space="preserve"> </w:t>
      </w:r>
      <w:r>
        <w:t>legales,</w:t>
      </w:r>
      <w:r>
        <w:rPr>
          <w:spacing w:val="-15"/>
        </w:rPr>
        <w:t xml:space="preserve"> </w:t>
      </w:r>
      <w:r>
        <w:t>económicas</w:t>
      </w:r>
      <w:r>
        <w:rPr>
          <w:spacing w:val="-15"/>
        </w:rPr>
        <w:t xml:space="preserve"> </w:t>
      </w:r>
      <w:r>
        <w:t>y</w:t>
      </w:r>
      <w:r>
        <w:rPr>
          <w:spacing w:val="-14"/>
        </w:rPr>
        <w:t xml:space="preserve"> </w:t>
      </w:r>
      <w:r>
        <w:t>ambientales</w:t>
      </w:r>
      <w:r>
        <w:rPr>
          <w:spacing w:val="-14"/>
        </w:rPr>
        <w:t xml:space="preserve"> </w:t>
      </w:r>
      <w:r>
        <w:t>que</w:t>
      </w:r>
      <w:r>
        <w:rPr>
          <w:spacing w:val="-15"/>
        </w:rPr>
        <w:t xml:space="preserve"> </w:t>
      </w:r>
      <w:r>
        <w:t>una</w:t>
      </w:r>
      <w:r>
        <w:rPr>
          <w:spacing w:val="-15"/>
        </w:rPr>
        <w:t xml:space="preserve"> </w:t>
      </w:r>
      <w:r>
        <w:t>de</w:t>
      </w:r>
      <w:r>
        <w:rPr>
          <w:spacing w:val="-16"/>
        </w:rPr>
        <w:t xml:space="preserve"> </w:t>
      </w:r>
      <w:r>
        <w:t>estas</w:t>
      </w:r>
      <w:r>
        <w:rPr>
          <w:spacing w:val="-14"/>
        </w:rPr>
        <w:t xml:space="preserve"> </w:t>
      </w:r>
      <w:r>
        <w:t>puede</w:t>
      </w:r>
      <w:r>
        <w:rPr>
          <w:spacing w:val="-15"/>
        </w:rPr>
        <w:t xml:space="preserve"> </w:t>
      </w:r>
      <w:r>
        <w:t>generar. Por tal motivo el saber que hacer antes, durante y después de un evento adverso es prioritario ya que éstos pueden ocurrir en cualquier momento y generar consecuencias devastadoras en la organización.</w:t>
      </w:r>
    </w:p>
    <w:p w14:paraId="28ECBAB8" w14:textId="77777777" w:rsidR="003315CD" w:rsidRDefault="0082365E">
      <w:pPr>
        <w:pStyle w:val="Textoindependiente"/>
        <w:ind w:left="710" w:right="705"/>
        <w:jc w:val="both"/>
      </w:pPr>
      <w:r>
        <w:t>Por estas razones, Coopserfun, ha desarrollado el presente plan para la atención de emergencias, el cual incluye toda la información pertinente para enfrentar la perturbación parcial</w:t>
      </w:r>
      <w:r>
        <w:rPr>
          <w:spacing w:val="-11"/>
        </w:rPr>
        <w:t xml:space="preserve"> </w:t>
      </w:r>
      <w:r>
        <w:t>o</w:t>
      </w:r>
      <w:r>
        <w:rPr>
          <w:spacing w:val="-10"/>
        </w:rPr>
        <w:t xml:space="preserve"> </w:t>
      </w:r>
      <w:r>
        <w:t>total</w:t>
      </w:r>
      <w:r>
        <w:rPr>
          <w:spacing w:val="-11"/>
        </w:rPr>
        <w:t xml:space="preserve"> </w:t>
      </w:r>
      <w:r>
        <w:t>del</w:t>
      </w:r>
      <w:r>
        <w:rPr>
          <w:spacing w:val="-11"/>
        </w:rPr>
        <w:t xml:space="preserve"> </w:t>
      </w:r>
      <w:r>
        <w:t>sistema</w:t>
      </w:r>
      <w:r>
        <w:rPr>
          <w:spacing w:val="-13"/>
        </w:rPr>
        <w:t xml:space="preserve"> </w:t>
      </w:r>
      <w:r>
        <w:t>productivo</w:t>
      </w:r>
      <w:r>
        <w:rPr>
          <w:spacing w:val="-10"/>
        </w:rPr>
        <w:t xml:space="preserve"> </w:t>
      </w:r>
      <w:r>
        <w:t>por</w:t>
      </w:r>
      <w:r>
        <w:rPr>
          <w:spacing w:val="-10"/>
        </w:rPr>
        <w:t xml:space="preserve"> </w:t>
      </w:r>
      <w:r>
        <w:t>la</w:t>
      </w:r>
      <w:r>
        <w:rPr>
          <w:spacing w:val="-13"/>
        </w:rPr>
        <w:t xml:space="preserve"> </w:t>
      </w:r>
      <w:r>
        <w:t>materialización</w:t>
      </w:r>
      <w:r>
        <w:rPr>
          <w:spacing w:val="-11"/>
        </w:rPr>
        <w:t xml:space="preserve"> </w:t>
      </w:r>
      <w:r>
        <w:t>de</w:t>
      </w:r>
      <w:r>
        <w:rPr>
          <w:spacing w:val="-11"/>
        </w:rPr>
        <w:t xml:space="preserve"> </w:t>
      </w:r>
      <w:r>
        <w:t>un</w:t>
      </w:r>
      <w:r>
        <w:rPr>
          <w:spacing w:val="-11"/>
        </w:rPr>
        <w:t xml:space="preserve"> </w:t>
      </w:r>
      <w:r>
        <w:t>riesgo</w:t>
      </w:r>
      <w:r>
        <w:rPr>
          <w:spacing w:val="-10"/>
        </w:rPr>
        <w:t xml:space="preserve"> </w:t>
      </w:r>
      <w:r>
        <w:t>que</w:t>
      </w:r>
      <w:r>
        <w:rPr>
          <w:spacing w:val="-13"/>
        </w:rPr>
        <w:t xml:space="preserve"> </w:t>
      </w:r>
      <w:r>
        <w:t>pone</w:t>
      </w:r>
      <w:r>
        <w:rPr>
          <w:spacing w:val="-11"/>
        </w:rPr>
        <w:t xml:space="preserve"> </w:t>
      </w:r>
      <w:r>
        <w:t>en</w:t>
      </w:r>
      <w:r>
        <w:rPr>
          <w:spacing w:val="-11"/>
        </w:rPr>
        <w:t xml:space="preserve"> </w:t>
      </w:r>
      <w:r>
        <w:t>peligro a los trabajadores, la estabilidad operacional y la comunidad del área circundante.</w:t>
      </w:r>
    </w:p>
    <w:p w14:paraId="1CC3E25D" w14:textId="77777777" w:rsidR="003315CD" w:rsidRDefault="0082365E">
      <w:pPr>
        <w:pStyle w:val="Ttulo1"/>
        <w:numPr>
          <w:ilvl w:val="0"/>
          <w:numId w:val="27"/>
        </w:numPr>
        <w:tabs>
          <w:tab w:val="left" w:pos="4337"/>
        </w:tabs>
        <w:spacing w:before="250"/>
        <w:ind w:left="4337" w:hanging="358"/>
        <w:jc w:val="left"/>
      </w:pPr>
      <w:r>
        <w:rPr>
          <w:spacing w:val="-2"/>
        </w:rPr>
        <w:t>JUSTIFICACIÓN</w:t>
      </w:r>
    </w:p>
    <w:p w14:paraId="21CFC222" w14:textId="77777777" w:rsidR="003315CD" w:rsidRDefault="0082365E">
      <w:pPr>
        <w:pStyle w:val="Textoindependiente"/>
        <w:spacing w:before="256"/>
        <w:ind w:left="710" w:right="700"/>
        <w:jc w:val="both"/>
      </w:pPr>
      <w:r>
        <w:t>Este documento se fundamenta en la necesidad que tiene toda organización, en que los trabajadores expuestos a amenazas incorporen dentro de su diario vivir elementos y procedimientos para la prevención y respuesta ante emergencias, esta acción implica un esfuerzo</w:t>
      </w:r>
      <w:r>
        <w:rPr>
          <w:spacing w:val="-5"/>
        </w:rPr>
        <w:t xml:space="preserve"> </w:t>
      </w:r>
      <w:r>
        <w:t>y</w:t>
      </w:r>
      <w:r>
        <w:rPr>
          <w:spacing w:val="-5"/>
        </w:rPr>
        <w:t xml:space="preserve"> </w:t>
      </w:r>
      <w:r>
        <w:t>compromiso</w:t>
      </w:r>
      <w:r>
        <w:rPr>
          <w:spacing w:val="-3"/>
        </w:rPr>
        <w:t xml:space="preserve"> </w:t>
      </w:r>
      <w:r>
        <w:t>de</w:t>
      </w:r>
      <w:r>
        <w:rPr>
          <w:spacing w:val="-3"/>
        </w:rPr>
        <w:t xml:space="preserve"> </w:t>
      </w:r>
      <w:r>
        <w:t>la</w:t>
      </w:r>
      <w:r>
        <w:rPr>
          <w:spacing w:val="-3"/>
        </w:rPr>
        <w:t xml:space="preserve"> </w:t>
      </w:r>
      <w:r>
        <w:t>alta</w:t>
      </w:r>
      <w:r>
        <w:rPr>
          <w:spacing w:val="-3"/>
        </w:rPr>
        <w:t xml:space="preserve"> </w:t>
      </w:r>
      <w:r>
        <w:t>gerencia</w:t>
      </w:r>
      <w:r>
        <w:rPr>
          <w:spacing w:val="-3"/>
        </w:rPr>
        <w:t xml:space="preserve"> </w:t>
      </w:r>
      <w:r>
        <w:t>y</w:t>
      </w:r>
      <w:r>
        <w:rPr>
          <w:spacing w:val="-5"/>
        </w:rPr>
        <w:t xml:space="preserve"> </w:t>
      </w:r>
      <w:r>
        <w:t>de</w:t>
      </w:r>
      <w:r>
        <w:rPr>
          <w:spacing w:val="-6"/>
        </w:rPr>
        <w:t xml:space="preserve"> </w:t>
      </w:r>
      <w:r>
        <w:t>todo</w:t>
      </w:r>
      <w:r>
        <w:rPr>
          <w:spacing w:val="-3"/>
        </w:rPr>
        <w:t xml:space="preserve"> </w:t>
      </w:r>
      <w:r>
        <w:t>el</w:t>
      </w:r>
      <w:r>
        <w:rPr>
          <w:spacing w:val="-4"/>
        </w:rPr>
        <w:t xml:space="preserve"> </w:t>
      </w:r>
      <w:r>
        <w:t>personal</w:t>
      </w:r>
      <w:r>
        <w:rPr>
          <w:spacing w:val="-6"/>
        </w:rPr>
        <w:t xml:space="preserve"> </w:t>
      </w:r>
      <w:r>
        <w:t>que</w:t>
      </w:r>
      <w:r>
        <w:rPr>
          <w:spacing w:val="-3"/>
        </w:rPr>
        <w:t xml:space="preserve"> </w:t>
      </w:r>
      <w:r>
        <w:t>a</w:t>
      </w:r>
      <w:r>
        <w:rPr>
          <w:spacing w:val="-5"/>
        </w:rPr>
        <w:t xml:space="preserve"> </w:t>
      </w:r>
      <w:r>
        <w:t>diario</w:t>
      </w:r>
      <w:r>
        <w:rPr>
          <w:spacing w:val="-3"/>
        </w:rPr>
        <w:t xml:space="preserve"> </w:t>
      </w:r>
      <w:r>
        <w:t>desarrolla</w:t>
      </w:r>
      <w:r>
        <w:rPr>
          <w:spacing w:val="-3"/>
        </w:rPr>
        <w:t xml:space="preserve"> </w:t>
      </w:r>
      <w:r>
        <w:t>sus actividades laborales dentro de las instalaciones.</w:t>
      </w:r>
    </w:p>
    <w:p w14:paraId="3A575C9B" w14:textId="77777777" w:rsidR="003315CD" w:rsidRDefault="0082365E">
      <w:pPr>
        <w:pStyle w:val="Textoindependiente"/>
        <w:spacing w:before="252"/>
        <w:ind w:left="710" w:right="701"/>
        <w:jc w:val="both"/>
      </w:pPr>
      <w:r>
        <w:t>El</w:t>
      </w:r>
      <w:r>
        <w:rPr>
          <w:spacing w:val="-7"/>
        </w:rPr>
        <w:t xml:space="preserve"> </w:t>
      </w:r>
      <w:r>
        <w:t>propósito</w:t>
      </w:r>
      <w:r>
        <w:rPr>
          <w:spacing w:val="-9"/>
        </w:rPr>
        <w:t xml:space="preserve"> </w:t>
      </w:r>
      <w:r>
        <w:t>de</w:t>
      </w:r>
      <w:r>
        <w:rPr>
          <w:spacing w:val="-9"/>
        </w:rPr>
        <w:t xml:space="preserve"> </w:t>
      </w:r>
      <w:r>
        <w:t>este</w:t>
      </w:r>
      <w:r>
        <w:rPr>
          <w:spacing w:val="-8"/>
        </w:rPr>
        <w:t xml:space="preserve"> </w:t>
      </w:r>
      <w:r>
        <w:t>plan</w:t>
      </w:r>
      <w:r>
        <w:rPr>
          <w:spacing w:val="-11"/>
        </w:rPr>
        <w:t xml:space="preserve"> </w:t>
      </w:r>
      <w:r>
        <w:t>de</w:t>
      </w:r>
      <w:r>
        <w:rPr>
          <w:spacing w:val="-7"/>
        </w:rPr>
        <w:t xml:space="preserve"> </w:t>
      </w:r>
      <w:r>
        <w:t>gestión</w:t>
      </w:r>
      <w:r>
        <w:rPr>
          <w:spacing w:val="-7"/>
        </w:rPr>
        <w:t xml:space="preserve"> </w:t>
      </w:r>
      <w:r>
        <w:t>del</w:t>
      </w:r>
      <w:r>
        <w:rPr>
          <w:spacing w:val="-9"/>
        </w:rPr>
        <w:t xml:space="preserve"> </w:t>
      </w:r>
      <w:r>
        <w:t>riesgo</w:t>
      </w:r>
      <w:r>
        <w:rPr>
          <w:spacing w:val="-8"/>
        </w:rPr>
        <w:t xml:space="preserve"> </w:t>
      </w:r>
      <w:r>
        <w:t>es</w:t>
      </w:r>
      <w:r>
        <w:rPr>
          <w:spacing w:val="-11"/>
        </w:rPr>
        <w:t xml:space="preserve"> </w:t>
      </w:r>
      <w:r>
        <w:t>establecer</w:t>
      </w:r>
      <w:r>
        <w:rPr>
          <w:spacing w:val="-8"/>
        </w:rPr>
        <w:t xml:space="preserve"> </w:t>
      </w:r>
      <w:r>
        <w:t>los</w:t>
      </w:r>
      <w:r>
        <w:rPr>
          <w:spacing w:val="-9"/>
        </w:rPr>
        <w:t xml:space="preserve"> </w:t>
      </w:r>
      <w:r>
        <w:t>procedimientos</w:t>
      </w:r>
      <w:r>
        <w:rPr>
          <w:spacing w:val="-9"/>
        </w:rPr>
        <w:t xml:space="preserve"> </w:t>
      </w:r>
      <w:r>
        <w:t>adecuados para</w:t>
      </w:r>
      <w:r>
        <w:rPr>
          <w:spacing w:val="-11"/>
        </w:rPr>
        <w:t xml:space="preserve"> </w:t>
      </w:r>
      <w:r>
        <w:t>preparar</w:t>
      </w:r>
      <w:r>
        <w:rPr>
          <w:spacing w:val="-13"/>
        </w:rPr>
        <w:t xml:space="preserve"> </w:t>
      </w:r>
      <w:r>
        <w:t>al</w:t>
      </w:r>
      <w:r>
        <w:rPr>
          <w:spacing w:val="-12"/>
        </w:rPr>
        <w:t xml:space="preserve"> </w:t>
      </w:r>
      <w:r>
        <w:t>personal</w:t>
      </w:r>
      <w:r>
        <w:rPr>
          <w:spacing w:val="-12"/>
        </w:rPr>
        <w:t xml:space="preserve"> </w:t>
      </w:r>
      <w:r>
        <w:t>que</w:t>
      </w:r>
      <w:r>
        <w:rPr>
          <w:spacing w:val="-11"/>
        </w:rPr>
        <w:t xml:space="preserve"> </w:t>
      </w:r>
      <w:r>
        <w:t>desarrolla</w:t>
      </w:r>
      <w:r>
        <w:rPr>
          <w:spacing w:val="-11"/>
        </w:rPr>
        <w:t xml:space="preserve"> </w:t>
      </w:r>
      <w:r>
        <w:t>sus</w:t>
      </w:r>
      <w:r>
        <w:rPr>
          <w:spacing w:val="-14"/>
        </w:rPr>
        <w:t xml:space="preserve"> </w:t>
      </w:r>
      <w:r>
        <w:t>funciones</w:t>
      </w:r>
      <w:r>
        <w:rPr>
          <w:spacing w:val="-11"/>
        </w:rPr>
        <w:t xml:space="preserve"> </w:t>
      </w:r>
      <w:r>
        <w:t>laborales</w:t>
      </w:r>
      <w:r>
        <w:rPr>
          <w:spacing w:val="-11"/>
        </w:rPr>
        <w:t xml:space="preserve"> </w:t>
      </w:r>
      <w:r>
        <w:t>dentro</w:t>
      </w:r>
      <w:r>
        <w:rPr>
          <w:spacing w:val="-14"/>
        </w:rPr>
        <w:t xml:space="preserve"> </w:t>
      </w:r>
      <w:r>
        <w:t>de</w:t>
      </w:r>
      <w:r>
        <w:rPr>
          <w:spacing w:val="-14"/>
        </w:rPr>
        <w:t xml:space="preserve"> </w:t>
      </w:r>
      <w:r>
        <w:t>las</w:t>
      </w:r>
      <w:r>
        <w:rPr>
          <w:spacing w:val="-11"/>
        </w:rPr>
        <w:t xml:space="preserve"> </w:t>
      </w:r>
      <w:r>
        <w:t>instalaciones en el manejo de emergencias, permitiéndoles responder de manera rápida y efectiva ante cualquier situación adversa.</w:t>
      </w:r>
    </w:p>
    <w:p w14:paraId="4488805F" w14:textId="77777777" w:rsidR="003315CD" w:rsidRDefault="003315CD">
      <w:pPr>
        <w:pStyle w:val="Textoindependiente"/>
      </w:pPr>
    </w:p>
    <w:p w14:paraId="43B1A317" w14:textId="77777777" w:rsidR="003315CD" w:rsidRDefault="0082365E">
      <w:pPr>
        <w:pStyle w:val="Textoindependiente"/>
        <w:ind w:left="710" w:right="700"/>
        <w:jc w:val="both"/>
      </w:pPr>
      <w:r>
        <w:t>El</w:t>
      </w:r>
      <w:r>
        <w:rPr>
          <w:spacing w:val="-14"/>
        </w:rPr>
        <w:t xml:space="preserve"> </w:t>
      </w:r>
      <w:r>
        <w:t>documento</w:t>
      </w:r>
      <w:r>
        <w:rPr>
          <w:spacing w:val="-14"/>
        </w:rPr>
        <w:t xml:space="preserve"> </w:t>
      </w:r>
      <w:r>
        <w:t>plan</w:t>
      </w:r>
      <w:r>
        <w:rPr>
          <w:spacing w:val="-14"/>
        </w:rPr>
        <w:t xml:space="preserve"> </w:t>
      </w:r>
      <w:r>
        <w:t>de</w:t>
      </w:r>
      <w:r>
        <w:rPr>
          <w:spacing w:val="-16"/>
        </w:rPr>
        <w:t xml:space="preserve"> </w:t>
      </w:r>
      <w:r>
        <w:t>gestión</w:t>
      </w:r>
      <w:r>
        <w:rPr>
          <w:spacing w:val="-13"/>
        </w:rPr>
        <w:t xml:space="preserve"> </w:t>
      </w:r>
      <w:r>
        <w:t>del</w:t>
      </w:r>
      <w:r>
        <w:rPr>
          <w:spacing w:val="-14"/>
        </w:rPr>
        <w:t xml:space="preserve"> </w:t>
      </w:r>
      <w:r>
        <w:t>riesgo</w:t>
      </w:r>
      <w:r>
        <w:rPr>
          <w:spacing w:val="-14"/>
        </w:rPr>
        <w:t xml:space="preserve"> </w:t>
      </w:r>
      <w:r>
        <w:t>contiene</w:t>
      </w:r>
      <w:r>
        <w:rPr>
          <w:spacing w:val="-14"/>
        </w:rPr>
        <w:t xml:space="preserve"> </w:t>
      </w:r>
      <w:r>
        <w:t>los</w:t>
      </w:r>
      <w:r>
        <w:rPr>
          <w:spacing w:val="-12"/>
        </w:rPr>
        <w:t xml:space="preserve"> </w:t>
      </w:r>
      <w:r>
        <w:t>procedimientos</w:t>
      </w:r>
      <w:r>
        <w:rPr>
          <w:spacing w:val="-13"/>
        </w:rPr>
        <w:t xml:space="preserve"> </w:t>
      </w:r>
      <w:r>
        <w:t>encaminados</w:t>
      </w:r>
      <w:r>
        <w:rPr>
          <w:spacing w:val="-12"/>
        </w:rPr>
        <w:t xml:space="preserve"> </w:t>
      </w:r>
      <w:r>
        <w:t>a</w:t>
      </w:r>
      <w:r>
        <w:rPr>
          <w:spacing w:val="-16"/>
        </w:rPr>
        <w:t xml:space="preserve"> </w:t>
      </w:r>
      <w:r>
        <w:t>mitigar los</w:t>
      </w:r>
      <w:r>
        <w:rPr>
          <w:spacing w:val="-9"/>
        </w:rPr>
        <w:t xml:space="preserve"> </w:t>
      </w:r>
      <w:r>
        <w:t>efectos</w:t>
      </w:r>
      <w:r>
        <w:rPr>
          <w:spacing w:val="-11"/>
        </w:rPr>
        <w:t xml:space="preserve"> </w:t>
      </w:r>
      <w:r>
        <w:t>y</w:t>
      </w:r>
      <w:r>
        <w:rPr>
          <w:spacing w:val="-8"/>
        </w:rPr>
        <w:t xml:space="preserve"> </w:t>
      </w:r>
      <w:r>
        <w:t>daños</w:t>
      </w:r>
      <w:r>
        <w:rPr>
          <w:spacing w:val="-11"/>
        </w:rPr>
        <w:t xml:space="preserve"> </w:t>
      </w:r>
      <w:r>
        <w:t>causados</w:t>
      </w:r>
      <w:r>
        <w:rPr>
          <w:spacing w:val="-9"/>
        </w:rPr>
        <w:t xml:space="preserve"> </w:t>
      </w:r>
      <w:r>
        <w:t>por</w:t>
      </w:r>
      <w:r>
        <w:rPr>
          <w:spacing w:val="-10"/>
        </w:rPr>
        <w:t xml:space="preserve"> </w:t>
      </w:r>
      <w:r>
        <w:t>eventos</w:t>
      </w:r>
      <w:r>
        <w:rPr>
          <w:spacing w:val="-9"/>
        </w:rPr>
        <w:t xml:space="preserve"> </w:t>
      </w:r>
      <w:r>
        <w:t>esperados</w:t>
      </w:r>
      <w:r>
        <w:rPr>
          <w:spacing w:val="-8"/>
        </w:rPr>
        <w:t xml:space="preserve"> </w:t>
      </w:r>
      <w:r>
        <w:t>e</w:t>
      </w:r>
      <w:r>
        <w:rPr>
          <w:spacing w:val="-9"/>
        </w:rPr>
        <w:t xml:space="preserve"> </w:t>
      </w:r>
      <w:r>
        <w:t>inesperados.</w:t>
      </w:r>
      <w:r>
        <w:rPr>
          <w:spacing w:val="-10"/>
        </w:rPr>
        <w:t xml:space="preserve"> </w:t>
      </w:r>
      <w:r>
        <w:t>Estos</w:t>
      </w:r>
      <w:r>
        <w:rPr>
          <w:spacing w:val="-11"/>
        </w:rPr>
        <w:t xml:space="preserve"> </w:t>
      </w:r>
      <w:r>
        <w:t>eventos</w:t>
      </w:r>
      <w:r>
        <w:rPr>
          <w:spacing w:val="-8"/>
        </w:rPr>
        <w:t xml:space="preserve"> </w:t>
      </w:r>
      <w:r>
        <w:t>pueden ser ocasionados por el hombre o por la naturaleza, lo que exige preparar las medidas necesarias para salvar vidas; evitar o minimizar los posibles daños o pérdida de la propiedad; responder durante y después de la emergencia y establecer un sistema que le permita</w:t>
      </w:r>
      <w:r>
        <w:rPr>
          <w:spacing w:val="-9"/>
        </w:rPr>
        <w:t xml:space="preserve"> </w:t>
      </w:r>
      <w:r>
        <w:t>a</w:t>
      </w:r>
      <w:r>
        <w:rPr>
          <w:spacing w:val="-6"/>
        </w:rPr>
        <w:t xml:space="preserve"> </w:t>
      </w:r>
      <w:r>
        <w:t>la</w:t>
      </w:r>
      <w:r>
        <w:rPr>
          <w:spacing w:val="-6"/>
        </w:rPr>
        <w:t xml:space="preserve"> </w:t>
      </w:r>
      <w:r>
        <w:t>organización</w:t>
      </w:r>
      <w:r>
        <w:rPr>
          <w:spacing w:val="-6"/>
        </w:rPr>
        <w:t xml:space="preserve"> </w:t>
      </w:r>
      <w:r>
        <w:t>recuperarse</w:t>
      </w:r>
      <w:r>
        <w:rPr>
          <w:spacing w:val="-8"/>
        </w:rPr>
        <w:t xml:space="preserve"> </w:t>
      </w:r>
      <w:r>
        <w:t>para</w:t>
      </w:r>
      <w:r>
        <w:rPr>
          <w:spacing w:val="-9"/>
        </w:rPr>
        <w:t xml:space="preserve"> </w:t>
      </w:r>
      <w:r>
        <w:t>volver</w:t>
      </w:r>
      <w:r>
        <w:rPr>
          <w:spacing w:val="-8"/>
        </w:rPr>
        <w:t xml:space="preserve"> </w:t>
      </w:r>
      <w:r>
        <w:t>a</w:t>
      </w:r>
      <w:r>
        <w:rPr>
          <w:spacing w:val="-6"/>
        </w:rPr>
        <w:t xml:space="preserve"> </w:t>
      </w:r>
      <w:r>
        <w:t>la</w:t>
      </w:r>
      <w:r>
        <w:rPr>
          <w:spacing w:val="-6"/>
        </w:rPr>
        <w:t xml:space="preserve"> </w:t>
      </w:r>
      <w:r>
        <w:t>normalidad</w:t>
      </w:r>
      <w:r>
        <w:rPr>
          <w:spacing w:val="-6"/>
        </w:rPr>
        <w:t xml:space="preserve"> </w:t>
      </w:r>
      <w:r>
        <w:t>en</w:t>
      </w:r>
      <w:r>
        <w:rPr>
          <w:spacing w:val="-7"/>
        </w:rPr>
        <w:t xml:space="preserve"> </w:t>
      </w:r>
      <w:r>
        <w:t>un</w:t>
      </w:r>
      <w:r>
        <w:rPr>
          <w:spacing w:val="-7"/>
        </w:rPr>
        <w:t xml:space="preserve"> </w:t>
      </w:r>
      <w:r>
        <w:t>periodo</w:t>
      </w:r>
      <w:r>
        <w:rPr>
          <w:spacing w:val="-6"/>
        </w:rPr>
        <w:t xml:space="preserve"> </w:t>
      </w:r>
      <w:r>
        <w:t>mínimo</w:t>
      </w:r>
      <w:r>
        <w:rPr>
          <w:spacing w:val="-6"/>
        </w:rPr>
        <w:t xml:space="preserve"> </w:t>
      </w:r>
      <w:r>
        <w:t>de tiempo razonable.</w:t>
      </w:r>
    </w:p>
    <w:p w14:paraId="10CA7663" w14:textId="77777777" w:rsidR="003315CD" w:rsidRDefault="0082365E">
      <w:pPr>
        <w:pStyle w:val="Ttulo1"/>
        <w:numPr>
          <w:ilvl w:val="0"/>
          <w:numId w:val="27"/>
        </w:numPr>
        <w:tabs>
          <w:tab w:val="left" w:pos="4747"/>
        </w:tabs>
        <w:spacing w:before="252"/>
        <w:ind w:left="4747" w:hanging="358"/>
        <w:jc w:val="left"/>
      </w:pPr>
      <w:r>
        <w:rPr>
          <w:spacing w:val="-2"/>
        </w:rPr>
        <w:t>ALCANCE</w:t>
      </w:r>
    </w:p>
    <w:p w14:paraId="422C5CF3" w14:textId="77777777" w:rsidR="003315CD" w:rsidRDefault="0082365E">
      <w:pPr>
        <w:pStyle w:val="Textoindependiente"/>
        <w:spacing w:before="256"/>
        <w:ind w:left="710" w:right="1117"/>
        <w:jc w:val="both"/>
      </w:pPr>
      <w:r>
        <w:t>Este</w:t>
      </w:r>
      <w:r>
        <w:rPr>
          <w:spacing w:val="-13"/>
        </w:rPr>
        <w:t xml:space="preserve"> </w:t>
      </w:r>
      <w:r>
        <w:t>plan</w:t>
      </w:r>
      <w:r>
        <w:rPr>
          <w:spacing w:val="-11"/>
        </w:rPr>
        <w:t xml:space="preserve"> </w:t>
      </w:r>
      <w:r>
        <w:t>es</w:t>
      </w:r>
      <w:r>
        <w:rPr>
          <w:spacing w:val="-13"/>
        </w:rPr>
        <w:t xml:space="preserve"> </w:t>
      </w:r>
      <w:r>
        <w:t>una</w:t>
      </w:r>
      <w:r>
        <w:rPr>
          <w:spacing w:val="-11"/>
        </w:rPr>
        <w:t xml:space="preserve"> </w:t>
      </w:r>
      <w:r>
        <w:t>herramienta</w:t>
      </w:r>
      <w:r>
        <w:rPr>
          <w:spacing w:val="-13"/>
        </w:rPr>
        <w:t xml:space="preserve"> </w:t>
      </w:r>
      <w:r>
        <w:t>para</w:t>
      </w:r>
      <w:r>
        <w:rPr>
          <w:spacing w:val="-13"/>
        </w:rPr>
        <w:t xml:space="preserve"> </w:t>
      </w:r>
      <w:r>
        <w:t>facilitar</w:t>
      </w:r>
      <w:r>
        <w:rPr>
          <w:spacing w:val="-10"/>
        </w:rPr>
        <w:t xml:space="preserve"> </w:t>
      </w:r>
      <w:r>
        <w:t>la</w:t>
      </w:r>
      <w:r>
        <w:rPr>
          <w:spacing w:val="-13"/>
        </w:rPr>
        <w:t xml:space="preserve"> </w:t>
      </w:r>
      <w:r>
        <w:t>gestión</w:t>
      </w:r>
      <w:r>
        <w:rPr>
          <w:spacing w:val="-14"/>
        </w:rPr>
        <w:t xml:space="preserve"> </w:t>
      </w:r>
      <w:r>
        <w:t>de</w:t>
      </w:r>
      <w:r>
        <w:rPr>
          <w:spacing w:val="-9"/>
        </w:rPr>
        <w:t xml:space="preserve"> </w:t>
      </w:r>
      <w:r>
        <w:t>Coopserfun</w:t>
      </w:r>
      <w:r>
        <w:rPr>
          <w:spacing w:val="-13"/>
        </w:rPr>
        <w:t xml:space="preserve"> </w:t>
      </w:r>
      <w:r>
        <w:t>-</w:t>
      </w:r>
      <w:r>
        <w:rPr>
          <w:spacing w:val="-10"/>
        </w:rPr>
        <w:t xml:space="preserve"> </w:t>
      </w:r>
      <w:r>
        <w:t>sede</w:t>
      </w:r>
      <w:r>
        <w:rPr>
          <w:spacing w:val="-11"/>
        </w:rPr>
        <w:t xml:space="preserve"> </w:t>
      </w:r>
      <w:r>
        <w:t>Palermo,</w:t>
      </w:r>
      <w:r>
        <w:rPr>
          <w:spacing w:val="-11"/>
        </w:rPr>
        <w:t xml:space="preserve"> </w:t>
      </w:r>
      <w:r>
        <w:t>en la</w:t>
      </w:r>
      <w:r>
        <w:rPr>
          <w:spacing w:val="-16"/>
        </w:rPr>
        <w:t xml:space="preserve"> </w:t>
      </w:r>
      <w:r>
        <w:t>prevención</w:t>
      </w:r>
      <w:r>
        <w:rPr>
          <w:spacing w:val="-15"/>
        </w:rPr>
        <w:t xml:space="preserve"> </w:t>
      </w:r>
      <w:r>
        <w:t>y</w:t>
      </w:r>
      <w:r>
        <w:rPr>
          <w:spacing w:val="-15"/>
        </w:rPr>
        <w:t xml:space="preserve"> </w:t>
      </w:r>
      <w:r>
        <w:t>control</w:t>
      </w:r>
      <w:r>
        <w:rPr>
          <w:spacing w:val="-16"/>
        </w:rPr>
        <w:t xml:space="preserve"> </w:t>
      </w:r>
      <w:r>
        <w:t>de</w:t>
      </w:r>
      <w:r>
        <w:rPr>
          <w:spacing w:val="-15"/>
        </w:rPr>
        <w:t xml:space="preserve"> </w:t>
      </w:r>
      <w:r>
        <w:t>posibles</w:t>
      </w:r>
      <w:r>
        <w:rPr>
          <w:spacing w:val="-15"/>
        </w:rPr>
        <w:t xml:space="preserve"> </w:t>
      </w:r>
      <w:r>
        <w:t>emergencias</w:t>
      </w:r>
      <w:r>
        <w:rPr>
          <w:spacing w:val="-15"/>
        </w:rPr>
        <w:t xml:space="preserve"> </w:t>
      </w:r>
      <w:r>
        <w:t>y</w:t>
      </w:r>
      <w:r>
        <w:rPr>
          <w:spacing w:val="-16"/>
        </w:rPr>
        <w:t xml:space="preserve"> </w:t>
      </w:r>
      <w:r>
        <w:t>a</w:t>
      </w:r>
      <w:r>
        <w:rPr>
          <w:spacing w:val="-15"/>
        </w:rPr>
        <w:t xml:space="preserve"> </w:t>
      </w:r>
      <w:r>
        <w:t>su</w:t>
      </w:r>
      <w:r>
        <w:rPr>
          <w:spacing w:val="-15"/>
        </w:rPr>
        <w:t xml:space="preserve"> </w:t>
      </w:r>
      <w:r>
        <w:t>vez</w:t>
      </w:r>
      <w:r>
        <w:rPr>
          <w:spacing w:val="-16"/>
        </w:rPr>
        <w:t xml:space="preserve"> </w:t>
      </w:r>
      <w:r>
        <w:t>presenta</w:t>
      </w:r>
      <w:r>
        <w:rPr>
          <w:spacing w:val="-15"/>
        </w:rPr>
        <w:t xml:space="preserve"> </w:t>
      </w:r>
      <w:r>
        <w:t>una</w:t>
      </w:r>
      <w:r>
        <w:rPr>
          <w:spacing w:val="-15"/>
        </w:rPr>
        <w:t xml:space="preserve"> </w:t>
      </w:r>
      <w:r>
        <w:t>estrategia</w:t>
      </w:r>
      <w:r>
        <w:rPr>
          <w:spacing w:val="-15"/>
        </w:rPr>
        <w:t xml:space="preserve"> </w:t>
      </w:r>
      <w:r>
        <w:t>para que esta gestión sea definida en planes de acción a corto y mediano plazo.</w:t>
      </w:r>
    </w:p>
    <w:p w14:paraId="3AF6BDD4" w14:textId="77777777" w:rsidR="003315CD" w:rsidRDefault="0082365E">
      <w:pPr>
        <w:pStyle w:val="Textoindependiente"/>
        <w:spacing w:before="252"/>
        <w:ind w:left="710" w:right="1122"/>
        <w:jc w:val="both"/>
      </w:pPr>
      <w:r>
        <w:t>El</w:t>
      </w:r>
      <w:r>
        <w:rPr>
          <w:spacing w:val="-16"/>
        </w:rPr>
        <w:t xml:space="preserve"> </w:t>
      </w:r>
      <w:r>
        <w:t>presente</w:t>
      </w:r>
      <w:r>
        <w:rPr>
          <w:spacing w:val="-15"/>
        </w:rPr>
        <w:t xml:space="preserve"> </w:t>
      </w:r>
      <w:r>
        <w:t>documento</w:t>
      </w:r>
      <w:r>
        <w:rPr>
          <w:spacing w:val="-15"/>
        </w:rPr>
        <w:t xml:space="preserve"> </w:t>
      </w:r>
      <w:r>
        <w:t>es</w:t>
      </w:r>
      <w:r>
        <w:rPr>
          <w:spacing w:val="-16"/>
        </w:rPr>
        <w:t xml:space="preserve"> </w:t>
      </w:r>
      <w:r>
        <w:t>compatible</w:t>
      </w:r>
      <w:r>
        <w:rPr>
          <w:spacing w:val="-15"/>
        </w:rPr>
        <w:t xml:space="preserve"> </w:t>
      </w:r>
      <w:r>
        <w:t>y</w:t>
      </w:r>
      <w:r>
        <w:rPr>
          <w:spacing w:val="-15"/>
        </w:rPr>
        <w:t xml:space="preserve"> </w:t>
      </w:r>
      <w:r>
        <w:t>puede</w:t>
      </w:r>
      <w:r>
        <w:rPr>
          <w:spacing w:val="-15"/>
        </w:rPr>
        <w:t xml:space="preserve"> </w:t>
      </w:r>
      <w:r>
        <w:t>integrarse</w:t>
      </w:r>
      <w:r>
        <w:rPr>
          <w:spacing w:val="-16"/>
        </w:rPr>
        <w:t xml:space="preserve"> </w:t>
      </w:r>
      <w:r>
        <w:t>fácilmente</w:t>
      </w:r>
      <w:r>
        <w:rPr>
          <w:spacing w:val="-15"/>
        </w:rPr>
        <w:t xml:space="preserve"> </w:t>
      </w:r>
      <w:r>
        <w:t>con</w:t>
      </w:r>
      <w:r>
        <w:rPr>
          <w:spacing w:val="-15"/>
        </w:rPr>
        <w:t xml:space="preserve"> </w:t>
      </w:r>
      <w:r>
        <w:t>los</w:t>
      </w:r>
      <w:r>
        <w:rPr>
          <w:spacing w:val="-16"/>
        </w:rPr>
        <w:t xml:space="preserve"> </w:t>
      </w:r>
      <w:r>
        <w:t>organismos de socorro de la zona.</w:t>
      </w:r>
    </w:p>
    <w:p w14:paraId="26DD48E8" w14:textId="77777777" w:rsidR="003315CD" w:rsidRDefault="0082365E">
      <w:pPr>
        <w:pStyle w:val="Ttulo1"/>
        <w:numPr>
          <w:ilvl w:val="0"/>
          <w:numId w:val="27"/>
        </w:numPr>
        <w:tabs>
          <w:tab w:val="left" w:pos="4618"/>
        </w:tabs>
        <w:spacing w:line="289" w:lineRule="exact"/>
        <w:ind w:left="4618" w:hanging="358"/>
        <w:jc w:val="left"/>
      </w:pPr>
      <w:r>
        <w:rPr>
          <w:spacing w:val="-2"/>
        </w:rPr>
        <w:t>OBJETIVOS</w:t>
      </w:r>
    </w:p>
    <w:p w14:paraId="1242AC6C" w14:textId="77777777" w:rsidR="003315CD" w:rsidRDefault="0082365E">
      <w:pPr>
        <w:pStyle w:val="Ttulo2"/>
        <w:numPr>
          <w:ilvl w:val="1"/>
          <w:numId w:val="27"/>
        </w:numPr>
        <w:tabs>
          <w:tab w:val="left" w:pos="1499"/>
        </w:tabs>
        <w:spacing w:line="289" w:lineRule="exact"/>
        <w:ind w:left="1499" w:hanging="430"/>
      </w:pPr>
      <w:r>
        <w:t>Objetivo</w:t>
      </w:r>
      <w:r>
        <w:rPr>
          <w:spacing w:val="-6"/>
        </w:rPr>
        <w:t xml:space="preserve"> </w:t>
      </w:r>
      <w:r>
        <w:rPr>
          <w:spacing w:val="-2"/>
        </w:rPr>
        <w:t>General</w:t>
      </w:r>
    </w:p>
    <w:p w14:paraId="22DD714B" w14:textId="77777777" w:rsidR="003315CD" w:rsidRDefault="0082365E">
      <w:pPr>
        <w:pStyle w:val="Textoindependiente"/>
        <w:spacing w:before="1"/>
        <w:ind w:left="710" w:right="702"/>
        <w:jc w:val="both"/>
      </w:pPr>
      <w:r>
        <w:t>Definir</w:t>
      </w:r>
      <w:r>
        <w:rPr>
          <w:spacing w:val="-10"/>
        </w:rPr>
        <w:t xml:space="preserve"> </w:t>
      </w:r>
      <w:r>
        <w:t>los</w:t>
      </w:r>
      <w:r>
        <w:rPr>
          <w:spacing w:val="-11"/>
        </w:rPr>
        <w:t xml:space="preserve"> </w:t>
      </w:r>
      <w:r>
        <w:t>procedimientos</w:t>
      </w:r>
      <w:r>
        <w:rPr>
          <w:spacing w:val="-11"/>
        </w:rPr>
        <w:t xml:space="preserve"> </w:t>
      </w:r>
      <w:r>
        <w:t>para</w:t>
      </w:r>
      <w:r>
        <w:rPr>
          <w:spacing w:val="-14"/>
        </w:rPr>
        <w:t xml:space="preserve"> </w:t>
      </w:r>
      <w:r>
        <w:t>actuar</w:t>
      </w:r>
      <w:r>
        <w:rPr>
          <w:spacing w:val="-10"/>
        </w:rPr>
        <w:t xml:space="preserve"> </w:t>
      </w:r>
      <w:r>
        <w:t>en</w:t>
      </w:r>
      <w:r>
        <w:rPr>
          <w:spacing w:val="-14"/>
        </w:rPr>
        <w:t xml:space="preserve"> </w:t>
      </w:r>
      <w:r>
        <w:t>caso</w:t>
      </w:r>
      <w:r>
        <w:rPr>
          <w:spacing w:val="-14"/>
        </w:rPr>
        <w:t xml:space="preserve"> </w:t>
      </w:r>
      <w:r>
        <w:t>de</w:t>
      </w:r>
      <w:r>
        <w:rPr>
          <w:spacing w:val="-11"/>
        </w:rPr>
        <w:t xml:space="preserve"> </w:t>
      </w:r>
      <w:r>
        <w:t>emergencias</w:t>
      </w:r>
      <w:r>
        <w:rPr>
          <w:spacing w:val="-14"/>
        </w:rPr>
        <w:t xml:space="preserve"> </w:t>
      </w:r>
      <w:r>
        <w:t>en</w:t>
      </w:r>
      <w:r>
        <w:rPr>
          <w:spacing w:val="-11"/>
        </w:rPr>
        <w:t xml:space="preserve"> </w:t>
      </w:r>
      <w:r>
        <w:t>Coopserfun</w:t>
      </w:r>
      <w:r>
        <w:rPr>
          <w:spacing w:val="-12"/>
        </w:rPr>
        <w:t xml:space="preserve"> </w:t>
      </w:r>
      <w:r>
        <w:t>sede,</w:t>
      </w:r>
      <w:r>
        <w:rPr>
          <w:spacing w:val="-10"/>
        </w:rPr>
        <w:t xml:space="preserve"> </w:t>
      </w:r>
      <w:r>
        <w:t>el</w:t>
      </w:r>
      <w:r>
        <w:rPr>
          <w:spacing w:val="-14"/>
        </w:rPr>
        <w:t xml:space="preserve"> </w:t>
      </w:r>
      <w:r>
        <w:t>cual pueda ser utilizado como una estructura de respuesta ante cualquier emergencia y que permita dar seguridad a los colaboradores y usuarios que allí se encuentren.</w:t>
      </w:r>
    </w:p>
    <w:p w14:paraId="24501DB8" w14:textId="77777777" w:rsidR="003315CD" w:rsidRDefault="003315CD">
      <w:pPr>
        <w:pStyle w:val="Textoindependiente"/>
      </w:pPr>
    </w:p>
    <w:p w14:paraId="3090DCA8" w14:textId="77777777" w:rsidR="003315CD" w:rsidRDefault="0082365E">
      <w:pPr>
        <w:pStyle w:val="Ttulo2"/>
        <w:numPr>
          <w:ilvl w:val="1"/>
          <w:numId w:val="27"/>
        </w:numPr>
        <w:tabs>
          <w:tab w:val="left" w:pos="1499"/>
        </w:tabs>
        <w:spacing w:before="1"/>
        <w:ind w:left="1499" w:hanging="430"/>
      </w:pPr>
      <w:r>
        <w:t>Objetivos</w:t>
      </w:r>
      <w:r>
        <w:rPr>
          <w:spacing w:val="-3"/>
        </w:rPr>
        <w:t xml:space="preserve"> </w:t>
      </w:r>
      <w:r>
        <w:rPr>
          <w:spacing w:val="-2"/>
        </w:rPr>
        <w:t>Específicos</w:t>
      </w:r>
    </w:p>
    <w:p w14:paraId="406DF771" w14:textId="77777777" w:rsidR="003315CD" w:rsidRDefault="003315CD">
      <w:pPr>
        <w:pStyle w:val="Ttulo2"/>
        <w:sectPr w:rsidR="003315CD">
          <w:headerReference w:type="default" r:id="rId11"/>
          <w:footerReference w:type="default" r:id="rId12"/>
          <w:pgSz w:w="12250" w:h="15850"/>
          <w:pgMar w:top="1360" w:right="992" w:bottom="1200" w:left="992" w:header="0" w:footer="1017" w:gutter="0"/>
          <w:pgNumType w:start="1"/>
          <w:cols w:space="720"/>
        </w:sectPr>
      </w:pPr>
    </w:p>
    <w:p w14:paraId="55BA7ECB" w14:textId="77777777" w:rsidR="003315CD" w:rsidRDefault="0082365E">
      <w:pPr>
        <w:pStyle w:val="Prrafodelista"/>
        <w:numPr>
          <w:ilvl w:val="0"/>
          <w:numId w:val="26"/>
        </w:numPr>
        <w:tabs>
          <w:tab w:val="left" w:pos="1069"/>
        </w:tabs>
        <w:spacing w:before="49" w:line="237" w:lineRule="auto"/>
        <w:ind w:left="1069" w:right="706"/>
        <w:jc w:val="both"/>
        <w:rPr>
          <w:rFonts w:ascii="Symbol" w:hAnsi="Symbol"/>
        </w:rPr>
      </w:pPr>
      <w:r>
        <w:lastRenderedPageBreak/>
        <w:t>Cumplir con los</w:t>
      </w:r>
      <w:r>
        <w:rPr>
          <w:spacing w:val="-1"/>
        </w:rPr>
        <w:t xml:space="preserve"> </w:t>
      </w:r>
      <w:r>
        <w:t>requisitos técnicos y legales establecidos en la legislación colombiana en materia de seguridad y salud en el trabajo.</w:t>
      </w:r>
    </w:p>
    <w:p w14:paraId="6E9F1C4B" w14:textId="77777777" w:rsidR="003315CD" w:rsidRDefault="003315CD">
      <w:pPr>
        <w:pStyle w:val="Textoindependiente"/>
        <w:spacing w:before="2"/>
      </w:pPr>
    </w:p>
    <w:p w14:paraId="690D4E52" w14:textId="77777777" w:rsidR="003315CD" w:rsidRDefault="0082365E">
      <w:pPr>
        <w:pStyle w:val="Prrafodelista"/>
        <w:numPr>
          <w:ilvl w:val="0"/>
          <w:numId w:val="26"/>
        </w:numPr>
        <w:tabs>
          <w:tab w:val="left" w:pos="1069"/>
        </w:tabs>
        <w:spacing w:before="1" w:line="237" w:lineRule="auto"/>
        <w:ind w:left="1069" w:right="707"/>
        <w:jc w:val="both"/>
        <w:rPr>
          <w:rFonts w:ascii="Symbol" w:hAnsi="Symbol"/>
        </w:rPr>
      </w:pPr>
      <w:r>
        <w:t>Identificar y evaluar las amenazas existentes, que puedan generar situaciones de emergencia al interior de las instalaciones del centro de trabajo.</w:t>
      </w:r>
    </w:p>
    <w:p w14:paraId="3E82A157" w14:textId="77777777" w:rsidR="003315CD" w:rsidRDefault="003315CD">
      <w:pPr>
        <w:pStyle w:val="Textoindependiente"/>
        <w:spacing w:before="4"/>
      </w:pPr>
    </w:p>
    <w:p w14:paraId="3474629E" w14:textId="77777777" w:rsidR="003315CD" w:rsidRDefault="0082365E">
      <w:pPr>
        <w:pStyle w:val="Prrafodelista"/>
        <w:numPr>
          <w:ilvl w:val="0"/>
          <w:numId w:val="26"/>
        </w:numPr>
        <w:tabs>
          <w:tab w:val="left" w:pos="1069"/>
        </w:tabs>
        <w:spacing w:before="1" w:line="237" w:lineRule="auto"/>
        <w:ind w:left="1069" w:right="704"/>
        <w:jc w:val="both"/>
        <w:rPr>
          <w:rFonts w:ascii="Symbol" w:hAnsi="Symbol"/>
        </w:rPr>
      </w:pPr>
      <w:r>
        <w:t>Establecer el nivel de vulnerabilidad de la organización respecto a los posibles incidentes que se puedan presentar.</w:t>
      </w:r>
    </w:p>
    <w:p w14:paraId="6FF82355" w14:textId="77777777" w:rsidR="003315CD" w:rsidRDefault="003315CD">
      <w:pPr>
        <w:pStyle w:val="Textoindependiente"/>
        <w:spacing w:before="2"/>
      </w:pPr>
    </w:p>
    <w:p w14:paraId="1D706F37" w14:textId="77777777" w:rsidR="003315CD" w:rsidRDefault="0082365E">
      <w:pPr>
        <w:pStyle w:val="Prrafodelista"/>
        <w:numPr>
          <w:ilvl w:val="0"/>
          <w:numId w:val="26"/>
        </w:numPr>
        <w:tabs>
          <w:tab w:val="left" w:pos="1069"/>
        </w:tabs>
        <w:spacing w:line="237" w:lineRule="auto"/>
        <w:ind w:left="1069" w:right="706"/>
        <w:jc w:val="both"/>
        <w:rPr>
          <w:rFonts w:ascii="Symbol" w:hAnsi="Symbol"/>
        </w:rPr>
      </w:pPr>
      <w:r>
        <w:t>Organizar</w:t>
      </w:r>
      <w:r>
        <w:rPr>
          <w:spacing w:val="-10"/>
        </w:rPr>
        <w:t xml:space="preserve"> </w:t>
      </w:r>
      <w:r>
        <w:t>los</w:t>
      </w:r>
      <w:r>
        <w:rPr>
          <w:spacing w:val="-11"/>
        </w:rPr>
        <w:t xml:space="preserve"> </w:t>
      </w:r>
      <w:r>
        <w:t>recursos</w:t>
      </w:r>
      <w:r>
        <w:rPr>
          <w:spacing w:val="-11"/>
        </w:rPr>
        <w:t xml:space="preserve"> </w:t>
      </w:r>
      <w:r>
        <w:t>que</w:t>
      </w:r>
      <w:r>
        <w:rPr>
          <w:spacing w:val="-9"/>
        </w:rPr>
        <w:t xml:space="preserve"> </w:t>
      </w:r>
      <w:r>
        <w:t>se</w:t>
      </w:r>
      <w:r>
        <w:rPr>
          <w:spacing w:val="-11"/>
        </w:rPr>
        <w:t xml:space="preserve"> </w:t>
      </w:r>
      <w:r>
        <w:t>tienen</w:t>
      </w:r>
      <w:r>
        <w:rPr>
          <w:spacing w:val="-9"/>
        </w:rPr>
        <w:t xml:space="preserve"> </w:t>
      </w:r>
      <w:r>
        <w:t>a</w:t>
      </w:r>
      <w:r>
        <w:rPr>
          <w:spacing w:val="-11"/>
        </w:rPr>
        <w:t xml:space="preserve"> </w:t>
      </w:r>
      <w:r>
        <w:t>disposición,</w:t>
      </w:r>
      <w:r>
        <w:rPr>
          <w:spacing w:val="-8"/>
        </w:rPr>
        <w:t xml:space="preserve"> </w:t>
      </w:r>
      <w:r>
        <w:t>para</w:t>
      </w:r>
      <w:r>
        <w:rPr>
          <w:spacing w:val="-9"/>
        </w:rPr>
        <w:t xml:space="preserve"> </w:t>
      </w:r>
      <w:r>
        <w:t>hacer</w:t>
      </w:r>
      <w:r>
        <w:rPr>
          <w:spacing w:val="-10"/>
        </w:rPr>
        <w:t xml:space="preserve"> </w:t>
      </w:r>
      <w:r>
        <w:t>frente</w:t>
      </w:r>
      <w:r>
        <w:rPr>
          <w:spacing w:val="-11"/>
        </w:rPr>
        <w:t xml:space="preserve"> </w:t>
      </w:r>
      <w:r>
        <w:t>a</w:t>
      </w:r>
      <w:r>
        <w:rPr>
          <w:spacing w:val="-11"/>
        </w:rPr>
        <w:t xml:space="preserve"> </w:t>
      </w:r>
      <w:r>
        <w:t>cualquier</w:t>
      </w:r>
      <w:r>
        <w:rPr>
          <w:spacing w:val="-8"/>
        </w:rPr>
        <w:t xml:space="preserve"> </w:t>
      </w:r>
      <w:r>
        <w:t>tipo</w:t>
      </w:r>
      <w:r>
        <w:rPr>
          <w:spacing w:val="-9"/>
        </w:rPr>
        <w:t xml:space="preserve"> </w:t>
      </w:r>
      <w:r>
        <w:t>de emergencia en su fase incipiente.</w:t>
      </w:r>
    </w:p>
    <w:p w14:paraId="7D6743DA" w14:textId="77777777" w:rsidR="003315CD" w:rsidRDefault="003315CD">
      <w:pPr>
        <w:pStyle w:val="Textoindependiente"/>
        <w:spacing w:before="5"/>
      </w:pPr>
    </w:p>
    <w:p w14:paraId="7DA30F35" w14:textId="77777777" w:rsidR="003315CD" w:rsidRDefault="0082365E">
      <w:pPr>
        <w:pStyle w:val="Prrafodelista"/>
        <w:numPr>
          <w:ilvl w:val="0"/>
          <w:numId w:val="26"/>
        </w:numPr>
        <w:tabs>
          <w:tab w:val="left" w:pos="1069"/>
        </w:tabs>
        <w:spacing w:line="237" w:lineRule="auto"/>
        <w:ind w:left="1069" w:right="704"/>
        <w:jc w:val="both"/>
        <w:rPr>
          <w:rFonts w:ascii="Symbol" w:hAnsi="Symbol"/>
        </w:rPr>
      </w:pPr>
      <w:r>
        <w:t>Brindar protección a los trabajadores y usuarios que se encuentren dentro de las instalaciones de la sede Palermo en caso de una situación de emergencia.</w:t>
      </w:r>
    </w:p>
    <w:p w14:paraId="738B5EC2" w14:textId="77777777" w:rsidR="003315CD" w:rsidRDefault="003315CD">
      <w:pPr>
        <w:pStyle w:val="Textoindependiente"/>
      </w:pPr>
    </w:p>
    <w:p w14:paraId="44BF3814" w14:textId="77777777" w:rsidR="003315CD" w:rsidRDefault="003315CD">
      <w:pPr>
        <w:pStyle w:val="Textoindependiente"/>
        <w:spacing w:before="199"/>
      </w:pPr>
    </w:p>
    <w:p w14:paraId="76D73DFD" w14:textId="77777777" w:rsidR="003315CD" w:rsidRDefault="0082365E">
      <w:pPr>
        <w:pStyle w:val="Ttulo1"/>
        <w:numPr>
          <w:ilvl w:val="0"/>
          <w:numId w:val="27"/>
        </w:numPr>
        <w:tabs>
          <w:tab w:val="left" w:pos="4013"/>
        </w:tabs>
        <w:ind w:left="4013" w:hanging="358"/>
        <w:jc w:val="left"/>
      </w:pPr>
      <w:r>
        <w:t>MARCO</w:t>
      </w:r>
      <w:r>
        <w:rPr>
          <w:spacing w:val="-4"/>
        </w:rPr>
        <w:t xml:space="preserve"> </w:t>
      </w:r>
      <w:r>
        <w:rPr>
          <w:spacing w:val="-2"/>
        </w:rPr>
        <w:t>CONCEPTUAL</w:t>
      </w:r>
    </w:p>
    <w:p w14:paraId="3A72143D" w14:textId="77777777" w:rsidR="003315CD" w:rsidRDefault="0082365E">
      <w:pPr>
        <w:pStyle w:val="Textoindependiente"/>
        <w:spacing w:before="253"/>
        <w:ind w:left="710" w:right="590"/>
      </w:pPr>
      <w:r>
        <w:t>A continuación, se relacionan algunos términos con el fin de facilitar el entendimiento de este plan de gestión del riesgo.</w:t>
      </w:r>
    </w:p>
    <w:p w14:paraId="457F2F6B" w14:textId="77777777" w:rsidR="003315CD" w:rsidRDefault="003315CD">
      <w:pPr>
        <w:pStyle w:val="Textoindependiente"/>
        <w:spacing w:before="2"/>
      </w:pPr>
    </w:p>
    <w:p w14:paraId="3B4AEBBF" w14:textId="77777777" w:rsidR="003315CD" w:rsidRDefault="0082365E">
      <w:pPr>
        <w:pStyle w:val="Prrafodelista"/>
        <w:numPr>
          <w:ilvl w:val="0"/>
          <w:numId w:val="26"/>
        </w:numPr>
        <w:tabs>
          <w:tab w:val="left" w:pos="1069"/>
        </w:tabs>
        <w:ind w:left="1069" w:hanging="359"/>
        <w:rPr>
          <w:rFonts w:ascii="Symbol" w:hAnsi="Symbol"/>
        </w:rPr>
      </w:pPr>
      <w:r>
        <w:rPr>
          <w:rFonts w:ascii="Arial" w:hAnsi="Arial"/>
          <w:b/>
        </w:rPr>
        <w:t>Alarma:</w:t>
      </w:r>
      <w:r>
        <w:rPr>
          <w:rFonts w:ascii="Arial" w:hAnsi="Arial"/>
          <w:b/>
          <w:spacing w:val="-6"/>
        </w:rPr>
        <w:t xml:space="preserve"> </w:t>
      </w:r>
      <w:r>
        <w:t>Señal</w:t>
      </w:r>
      <w:r>
        <w:rPr>
          <w:spacing w:val="-7"/>
        </w:rPr>
        <w:t xml:space="preserve"> </w:t>
      </w:r>
      <w:r>
        <w:t>o</w:t>
      </w:r>
      <w:r>
        <w:rPr>
          <w:spacing w:val="-7"/>
        </w:rPr>
        <w:t xml:space="preserve"> </w:t>
      </w:r>
      <w:r>
        <w:t>aviso</w:t>
      </w:r>
      <w:r>
        <w:rPr>
          <w:spacing w:val="-6"/>
        </w:rPr>
        <w:t xml:space="preserve"> </w:t>
      </w:r>
      <w:r>
        <w:t>preestablecido,</w:t>
      </w:r>
      <w:r>
        <w:rPr>
          <w:spacing w:val="-6"/>
        </w:rPr>
        <w:t xml:space="preserve"> </w:t>
      </w:r>
      <w:r>
        <w:t>que</w:t>
      </w:r>
      <w:r>
        <w:rPr>
          <w:spacing w:val="-6"/>
        </w:rPr>
        <w:t xml:space="preserve"> </w:t>
      </w:r>
      <w:r>
        <w:t>implica</w:t>
      </w:r>
      <w:r>
        <w:rPr>
          <w:spacing w:val="-5"/>
        </w:rPr>
        <w:t xml:space="preserve"> </w:t>
      </w:r>
      <w:r>
        <w:t>ejecutar</w:t>
      </w:r>
      <w:r>
        <w:rPr>
          <w:spacing w:val="-7"/>
        </w:rPr>
        <w:t xml:space="preserve"> </w:t>
      </w:r>
      <w:r>
        <w:t>una</w:t>
      </w:r>
      <w:r>
        <w:rPr>
          <w:spacing w:val="-7"/>
        </w:rPr>
        <w:t xml:space="preserve"> </w:t>
      </w:r>
      <w:r>
        <w:t>acción</w:t>
      </w:r>
      <w:r>
        <w:rPr>
          <w:spacing w:val="-5"/>
        </w:rPr>
        <w:t xml:space="preserve"> </w:t>
      </w:r>
      <w:r>
        <w:rPr>
          <w:spacing w:val="-2"/>
        </w:rPr>
        <w:t>específica.</w:t>
      </w:r>
    </w:p>
    <w:p w14:paraId="4442C9FD" w14:textId="77777777" w:rsidR="003315CD" w:rsidRDefault="0082365E">
      <w:pPr>
        <w:pStyle w:val="Prrafodelista"/>
        <w:numPr>
          <w:ilvl w:val="0"/>
          <w:numId w:val="26"/>
        </w:numPr>
        <w:tabs>
          <w:tab w:val="left" w:pos="1069"/>
        </w:tabs>
        <w:spacing w:before="251"/>
        <w:ind w:left="1069" w:hanging="359"/>
        <w:rPr>
          <w:rFonts w:ascii="Symbol" w:hAnsi="Symbol"/>
        </w:rPr>
      </w:pPr>
      <w:r>
        <w:rPr>
          <w:rFonts w:ascii="Arial" w:hAnsi="Arial"/>
          <w:b/>
        </w:rPr>
        <w:t>Alerta:</w:t>
      </w:r>
      <w:r>
        <w:rPr>
          <w:rFonts w:ascii="Arial" w:hAnsi="Arial"/>
          <w:b/>
          <w:spacing w:val="-1"/>
        </w:rPr>
        <w:t xml:space="preserve"> </w:t>
      </w:r>
      <w:r>
        <w:t>Señal</w:t>
      </w:r>
      <w:r>
        <w:rPr>
          <w:spacing w:val="-5"/>
        </w:rPr>
        <w:t xml:space="preserve"> </w:t>
      </w:r>
      <w:r>
        <w:t>o</w:t>
      </w:r>
      <w:r>
        <w:rPr>
          <w:spacing w:val="-6"/>
        </w:rPr>
        <w:t xml:space="preserve"> </w:t>
      </w:r>
      <w:r>
        <w:t>aviso</w:t>
      </w:r>
      <w:r>
        <w:rPr>
          <w:spacing w:val="-4"/>
        </w:rPr>
        <w:t xml:space="preserve"> </w:t>
      </w:r>
      <w:r>
        <w:t>que</w:t>
      </w:r>
      <w:r>
        <w:rPr>
          <w:spacing w:val="-4"/>
        </w:rPr>
        <w:t xml:space="preserve"> </w:t>
      </w:r>
      <w:r>
        <w:t>advierte</w:t>
      </w:r>
      <w:r>
        <w:rPr>
          <w:spacing w:val="-5"/>
        </w:rPr>
        <w:t xml:space="preserve"> </w:t>
      </w:r>
      <w:r>
        <w:t>la</w:t>
      </w:r>
      <w:r>
        <w:rPr>
          <w:spacing w:val="-4"/>
        </w:rPr>
        <w:t xml:space="preserve"> </w:t>
      </w:r>
      <w:r>
        <w:t>existencia</w:t>
      </w:r>
      <w:r>
        <w:rPr>
          <w:spacing w:val="-4"/>
        </w:rPr>
        <w:t xml:space="preserve"> </w:t>
      </w:r>
      <w:r>
        <w:t>de</w:t>
      </w:r>
      <w:r>
        <w:rPr>
          <w:spacing w:val="-4"/>
        </w:rPr>
        <w:t xml:space="preserve"> </w:t>
      </w:r>
      <w:r>
        <w:t>un</w:t>
      </w:r>
      <w:r>
        <w:rPr>
          <w:spacing w:val="-3"/>
        </w:rPr>
        <w:t xml:space="preserve"> </w:t>
      </w:r>
      <w:r>
        <w:rPr>
          <w:spacing w:val="-2"/>
        </w:rPr>
        <w:t>peligro.</w:t>
      </w:r>
    </w:p>
    <w:p w14:paraId="514BD350" w14:textId="77777777" w:rsidR="003315CD" w:rsidRDefault="0082365E">
      <w:pPr>
        <w:pStyle w:val="Prrafodelista"/>
        <w:numPr>
          <w:ilvl w:val="0"/>
          <w:numId w:val="26"/>
        </w:numPr>
        <w:tabs>
          <w:tab w:val="left" w:pos="1069"/>
        </w:tabs>
        <w:spacing w:before="252"/>
        <w:ind w:left="1069" w:right="705"/>
        <w:jc w:val="both"/>
        <w:rPr>
          <w:rFonts w:ascii="Symbol" w:hAnsi="Symbol"/>
        </w:rPr>
      </w:pPr>
      <w:r>
        <w:rPr>
          <w:rFonts w:ascii="Arial" w:hAnsi="Arial"/>
          <w:b/>
        </w:rPr>
        <w:t>Amenaza:</w:t>
      </w:r>
      <w:r>
        <w:rPr>
          <w:rFonts w:ascii="Arial" w:hAnsi="Arial"/>
          <w:b/>
          <w:spacing w:val="-6"/>
        </w:rPr>
        <w:t xml:space="preserve"> </w:t>
      </w:r>
      <w:r>
        <w:t>Peligro</w:t>
      </w:r>
      <w:r>
        <w:rPr>
          <w:spacing w:val="-8"/>
        </w:rPr>
        <w:t xml:space="preserve"> </w:t>
      </w:r>
      <w:r>
        <w:t>latente</w:t>
      </w:r>
      <w:r>
        <w:rPr>
          <w:spacing w:val="-6"/>
        </w:rPr>
        <w:t xml:space="preserve"> </w:t>
      </w:r>
      <w:r>
        <w:t>asociado</w:t>
      </w:r>
      <w:r>
        <w:rPr>
          <w:spacing w:val="-6"/>
        </w:rPr>
        <w:t xml:space="preserve"> </w:t>
      </w:r>
      <w:r>
        <w:t>con</w:t>
      </w:r>
      <w:r>
        <w:rPr>
          <w:spacing w:val="-9"/>
        </w:rPr>
        <w:t xml:space="preserve"> </w:t>
      </w:r>
      <w:r>
        <w:t>un</w:t>
      </w:r>
      <w:r>
        <w:rPr>
          <w:spacing w:val="-9"/>
        </w:rPr>
        <w:t xml:space="preserve"> </w:t>
      </w:r>
      <w:r>
        <w:t>fenómeno</w:t>
      </w:r>
      <w:r>
        <w:rPr>
          <w:spacing w:val="-6"/>
        </w:rPr>
        <w:t xml:space="preserve"> </w:t>
      </w:r>
      <w:r>
        <w:t>físico</w:t>
      </w:r>
      <w:r>
        <w:rPr>
          <w:spacing w:val="-6"/>
        </w:rPr>
        <w:t xml:space="preserve"> </w:t>
      </w:r>
      <w:r>
        <w:t>de</w:t>
      </w:r>
      <w:r>
        <w:rPr>
          <w:spacing w:val="-9"/>
        </w:rPr>
        <w:t xml:space="preserve"> </w:t>
      </w:r>
      <w:r>
        <w:t>origen</w:t>
      </w:r>
      <w:r>
        <w:rPr>
          <w:spacing w:val="-7"/>
        </w:rPr>
        <w:t xml:space="preserve"> </w:t>
      </w:r>
      <w:r>
        <w:t>natural,</w:t>
      </w:r>
      <w:r>
        <w:rPr>
          <w:spacing w:val="-6"/>
        </w:rPr>
        <w:t xml:space="preserve"> </w:t>
      </w:r>
      <w:r>
        <w:t>de</w:t>
      </w:r>
      <w:r>
        <w:rPr>
          <w:spacing w:val="-9"/>
        </w:rPr>
        <w:t xml:space="preserve"> </w:t>
      </w:r>
      <w:r>
        <w:t>origen tecnológico</w:t>
      </w:r>
      <w:r>
        <w:rPr>
          <w:spacing w:val="-4"/>
        </w:rPr>
        <w:t xml:space="preserve"> </w:t>
      </w:r>
      <w:r>
        <w:t>o</w:t>
      </w:r>
      <w:r>
        <w:rPr>
          <w:spacing w:val="-4"/>
        </w:rPr>
        <w:t xml:space="preserve"> </w:t>
      </w:r>
      <w:r>
        <w:t>provocado</w:t>
      </w:r>
      <w:r>
        <w:rPr>
          <w:spacing w:val="-8"/>
        </w:rPr>
        <w:t xml:space="preserve"> </w:t>
      </w:r>
      <w:r>
        <w:t>por</w:t>
      </w:r>
      <w:r>
        <w:rPr>
          <w:spacing w:val="-3"/>
        </w:rPr>
        <w:t xml:space="preserve"> </w:t>
      </w:r>
      <w:r>
        <w:t>el</w:t>
      </w:r>
      <w:r>
        <w:rPr>
          <w:spacing w:val="-5"/>
        </w:rPr>
        <w:t xml:space="preserve"> </w:t>
      </w:r>
      <w:r>
        <w:t>hombre</w:t>
      </w:r>
      <w:r>
        <w:rPr>
          <w:spacing w:val="-5"/>
        </w:rPr>
        <w:t xml:space="preserve"> </w:t>
      </w:r>
      <w:r>
        <w:t>que</w:t>
      </w:r>
      <w:r>
        <w:rPr>
          <w:spacing w:val="-5"/>
        </w:rPr>
        <w:t xml:space="preserve"> </w:t>
      </w:r>
      <w:r>
        <w:t>puede</w:t>
      </w:r>
      <w:r>
        <w:rPr>
          <w:spacing w:val="-5"/>
        </w:rPr>
        <w:t xml:space="preserve"> </w:t>
      </w:r>
      <w:r>
        <w:t>manifestarse</w:t>
      </w:r>
      <w:r>
        <w:rPr>
          <w:spacing w:val="-4"/>
        </w:rPr>
        <w:t xml:space="preserve"> </w:t>
      </w:r>
      <w:r>
        <w:t>en</w:t>
      </w:r>
      <w:r>
        <w:rPr>
          <w:spacing w:val="-6"/>
        </w:rPr>
        <w:t xml:space="preserve"> </w:t>
      </w:r>
      <w:r>
        <w:t>un</w:t>
      </w:r>
      <w:r>
        <w:rPr>
          <w:spacing w:val="-6"/>
        </w:rPr>
        <w:t xml:space="preserve"> </w:t>
      </w:r>
      <w:r>
        <w:t>sitio</w:t>
      </w:r>
      <w:r>
        <w:rPr>
          <w:spacing w:val="-5"/>
        </w:rPr>
        <w:t xml:space="preserve"> </w:t>
      </w:r>
      <w:r>
        <w:t>específico</w:t>
      </w:r>
      <w:r>
        <w:rPr>
          <w:spacing w:val="-5"/>
        </w:rPr>
        <w:t xml:space="preserve"> </w:t>
      </w:r>
      <w:r>
        <w:t>y en un tiempo determinado, produciendo efectos adversos en las personas, los bienes, servicios y el medio ambiente.</w:t>
      </w:r>
    </w:p>
    <w:p w14:paraId="64F68D2F" w14:textId="77777777" w:rsidR="003315CD" w:rsidRDefault="0082365E">
      <w:pPr>
        <w:pStyle w:val="Prrafodelista"/>
        <w:numPr>
          <w:ilvl w:val="0"/>
          <w:numId w:val="26"/>
        </w:numPr>
        <w:tabs>
          <w:tab w:val="left" w:pos="1069"/>
        </w:tabs>
        <w:spacing w:before="250"/>
        <w:ind w:left="1069" w:right="704"/>
        <w:jc w:val="both"/>
        <w:rPr>
          <w:rFonts w:ascii="Symbol" w:hAnsi="Symbol"/>
        </w:rPr>
      </w:pPr>
      <w:r>
        <w:rPr>
          <w:rFonts w:ascii="Arial" w:hAnsi="Arial"/>
          <w:b/>
        </w:rPr>
        <w:t xml:space="preserve">Análisis de vulnerabilidad: </w:t>
      </w:r>
      <w:r>
        <w:t>es el proceso mediante el cual se determina el nivel de exposición y la predisposición a la pérdida de un elemento o grupo de elementos ante una amenaza específica.</w:t>
      </w:r>
    </w:p>
    <w:p w14:paraId="61933E35" w14:textId="77777777" w:rsidR="003315CD" w:rsidRDefault="0082365E">
      <w:pPr>
        <w:pStyle w:val="Prrafodelista"/>
        <w:numPr>
          <w:ilvl w:val="0"/>
          <w:numId w:val="26"/>
        </w:numPr>
        <w:tabs>
          <w:tab w:val="left" w:pos="1069"/>
        </w:tabs>
        <w:spacing w:before="196"/>
        <w:ind w:left="1069" w:right="705"/>
        <w:jc w:val="both"/>
        <w:rPr>
          <w:rFonts w:ascii="Symbol" w:hAnsi="Symbol"/>
          <w:sz w:val="24"/>
        </w:rPr>
      </w:pPr>
      <w:r>
        <w:rPr>
          <w:rFonts w:ascii="Tahoma" w:hAnsi="Tahoma"/>
          <w:b/>
          <w:sz w:val="24"/>
        </w:rPr>
        <w:t xml:space="preserve">Brigada de emergencia: </w:t>
      </w:r>
      <w:r>
        <w:rPr>
          <w:rFonts w:ascii="Tahoma" w:hAnsi="Tahoma"/>
          <w:sz w:val="24"/>
        </w:rPr>
        <w:t>Grupo compuesto por personas motivadas, capacitadas y entrenadas para que, en razón de su pertenencia y nivel de responsabilidad, asuman la ejecución de procedimientos administrativos u operativos necesarios para prevenir o controlar las emergencias teniendo en cuenta la importancia que tiene la primera respuesta que se da para el control de las misma y la recuperación de lesionados.</w:t>
      </w:r>
    </w:p>
    <w:p w14:paraId="68C653F0" w14:textId="77777777" w:rsidR="003315CD" w:rsidRDefault="0082365E">
      <w:pPr>
        <w:pStyle w:val="Prrafodelista"/>
        <w:numPr>
          <w:ilvl w:val="0"/>
          <w:numId w:val="26"/>
        </w:numPr>
        <w:tabs>
          <w:tab w:val="left" w:pos="1069"/>
        </w:tabs>
        <w:spacing w:before="289"/>
        <w:ind w:left="1069" w:hanging="359"/>
        <w:rPr>
          <w:rFonts w:ascii="Symbol" w:hAnsi="Symbol"/>
          <w:sz w:val="24"/>
        </w:rPr>
      </w:pPr>
      <w:r>
        <w:rPr>
          <w:rFonts w:ascii="Tahoma" w:hAnsi="Tahoma"/>
          <w:b/>
          <w:sz w:val="24"/>
        </w:rPr>
        <w:t>Consecuencia:</w:t>
      </w:r>
      <w:r>
        <w:rPr>
          <w:rFonts w:ascii="Tahoma" w:hAnsi="Tahoma"/>
          <w:b/>
          <w:spacing w:val="2"/>
          <w:sz w:val="24"/>
        </w:rPr>
        <w:t xml:space="preserve"> </w:t>
      </w:r>
      <w:r>
        <w:rPr>
          <w:rFonts w:ascii="Tahoma" w:hAnsi="Tahoma"/>
          <w:sz w:val="24"/>
        </w:rPr>
        <w:t>Resultado</w:t>
      </w:r>
      <w:r>
        <w:rPr>
          <w:rFonts w:ascii="Tahoma" w:hAnsi="Tahoma"/>
          <w:spacing w:val="-4"/>
          <w:sz w:val="24"/>
        </w:rPr>
        <w:t xml:space="preserve"> </w:t>
      </w:r>
      <w:r>
        <w:rPr>
          <w:rFonts w:ascii="Tahoma" w:hAnsi="Tahoma"/>
          <w:sz w:val="24"/>
        </w:rPr>
        <w:t>de</w:t>
      </w:r>
      <w:r>
        <w:rPr>
          <w:rFonts w:ascii="Tahoma" w:hAnsi="Tahoma"/>
          <w:spacing w:val="-3"/>
          <w:sz w:val="24"/>
        </w:rPr>
        <w:t xml:space="preserve"> </w:t>
      </w:r>
      <w:r>
        <w:rPr>
          <w:rFonts w:ascii="Tahoma" w:hAnsi="Tahoma"/>
          <w:sz w:val="24"/>
        </w:rPr>
        <w:t>la</w:t>
      </w:r>
      <w:r>
        <w:rPr>
          <w:rFonts w:ascii="Tahoma" w:hAnsi="Tahoma"/>
          <w:spacing w:val="-2"/>
          <w:sz w:val="24"/>
        </w:rPr>
        <w:t xml:space="preserve"> </w:t>
      </w:r>
      <w:r>
        <w:rPr>
          <w:rFonts w:ascii="Tahoma" w:hAnsi="Tahoma"/>
          <w:sz w:val="24"/>
        </w:rPr>
        <w:t>materialización</w:t>
      </w:r>
      <w:r>
        <w:rPr>
          <w:rFonts w:ascii="Tahoma" w:hAnsi="Tahoma"/>
          <w:spacing w:val="-4"/>
          <w:sz w:val="24"/>
        </w:rPr>
        <w:t xml:space="preserve"> </w:t>
      </w:r>
      <w:r>
        <w:rPr>
          <w:rFonts w:ascii="Tahoma" w:hAnsi="Tahoma"/>
          <w:sz w:val="24"/>
        </w:rPr>
        <w:t>de</w:t>
      </w:r>
      <w:r>
        <w:rPr>
          <w:rFonts w:ascii="Tahoma" w:hAnsi="Tahoma"/>
          <w:spacing w:val="-2"/>
          <w:sz w:val="24"/>
        </w:rPr>
        <w:t xml:space="preserve"> </w:t>
      </w:r>
      <w:r>
        <w:rPr>
          <w:rFonts w:ascii="Tahoma" w:hAnsi="Tahoma"/>
          <w:sz w:val="24"/>
        </w:rPr>
        <w:t>un</w:t>
      </w:r>
      <w:r>
        <w:rPr>
          <w:rFonts w:ascii="Tahoma" w:hAnsi="Tahoma"/>
          <w:spacing w:val="-2"/>
          <w:sz w:val="24"/>
        </w:rPr>
        <w:t xml:space="preserve"> riesgo.</w:t>
      </w:r>
    </w:p>
    <w:p w14:paraId="1B8F127B" w14:textId="77777777" w:rsidR="003315CD" w:rsidRDefault="0082365E">
      <w:pPr>
        <w:pStyle w:val="Prrafodelista"/>
        <w:numPr>
          <w:ilvl w:val="0"/>
          <w:numId w:val="26"/>
        </w:numPr>
        <w:tabs>
          <w:tab w:val="left" w:pos="1069"/>
        </w:tabs>
        <w:spacing w:before="250" w:line="237" w:lineRule="auto"/>
        <w:ind w:left="1069" w:right="708"/>
        <w:jc w:val="both"/>
        <w:rPr>
          <w:rFonts w:ascii="Symbol" w:hAnsi="Symbol"/>
          <w:sz w:val="24"/>
        </w:rPr>
      </w:pPr>
      <w:r>
        <w:rPr>
          <w:rFonts w:ascii="Tahoma" w:hAnsi="Tahoma"/>
          <w:b/>
          <w:sz w:val="24"/>
        </w:rPr>
        <w:t xml:space="preserve">Conocimiento del riesgo: </w:t>
      </w:r>
      <w:r>
        <w:rPr>
          <w:rFonts w:ascii="Tahoma" w:hAnsi="Tahoma"/>
          <w:sz w:val="24"/>
        </w:rPr>
        <w:t>Es la identificación de los componentes y socialización de los escenarios de riesgo.</w:t>
      </w:r>
    </w:p>
    <w:p w14:paraId="5AC4A890" w14:textId="77777777" w:rsidR="003315CD" w:rsidRDefault="0082365E">
      <w:pPr>
        <w:pStyle w:val="Prrafodelista"/>
        <w:numPr>
          <w:ilvl w:val="0"/>
          <w:numId w:val="26"/>
        </w:numPr>
        <w:tabs>
          <w:tab w:val="left" w:pos="1069"/>
        </w:tabs>
        <w:spacing w:before="258" w:line="237" w:lineRule="auto"/>
        <w:ind w:left="1069" w:right="1126"/>
        <w:rPr>
          <w:rFonts w:ascii="Symbol" w:hAnsi="Symbol"/>
        </w:rPr>
      </w:pPr>
      <w:r>
        <w:rPr>
          <w:rFonts w:ascii="Arial" w:hAnsi="Arial"/>
          <w:b/>
        </w:rPr>
        <w:t>Contingencias:</w:t>
      </w:r>
      <w:r>
        <w:rPr>
          <w:rFonts w:ascii="Arial" w:hAnsi="Arial"/>
          <w:b/>
          <w:spacing w:val="27"/>
        </w:rPr>
        <w:t xml:space="preserve"> </w:t>
      </w:r>
      <w:r>
        <w:t>Evento que puede suceder o no suceder</w:t>
      </w:r>
      <w:r>
        <w:rPr>
          <w:spacing w:val="26"/>
        </w:rPr>
        <w:t xml:space="preserve"> </w:t>
      </w:r>
      <w:r>
        <w:t>para el cual debemos estar preparados.</w:t>
      </w:r>
    </w:p>
    <w:p w14:paraId="458378C6" w14:textId="77777777" w:rsidR="003315CD" w:rsidRDefault="003315CD">
      <w:pPr>
        <w:pStyle w:val="Prrafodelista"/>
        <w:spacing w:line="237" w:lineRule="auto"/>
        <w:rPr>
          <w:rFonts w:ascii="Symbol" w:hAnsi="Symbol"/>
        </w:rPr>
        <w:sectPr w:rsidR="003315CD">
          <w:pgSz w:w="12250" w:h="15850"/>
          <w:pgMar w:top="1360" w:right="992" w:bottom="1200" w:left="992" w:header="0" w:footer="1017" w:gutter="0"/>
          <w:cols w:space="720"/>
        </w:sectPr>
      </w:pPr>
    </w:p>
    <w:p w14:paraId="5FBD2350" w14:textId="77777777" w:rsidR="003315CD" w:rsidRDefault="003315CD">
      <w:pPr>
        <w:pStyle w:val="Textoindependiente"/>
        <w:spacing w:before="48"/>
      </w:pPr>
    </w:p>
    <w:p w14:paraId="760096AA" w14:textId="77777777" w:rsidR="003315CD" w:rsidRDefault="0082365E">
      <w:pPr>
        <w:pStyle w:val="Prrafodelista"/>
        <w:numPr>
          <w:ilvl w:val="0"/>
          <w:numId w:val="26"/>
        </w:numPr>
        <w:tabs>
          <w:tab w:val="left" w:pos="1069"/>
        </w:tabs>
        <w:spacing w:line="237" w:lineRule="auto"/>
        <w:ind w:left="1069" w:right="1120"/>
        <w:jc w:val="both"/>
        <w:rPr>
          <w:rFonts w:ascii="Symbol" w:hAnsi="Symbol"/>
        </w:rPr>
      </w:pPr>
      <w:r>
        <w:rPr>
          <w:rFonts w:ascii="Arial" w:hAnsi="Arial"/>
          <w:b/>
        </w:rPr>
        <w:t xml:space="preserve">Control: </w:t>
      </w:r>
      <w:r>
        <w:t>Acción de eliminar o limitar el desarrollo de un siniestro, para evitar o minimizar sus consecuencias.</w:t>
      </w:r>
    </w:p>
    <w:p w14:paraId="0FA0F976" w14:textId="77777777" w:rsidR="003315CD" w:rsidRDefault="003315CD">
      <w:pPr>
        <w:pStyle w:val="Textoindependiente"/>
        <w:spacing w:before="3"/>
      </w:pPr>
    </w:p>
    <w:p w14:paraId="2D8EE787" w14:textId="77777777" w:rsidR="003315CD" w:rsidRDefault="0082365E">
      <w:pPr>
        <w:pStyle w:val="Prrafodelista"/>
        <w:numPr>
          <w:ilvl w:val="0"/>
          <w:numId w:val="26"/>
        </w:numPr>
        <w:tabs>
          <w:tab w:val="left" w:pos="1069"/>
        </w:tabs>
        <w:ind w:left="1069" w:right="1116"/>
        <w:jc w:val="both"/>
        <w:rPr>
          <w:rFonts w:ascii="Symbol" w:hAnsi="Symbol"/>
        </w:rPr>
      </w:pPr>
      <w:r>
        <w:rPr>
          <w:rFonts w:ascii="Arial" w:hAnsi="Arial"/>
          <w:b/>
        </w:rPr>
        <w:t>Covid-19:</w:t>
      </w:r>
      <w:r>
        <w:rPr>
          <w:rFonts w:ascii="Arial" w:hAnsi="Arial"/>
          <w:b/>
          <w:spacing w:val="-10"/>
        </w:rPr>
        <w:t xml:space="preserve"> </w:t>
      </w:r>
      <w:r>
        <w:t>Es</w:t>
      </w:r>
      <w:r>
        <w:rPr>
          <w:spacing w:val="-10"/>
        </w:rPr>
        <w:t xml:space="preserve"> </w:t>
      </w:r>
      <w:r>
        <w:t>una</w:t>
      </w:r>
      <w:r>
        <w:rPr>
          <w:spacing w:val="-13"/>
        </w:rPr>
        <w:t xml:space="preserve"> </w:t>
      </w:r>
      <w:r>
        <w:t>nueva</w:t>
      </w:r>
      <w:r>
        <w:rPr>
          <w:spacing w:val="-13"/>
        </w:rPr>
        <w:t xml:space="preserve"> </w:t>
      </w:r>
      <w:r>
        <w:t>enfermedad,</w:t>
      </w:r>
      <w:r>
        <w:rPr>
          <w:spacing w:val="-10"/>
        </w:rPr>
        <w:t xml:space="preserve"> </w:t>
      </w:r>
      <w:r>
        <w:t>causada</w:t>
      </w:r>
      <w:r>
        <w:rPr>
          <w:spacing w:val="-13"/>
        </w:rPr>
        <w:t xml:space="preserve"> </w:t>
      </w:r>
      <w:r>
        <w:t>por</w:t>
      </w:r>
      <w:r>
        <w:rPr>
          <w:spacing w:val="-10"/>
        </w:rPr>
        <w:t xml:space="preserve"> </w:t>
      </w:r>
      <w:r>
        <w:t>un</w:t>
      </w:r>
      <w:r>
        <w:rPr>
          <w:spacing w:val="-10"/>
        </w:rPr>
        <w:t xml:space="preserve"> </w:t>
      </w:r>
      <w:r>
        <w:t>nuevo</w:t>
      </w:r>
      <w:r>
        <w:rPr>
          <w:spacing w:val="-13"/>
        </w:rPr>
        <w:t xml:space="preserve"> </w:t>
      </w:r>
      <w:r>
        <w:t>coronavirus</w:t>
      </w:r>
      <w:r>
        <w:rPr>
          <w:spacing w:val="-10"/>
        </w:rPr>
        <w:t xml:space="preserve"> </w:t>
      </w:r>
      <w:r>
        <w:t>que</w:t>
      </w:r>
      <w:r>
        <w:rPr>
          <w:spacing w:val="-11"/>
        </w:rPr>
        <w:t xml:space="preserve"> </w:t>
      </w:r>
      <w:r>
        <w:t>no</w:t>
      </w:r>
      <w:r>
        <w:rPr>
          <w:spacing w:val="-10"/>
        </w:rPr>
        <w:t xml:space="preserve"> </w:t>
      </w:r>
      <w:r>
        <w:t xml:space="preserve">se había visto antes en seres humanos. El nombre de la enfermedad se escogió siguiendo las mejores prácticas establecidas por la Organización Mundial de la Salud (OMS) para asignar nombres a nuevas enfermedades infecciosas en seres </w:t>
      </w:r>
      <w:r>
        <w:rPr>
          <w:spacing w:val="-2"/>
        </w:rPr>
        <w:t>humanos.</w:t>
      </w:r>
    </w:p>
    <w:p w14:paraId="5E5500B4" w14:textId="77777777" w:rsidR="003315CD" w:rsidRDefault="0082365E">
      <w:pPr>
        <w:pStyle w:val="Prrafodelista"/>
        <w:numPr>
          <w:ilvl w:val="0"/>
          <w:numId w:val="26"/>
        </w:numPr>
        <w:tabs>
          <w:tab w:val="left" w:pos="1069"/>
        </w:tabs>
        <w:spacing w:before="250"/>
        <w:ind w:left="1069" w:right="702"/>
        <w:jc w:val="both"/>
        <w:rPr>
          <w:rFonts w:ascii="Symbol" w:hAnsi="Symbol"/>
        </w:rPr>
      </w:pPr>
      <w:r>
        <w:rPr>
          <w:rFonts w:ascii="Arial" w:hAnsi="Arial"/>
          <w:b/>
        </w:rPr>
        <w:t>Desastre</w:t>
      </w:r>
      <w:r>
        <w:t>: situación causada por un fenómeno de origen natural, tecnológico o provocado</w:t>
      </w:r>
      <w:r>
        <w:rPr>
          <w:spacing w:val="-11"/>
        </w:rPr>
        <w:t xml:space="preserve"> </w:t>
      </w:r>
      <w:r>
        <w:t>por</w:t>
      </w:r>
      <w:r>
        <w:rPr>
          <w:spacing w:val="-10"/>
        </w:rPr>
        <w:t xml:space="preserve"> </w:t>
      </w:r>
      <w:r>
        <w:t>el</w:t>
      </w:r>
      <w:r>
        <w:rPr>
          <w:spacing w:val="-12"/>
        </w:rPr>
        <w:t xml:space="preserve"> </w:t>
      </w:r>
      <w:r>
        <w:t>hombre</w:t>
      </w:r>
      <w:r>
        <w:rPr>
          <w:spacing w:val="-14"/>
        </w:rPr>
        <w:t xml:space="preserve"> </w:t>
      </w:r>
      <w:r>
        <w:t>que</w:t>
      </w:r>
      <w:r>
        <w:rPr>
          <w:spacing w:val="-11"/>
        </w:rPr>
        <w:t xml:space="preserve"> </w:t>
      </w:r>
      <w:r>
        <w:t>significa</w:t>
      </w:r>
      <w:r>
        <w:rPr>
          <w:spacing w:val="-11"/>
        </w:rPr>
        <w:t xml:space="preserve"> </w:t>
      </w:r>
      <w:r>
        <w:t>alteraciones</w:t>
      </w:r>
      <w:r>
        <w:rPr>
          <w:spacing w:val="-11"/>
        </w:rPr>
        <w:t xml:space="preserve"> </w:t>
      </w:r>
      <w:r>
        <w:t>intensas</w:t>
      </w:r>
      <w:r>
        <w:rPr>
          <w:spacing w:val="-11"/>
        </w:rPr>
        <w:t xml:space="preserve"> </w:t>
      </w:r>
      <w:r>
        <w:t>en</w:t>
      </w:r>
      <w:r>
        <w:rPr>
          <w:spacing w:val="-12"/>
        </w:rPr>
        <w:t xml:space="preserve"> </w:t>
      </w:r>
      <w:r>
        <w:t>las</w:t>
      </w:r>
      <w:r>
        <w:rPr>
          <w:spacing w:val="-11"/>
        </w:rPr>
        <w:t xml:space="preserve"> </w:t>
      </w:r>
      <w:r>
        <w:t>personas,</w:t>
      </w:r>
      <w:r>
        <w:rPr>
          <w:spacing w:val="-10"/>
        </w:rPr>
        <w:t xml:space="preserve"> </w:t>
      </w:r>
      <w:r>
        <w:t>los</w:t>
      </w:r>
      <w:r>
        <w:rPr>
          <w:spacing w:val="-8"/>
        </w:rPr>
        <w:t xml:space="preserve"> </w:t>
      </w:r>
      <w:r>
        <w:t>bienes los servicios y el medio ambiente. Es la ocurrencia efectiva de un evento, que como consecuencia de</w:t>
      </w:r>
      <w:r>
        <w:rPr>
          <w:spacing w:val="-2"/>
        </w:rPr>
        <w:t xml:space="preserve"> </w:t>
      </w:r>
      <w:r>
        <w:t>la</w:t>
      </w:r>
      <w:r>
        <w:rPr>
          <w:spacing w:val="-2"/>
        </w:rPr>
        <w:t xml:space="preserve"> </w:t>
      </w:r>
      <w:r>
        <w:t>vulnerabilidad de los</w:t>
      </w:r>
      <w:r>
        <w:rPr>
          <w:spacing w:val="-2"/>
        </w:rPr>
        <w:t xml:space="preserve"> </w:t>
      </w:r>
      <w:r>
        <w:t>elementos expuestos</w:t>
      </w:r>
      <w:r>
        <w:rPr>
          <w:spacing w:val="-2"/>
        </w:rPr>
        <w:t xml:space="preserve"> </w:t>
      </w:r>
      <w:r>
        <w:t>causa</w:t>
      </w:r>
      <w:r>
        <w:rPr>
          <w:spacing w:val="-2"/>
        </w:rPr>
        <w:t xml:space="preserve"> </w:t>
      </w:r>
      <w:r>
        <w:t>efectos</w:t>
      </w:r>
      <w:r>
        <w:rPr>
          <w:spacing w:val="-2"/>
        </w:rPr>
        <w:t xml:space="preserve"> </w:t>
      </w:r>
      <w:r>
        <w:t>adversos sobre los mismos.</w:t>
      </w:r>
    </w:p>
    <w:p w14:paraId="7E08F159" w14:textId="77777777" w:rsidR="003315CD" w:rsidRDefault="003315CD">
      <w:pPr>
        <w:pStyle w:val="Textoindependiente"/>
        <w:spacing w:before="1"/>
      </w:pPr>
    </w:p>
    <w:p w14:paraId="381FDC1E" w14:textId="77777777" w:rsidR="003315CD" w:rsidRDefault="0082365E">
      <w:pPr>
        <w:pStyle w:val="Prrafodelista"/>
        <w:numPr>
          <w:ilvl w:val="0"/>
          <w:numId w:val="26"/>
        </w:numPr>
        <w:tabs>
          <w:tab w:val="left" w:pos="1069"/>
        </w:tabs>
        <w:spacing w:before="1" w:line="237" w:lineRule="auto"/>
        <w:ind w:left="1069" w:right="706"/>
        <w:jc w:val="both"/>
        <w:rPr>
          <w:rFonts w:ascii="Symbol" w:hAnsi="Symbol"/>
        </w:rPr>
      </w:pPr>
      <w:r>
        <w:rPr>
          <w:rFonts w:ascii="Arial" w:hAnsi="Arial"/>
          <w:b/>
        </w:rPr>
        <w:t>Emergencia:</w:t>
      </w:r>
      <w:r>
        <w:rPr>
          <w:rFonts w:ascii="Arial" w:hAnsi="Arial"/>
          <w:b/>
          <w:spacing w:val="-1"/>
        </w:rPr>
        <w:t xml:space="preserve"> </w:t>
      </w:r>
      <w:r>
        <w:t>Toda</w:t>
      </w:r>
      <w:r>
        <w:rPr>
          <w:spacing w:val="-2"/>
        </w:rPr>
        <w:t xml:space="preserve"> </w:t>
      </w:r>
      <w:r>
        <w:t>situación generada</w:t>
      </w:r>
      <w:r>
        <w:rPr>
          <w:spacing w:val="-2"/>
        </w:rPr>
        <w:t xml:space="preserve"> </w:t>
      </w:r>
      <w:r>
        <w:t>por</w:t>
      </w:r>
      <w:r>
        <w:rPr>
          <w:spacing w:val="-1"/>
        </w:rPr>
        <w:t xml:space="preserve"> </w:t>
      </w:r>
      <w:r>
        <w:t>la ocurrencia</w:t>
      </w:r>
      <w:r>
        <w:rPr>
          <w:spacing w:val="-2"/>
        </w:rPr>
        <w:t xml:space="preserve"> </w:t>
      </w:r>
      <w:r>
        <w:t>real</w:t>
      </w:r>
      <w:r>
        <w:rPr>
          <w:spacing w:val="-2"/>
        </w:rPr>
        <w:t xml:space="preserve"> </w:t>
      </w:r>
      <w:r>
        <w:t>o</w:t>
      </w:r>
      <w:r>
        <w:rPr>
          <w:spacing w:val="-2"/>
        </w:rPr>
        <w:t xml:space="preserve"> </w:t>
      </w:r>
      <w:r>
        <w:t>inminente</w:t>
      </w:r>
      <w:r>
        <w:rPr>
          <w:spacing w:val="-4"/>
        </w:rPr>
        <w:t xml:space="preserve"> </w:t>
      </w:r>
      <w:r>
        <w:t>de un</w:t>
      </w:r>
      <w:r>
        <w:rPr>
          <w:spacing w:val="-2"/>
        </w:rPr>
        <w:t xml:space="preserve"> </w:t>
      </w:r>
      <w:r>
        <w:t xml:space="preserve">evento adverso, que requiere de una movilización de recursos sin exceder la capacidad de </w:t>
      </w:r>
      <w:r>
        <w:rPr>
          <w:spacing w:val="-2"/>
        </w:rPr>
        <w:t>respuesta.</w:t>
      </w:r>
    </w:p>
    <w:p w14:paraId="394C3D3F" w14:textId="77777777" w:rsidR="003315CD" w:rsidRDefault="003315CD">
      <w:pPr>
        <w:pStyle w:val="Textoindependiente"/>
        <w:spacing w:before="6"/>
      </w:pPr>
    </w:p>
    <w:p w14:paraId="3CD66544" w14:textId="77777777" w:rsidR="003315CD" w:rsidRDefault="0082365E">
      <w:pPr>
        <w:pStyle w:val="Prrafodelista"/>
        <w:numPr>
          <w:ilvl w:val="0"/>
          <w:numId w:val="26"/>
        </w:numPr>
        <w:tabs>
          <w:tab w:val="left" w:pos="1069"/>
        </w:tabs>
        <w:spacing w:line="237" w:lineRule="auto"/>
        <w:ind w:left="1069" w:right="705"/>
        <w:jc w:val="both"/>
        <w:rPr>
          <w:rFonts w:ascii="Symbol" w:hAnsi="Symbol"/>
        </w:rPr>
      </w:pPr>
      <w:r>
        <w:rPr>
          <w:rFonts w:ascii="Arial" w:hAnsi="Arial"/>
          <w:b/>
        </w:rPr>
        <w:t xml:space="preserve">Emergencia incipiente: </w:t>
      </w:r>
      <w:r>
        <w:t>Evento que puede ser controlado por un grupo con entrenamiento básico y con equipos disponibles en el área de acuerdo al riesgo.</w:t>
      </w:r>
    </w:p>
    <w:p w14:paraId="07F7B135" w14:textId="77777777" w:rsidR="003315CD" w:rsidRDefault="003315CD">
      <w:pPr>
        <w:pStyle w:val="Textoindependiente"/>
        <w:spacing w:before="2"/>
      </w:pPr>
    </w:p>
    <w:p w14:paraId="4455E704" w14:textId="77777777" w:rsidR="003315CD" w:rsidRDefault="0082365E">
      <w:pPr>
        <w:pStyle w:val="Prrafodelista"/>
        <w:numPr>
          <w:ilvl w:val="0"/>
          <w:numId w:val="26"/>
        </w:numPr>
        <w:tabs>
          <w:tab w:val="left" w:pos="1069"/>
        </w:tabs>
        <w:spacing w:before="1" w:line="237" w:lineRule="auto"/>
        <w:ind w:left="1069" w:right="708"/>
        <w:jc w:val="both"/>
        <w:rPr>
          <w:rFonts w:ascii="Symbol" w:hAnsi="Symbol"/>
        </w:rPr>
      </w:pPr>
      <w:r>
        <w:rPr>
          <w:rFonts w:ascii="Arial" w:hAnsi="Arial"/>
          <w:b/>
        </w:rPr>
        <w:t xml:space="preserve">Emergencia interna: </w:t>
      </w:r>
      <w:r>
        <w:t>Es Aquel evento que ocurre, comprometiendo gran parte de la entidad involucrada, requiriendo de personal especializado para su atención.</w:t>
      </w:r>
    </w:p>
    <w:p w14:paraId="2E8C571A" w14:textId="77777777" w:rsidR="003315CD" w:rsidRDefault="003315CD">
      <w:pPr>
        <w:pStyle w:val="Textoindependiente"/>
        <w:spacing w:before="5"/>
      </w:pPr>
    </w:p>
    <w:p w14:paraId="58F64155" w14:textId="77777777" w:rsidR="003315CD" w:rsidRDefault="0082365E">
      <w:pPr>
        <w:pStyle w:val="Prrafodelista"/>
        <w:numPr>
          <w:ilvl w:val="0"/>
          <w:numId w:val="26"/>
        </w:numPr>
        <w:tabs>
          <w:tab w:val="left" w:pos="1069"/>
        </w:tabs>
        <w:spacing w:line="237" w:lineRule="auto"/>
        <w:ind w:left="1069" w:right="706"/>
        <w:jc w:val="both"/>
        <w:rPr>
          <w:rFonts w:ascii="Symbol" w:hAnsi="Symbol"/>
        </w:rPr>
      </w:pPr>
      <w:r>
        <w:rPr>
          <w:rFonts w:ascii="Arial" w:hAnsi="Arial"/>
          <w:b/>
        </w:rPr>
        <w:t>Emergencia</w:t>
      </w:r>
      <w:r>
        <w:rPr>
          <w:rFonts w:ascii="Arial" w:hAnsi="Arial"/>
          <w:b/>
          <w:spacing w:val="-4"/>
        </w:rPr>
        <w:t xml:space="preserve"> </w:t>
      </w:r>
      <w:r>
        <w:rPr>
          <w:rFonts w:ascii="Arial" w:hAnsi="Arial"/>
          <w:b/>
        </w:rPr>
        <w:t>general:</w:t>
      </w:r>
      <w:r>
        <w:rPr>
          <w:rFonts w:ascii="Arial" w:hAnsi="Arial"/>
          <w:b/>
          <w:spacing w:val="-2"/>
        </w:rPr>
        <w:t xml:space="preserve"> </w:t>
      </w:r>
      <w:r>
        <w:t>Es</w:t>
      </w:r>
      <w:r>
        <w:rPr>
          <w:spacing w:val="-1"/>
        </w:rPr>
        <w:t xml:space="preserve"> </w:t>
      </w:r>
      <w:r>
        <w:t>aquel</w:t>
      </w:r>
      <w:r>
        <w:rPr>
          <w:spacing w:val="-2"/>
        </w:rPr>
        <w:t xml:space="preserve"> </w:t>
      </w:r>
      <w:r>
        <w:t>evento</w:t>
      </w:r>
      <w:r>
        <w:rPr>
          <w:spacing w:val="-4"/>
        </w:rPr>
        <w:t xml:space="preserve"> </w:t>
      </w:r>
      <w:r>
        <w:t>que</w:t>
      </w:r>
      <w:r>
        <w:rPr>
          <w:spacing w:val="-4"/>
        </w:rPr>
        <w:t xml:space="preserve"> </w:t>
      </w:r>
      <w:r>
        <w:t>ocurre</w:t>
      </w:r>
      <w:r>
        <w:rPr>
          <w:spacing w:val="-2"/>
        </w:rPr>
        <w:t xml:space="preserve"> </w:t>
      </w:r>
      <w:r>
        <w:t>dentro</w:t>
      </w:r>
      <w:r>
        <w:rPr>
          <w:spacing w:val="-4"/>
        </w:rPr>
        <w:t xml:space="preserve"> </w:t>
      </w:r>
      <w:r>
        <w:t>de</w:t>
      </w:r>
      <w:r>
        <w:rPr>
          <w:spacing w:val="-2"/>
        </w:rPr>
        <w:t xml:space="preserve"> </w:t>
      </w:r>
      <w:r>
        <w:t>la</w:t>
      </w:r>
      <w:r>
        <w:rPr>
          <w:spacing w:val="-4"/>
        </w:rPr>
        <w:t xml:space="preserve"> </w:t>
      </w:r>
      <w:r>
        <w:t>entidad</w:t>
      </w:r>
      <w:r>
        <w:rPr>
          <w:spacing w:val="-4"/>
        </w:rPr>
        <w:t xml:space="preserve"> </w:t>
      </w:r>
      <w:r>
        <w:t>y</w:t>
      </w:r>
      <w:r>
        <w:rPr>
          <w:spacing w:val="-6"/>
        </w:rPr>
        <w:t xml:space="preserve"> </w:t>
      </w:r>
      <w:r>
        <w:t>que,</w:t>
      </w:r>
      <w:r>
        <w:rPr>
          <w:spacing w:val="-1"/>
        </w:rPr>
        <w:t xml:space="preserve"> </w:t>
      </w:r>
      <w:r>
        <w:t>además, amenaza instituciones vecinas.</w:t>
      </w:r>
    </w:p>
    <w:p w14:paraId="7A353F41" w14:textId="77777777" w:rsidR="003315CD" w:rsidRDefault="003315CD">
      <w:pPr>
        <w:pStyle w:val="Textoindependiente"/>
        <w:spacing w:before="2"/>
      </w:pPr>
    </w:p>
    <w:p w14:paraId="67C89799" w14:textId="77777777" w:rsidR="003315CD" w:rsidRDefault="0082365E">
      <w:pPr>
        <w:pStyle w:val="Prrafodelista"/>
        <w:numPr>
          <w:ilvl w:val="0"/>
          <w:numId w:val="26"/>
        </w:numPr>
        <w:tabs>
          <w:tab w:val="left" w:pos="1069"/>
        </w:tabs>
        <w:spacing w:line="237" w:lineRule="auto"/>
        <w:ind w:left="1069" w:right="706"/>
        <w:jc w:val="both"/>
        <w:rPr>
          <w:rFonts w:ascii="Symbol" w:hAnsi="Symbol"/>
        </w:rPr>
      </w:pPr>
      <w:r>
        <w:rPr>
          <w:rFonts w:ascii="Arial" w:hAnsi="Arial"/>
          <w:b/>
        </w:rPr>
        <w:t xml:space="preserve">Equipos para atención de emergencias: </w:t>
      </w:r>
      <w:r>
        <w:t>Equipos destinados para ser operados por los brigadistas de acuerdo al factor de riesgo.</w:t>
      </w:r>
    </w:p>
    <w:p w14:paraId="156CB382" w14:textId="77777777" w:rsidR="003315CD" w:rsidRDefault="003315CD">
      <w:pPr>
        <w:pStyle w:val="Textoindependiente"/>
        <w:spacing w:before="1"/>
      </w:pPr>
    </w:p>
    <w:p w14:paraId="062F3D6C" w14:textId="77777777" w:rsidR="003315CD" w:rsidRDefault="0082365E">
      <w:pPr>
        <w:pStyle w:val="Prrafodelista"/>
        <w:numPr>
          <w:ilvl w:val="0"/>
          <w:numId w:val="26"/>
        </w:numPr>
        <w:tabs>
          <w:tab w:val="left" w:pos="1069"/>
        </w:tabs>
        <w:ind w:left="1069" w:right="704"/>
        <w:jc w:val="both"/>
        <w:rPr>
          <w:rFonts w:ascii="Symbol" w:hAnsi="Symbol"/>
        </w:rPr>
      </w:pPr>
      <w:r>
        <w:rPr>
          <w:rFonts w:ascii="Arial" w:hAnsi="Arial"/>
          <w:b/>
        </w:rPr>
        <w:t>Evacuación</w:t>
      </w:r>
      <w:r>
        <w:t>: Conjunto de procedimientos y acciones tendientes a que las personas amenazadas de un peligro protejan su vida e integridad física, mediante su desplazamiento hasta y a través de lugares de menor riesgo o rutas seguras.</w:t>
      </w:r>
    </w:p>
    <w:p w14:paraId="5D541EBE" w14:textId="77777777" w:rsidR="003315CD" w:rsidRDefault="003315CD">
      <w:pPr>
        <w:pStyle w:val="Textoindependiente"/>
        <w:spacing w:before="1"/>
      </w:pPr>
    </w:p>
    <w:p w14:paraId="7F2C35F0" w14:textId="77777777" w:rsidR="003315CD" w:rsidRDefault="0082365E">
      <w:pPr>
        <w:pStyle w:val="Prrafodelista"/>
        <w:numPr>
          <w:ilvl w:val="0"/>
          <w:numId w:val="26"/>
        </w:numPr>
        <w:tabs>
          <w:tab w:val="left" w:pos="1069"/>
        </w:tabs>
        <w:spacing w:line="237" w:lineRule="auto"/>
        <w:ind w:left="1069" w:right="706"/>
        <w:jc w:val="both"/>
        <w:rPr>
          <w:rFonts w:ascii="Symbol" w:hAnsi="Symbol"/>
        </w:rPr>
      </w:pPr>
      <w:r>
        <w:rPr>
          <w:rFonts w:ascii="Arial" w:hAnsi="Arial"/>
          <w:b/>
        </w:rPr>
        <w:t>Gestión</w:t>
      </w:r>
      <w:r>
        <w:rPr>
          <w:rFonts w:ascii="Arial" w:hAnsi="Arial"/>
          <w:b/>
          <w:spacing w:val="-2"/>
        </w:rPr>
        <w:t xml:space="preserve"> </w:t>
      </w:r>
      <w:r>
        <w:rPr>
          <w:rFonts w:ascii="Arial" w:hAnsi="Arial"/>
          <w:b/>
        </w:rPr>
        <w:t>del</w:t>
      </w:r>
      <w:r>
        <w:rPr>
          <w:rFonts w:ascii="Arial" w:hAnsi="Arial"/>
          <w:b/>
          <w:spacing w:val="-1"/>
        </w:rPr>
        <w:t xml:space="preserve"> </w:t>
      </w:r>
      <w:r>
        <w:rPr>
          <w:rFonts w:ascii="Arial" w:hAnsi="Arial"/>
          <w:b/>
        </w:rPr>
        <w:t xml:space="preserve">riesgo: </w:t>
      </w:r>
      <w:r>
        <w:t>Es</w:t>
      </w:r>
      <w:r>
        <w:rPr>
          <w:spacing w:val="-4"/>
        </w:rPr>
        <w:t xml:space="preserve"> </w:t>
      </w:r>
      <w:r>
        <w:t>el</w:t>
      </w:r>
      <w:r>
        <w:rPr>
          <w:spacing w:val="-2"/>
        </w:rPr>
        <w:t xml:space="preserve"> </w:t>
      </w:r>
      <w:r>
        <w:t>proceso</w:t>
      </w:r>
      <w:r>
        <w:rPr>
          <w:spacing w:val="-2"/>
        </w:rPr>
        <w:t xml:space="preserve"> </w:t>
      </w:r>
      <w:r>
        <w:t>de</w:t>
      </w:r>
      <w:r>
        <w:rPr>
          <w:spacing w:val="-2"/>
        </w:rPr>
        <w:t xml:space="preserve"> </w:t>
      </w:r>
      <w:r>
        <w:t>ejecución,</w:t>
      </w:r>
      <w:r>
        <w:rPr>
          <w:spacing w:val="-3"/>
        </w:rPr>
        <w:t xml:space="preserve"> </w:t>
      </w:r>
      <w:r>
        <w:t>planeación, seguimiento</w:t>
      </w:r>
      <w:r>
        <w:rPr>
          <w:spacing w:val="-2"/>
        </w:rPr>
        <w:t xml:space="preserve"> </w:t>
      </w:r>
      <w:r>
        <w:t>y evaluación que permiten la prevención o control de las situaciones de desastre.</w:t>
      </w:r>
    </w:p>
    <w:p w14:paraId="5E1E2D00" w14:textId="77777777" w:rsidR="003315CD" w:rsidRDefault="003315CD">
      <w:pPr>
        <w:pStyle w:val="Textoindependiente"/>
        <w:spacing w:before="3"/>
      </w:pPr>
    </w:p>
    <w:p w14:paraId="46B139BB" w14:textId="77777777" w:rsidR="003315CD" w:rsidRDefault="0082365E">
      <w:pPr>
        <w:pStyle w:val="Prrafodelista"/>
        <w:numPr>
          <w:ilvl w:val="0"/>
          <w:numId w:val="26"/>
        </w:numPr>
        <w:tabs>
          <w:tab w:val="left" w:pos="1069"/>
        </w:tabs>
        <w:ind w:left="1069" w:hanging="359"/>
        <w:rPr>
          <w:rFonts w:ascii="Symbol" w:hAnsi="Symbol"/>
        </w:rPr>
      </w:pPr>
      <w:r>
        <w:rPr>
          <w:rFonts w:ascii="Arial" w:hAnsi="Arial"/>
          <w:b/>
        </w:rPr>
        <w:t>Gravedad:</w:t>
      </w:r>
      <w:r>
        <w:rPr>
          <w:rFonts w:ascii="Arial" w:hAnsi="Arial"/>
          <w:b/>
          <w:spacing w:val="-6"/>
        </w:rPr>
        <w:t xml:space="preserve"> </w:t>
      </w:r>
      <w:r>
        <w:t>Grado</w:t>
      </w:r>
      <w:r>
        <w:rPr>
          <w:spacing w:val="-6"/>
        </w:rPr>
        <w:t xml:space="preserve"> </w:t>
      </w:r>
      <w:r>
        <w:t>de</w:t>
      </w:r>
      <w:r>
        <w:rPr>
          <w:spacing w:val="-4"/>
        </w:rPr>
        <w:t xml:space="preserve"> </w:t>
      </w:r>
      <w:r>
        <w:t>afectación</w:t>
      </w:r>
      <w:r>
        <w:rPr>
          <w:spacing w:val="-6"/>
        </w:rPr>
        <w:t xml:space="preserve"> </w:t>
      </w:r>
      <w:r>
        <w:t>resultante</w:t>
      </w:r>
      <w:r>
        <w:rPr>
          <w:spacing w:val="-6"/>
        </w:rPr>
        <w:t xml:space="preserve"> </w:t>
      </w:r>
      <w:r>
        <w:t>de</w:t>
      </w:r>
      <w:r>
        <w:rPr>
          <w:spacing w:val="-6"/>
        </w:rPr>
        <w:t xml:space="preserve"> </w:t>
      </w:r>
      <w:r>
        <w:t>un</w:t>
      </w:r>
      <w:r>
        <w:rPr>
          <w:spacing w:val="-6"/>
        </w:rPr>
        <w:t xml:space="preserve"> </w:t>
      </w:r>
      <w:r>
        <w:rPr>
          <w:spacing w:val="-2"/>
        </w:rPr>
        <w:t>evento.</w:t>
      </w:r>
    </w:p>
    <w:p w14:paraId="1800A7E2" w14:textId="77777777" w:rsidR="003315CD" w:rsidRDefault="003315CD">
      <w:pPr>
        <w:pStyle w:val="Textoindependiente"/>
      </w:pPr>
    </w:p>
    <w:p w14:paraId="6C35409F" w14:textId="77777777" w:rsidR="003315CD" w:rsidRDefault="0082365E">
      <w:pPr>
        <w:pStyle w:val="Prrafodelista"/>
        <w:numPr>
          <w:ilvl w:val="0"/>
          <w:numId w:val="26"/>
        </w:numPr>
        <w:tabs>
          <w:tab w:val="left" w:pos="1069"/>
        </w:tabs>
        <w:spacing w:before="1" w:line="237" w:lineRule="auto"/>
        <w:ind w:left="1069" w:right="706"/>
        <w:jc w:val="both"/>
        <w:rPr>
          <w:rFonts w:ascii="Symbol" w:hAnsi="Symbol"/>
        </w:rPr>
      </w:pPr>
      <w:r>
        <w:rPr>
          <w:rFonts w:ascii="Arial" w:hAnsi="Arial"/>
          <w:b/>
        </w:rPr>
        <w:t xml:space="preserve">Impacto: </w:t>
      </w:r>
      <w:r>
        <w:t>Acción directa de una amenaza sobre un grupo de personas, sobre sus bienes, infraestructura y el medio ambiente. Deriva en un desastre o emergencia de determinadas proporciones, dependiendo de las características del evento y de la vulnerabilidad de la población afectada.</w:t>
      </w:r>
    </w:p>
    <w:p w14:paraId="51FD0474" w14:textId="77777777" w:rsidR="003315CD" w:rsidRDefault="003315CD">
      <w:pPr>
        <w:pStyle w:val="Textoindependiente"/>
        <w:spacing w:before="7"/>
      </w:pPr>
    </w:p>
    <w:p w14:paraId="72A0B72C" w14:textId="77777777" w:rsidR="003315CD" w:rsidRDefault="0082365E">
      <w:pPr>
        <w:pStyle w:val="Prrafodelista"/>
        <w:numPr>
          <w:ilvl w:val="0"/>
          <w:numId w:val="26"/>
        </w:numPr>
        <w:tabs>
          <w:tab w:val="left" w:pos="1069"/>
        </w:tabs>
        <w:spacing w:before="1" w:line="237" w:lineRule="auto"/>
        <w:ind w:left="1069" w:right="704"/>
        <w:jc w:val="both"/>
        <w:rPr>
          <w:rFonts w:ascii="Symbol" w:hAnsi="Symbol"/>
        </w:rPr>
      </w:pPr>
      <w:r>
        <w:rPr>
          <w:rFonts w:ascii="Arial" w:hAnsi="Arial"/>
          <w:b/>
        </w:rPr>
        <w:t xml:space="preserve">Intervención correctiva: </w:t>
      </w:r>
      <w:r>
        <w:t>Acciones que permiten mitigar el nivel del riesgo existente y mitigar la vulnerabilidad expuesta.</w:t>
      </w:r>
    </w:p>
    <w:p w14:paraId="1A9FF571" w14:textId="77777777" w:rsidR="003315CD" w:rsidRDefault="003315CD">
      <w:pPr>
        <w:pStyle w:val="Textoindependiente"/>
      </w:pPr>
    </w:p>
    <w:p w14:paraId="0597BD9B" w14:textId="77777777" w:rsidR="003315CD" w:rsidRDefault="0082365E">
      <w:pPr>
        <w:pStyle w:val="Prrafodelista"/>
        <w:numPr>
          <w:ilvl w:val="0"/>
          <w:numId w:val="26"/>
        </w:numPr>
        <w:tabs>
          <w:tab w:val="left" w:pos="1069"/>
        </w:tabs>
        <w:ind w:left="1069" w:hanging="359"/>
        <w:rPr>
          <w:rFonts w:ascii="Symbol" w:hAnsi="Symbol"/>
        </w:rPr>
      </w:pPr>
      <w:r>
        <w:rPr>
          <w:rFonts w:ascii="Arial" w:hAnsi="Arial"/>
          <w:b/>
        </w:rPr>
        <w:t>Mitigación</w:t>
      </w:r>
      <w:r>
        <w:rPr>
          <w:rFonts w:ascii="Arial" w:hAnsi="Arial"/>
          <w:b/>
          <w:spacing w:val="27"/>
        </w:rPr>
        <w:t xml:space="preserve"> </w:t>
      </w:r>
      <w:r>
        <w:rPr>
          <w:rFonts w:ascii="Arial" w:hAnsi="Arial"/>
          <w:b/>
        </w:rPr>
        <w:t>del</w:t>
      </w:r>
      <w:r>
        <w:rPr>
          <w:rFonts w:ascii="Arial" w:hAnsi="Arial"/>
          <w:b/>
          <w:spacing w:val="31"/>
        </w:rPr>
        <w:t xml:space="preserve"> </w:t>
      </w:r>
      <w:r>
        <w:rPr>
          <w:rFonts w:ascii="Arial" w:hAnsi="Arial"/>
          <w:b/>
        </w:rPr>
        <w:t>riesgo</w:t>
      </w:r>
      <w:r>
        <w:t>:</w:t>
      </w:r>
      <w:r>
        <w:rPr>
          <w:spacing w:val="29"/>
        </w:rPr>
        <w:t xml:space="preserve"> </w:t>
      </w:r>
      <w:r>
        <w:t>Acción</w:t>
      </w:r>
      <w:r>
        <w:rPr>
          <w:spacing w:val="31"/>
        </w:rPr>
        <w:t xml:space="preserve"> </w:t>
      </w:r>
      <w:r>
        <w:t>de</w:t>
      </w:r>
      <w:r>
        <w:rPr>
          <w:spacing w:val="30"/>
        </w:rPr>
        <w:t xml:space="preserve"> </w:t>
      </w:r>
      <w:r>
        <w:t>reducir</w:t>
      </w:r>
      <w:r>
        <w:rPr>
          <w:spacing w:val="31"/>
        </w:rPr>
        <w:t xml:space="preserve"> </w:t>
      </w:r>
      <w:r>
        <w:t>el</w:t>
      </w:r>
      <w:r>
        <w:rPr>
          <w:spacing w:val="29"/>
        </w:rPr>
        <w:t xml:space="preserve"> </w:t>
      </w:r>
      <w:r>
        <w:t>efecto</w:t>
      </w:r>
      <w:r>
        <w:rPr>
          <w:spacing w:val="30"/>
        </w:rPr>
        <w:t xml:space="preserve"> </w:t>
      </w:r>
      <w:r>
        <w:t>de</w:t>
      </w:r>
      <w:r>
        <w:rPr>
          <w:spacing w:val="31"/>
        </w:rPr>
        <w:t xml:space="preserve"> </w:t>
      </w:r>
      <w:r>
        <w:t>las</w:t>
      </w:r>
      <w:r>
        <w:rPr>
          <w:spacing w:val="30"/>
        </w:rPr>
        <w:t xml:space="preserve"> </w:t>
      </w:r>
      <w:r>
        <w:t>emergencias</w:t>
      </w:r>
      <w:r>
        <w:rPr>
          <w:spacing w:val="30"/>
        </w:rPr>
        <w:t xml:space="preserve"> </w:t>
      </w:r>
      <w:r>
        <w:t>a</w:t>
      </w:r>
      <w:r>
        <w:rPr>
          <w:spacing w:val="31"/>
        </w:rPr>
        <w:t xml:space="preserve"> </w:t>
      </w:r>
      <w:r>
        <w:t>través</w:t>
      </w:r>
      <w:r>
        <w:rPr>
          <w:spacing w:val="30"/>
        </w:rPr>
        <w:t xml:space="preserve"> </w:t>
      </w:r>
      <w:r>
        <w:rPr>
          <w:spacing w:val="-5"/>
        </w:rPr>
        <w:t>de</w:t>
      </w:r>
    </w:p>
    <w:p w14:paraId="295196B6" w14:textId="77777777" w:rsidR="003315CD" w:rsidRDefault="003315CD">
      <w:pPr>
        <w:pStyle w:val="Prrafodelista"/>
        <w:rPr>
          <w:rFonts w:ascii="Symbol" w:hAnsi="Symbol"/>
        </w:rPr>
        <w:sectPr w:rsidR="003315CD">
          <w:pgSz w:w="12250" w:h="15850"/>
          <w:pgMar w:top="1360" w:right="992" w:bottom="1200" w:left="992" w:header="0" w:footer="1017" w:gutter="0"/>
          <w:cols w:space="720"/>
        </w:sectPr>
      </w:pPr>
    </w:p>
    <w:p w14:paraId="3A0F8ED2" w14:textId="77777777" w:rsidR="003315CD" w:rsidRDefault="003315CD">
      <w:pPr>
        <w:pStyle w:val="Textoindependiente"/>
        <w:spacing w:before="46"/>
      </w:pPr>
    </w:p>
    <w:p w14:paraId="01E6EBCE" w14:textId="77777777" w:rsidR="003315CD" w:rsidRDefault="0082365E">
      <w:pPr>
        <w:pStyle w:val="Textoindependiente"/>
        <w:ind w:left="1069" w:right="706"/>
        <w:jc w:val="both"/>
      </w:pPr>
      <w:r>
        <w:t xml:space="preserve">evacuación o de reubicación oportuna. Su propósito es disminuir la vulnerabilidad y ocurrencia de amenazas o factores de riesgo, así como los efectos de la emergencia, atenuando los daños y pérdidas inferidos a las personas y la infraestructura física y </w:t>
      </w:r>
      <w:r>
        <w:rPr>
          <w:spacing w:val="-2"/>
        </w:rPr>
        <w:t>económica.</w:t>
      </w:r>
    </w:p>
    <w:p w14:paraId="12F0E554" w14:textId="77777777" w:rsidR="003315CD" w:rsidRDefault="003315CD">
      <w:pPr>
        <w:pStyle w:val="Textoindependiente"/>
      </w:pPr>
    </w:p>
    <w:p w14:paraId="3E9A706E" w14:textId="77777777" w:rsidR="003315CD" w:rsidRDefault="0082365E">
      <w:pPr>
        <w:pStyle w:val="Prrafodelista"/>
        <w:numPr>
          <w:ilvl w:val="0"/>
          <w:numId w:val="26"/>
        </w:numPr>
        <w:tabs>
          <w:tab w:val="left" w:pos="1069"/>
        </w:tabs>
        <w:ind w:left="1069" w:right="700"/>
        <w:jc w:val="both"/>
        <w:rPr>
          <w:rFonts w:ascii="Symbol" w:hAnsi="Symbol"/>
        </w:rPr>
      </w:pPr>
      <w:r>
        <w:rPr>
          <w:rFonts w:ascii="Arial" w:hAnsi="Arial"/>
          <w:b/>
        </w:rPr>
        <w:t xml:space="preserve">Plan de contingencia: </w:t>
      </w:r>
      <w:r>
        <w:t>componente del plan de gestión del riesgo y desastres que contiene</w:t>
      </w:r>
      <w:r>
        <w:rPr>
          <w:spacing w:val="-9"/>
        </w:rPr>
        <w:t xml:space="preserve"> </w:t>
      </w:r>
      <w:r>
        <w:t>los</w:t>
      </w:r>
      <w:r>
        <w:rPr>
          <w:spacing w:val="-9"/>
        </w:rPr>
        <w:t xml:space="preserve"> </w:t>
      </w:r>
      <w:r>
        <w:t>procedimientos</w:t>
      </w:r>
      <w:r>
        <w:rPr>
          <w:spacing w:val="-9"/>
        </w:rPr>
        <w:t xml:space="preserve"> </w:t>
      </w:r>
      <w:r>
        <w:t>para</w:t>
      </w:r>
      <w:r>
        <w:rPr>
          <w:spacing w:val="-9"/>
        </w:rPr>
        <w:t xml:space="preserve"> </w:t>
      </w:r>
      <w:r>
        <w:t>la</w:t>
      </w:r>
      <w:r>
        <w:rPr>
          <w:spacing w:val="-9"/>
        </w:rPr>
        <w:t xml:space="preserve"> </w:t>
      </w:r>
      <w:r>
        <w:t>pronta</w:t>
      </w:r>
      <w:r>
        <w:rPr>
          <w:spacing w:val="-10"/>
        </w:rPr>
        <w:t xml:space="preserve"> </w:t>
      </w:r>
      <w:r>
        <w:t>respuesta</w:t>
      </w:r>
      <w:r>
        <w:rPr>
          <w:spacing w:val="-9"/>
        </w:rPr>
        <w:t xml:space="preserve"> </w:t>
      </w:r>
      <w:r>
        <w:t>en</w:t>
      </w:r>
      <w:r>
        <w:rPr>
          <w:spacing w:val="-11"/>
        </w:rPr>
        <w:t xml:space="preserve"> </w:t>
      </w:r>
      <w:r>
        <w:t>caso</w:t>
      </w:r>
      <w:r>
        <w:rPr>
          <w:spacing w:val="-9"/>
        </w:rPr>
        <w:t xml:space="preserve"> </w:t>
      </w:r>
      <w:r>
        <w:t>de</w:t>
      </w:r>
      <w:r>
        <w:rPr>
          <w:spacing w:val="-11"/>
        </w:rPr>
        <w:t xml:space="preserve"> </w:t>
      </w:r>
      <w:r>
        <w:t>presentarse</w:t>
      </w:r>
      <w:r>
        <w:rPr>
          <w:spacing w:val="-9"/>
        </w:rPr>
        <w:t xml:space="preserve"> </w:t>
      </w:r>
      <w:r>
        <w:t>un</w:t>
      </w:r>
      <w:r>
        <w:rPr>
          <w:spacing w:val="-9"/>
        </w:rPr>
        <w:t xml:space="preserve"> </w:t>
      </w:r>
      <w:r>
        <w:t xml:space="preserve">evento </w:t>
      </w:r>
      <w:r>
        <w:rPr>
          <w:spacing w:val="-2"/>
        </w:rPr>
        <w:t>específico.</w:t>
      </w:r>
    </w:p>
    <w:p w14:paraId="45D7FD2F" w14:textId="77777777" w:rsidR="003315CD" w:rsidRDefault="0082365E">
      <w:pPr>
        <w:pStyle w:val="Prrafodelista"/>
        <w:numPr>
          <w:ilvl w:val="0"/>
          <w:numId w:val="26"/>
        </w:numPr>
        <w:tabs>
          <w:tab w:val="left" w:pos="1069"/>
        </w:tabs>
        <w:spacing w:before="251"/>
        <w:ind w:left="1069" w:right="704"/>
        <w:jc w:val="both"/>
        <w:rPr>
          <w:rFonts w:ascii="Symbol" w:hAnsi="Symbol"/>
        </w:rPr>
      </w:pPr>
      <w:r>
        <w:rPr>
          <w:rFonts w:ascii="Arial" w:hAnsi="Arial"/>
          <w:b/>
        </w:rPr>
        <w:t xml:space="preserve">Plan de gestión del riesgo de desastres: </w:t>
      </w:r>
      <w:r>
        <w:t>Documento en el cual se identifican las amenazas y la vulnerabilidad de las empresas, para desarrollar planes de prevención, preparación y mitigación inicial de las situaciones de emergencia, teniendo en cuenta los recursos (Humanos, Técnicos, Tecnológicos y Financieros).</w:t>
      </w:r>
    </w:p>
    <w:p w14:paraId="0A18CA05" w14:textId="77777777" w:rsidR="003315CD" w:rsidRDefault="0082365E">
      <w:pPr>
        <w:pStyle w:val="Prrafodelista"/>
        <w:numPr>
          <w:ilvl w:val="0"/>
          <w:numId w:val="26"/>
        </w:numPr>
        <w:tabs>
          <w:tab w:val="left" w:pos="1069"/>
        </w:tabs>
        <w:spacing w:before="252"/>
        <w:ind w:left="1069" w:right="704"/>
        <w:jc w:val="both"/>
        <w:rPr>
          <w:rFonts w:ascii="Symbol" w:hAnsi="Symbol"/>
        </w:rPr>
      </w:pPr>
      <w:r>
        <w:rPr>
          <w:rFonts w:ascii="Arial" w:hAnsi="Arial"/>
          <w:b/>
        </w:rPr>
        <w:t>Plan</w:t>
      </w:r>
      <w:r>
        <w:rPr>
          <w:rFonts w:ascii="Arial" w:hAnsi="Arial"/>
          <w:b/>
          <w:spacing w:val="-16"/>
        </w:rPr>
        <w:t xml:space="preserve"> </w:t>
      </w:r>
      <w:r>
        <w:rPr>
          <w:rFonts w:ascii="Arial" w:hAnsi="Arial"/>
          <w:b/>
        </w:rPr>
        <w:t>de</w:t>
      </w:r>
      <w:r>
        <w:rPr>
          <w:rFonts w:ascii="Arial" w:hAnsi="Arial"/>
          <w:b/>
          <w:spacing w:val="-13"/>
        </w:rPr>
        <w:t xml:space="preserve"> </w:t>
      </w:r>
      <w:r>
        <w:rPr>
          <w:rFonts w:ascii="Arial" w:hAnsi="Arial"/>
          <w:b/>
        </w:rPr>
        <w:t>evacuación:</w:t>
      </w:r>
      <w:r>
        <w:rPr>
          <w:rFonts w:ascii="Arial" w:hAnsi="Arial"/>
          <w:b/>
          <w:spacing w:val="-14"/>
        </w:rPr>
        <w:t xml:space="preserve"> </w:t>
      </w:r>
      <w:r>
        <w:t>Conjunto</w:t>
      </w:r>
      <w:r>
        <w:rPr>
          <w:spacing w:val="-16"/>
        </w:rPr>
        <w:t xml:space="preserve"> </w:t>
      </w:r>
      <w:r>
        <w:t>de</w:t>
      </w:r>
      <w:r>
        <w:rPr>
          <w:spacing w:val="-14"/>
        </w:rPr>
        <w:t xml:space="preserve"> </w:t>
      </w:r>
      <w:r>
        <w:t>acciones</w:t>
      </w:r>
      <w:r>
        <w:rPr>
          <w:spacing w:val="-16"/>
        </w:rPr>
        <w:t xml:space="preserve"> </w:t>
      </w:r>
      <w:r>
        <w:t>tendientes</w:t>
      </w:r>
      <w:r>
        <w:rPr>
          <w:spacing w:val="-13"/>
        </w:rPr>
        <w:t xml:space="preserve"> </w:t>
      </w:r>
      <w:r>
        <w:t>a</w:t>
      </w:r>
      <w:r>
        <w:rPr>
          <w:spacing w:val="-16"/>
        </w:rPr>
        <w:t xml:space="preserve"> </w:t>
      </w:r>
      <w:r>
        <w:t>que</w:t>
      </w:r>
      <w:r>
        <w:rPr>
          <w:spacing w:val="-14"/>
        </w:rPr>
        <w:t xml:space="preserve"> </w:t>
      </w:r>
      <w:r>
        <w:t>las</w:t>
      </w:r>
      <w:r>
        <w:rPr>
          <w:spacing w:val="-13"/>
        </w:rPr>
        <w:t xml:space="preserve"> </w:t>
      </w:r>
      <w:r>
        <w:t>personas</w:t>
      </w:r>
      <w:r>
        <w:rPr>
          <w:spacing w:val="-16"/>
        </w:rPr>
        <w:t xml:space="preserve"> </w:t>
      </w:r>
      <w:r>
        <w:t>amenazadas por</w:t>
      </w:r>
      <w:r>
        <w:rPr>
          <w:spacing w:val="-1"/>
        </w:rPr>
        <w:t xml:space="preserve"> </w:t>
      </w:r>
      <w:r>
        <w:t>un</w:t>
      </w:r>
      <w:r>
        <w:rPr>
          <w:spacing w:val="-4"/>
        </w:rPr>
        <w:t xml:space="preserve"> </w:t>
      </w:r>
      <w:r>
        <w:t>peligro</w:t>
      </w:r>
      <w:r>
        <w:rPr>
          <w:spacing w:val="-4"/>
        </w:rPr>
        <w:t xml:space="preserve"> </w:t>
      </w:r>
      <w:r>
        <w:t>protejan</w:t>
      </w:r>
      <w:r>
        <w:rPr>
          <w:spacing w:val="-4"/>
        </w:rPr>
        <w:t xml:space="preserve"> </w:t>
      </w:r>
      <w:r>
        <w:t>su</w:t>
      </w:r>
      <w:r>
        <w:rPr>
          <w:spacing w:val="-2"/>
        </w:rPr>
        <w:t xml:space="preserve"> </w:t>
      </w:r>
      <w:r>
        <w:t>vida</w:t>
      </w:r>
      <w:r>
        <w:rPr>
          <w:spacing w:val="-4"/>
        </w:rPr>
        <w:t xml:space="preserve"> </w:t>
      </w:r>
      <w:r>
        <w:t>y</w:t>
      </w:r>
      <w:r>
        <w:rPr>
          <w:spacing w:val="-1"/>
        </w:rPr>
        <w:t xml:space="preserve"> </w:t>
      </w:r>
      <w:r>
        <w:t>la</w:t>
      </w:r>
      <w:r>
        <w:rPr>
          <w:spacing w:val="-4"/>
        </w:rPr>
        <w:t xml:space="preserve"> </w:t>
      </w:r>
      <w:r>
        <w:t>integridad</w:t>
      </w:r>
      <w:r>
        <w:rPr>
          <w:spacing w:val="-4"/>
        </w:rPr>
        <w:t xml:space="preserve"> </w:t>
      </w:r>
      <w:r>
        <w:t>física,</w:t>
      </w:r>
      <w:r>
        <w:rPr>
          <w:spacing w:val="-3"/>
        </w:rPr>
        <w:t xml:space="preserve"> </w:t>
      </w:r>
      <w:r>
        <w:t>mediante</w:t>
      </w:r>
      <w:r>
        <w:rPr>
          <w:spacing w:val="-4"/>
        </w:rPr>
        <w:t xml:space="preserve"> </w:t>
      </w:r>
      <w:r>
        <w:t>su</w:t>
      </w:r>
      <w:r>
        <w:rPr>
          <w:spacing w:val="-4"/>
        </w:rPr>
        <w:t xml:space="preserve"> </w:t>
      </w:r>
      <w:r>
        <w:t>desplazamiento</w:t>
      </w:r>
      <w:r>
        <w:rPr>
          <w:spacing w:val="-4"/>
        </w:rPr>
        <w:t xml:space="preserve"> </w:t>
      </w:r>
      <w:r>
        <w:t>hasta y a través de lugares de menor riesgo.</w:t>
      </w:r>
    </w:p>
    <w:p w14:paraId="740AE267" w14:textId="77777777" w:rsidR="003315CD" w:rsidRDefault="0082365E">
      <w:pPr>
        <w:pStyle w:val="Prrafodelista"/>
        <w:numPr>
          <w:ilvl w:val="0"/>
          <w:numId w:val="26"/>
        </w:numPr>
        <w:tabs>
          <w:tab w:val="left" w:pos="1069"/>
        </w:tabs>
        <w:spacing w:before="252"/>
        <w:ind w:left="1069" w:right="705"/>
        <w:jc w:val="both"/>
        <w:rPr>
          <w:rFonts w:ascii="Symbol" w:hAnsi="Symbol"/>
        </w:rPr>
      </w:pPr>
      <w:r>
        <w:rPr>
          <w:rFonts w:ascii="Arial" w:hAnsi="Arial"/>
          <w:b/>
        </w:rPr>
        <w:t xml:space="preserve">Preparación: </w:t>
      </w:r>
      <w:r>
        <w:t>Se lleva a cabo mediante la organización institucional, predicción de eventos y planificación de acciones</w:t>
      </w:r>
      <w:r>
        <w:rPr>
          <w:spacing w:val="-1"/>
        </w:rPr>
        <w:t xml:space="preserve"> </w:t>
      </w:r>
      <w:r>
        <w:t>de</w:t>
      </w:r>
      <w:r>
        <w:rPr>
          <w:spacing w:val="-1"/>
        </w:rPr>
        <w:t xml:space="preserve"> </w:t>
      </w:r>
      <w:r>
        <w:t>alerta, búsqueda, rescate,</w:t>
      </w:r>
      <w:r>
        <w:rPr>
          <w:spacing w:val="-2"/>
        </w:rPr>
        <w:t xml:space="preserve"> </w:t>
      </w:r>
      <w:r>
        <w:t>traslado, evacuación y</w:t>
      </w:r>
      <w:r>
        <w:rPr>
          <w:spacing w:val="-2"/>
        </w:rPr>
        <w:t xml:space="preserve"> </w:t>
      </w:r>
      <w:r>
        <w:t>asistencia</w:t>
      </w:r>
      <w:r>
        <w:rPr>
          <w:spacing w:val="-3"/>
        </w:rPr>
        <w:t xml:space="preserve"> </w:t>
      </w:r>
      <w:r>
        <w:t>de</w:t>
      </w:r>
      <w:r>
        <w:rPr>
          <w:spacing w:val="-4"/>
        </w:rPr>
        <w:t xml:space="preserve"> </w:t>
      </w:r>
      <w:r>
        <w:t>personas,</w:t>
      </w:r>
      <w:r>
        <w:rPr>
          <w:spacing w:val="-1"/>
        </w:rPr>
        <w:t xml:space="preserve"> </w:t>
      </w:r>
      <w:r>
        <w:t>salvamento</w:t>
      </w:r>
      <w:r>
        <w:rPr>
          <w:spacing w:val="-3"/>
        </w:rPr>
        <w:t xml:space="preserve"> </w:t>
      </w:r>
      <w:r>
        <w:t>de</w:t>
      </w:r>
      <w:r>
        <w:rPr>
          <w:spacing w:val="-4"/>
        </w:rPr>
        <w:t xml:space="preserve"> </w:t>
      </w:r>
      <w:r>
        <w:t>bienes</w:t>
      </w:r>
      <w:r>
        <w:rPr>
          <w:spacing w:val="-4"/>
        </w:rPr>
        <w:t xml:space="preserve"> </w:t>
      </w:r>
      <w:r>
        <w:t>y</w:t>
      </w:r>
      <w:r>
        <w:rPr>
          <w:spacing w:val="-4"/>
        </w:rPr>
        <w:t xml:space="preserve"> </w:t>
      </w:r>
      <w:r>
        <w:t>de</w:t>
      </w:r>
      <w:r>
        <w:rPr>
          <w:spacing w:val="-4"/>
        </w:rPr>
        <w:t xml:space="preserve"> </w:t>
      </w:r>
      <w:r>
        <w:t>rehabilitación</w:t>
      </w:r>
      <w:r>
        <w:rPr>
          <w:spacing w:val="-3"/>
        </w:rPr>
        <w:t xml:space="preserve"> </w:t>
      </w:r>
      <w:r>
        <w:t>y</w:t>
      </w:r>
      <w:r>
        <w:rPr>
          <w:spacing w:val="-6"/>
        </w:rPr>
        <w:t xml:space="preserve"> </w:t>
      </w:r>
      <w:r>
        <w:t>reconstrucción</w:t>
      </w:r>
      <w:r>
        <w:rPr>
          <w:spacing w:val="-3"/>
        </w:rPr>
        <w:t xml:space="preserve"> </w:t>
      </w:r>
      <w:r>
        <w:t>de la empresa o comunidad.</w:t>
      </w:r>
    </w:p>
    <w:p w14:paraId="609C7949" w14:textId="77777777" w:rsidR="003315CD" w:rsidRDefault="0082365E">
      <w:pPr>
        <w:pStyle w:val="Prrafodelista"/>
        <w:numPr>
          <w:ilvl w:val="0"/>
          <w:numId w:val="26"/>
        </w:numPr>
        <w:tabs>
          <w:tab w:val="left" w:pos="1069"/>
        </w:tabs>
        <w:spacing w:before="250"/>
        <w:ind w:left="1069" w:right="706"/>
        <w:jc w:val="both"/>
        <w:rPr>
          <w:rFonts w:ascii="Symbol" w:hAnsi="Symbol"/>
        </w:rPr>
      </w:pPr>
      <w:r>
        <w:rPr>
          <w:rFonts w:ascii="Arial" w:hAnsi="Arial"/>
          <w:b/>
        </w:rPr>
        <w:t xml:space="preserve">Prevención de riesgo: </w:t>
      </w:r>
      <w:r>
        <w:t>conjunto de medidas y acciones dispuestos con anticipación con el fin de evitar la ocurrencia de un evento o de reducir sus</w:t>
      </w:r>
      <w:r>
        <w:rPr>
          <w:spacing w:val="-1"/>
        </w:rPr>
        <w:t xml:space="preserve"> </w:t>
      </w:r>
      <w:r>
        <w:t>consecuencias sobre la población, los bienes, servicios y medio ambiente.</w:t>
      </w:r>
    </w:p>
    <w:p w14:paraId="6DE5C6B3" w14:textId="77777777" w:rsidR="003315CD" w:rsidRDefault="003315CD">
      <w:pPr>
        <w:pStyle w:val="Textoindependiente"/>
        <w:spacing w:before="1"/>
      </w:pPr>
    </w:p>
    <w:p w14:paraId="2304B16C" w14:textId="77777777" w:rsidR="003315CD" w:rsidRDefault="0082365E">
      <w:pPr>
        <w:pStyle w:val="Prrafodelista"/>
        <w:numPr>
          <w:ilvl w:val="0"/>
          <w:numId w:val="26"/>
        </w:numPr>
        <w:tabs>
          <w:tab w:val="left" w:pos="1069"/>
        </w:tabs>
        <w:spacing w:before="1" w:line="237" w:lineRule="auto"/>
        <w:ind w:left="1069" w:right="704"/>
        <w:jc w:val="both"/>
        <w:rPr>
          <w:rFonts w:ascii="Symbol" w:hAnsi="Symbol"/>
        </w:rPr>
      </w:pPr>
      <w:r>
        <w:rPr>
          <w:rFonts w:ascii="Arial" w:hAnsi="Arial"/>
          <w:b/>
        </w:rPr>
        <w:t xml:space="preserve">Probabilidad: </w:t>
      </w:r>
      <w:r>
        <w:t>Grado de posibilidad de que ocurra un evento no deseado y que pueda producir consecuencias.</w:t>
      </w:r>
    </w:p>
    <w:p w14:paraId="06174166" w14:textId="77777777" w:rsidR="003315CD" w:rsidRDefault="003315CD">
      <w:pPr>
        <w:pStyle w:val="Textoindependiente"/>
        <w:spacing w:before="4"/>
      </w:pPr>
    </w:p>
    <w:p w14:paraId="45348C45" w14:textId="77777777" w:rsidR="003315CD" w:rsidRDefault="0082365E">
      <w:pPr>
        <w:pStyle w:val="Prrafodelista"/>
        <w:numPr>
          <w:ilvl w:val="0"/>
          <w:numId w:val="26"/>
        </w:numPr>
        <w:tabs>
          <w:tab w:val="left" w:pos="1069"/>
        </w:tabs>
        <w:spacing w:before="1" w:line="237" w:lineRule="auto"/>
        <w:ind w:left="1069" w:right="704"/>
        <w:jc w:val="both"/>
        <w:rPr>
          <w:rFonts w:ascii="Symbol" w:hAnsi="Symbol"/>
        </w:rPr>
      </w:pPr>
      <w:r>
        <w:rPr>
          <w:rFonts w:ascii="Arial" w:hAnsi="Arial"/>
          <w:b/>
        </w:rPr>
        <w:t>Recuperación:</w:t>
      </w:r>
      <w:r>
        <w:rPr>
          <w:rFonts w:ascii="Arial" w:hAnsi="Arial"/>
          <w:b/>
          <w:spacing w:val="-6"/>
        </w:rPr>
        <w:t xml:space="preserve"> </w:t>
      </w:r>
      <w:r>
        <w:t>Es</w:t>
      </w:r>
      <w:r>
        <w:rPr>
          <w:spacing w:val="-5"/>
        </w:rPr>
        <w:t xml:space="preserve"> </w:t>
      </w:r>
      <w:r>
        <w:t>el</w:t>
      </w:r>
      <w:r>
        <w:rPr>
          <w:spacing w:val="-6"/>
        </w:rPr>
        <w:t xml:space="preserve"> </w:t>
      </w:r>
      <w:r>
        <w:t>conjunto</w:t>
      </w:r>
      <w:r>
        <w:rPr>
          <w:spacing w:val="-6"/>
        </w:rPr>
        <w:t xml:space="preserve"> </w:t>
      </w:r>
      <w:r>
        <w:t>de</w:t>
      </w:r>
      <w:r>
        <w:rPr>
          <w:spacing w:val="-5"/>
        </w:rPr>
        <w:t xml:space="preserve"> </w:t>
      </w:r>
      <w:r>
        <w:t>acciones</w:t>
      </w:r>
      <w:r>
        <w:rPr>
          <w:spacing w:val="-5"/>
        </w:rPr>
        <w:t xml:space="preserve"> </w:t>
      </w:r>
      <w:r>
        <w:t>destinadas</w:t>
      </w:r>
      <w:r>
        <w:rPr>
          <w:spacing w:val="-5"/>
        </w:rPr>
        <w:t xml:space="preserve"> </w:t>
      </w:r>
      <w:r>
        <w:t>a</w:t>
      </w:r>
      <w:r>
        <w:rPr>
          <w:spacing w:val="-5"/>
        </w:rPr>
        <w:t xml:space="preserve"> </w:t>
      </w:r>
      <w:r>
        <w:t>la</w:t>
      </w:r>
      <w:r>
        <w:rPr>
          <w:spacing w:val="-5"/>
        </w:rPr>
        <w:t xml:space="preserve"> </w:t>
      </w:r>
      <w:r>
        <w:t>recuperación,</w:t>
      </w:r>
      <w:r>
        <w:rPr>
          <w:spacing w:val="-6"/>
        </w:rPr>
        <w:t xml:space="preserve"> </w:t>
      </w:r>
      <w:r>
        <w:t>rehabilitación o reconstrucción de las áreas afectadas.</w:t>
      </w:r>
    </w:p>
    <w:p w14:paraId="0BF5FEF9" w14:textId="77777777" w:rsidR="003315CD" w:rsidRDefault="003315CD">
      <w:pPr>
        <w:pStyle w:val="Textoindependiente"/>
        <w:spacing w:before="2"/>
      </w:pPr>
    </w:p>
    <w:p w14:paraId="77434A01" w14:textId="77777777" w:rsidR="003315CD" w:rsidRDefault="0082365E">
      <w:pPr>
        <w:pStyle w:val="Prrafodelista"/>
        <w:numPr>
          <w:ilvl w:val="0"/>
          <w:numId w:val="26"/>
        </w:numPr>
        <w:tabs>
          <w:tab w:val="left" w:pos="1069"/>
        </w:tabs>
        <w:spacing w:line="237" w:lineRule="auto"/>
        <w:ind w:left="1069" w:right="708"/>
        <w:jc w:val="both"/>
        <w:rPr>
          <w:rFonts w:ascii="Symbol" w:hAnsi="Symbol"/>
        </w:rPr>
      </w:pPr>
      <w:r>
        <w:rPr>
          <w:rFonts w:ascii="Arial" w:hAnsi="Arial"/>
          <w:b/>
        </w:rPr>
        <w:t xml:space="preserve">Respuesta: </w:t>
      </w:r>
      <w:r>
        <w:t xml:space="preserve">Conjunto de actividades y recursos necesarios para la atención de una </w:t>
      </w:r>
      <w:r>
        <w:rPr>
          <w:spacing w:val="-2"/>
        </w:rPr>
        <w:t>emergencia.</w:t>
      </w:r>
    </w:p>
    <w:p w14:paraId="6B7B075D" w14:textId="77777777" w:rsidR="003315CD" w:rsidRDefault="003315CD">
      <w:pPr>
        <w:pStyle w:val="Textoindependiente"/>
        <w:spacing w:before="5"/>
      </w:pPr>
    </w:p>
    <w:p w14:paraId="69D6767D" w14:textId="77777777" w:rsidR="003315CD" w:rsidRDefault="0082365E">
      <w:pPr>
        <w:pStyle w:val="Prrafodelista"/>
        <w:numPr>
          <w:ilvl w:val="0"/>
          <w:numId w:val="26"/>
        </w:numPr>
        <w:tabs>
          <w:tab w:val="left" w:pos="1069"/>
        </w:tabs>
        <w:spacing w:line="237" w:lineRule="auto"/>
        <w:ind w:left="1069" w:right="703"/>
        <w:jc w:val="both"/>
        <w:rPr>
          <w:rFonts w:ascii="Symbol" w:hAnsi="Symbol"/>
        </w:rPr>
      </w:pPr>
      <w:r>
        <w:rPr>
          <w:rFonts w:ascii="Arial" w:hAnsi="Arial"/>
          <w:b/>
        </w:rPr>
        <w:t xml:space="preserve">Riesgo de desastres: </w:t>
      </w:r>
      <w:r>
        <w:t>Combinación de la probabilidad de que ocurra un evento y la gravedad que pueda generar el mismo.</w:t>
      </w:r>
    </w:p>
    <w:p w14:paraId="638C956A" w14:textId="77777777" w:rsidR="003315CD" w:rsidRDefault="003315CD">
      <w:pPr>
        <w:pStyle w:val="Textoindependiente"/>
        <w:spacing w:before="3"/>
      </w:pPr>
    </w:p>
    <w:p w14:paraId="234CF4F4" w14:textId="77777777" w:rsidR="003315CD" w:rsidRDefault="0082365E">
      <w:pPr>
        <w:pStyle w:val="Prrafodelista"/>
        <w:numPr>
          <w:ilvl w:val="0"/>
          <w:numId w:val="26"/>
        </w:numPr>
        <w:tabs>
          <w:tab w:val="left" w:pos="1069"/>
        </w:tabs>
        <w:spacing w:line="237" w:lineRule="auto"/>
        <w:ind w:left="1069" w:right="703"/>
        <w:jc w:val="both"/>
        <w:rPr>
          <w:rFonts w:ascii="Symbol" w:hAnsi="Symbol"/>
        </w:rPr>
      </w:pPr>
      <w:r>
        <w:rPr>
          <w:rFonts w:ascii="Arial" w:hAnsi="Arial"/>
          <w:b/>
        </w:rPr>
        <w:t>Riesgo</w:t>
      </w:r>
      <w:r>
        <w:rPr>
          <w:rFonts w:ascii="Arial" w:hAnsi="Arial"/>
          <w:b/>
          <w:spacing w:val="-16"/>
        </w:rPr>
        <w:t xml:space="preserve"> </w:t>
      </w:r>
      <w:r>
        <w:rPr>
          <w:rFonts w:ascii="Arial" w:hAnsi="Arial"/>
          <w:b/>
        </w:rPr>
        <w:t>de</w:t>
      </w:r>
      <w:r>
        <w:rPr>
          <w:rFonts w:ascii="Arial" w:hAnsi="Arial"/>
          <w:b/>
          <w:spacing w:val="-13"/>
        </w:rPr>
        <w:t xml:space="preserve"> </w:t>
      </w:r>
      <w:r>
        <w:rPr>
          <w:rFonts w:ascii="Arial" w:hAnsi="Arial"/>
          <w:b/>
        </w:rPr>
        <w:t>origen</w:t>
      </w:r>
      <w:r>
        <w:rPr>
          <w:rFonts w:ascii="Arial" w:hAnsi="Arial"/>
          <w:b/>
          <w:spacing w:val="-14"/>
        </w:rPr>
        <w:t xml:space="preserve"> </w:t>
      </w:r>
      <w:r>
        <w:rPr>
          <w:rFonts w:ascii="Arial" w:hAnsi="Arial"/>
          <w:b/>
        </w:rPr>
        <w:t>biológico:</w:t>
      </w:r>
      <w:r>
        <w:rPr>
          <w:rFonts w:ascii="Arial" w:hAnsi="Arial"/>
          <w:b/>
          <w:spacing w:val="-11"/>
        </w:rPr>
        <w:t xml:space="preserve"> </w:t>
      </w:r>
      <w:r>
        <w:t>Se</w:t>
      </w:r>
      <w:r>
        <w:rPr>
          <w:spacing w:val="-16"/>
        </w:rPr>
        <w:t xml:space="preserve"> </w:t>
      </w:r>
      <w:r>
        <w:t>produce</w:t>
      </w:r>
      <w:r>
        <w:rPr>
          <w:spacing w:val="-15"/>
        </w:rPr>
        <w:t xml:space="preserve"> </w:t>
      </w:r>
      <w:r>
        <w:t>por</w:t>
      </w:r>
      <w:r>
        <w:rPr>
          <w:spacing w:val="-15"/>
        </w:rPr>
        <w:t xml:space="preserve"> </w:t>
      </w:r>
      <w:r>
        <w:t>la</w:t>
      </w:r>
      <w:r>
        <w:rPr>
          <w:spacing w:val="-14"/>
        </w:rPr>
        <w:t xml:space="preserve"> </w:t>
      </w:r>
      <w:r>
        <w:t>exposición</w:t>
      </w:r>
      <w:r>
        <w:rPr>
          <w:spacing w:val="-14"/>
        </w:rPr>
        <w:t xml:space="preserve"> </w:t>
      </w:r>
      <w:r>
        <w:t>a</w:t>
      </w:r>
      <w:r>
        <w:rPr>
          <w:spacing w:val="-14"/>
        </w:rPr>
        <w:t xml:space="preserve"> </w:t>
      </w:r>
      <w:r>
        <w:t>agentes</w:t>
      </w:r>
      <w:r>
        <w:rPr>
          <w:spacing w:val="-16"/>
        </w:rPr>
        <w:t xml:space="preserve"> </w:t>
      </w:r>
      <w:r>
        <w:t>bilógicos</w:t>
      </w:r>
      <w:r>
        <w:rPr>
          <w:spacing w:val="-12"/>
        </w:rPr>
        <w:t xml:space="preserve"> </w:t>
      </w:r>
      <w:r>
        <w:t>capaces de generar enfermedades, infecciones, alergias o toxicidad.</w:t>
      </w:r>
    </w:p>
    <w:p w14:paraId="5A5DE844" w14:textId="77777777" w:rsidR="003315CD" w:rsidRDefault="003315CD">
      <w:pPr>
        <w:pStyle w:val="Textoindependiente"/>
      </w:pPr>
    </w:p>
    <w:p w14:paraId="5FA4584F" w14:textId="77777777" w:rsidR="003315CD" w:rsidRDefault="0082365E">
      <w:pPr>
        <w:pStyle w:val="Prrafodelista"/>
        <w:numPr>
          <w:ilvl w:val="0"/>
          <w:numId w:val="26"/>
        </w:numPr>
        <w:tabs>
          <w:tab w:val="left" w:pos="1069"/>
        </w:tabs>
        <w:spacing w:before="1"/>
        <w:ind w:left="1069" w:right="703"/>
        <w:jc w:val="both"/>
        <w:rPr>
          <w:rFonts w:ascii="Symbol" w:hAnsi="Symbol"/>
        </w:rPr>
      </w:pPr>
      <w:r>
        <w:rPr>
          <w:rFonts w:ascii="Arial" w:hAnsi="Arial"/>
          <w:b/>
        </w:rPr>
        <w:t xml:space="preserve">Vulnerabilidad: </w:t>
      </w:r>
      <w:r>
        <w:t xml:space="preserve">Está definida como la medida o grado de debilidad o sensibilidad de ser afectado por amenazas o riesgos, en función de la probabilidad y gravedad de los </w:t>
      </w:r>
      <w:r>
        <w:rPr>
          <w:spacing w:val="-2"/>
        </w:rPr>
        <w:t>mismos.</w:t>
      </w:r>
    </w:p>
    <w:p w14:paraId="3EDCC636" w14:textId="77777777" w:rsidR="003315CD" w:rsidRDefault="003315CD">
      <w:pPr>
        <w:pStyle w:val="Textoindependiente"/>
      </w:pPr>
    </w:p>
    <w:p w14:paraId="36ACD498" w14:textId="77777777" w:rsidR="003315CD" w:rsidRDefault="0082365E">
      <w:pPr>
        <w:pStyle w:val="Prrafodelista"/>
        <w:numPr>
          <w:ilvl w:val="0"/>
          <w:numId w:val="26"/>
        </w:numPr>
        <w:tabs>
          <w:tab w:val="left" w:pos="1069"/>
        </w:tabs>
        <w:spacing w:line="237" w:lineRule="auto"/>
        <w:ind w:left="1069" w:right="703"/>
        <w:jc w:val="both"/>
        <w:rPr>
          <w:rFonts w:ascii="Symbol" w:hAnsi="Symbol"/>
        </w:rPr>
      </w:pPr>
      <w:r>
        <w:rPr>
          <w:rFonts w:ascii="Arial" w:hAnsi="Arial"/>
          <w:b/>
        </w:rPr>
        <w:t xml:space="preserve">Simulacro: </w:t>
      </w:r>
      <w:r>
        <w:t>acciones preventivas que pueden llevarse a cabo en diferentes Instituciones</w:t>
      </w:r>
      <w:r>
        <w:rPr>
          <w:spacing w:val="37"/>
        </w:rPr>
        <w:t xml:space="preserve"> </w:t>
      </w:r>
      <w:r>
        <w:t>las</w:t>
      </w:r>
      <w:r>
        <w:rPr>
          <w:spacing w:val="37"/>
        </w:rPr>
        <w:t xml:space="preserve"> </w:t>
      </w:r>
      <w:r>
        <w:t>pueden</w:t>
      </w:r>
      <w:r>
        <w:rPr>
          <w:spacing w:val="34"/>
        </w:rPr>
        <w:t xml:space="preserve"> </w:t>
      </w:r>
      <w:r>
        <w:t>desarrollar</w:t>
      </w:r>
      <w:r>
        <w:rPr>
          <w:spacing w:val="39"/>
        </w:rPr>
        <w:t xml:space="preserve"> </w:t>
      </w:r>
      <w:r>
        <w:t>los</w:t>
      </w:r>
      <w:r>
        <w:rPr>
          <w:spacing w:val="37"/>
        </w:rPr>
        <w:t xml:space="preserve"> </w:t>
      </w:r>
      <w:r>
        <w:t>bomberos,</w:t>
      </w:r>
      <w:r>
        <w:rPr>
          <w:spacing w:val="37"/>
        </w:rPr>
        <w:t xml:space="preserve"> </w:t>
      </w:r>
      <w:r>
        <w:t>la</w:t>
      </w:r>
      <w:r>
        <w:rPr>
          <w:spacing w:val="36"/>
        </w:rPr>
        <w:t xml:space="preserve"> </w:t>
      </w:r>
      <w:r>
        <w:t>policía,</w:t>
      </w:r>
      <w:r>
        <w:rPr>
          <w:spacing w:val="37"/>
        </w:rPr>
        <w:t xml:space="preserve"> </w:t>
      </w:r>
      <w:r>
        <w:t>los</w:t>
      </w:r>
      <w:r>
        <w:rPr>
          <w:spacing w:val="37"/>
        </w:rPr>
        <w:t xml:space="preserve"> </w:t>
      </w:r>
      <w:r>
        <w:t>servicios</w:t>
      </w:r>
      <w:r>
        <w:rPr>
          <w:spacing w:val="37"/>
        </w:rPr>
        <w:t xml:space="preserve"> </w:t>
      </w:r>
      <w:r>
        <w:t>de</w:t>
      </w:r>
      <w:r>
        <w:rPr>
          <w:spacing w:val="36"/>
        </w:rPr>
        <w:t xml:space="preserve"> </w:t>
      </w:r>
      <w:r>
        <w:t>salud</w:t>
      </w:r>
    </w:p>
    <w:p w14:paraId="1F648FEE" w14:textId="77777777" w:rsidR="003315CD" w:rsidRDefault="003315CD">
      <w:pPr>
        <w:pStyle w:val="Prrafodelista"/>
        <w:spacing w:line="237" w:lineRule="auto"/>
        <w:jc w:val="both"/>
        <w:rPr>
          <w:rFonts w:ascii="Symbol" w:hAnsi="Symbol"/>
        </w:rPr>
        <w:sectPr w:rsidR="003315CD">
          <w:headerReference w:type="default" r:id="rId13"/>
          <w:footerReference w:type="default" r:id="rId14"/>
          <w:pgSz w:w="12250" w:h="15850"/>
          <w:pgMar w:top="1360" w:right="992" w:bottom="1200" w:left="992" w:header="0" w:footer="1017" w:gutter="0"/>
          <w:cols w:space="720"/>
        </w:sectPr>
      </w:pPr>
    </w:p>
    <w:p w14:paraId="6FF26697" w14:textId="77777777" w:rsidR="003315CD" w:rsidRDefault="0082365E">
      <w:pPr>
        <w:pStyle w:val="Textoindependiente"/>
        <w:spacing w:before="45"/>
        <w:ind w:left="1069" w:right="590"/>
      </w:pPr>
      <w:r>
        <w:lastRenderedPageBreak/>
        <w:t>proyectándose así ante la posibilidad de</w:t>
      </w:r>
      <w:r>
        <w:rPr>
          <w:spacing w:val="-1"/>
        </w:rPr>
        <w:t xml:space="preserve"> </w:t>
      </w:r>
      <w:r>
        <w:t>situaciones de</w:t>
      </w:r>
      <w:r>
        <w:rPr>
          <w:spacing w:val="-1"/>
        </w:rPr>
        <w:t xml:space="preserve"> </w:t>
      </w:r>
      <w:r>
        <w:t>emergencia</w:t>
      </w:r>
      <w:r>
        <w:rPr>
          <w:spacing w:val="-3"/>
        </w:rPr>
        <w:t xml:space="preserve"> </w:t>
      </w:r>
      <w:r>
        <w:t>que requieren una gran organización y logística previa.</w:t>
      </w:r>
    </w:p>
    <w:p w14:paraId="4156937C" w14:textId="77777777" w:rsidR="003315CD" w:rsidRDefault="003315CD">
      <w:pPr>
        <w:pStyle w:val="Textoindependiente"/>
        <w:spacing w:before="201"/>
      </w:pPr>
    </w:p>
    <w:p w14:paraId="3164D3CA" w14:textId="77777777" w:rsidR="003315CD" w:rsidRDefault="0082365E">
      <w:pPr>
        <w:pStyle w:val="Ttulo1"/>
        <w:numPr>
          <w:ilvl w:val="0"/>
          <w:numId w:val="27"/>
        </w:numPr>
        <w:tabs>
          <w:tab w:val="left" w:pos="4440"/>
        </w:tabs>
        <w:ind w:left="4440" w:hanging="358"/>
        <w:jc w:val="left"/>
      </w:pPr>
      <w:r>
        <w:t>MARCO</w:t>
      </w:r>
      <w:r>
        <w:rPr>
          <w:spacing w:val="-4"/>
        </w:rPr>
        <w:t xml:space="preserve"> </w:t>
      </w:r>
      <w:r>
        <w:rPr>
          <w:spacing w:val="-2"/>
        </w:rPr>
        <w:t>LEGAL</w:t>
      </w:r>
    </w:p>
    <w:p w14:paraId="041DBAC3" w14:textId="77777777" w:rsidR="003315CD" w:rsidRDefault="0082365E">
      <w:pPr>
        <w:pStyle w:val="Textoindependiente"/>
        <w:spacing w:before="253"/>
        <w:ind w:left="710" w:right="705"/>
        <w:jc w:val="both"/>
      </w:pPr>
      <w:r>
        <w:t>Se refiere a las disposiciones nacionales e internacionales que exigen a las empresas privadas</w:t>
      </w:r>
      <w:r>
        <w:rPr>
          <w:spacing w:val="-13"/>
        </w:rPr>
        <w:t xml:space="preserve"> </w:t>
      </w:r>
      <w:r>
        <w:t>o</w:t>
      </w:r>
      <w:r>
        <w:rPr>
          <w:spacing w:val="-14"/>
        </w:rPr>
        <w:t xml:space="preserve"> </w:t>
      </w:r>
      <w:r>
        <w:t>de</w:t>
      </w:r>
      <w:r>
        <w:rPr>
          <w:spacing w:val="-16"/>
        </w:rPr>
        <w:t xml:space="preserve"> </w:t>
      </w:r>
      <w:r>
        <w:t>carácter</w:t>
      </w:r>
      <w:r>
        <w:rPr>
          <w:spacing w:val="-14"/>
        </w:rPr>
        <w:t xml:space="preserve"> </w:t>
      </w:r>
      <w:r>
        <w:t>público</w:t>
      </w:r>
      <w:r>
        <w:rPr>
          <w:spacing w:val="-14"/>
        </w:rPr>
        <w:t xml:space="preserve"> </w:t>
      </w:r>
      <w:r>
        <w:t>la</w:t>
      </w:r>
      <w:r>
        <w:rPr>
          <w:spacing w:val="-14"/>
        </w:rPr>
        <w:t xml:space="preserve"> </w:t>
      </w:r>
      <w:r>
        <w:t>creación,</w:t>
      </w:r>
      <w:r>
        <w:rPr>
          <w:spacing w:val="-12"/>
        </w:rPr>
        <w:t xml:space="preserve"> </w:t>
      </w:r>
      <w:r>
        <w:t>aplicación</w:t>
      </w:r>
      <w:r>
        <w:rPr>
          <w:spacing w:val="-14"/>
        </w:rPr>
        <w:t xml:space="preserve"> </w:t>
      </w:r>
      <w:r>
        <w:t>y</w:t>
      </w:r>
      <w:r>
        <w:rPr>
          <w:spacing w:val="-13"/>
        </w:rPr>
        <w:t xml:space="preserve"> </w:t>
      </w:r>
      <w:r>
        <w:t>desarrollo</w:t>
      </w:r>
      <w:r>
        <w:rPr>
          <w:spacing w:val="-14"/>
        </w:rPr>
        <w:t xml:space="preserve"> </w:t>
      </w:r>
      <w:r>
        <w:t>de</w:t>
      </w:r>
      <w:r>
        <w:rPr>
          <w:spacing w:val="-14"/>
        </w:rPr>
        <w:t xml:space="preserve"> </w:t>
      </w:r>
      <w:r>
        <w:t>planes</w:t>
      </w:r>
      <w:r>
        <w:rPr>
          <w:spacing w:val="-16"/>
        </w:rPr>
        <w:t xml:space="preserve"> </w:t>
      </w:r>
      <w:r>
        <w:t>para</w:t>
      </w:r>
      <w:r>
        <w:rPr>
          <w:spacing w:val="-13"/>
        </w:rPr>
        <w:t xml:space="preserve"> </w:t>
      </w:r>
      <w:r>
        <w:t>la</w:t>
      </w:r>
      <w:r>
        <w:rPr>
          <w:spacing w:val="-14"/>
        </w:rPr>
        <w:t xml:space="preserve"> </w:t>
      </w:r>
      <w:r>
        <w:t>atención de emergencias:</w:t>
      </w:r>
    </w:p>
    <w:p w14:paraId="03927E2B" w14:textId="77777777" w:rsidR="003315CD" w:rsidRDefault="003315CD">
      <w:pPr>
        <w:pStyle w:val="Textoindependiente"/>
      </w:pPr>
    </w:p>
    <w:p w14:paraId="25FEFB5C" w14:textId="77777777" w:rsidR="003315CD" w:rsidRDefault="0082365E">
      <w:pPr>
        <w:ind w:left="710"/>
        <w:jc w:val="both"/>
      </w:pPr>
      <w:r>
        <w:rPr>
          <w:rFonts w:ascii="Arial"/>
          <w:b/>
        </w:rPr>
        <w:t>Tabla</w:t>
      </w:r>
      <w:r>
        <w:rPr>
          <w:rFonts w:ascii="Arial"/>
          <w:b/>
          <w:spacing w:val="-3"/>
        </w:rPr>
        <w:t xml:space="preserve"> </w:t>
      </w:r>
      <w:r>
        <w:rPr>
          <w:rFonts w:ascii="Arial"/>
          <w:b/>
        </w:rPr>
        <w:t>1.</w:t>
      </w:r>
      <w:r>
        <w:rPr>
          <w:rFonts w:ascii="Arial"/>
          <w:b/>
          <w:spacing w:val="-4"/>
        </w:rPr>
        <w:t xml:space="preserve"> </w:t>
      </w:r>
      <w:r>
        <w:t>Marco</w:t>
      </w:r>
      <w:r>
        <w:rPr>
          <w:spacing w:val="-4"/>
        </w:rPr>
        <w:t xml:space="preserve"> </w:t>
      </w:r>
      <w:r>
        <w:rPr>
          <w:spacing w:val="-2"/>
        </w:rPr>
        <w:t>Legal</w:t>
      </w:r>
    </w:p>
    <w:p w14:paraId="17B3D692" w14:textId="77777777" w:rsidR="003315CD" w:rsidRDefault="003315CD">
      <w:pPr>
        <w:pStyle w:val="TableParagraph"/>
        <w:spacing w:line="254" w:lineRule="exact"/>
        <w:jc w:val="both"/>
        <w:sectPr w:rsidR="003315CD">
          <w:headerReference w:type="default" r:id="rId15"/>
          <w:footerReference w:type="default" r:id="rId16"/>
          <w:pgSz w:w="12250" w:h="15850"/>
          <w:pgMar w:top="1360" w:right="992" w:bottom="1200" w:left="992" w:header="0" w:footer="1017" w:gutter="0"/>
          <w:cols w:space="720"/>
        </w:sectPr>
      </w:pPr>
    </w:p>
    <w:p w14:paraId="37EFC152" w14:textId="77777777" w:rsidR="003315CD" w:rsidRDefault="003315CD">
      <w:pPr>
        <w:pStyle w:val="TableParagraph"/>
        <w:spacing w:line="252" w:lineRule="exact"/>
        <w:jc w:val="both"/>
        <w:sectPr w:rsidR="003315CD">
          <w:type w:val="continuous"/>
          <w:pgSz w:w="12250" w:h="15850"/>
          <w:pgMar w:top="1400" w:right="992" w:bottom="1497" w:left="992" w:header="0" w:footer="1017" w:gutter="0"/>
          <w:cols w:space="720"/>
        </w:sectPr>
      </w:pPr>
    </w:p>
    <w:p w14:paraId="72FAD0CB" w14:textId="77777777" w:rsidR="005E1AC9" w:rsidRDefault="005E1AC9" w:rsidP="005E1AC9">
      <w:pPr>
        <w:ind w:left="412"/>
      </w:pPr>
      <w:r>
        <w:tab/>
      </w:r>
    </w:p>
    <w:tbl>
      <w:tblPr>
        <w:tblW w:w="9506" w:type="dxa"/>
        <w:tblInd w:w="10" w:type="dxa"/>
        <w:tblCellMar>
          <w:left w:w="70" w:type="dxa"/>
          <w:right w:w="70" w:type="dxa"/>
        </w:tblCellMar>
        <w:tblLook w:val="04A0" w:firstRow="1" w:lastRow="0" w:firstColumn="1" w:lastColumn="0" w:noHBand="0" w:noVBand="1"/>
      </w:tblPr>
      <w:tblGrid>
        <w:gridCol w:w="1229"/>
        <w:gridCol w:w="630"/>
        <w:gridCol w:w="1277"/>
        <w:gridCol w:w="1472"/>
        <w:gridCol w:w="4738"/>
        <w:gridCol w:w="160"/>
      </w:tblGrid>
      <w:tr w:rsidR="005E1AC9" w:rsidRPr="0056714C" w14:paraId="3D06DADD" w14:textId="77777777" w:rsidTr="00CE7714">
        <w:trPr>
          <w:gridAfter w:val="1"/>
          <w:wAfter w:w="160" w:type="dxa"/>
          <w:trHeight w:val="300"/>
        </w:trPr>
        <w:tc>
          <w:tcPr>
            <w:tcW w:w="1229" w:type="dxa"/>
            <w:tcBorders>
              <w:top w:val="single" w:sz="8" w:space="0" w:color="auto"/>
              <w:left w:val="single" w:sz="4" w:space="0" w:color="auto"/>
              <w:bottom w:val="nil"/>
              <w:right w:val="single" w:sz="4" w:space="0" w:color="auto"/>
            </w:tcBorders>
            <w:shd w:val="clear" w:color="000000" w:fill="BFBFBF"/>
            <w:vAlign w:val="center"/>
            <w:hideMark/>
          </w:tcPr>
          <w:p w14:paraId="1B28EE9D"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NORMA</w:t>
            </w:r>
          </w:p>
        </w:tc>
        <w:tc>
          <w:tcPr>
            <w:tcW w:w="630" w:type="dxa"/>
            <w:tcBorders>
              <w:top w:val="single" w:sz="8" w:space="0" w:color="auto"/>
              <w:left w:val="nil"/>
              <w:bottom w:val="nil"/>
              <w:right w:val="single" w:sz="4" w:space="0" w:color="auto"/>
            </w:tcBorders>
            <w:shd w:val="clear" w:color="000000" w:fill="BFBFBF"/>
            <w:vAlign w:val="center"/>
            <w:hideMark/>
          </w:tcPr>
          <w:p w14:paraId="0C56C20C"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AÑO</w:t>
            </w:r>
          </w:p>
        </w:tc>
        <w:tc>
          <w:tcPr>
            <w:tcW w:w="1277" w:type="dxa"/>
            <w:tcBorders>
              <w:top w:val="single" w:sz="8" w:space="0" w:color="auto"/>
              <w:left w:val="nil"/>
              <w:bottom w:val="nil"/>
              <w:right w:val="single" w:sz="4" w:space="0" w:color="auto"/>
            </w:tcBorders>
            <w:shd w:val="clear" w:color="000000" w:fill="BFBFBF"/>
            <w:vAlign w:val="center"/>
            <w:hideMark/>
          </w:tcPr>
          <w:p w14:paraId="775F04FF"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ARTICULO</w:t>
            </w:r>
          </w:p>
        </w:tc>
        <w:tc>
          <w:tcPr>
            <w:tcW w:w="1472" w:type="dxa"/>
            <w:tcBorders>
              <w:top w:val="single" w:sz="8" w:space="0" w:color="auto"/>
              <w:left w:val="nil"/>
              <w:bottom w:val="nil"/>
              <w:right w:val="single" w:sz="4" w:space="0" w:color="auto"/>
            </w:tcBorders>
            <w:shd w:val="clear" w:color="000000" w:fill="BFBFBF"/>
            <w:vAlign w:val="center"/>
            <w:hideMark/>
          </w:tcPr>
          <w:p w14:paraId="134FA526"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TEMA</w:t>
            </w:r>
          </w:p>
        </w:tc>
        <w:tc>
          <w:tcPr>
            <w:tcW w:w="4738" w:type="dxa"/>
            <w:tcBorders>
              <w:top w:val="single" w:sz="8" w:space="0" w:color="auto"/>
              <w:left w:val="nil"/>
              <w:bottom w:val="nil"/>
              <w:right w:val="single" w:sz="8" w:space="0" w:color="000000"/>
            </w:tcBorders>
            <w:shd w:val="clear" w:color="000000" w:fill="BFBFBF"/>
            <w:vAlign w:val="center"/>
            <w:hideMark/>
          </w:tcPr>
          <w:p w14:paraId="717F55AE"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ASUNTO</w:t>
            </w:r>
          </w:p>
        </w:tc>
      </w:tr>
      <w:tr w:rsidR="005E1AC9" w:rsidRPr="0056714C" w14:paraId="479801A1" w14:textId="77777777" w:rsidTr="00CE7714">
        <w:trPr>
          <w:gridAfter w:val="1"/>
          <w:wAfter w:w="160" w:type="dxa"/>
          <w:trHeight w:val="810"/>
        </w:trPr>
        <w:tc>
          <w:tcPr>
            <w:tcW w:w="1229" w:type="dxa"/>
            <w:tcBorders>
              <w:top w:val="single" w:sz="8" w:space="0" w:color="auto"/>
              <w:left w:val="single" w:sz="4" w:space="0" w:color="auto"/>
              <w:bottom w:val="single" w:sz="4" w:space="0" w:color="auto"/>
              <w:right w:val="single" w:sz="4" w:space="0" w:color="auto"/>
            </w:tcBorders>
            <w:vAlign w:val="center"/>
            <w:hideMark/>
          </w:tcPr>
          <w:p w14:paraId="4B07246E"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Código sustantivo de trabajo</w:t>
            </w:r>
          </w:p>
        </w:tc>
        <w:tc>
          <w:tcPr>
            <w:tcW w:w="630" w:type="dxa"/>
            <w:tcBorders>
              <w:top w:val="single" w:sz="8" w:space="0" w:color="auto"/>
              <w:left w:val="nil"/>
              <w:bottom w:val="single" w:sz="4" w:space="0" w:color="auto"/>
              <w:right w:val="single" w:sz="4" w:space="0" w:color="auto"/>
            </w:tcBorders>
            <w:vAlign w:val="center"/>
            <w:hideMark/>
          </w:tcPr>
          <w:p w14:paraId="6C0D692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1950</w:t>
            </w:r>
          </w:p>
        </w:tc>
        <w:tc>
          <w:tcPr>
            <w:tcW w:w="1277" w:type="dxa"/>
            <w:tcBorders>
              <w:top w:val="single" w:sz="8" w:space="0" w:color="auto"/>
              <w:left w:val="nil"/>
              <w:bottom w:val="single" w:sz="4" w:space="0" w:color="auto"/>
              <w:right w:val="single" w:sz="4" w:space="0" w:color="auto"/>
            </w:tcBorders>
            <w:vAlign w:val="center"/>
            <w:hideMark/>
          </w:tcPr>
          <w:p w14:paraId="5986D04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205 - 206</w:t>
            </w:r>
          </w:p>
        </w:tc>
        <w:tc>
          <w:tcPr>
            <w:tcW w:w="1472" w:type="dxa"/>
            <w:tcBorders>
              <w:top w:val="single" w:sz="8" w:space="0" w:color="auto"/>
              <w:left w:val="nil"/>
              <w:bottom w:val="single" w:sz="4" w:space="0" w:color="auto"/>
              <w:right w:val="single" w:sz="4" w:space="0" w:color="auto"/>
            </w:tcBorders>
            <w:vAlign w:val="center"/>
            <w:hideMark/>
          </w:tcPr>
          <w:p w14:paraId="23F23EE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Primeros Auxilios</w:t>
            </w:r>
          </w:p>
        </w:tc>
        <w:tc>
          <w:tcPr>
            <w:tcW w:w="4738" w:type="dxa"/>
            <w:tcBorders>
              <w:top w:val="single" w:sz="8" w:space="0" w:color="auto"/>
              <w:left w:val="nil"/>
              <w:bottom w:val="single" w:sz="4" w:space="0" w:color="auto"/>
              <w:right w:val="single" w:sz="8" w:space="0" w:color="000000"/>
            </w:tcBorders>
            <w:vAlign w:val="center"/>
            <w:hideMark/>
          </w:tcPr>
          <w:p w14:paraId="1F6382A7"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Primeros auxilios y atención inmediata</w:t>
            </w:r>
          </w:p>
        </w:tc>
      </w:tr>
      <w:tr w:rsidR="005E1AC9" w:rsidRPr="0056714C" w14:paraId="7DD80BCF" w14:textId="77777777" w:rsidTr="00CE7714">
        <w:trPr>
          <w:gridAfter w:val="1"/>
          <w:wAfter w:w="160" w:type="dxa"/>
          <w:trHeight w:val="675"/>
        </w:trPr>
        <w:tc>
          <w:tcPr>
            <w:tcW w:w="1229" w:type="dxa"/>
            <w:vMerge w:val="restart"/>
            <w:tcBorders>
              <w:top w:val="nil"/>
              <w:left w:val="single" w:sz="4" w:space="0" w:color="auto"/>
              <w:bottom w:val="single" w:sz="4" w:space="0" w:color="000000"/>
              <w:right w:val="nil"/>
            </w:tcBorders>
            <w:vAlign w:val="center"/>
            <w:hideMark/>
          </w:tcPr>
          <w:p w14:paraId="2D8369D6"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Ley 9 de 1979</w:t>
            </w:r>
          </w:p>
        </w:tc>
        <w:tc>
          <w:tcPr>
            <w:tcW w:w="630" w:type="dxa"/>
            <w:vMerge w:val="restart"/>
            <w:tcBorders>
              <w:top w:val="nil"/>
              <w:left w:val="single" w:sz="4" w:space="0" w:color="auto"/>
              <w:bottom w:val="single" w:sz="4" w:space="0" w:color="000000"/>
              <w:right w:val="single" w:sz="4" w:space="0" w:color="auto"/>
            </w:tcBorders>
            <w:vAlign w:val="center"/>
            <w:hideMark/>
          </w:tcPr>
          <w:p w14:paraId="2580033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1979</w:t>
            </w:r>
          </w:p>
        </w:tc>
        <w:tc>
          <w:tcPr>
            <w:tcW w:w="1277" w:type="dxa"/>
            <w:tcBorders>
              <w:top w:val="nil"/>
              <w:left w:val="single" w:sz="4" w:space="0" w:color="auto"/>
              <w:bottom w:val="single" w:sz="4" w:space="0" w:color="auto"/>
              <w:right w:val="single" w:sz="4" w:space="0" w:color="auto"/>
            </w:tcBorders>
            <w:vAlign w:val="center"/>
            <w:hideMark/>
          </w:tcPr>
          <w:p w14:paraId="3B094CD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92 - 93</w:t>
            </w:r>
          </w:p>
        </w:tc>
        <w:tc>
          <w:tcPr>
            <w:tcW w:w="1472" w:type="dxa"/>
            <w:tcBorders>
              <w:top w:val="nil"/>
              <w:left w:val="nil"/>
              <w:bottom w:val="single" w:sz="4" w:space="0" w:color="auto"/>
              <w:right w:val="single" w:sz="4" w:space="0" w:color="auto"/>
            </w:tcBorders>
            <w:vAlign w:val="center"/>
            <w:hideMark/>
          </w:tcPr>
          <w:p w14:paraId="6ED4F25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Evacuación</w:t>
            </w:r>
          </w:p>
        </w:tc>
        <w:tc>
          <w:tcPr>
            <w:tcW w:w="4738" w:type="dxa"/>
            <w:tcBorders>
              <w:top w:val="single" w:sz="4" w:space="0" w:color="auto"/>
              <w:left w:val="nil"/>
              <w:bottom w:val="single" w:sz="4" w:space="0" w:color="auto"/>
              <w:right w:val="single" w:sz="8" w:space="0" w:color="000000"/>
            </w:tcBorders>
            <w:vAlign w:val="center"/>
            <w:hideMark/>
          </w:tcPr>
          <w:p w14:paraId="7A61326A"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Estado de pisos y áreas de circulación.</w:t>
            </w:r>
          </w:p>
        </w:tc>
      </w:tr>
      <w:tr w:rsidR="005E1AC9" w:rsidRPr="0056714C" w14:paraId="2CDC3E71" w14:textId="77777777" w:rsidTr="00CE7714">
        <w:trPr>
          <w:gridAfter w:val="1"/>
          <w:wAfter w:w="160" w:type="dxa"/>
          <w:trHeight w:val="675"/>
        </w:trPr>
        <w:tc>
          <w:tcPr>
            <w:tcW w:w="1229" w:type="dxa"/>
            <w:vMerge/>
            <w:tcBorders>
              <w:top w:val="nil"/>
              <w:left w:val="single" w:sz="4" w:space="0" w:color="auto"/>
              <w:bottom w:val="single" w:sz="4" w:space="0" w:color="000000"/>
              <w:right w:val="nil"/>
            </w:tcBorders>
            <w:vAlign w:val="center"/>
            <w:hideMark/>
          </w:tcPr>
          <w:p w14:paraId="6449F56A" w14:textId="77777777" w:rsidR="005E1AC9" w:rsidRPr="0056714C" w:rsidRDefault="005E1AC9"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0458CF09" w14:textId="77777777" w:rsidR="005E1AC9" w:rsidRPr="0056714C" w:rsidRDefault="005E1AC9"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5E0B327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114</w:t>
            </w:r>
          </w:p>
        </w:tc>
        <w:tc>
          <w:tcPr>
            <w:tcW w:w="1472" w:type="dxa"/>
            <w:tcBorders>
              <w:top w:val="nil"/>
              <w:left w:val="nil"/>
              <w:bottom w:val="single" w:sz="4" w:space="0" w:color="auto"/>
              <w:right w:val="single" w:sz="4" w:space="0" w:color="auto"/>
            </w:tcBorders>
            <w:vAlign w:val="center"/>
            <w:hideMark/>
          </w:tcPr>
          <w:p w14:paraId="6E9C8AF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Brigada</w:t>
            </w:r>
          </w:p>
        </w:tc>
        <w:tc>
          <w:tcPr>
            <w:tcW w:w="4738" w:type="dxa"/>
            <w:tcBorders>
              <w:top w:val="single" w:sz="4" w:space="0" w:color="auto"/>
              <w:left w:val="nil"/>
              <w:bottom w:val="single" w:sz="4" w:space="0" w:color="auto"/>
              <w:right w:val="single" w:sz="8" w:space="0" w:color="000000"/>
            </w:tcBorders>
            <w:vAlign w:val="center"/>
            <w:hideMark/>
          </w:tcPr>
          <w:p w14:paraId="068B6632"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Personal adiestrado, métodos, equipos y materiales adecuados y suficientes para la prevención y extinción de incendios.</w:t>
            </w:r>
          </w:p>
        </w:tc>
      </w:tr>
      <w:tr w:rsidR="005E1AC9" w:rsidRPr="0056714C" w14:paraId="0FF27CCB" w14:textId="77777777" w:rsidTr="00CE7714">
        <w:trPr>
          <w:gridAfter w:val="1"/>
          <w:wAfter w:w="160" w:type="dxa"/>
          <w:trHeight w:val="945"/>
        </w:trPr>
        <w:tc>
          <w:tcPr>
            <w:tcW w:w="1229" w:type="dxa"/>
            <w:vMerge/>
            <w:tcBorders>
              <w:top w:val="nil"/>
              <w:left w:val="single" w:sz="4" w:space="0" w:color="auto"/>
              <w:bottom w:val="single" w:sz="4" w:space="0" w:color="000000"/>
              <w:right w:val="nil"/>
            </w:tcBorders>
            <w:vAlign w:val="center"/>
            <w:hideMark/>
          </w:tcPr>
          <w:p w14:paraId="18544A52" w14:textId="77777777" w:rsidR="005E1AC9" w:rsidRPr="0056714C" w:rsidRDefault="005E1AC9"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74B3FA63" w14:textId="77777777" w:rsidR="005E1AC9" w:rsidRPr="0056714C" w:rsidRDefault="005E1AC9"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3799968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116</w:t>
            </w:r>
          </w:p>
        </w:tc>
        <w:tc>
          <w:tcPr>
            <w:tcW w:w="1472" w:type="dxa"/>
            <w:tcBorders>
              <w:top w:val="nil"/>
              <w:left w:val="nil"/>
              <w:bottom w:val="single" w:sz="4" w:space="0" w:color="auto"/>
              <w:right w:val="single" w:sz="4" w:space="0" w:color="auto"/>
            </w:tcBorders>
            <w:vAlign w:val="center"/>
            <w:hideMark/>
          </w:tcPr>
          <w:p w14:paraId="1A31C9B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Incendios</w:t>
            </w:r>
          </w:p>
        </w:tc>
        <w:tc>
          <w:tcPr>
            <w:tcW w:w="4738" w:type="dxa"/>
            <w:tcBorders>
              <w:top w:val="single" w:sz="4" w:space="0" w:color="auto"/>
              <w:left w:val="nil"/>
              <w:bottom w:val="single" w:sz="4" w:space="0" w:color="auto"/>
              <w:right w:val="single" w:sz="8" w:space="0" w:color="000000"/>
            </w:tcBorders>
            <w:vAlign w:val="center"/>
            <w:hideMark/>
          </w:tcPr>
          <w:p w14:paraId="03132155"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Equipos y dispositivos para la Extinción de Incendios: Con diseño, construcción y mantenimiento que permita su uso inmediato con la máxima eficiencia.</w:t>
            </w:r>
          </w:p>
        </w:tc>
      </w:tr>
      <w:tr w:rsidR="005E1AC9" w:rsidRPr="0056714C" w14:paraId="737BF61F" w14:textId="77777777" w:rsidTr="00CE7714">
        <w:trPr>
          <w:gridAfter w:val="1"/>
          <w:wAfter w:w="160" w:type="dxa"/>
          <w:trHeight w:val="1230"/>
        </w:trPr>
        <w:tc>
          <w:tcPr>
            <w:tcW w:w="1229" w:type="dxa"/>
            <w:vMerge/>
            <w:tcBorders>
              <w:top w:val="nil"/>
              <w:left w:val="single" w:sz="4" w:space="0" w:color="auto"/>
              <w:bottom w:val="single" w:sz="4" w:space="0" w:color="000000"/>
              <w:right w:val="nil"/>
            </w:tcBorders>
            <w:vAlign w:val="center"/>
            <w:hideMark/>
          </w:tcPr>
          <w:p w14:paraId="64AA3317" w14:textId="77777777" w:rsidR="005E1AC9" w:rsidRPr="0056714C" w:rsidRDefault="005E1AC9"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7076E4CD" w14:textId="77777777" w:rsidR="005E1AC9" w:rsidRPr="0056714C" w:rsidRDefault="005E1AC9"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1C34787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117</w:t>
            </w:r>
          </w:p>
        </w:tc>
        <w:tc>
          <w:tcPr>
            <w:tcW w:w="1472" w:type="dxa"/>
            <w:tcBorders>
              <w:top w:val="nil"/>
              <w:left w:val="nil"/>
              <w:bottom w:val="single" w:sz="4" w:space="0" w:color="auto"/>
              <w:right w:val="single" w:sz="4" w:space="0" w:color="auto"/>
            </w:tcBorders>
            <w:vAlign w:val="center"/>
            <w:hideMark/>
          </w:tcPr>
          <w:p w14:paraId="23FD7D8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Emergencias</w:t>
            </w:r>
          </w:p>
        </w:tc>
        <w:tc>
          <w:tcPr>
            <w:tcW w:w="4738" w:type="dxa"/>
            <w:tcBorders>
              <w:top w:val="single" w:sz="4" w:space="0" w:color="auto"/>
              <w:left w:val="nil"/>
              <w:bottom w:val="single" w:sz="4" w:space="0" w:color="auto"/>
              <w:right w:val="single" w:sz="8" w:space="0" w:color="000000"/>
            </w:tcBorders>
            <w:vAlign w:val="center"/>
            <w:hideMark/>
          </w:tcPr>
          <w:p w14:paraId="4EC4EB19"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Equipos, herramientas, instalaciones y redes eléctricas: Diseñados, construidos, instalados, mantenidos, accionados y señalizados de manera que prevenga los riesgos de incendio ó contacto con elementos sometidos a tensión.</w:t>
            </w:r>
          </w:p>
        </w:tc>
      </w:tr>
      <w:tr w:rsidR="005E1AC9" w:rsidRPr="0056714C" w14:paraId="1095F988" w14:textId="77777777" w:rsidTr="00CE7714">
        <w:trPr>
          <w:gridAfter w:val="1"/>
          <w:wAfter w:w="160" w:type="dxa"/>
          <w:trHeight w:val="1080"/>
        </w:trPr>
        <w:tc>
          <w:tcPr>
            <w:tcW w:w="1229" w:type="dxa"/>
            <w:vMerge/>
            <w:tcBorders>
              <w:top w:val="nil"/>
              <w:left w:val="single" w:sz="4" w:space="0" w:color="auto"/>
              <w:bottom w:val="single" w:sz="4" w:space="0" w:color="000000"/>
              <w:right w:val="nil"/>
            </w:tcBorders>
            <w:vAlign w:val="center"/>
            <w:hideMark/>
          </w:tcPr>
          <w:p w14:paraId="759DED82" w14:textId="77777777" w:rsidR="005E1AC9" w:rsidRPr="0056714C" w:rsidRDefault="005E1AC9"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46AD83F2" w14:textId="77777777" w:rsidR="005E1AC9" w:rsidRPr="0056714C" w:rsidRDefault="005E1AC9"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09ABAE2A"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127</w:t>
            </w:r>
          </w:p>
        </w:tc>
        <w:tc>
          <w:tcPr>
            <w:tcW w:w="1472" w:type="dxa"/>
            <w:tcBorders>
              <w:top w:val="nil"/>
              <w:left w:val="nil"/>
              <w:bottom w:val="single" w:sz="4" w:space="0" w:color="auto"/>
              <w:right w:val="single" w:sz="4" w:space="0" w:color="auto"/>
            </w:tcBorders>
            <w:vAlign w:val="center"/>
            <w:hideMark/>
          </w:tcPr>
          <w:p w14:paraId="1A452D2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Primeros Auxilios</w:t>
            </w:r>
          </w:p>
        </w:tc>
        <w:tc>
          <w:tcPr>
            <w:tcW w:w="4738" w:type="dxa"/>
            <w:tcBorders>
              <w:top w:val="single" w:sz="4" w:space="0" w:color="auto"/>
              <w:left w:val="nil"/>
              <w:bottom w:val="single" w:sz="4" w:space="0" w:color="auto"/>
              <w:right w:val="single" w:sz="8" w:space="0" w:color="000000"/>
            </w:tcBorders>
            <w:vAlign w:val="center"/>
            <w:hideMark/>
          </w:tcPr>
          <w:p w14:paraId="6AE28F07"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Todo lugar de trabajo tendrá las facilidades y los recursos necesarios para la prestación de los primeros auxilios a los trabajadores.</w:t>
            </w:r>
          </w:p>
        </w:tc>
      </w:tr>
      <w:tr w:rsidR="005E1AC9" w:rsidRPr="0056714C" w14:paraId="54C4E514" w14:textId="77777777" w:rsidTr="00CE7714">
        <w:trPr>
          <w:gridAfter w:val="1"/>
          <w:wAfter w:w="160" w:type="dxa"/>
          <w:trHeight w:val="3540"/>
        </w:trPr>
        <w:tc>
          <w:tcPr>
            <w:tcW w:w="1229" w:type="dxa"/>
            <w:vMerge/>
            <w:tcBorders>
              <w:top w:val="nil"/>
              <w:left w:val="single" w:sz="4" w:space="0" w:color="auto"/>
              <w:bottom w:val="single" w:sz="4" w:space="0" w:color="000000"/>
              <w:right w:val="nil"/>
            </w:tcBorders>
            <w:vAlign w:val="center"/>
            <w:hideMark/>
          </w:tcPr>
          <w:p w14:paraId="64927ECA" w14:textId="77777777" w:rsidR="005E1AC9" w:rsidRPr="0056714C" w:rsidRDefault="005E1AC9"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631707E9" w14:textId="77777777" w:rsidR="005E1AC9" w:rsidRPr="0056714C" w:rsidRDefault="005E1AC9"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05977181"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234</w:t>
            </w:r>
          </w:p>
        </w:tc>
        <w:tc>
          <w:tcPr>
            <w:tcW w:w="1472" w:type="dxa"/>
            <w:tcBorders>
              <w:top w:val="nil"/>
              <w:left w:val="nil"/>
              <w:bottom w:val="single" w:sz="4" w:space="0" w:color="auto"/>
              <w:right w:val="single" w:sz="4" w:space="0" w:color="auto"/>
            </w:tcBorders>
            <w:vAlign w:val="center"/>
            <w:hideMark/>
          </w:tcPr>
          <w:p w14:paraId="1DEA1F0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Evacuación</w:t>
            </w:r>
          </w:p>
        </w:tc>
        <w:tc>
          <w:tcPr>
            <w:tcW w:w="4738" w:type="dxa"/>
            <w:tcBorders>
              <w:top w:val="single" w:sz="4" w:space="0" w:color="auto"/>
              <w:left w:val="nil"/>
              <w:bottom w:val="single" w:sz="4" w:space="0" w:color="auto"/>
              <w:right w:val="single" w:sz="8" w:space="0" w:color="000000"/>
            </w:tcBorders>
            <w:vAlign w:val="center"/>
            <w:hideMark/>
          </w:tcPr>
          <w:p w14:paraId="39B44B98"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 xml:space="preserve">En todos los establecimientos de trabajo se tendrán en cuenta las siguientes consideraciones respecto de las salidas de escape o de emergencia: </w:t>
            </w:r>
            <w:r w:rsidRPr="0056714C">
              <w:rPr>
                <w:rFonts w:ascii="Arial" w:eastAsia="Times New Roman" w:hAnsi="Arial" w:cs="Arial"/>
                <w:lang w:eastAsia="es-CO"/>
              </w:rPr>
              <w:br/>
              <w:t>• Ninguna parte o zona del establecimiento (edificio o local) deberá estar alejada de una salida al exterior y la distancia deberá estar en función del grado de riesgo existente.</w:t>
            </w:r>
            <w:r w:rsidRPr="0056714C">
              <w:rPr>
                <w:rFonts w:ascii="Arial" w:eastAsia="Times New Roman" w:hAnsi="Arial" w:cs="Arial"/>
                <w:lang w:eastAsia="es-CO"/>
              </w:rPr>
              <w:br/>
              <w:t xml:space="preserve">• Cada piso deberá tener por lo menos dos salidas, suficientemente amplias, protegidas contra las llamas y el humo y bien separadas entre sí. </w:t>
            </w:r>
            <w:r w:rsidRPr="0056714C">
              <w:rPr>
                <w:rFonts w:ascii="Arial" w:eastAsia="Times New Roman" w:hAnsi="Arial" w:cs="Arial"/>
                <w:lang w:eastAsia="es-CO"/>
              </w:rPr>
              <w:br/>
              <w:t xml:space="preserve">• Las escaleras de madera, las de caracol, los ascensores y escaleras de mano no deberán considerarse como salidas de emergencia. </w:t>
            </w:r>
            <w:r w:rsidRPr="0056714C">
              <w:rPr>
                <w:rFonts w:ascii="Arial" w:eastAsia="Times New Roman" w:hAnsi="Arial" w:cs="Arial"/>
                <w:lang w:eastAsia="es-CO"/>
              </w:rPr>
              <w:br/>
            </w:r>
            <w:r w:rsidRPr="0056714C">
              <w:rPr>
                <w:rFonts w:ascii="Arial" w:eastAsia="Times New Roman" w:hAnsi="Arial" w:cs="Arial"/>
                <w:lang w:eastAsia="es-CO"/>
              </w:rPr>
              <w:lastRenderedPageBreak/>
              <w:t xml:space="preserve">• Las salidas deberán estar marcadas y bien iluminadas. </w:t>
            </w:r>
            <w:r w:rsidRPr="0056714C">
              <w:rPr>
                <w:rFonts w:ascii="Arial" w:eastAsia="Times New Roman" w:hAnsi="Arial" w:cs="Arial"/>
                <w:lang w:eastAsia="es-CO"/>
              </w:rPr>
              <w:br/>
              <w:t xml:space="preserve">• El acceso a las salidas de emergencia siempre deberá mantenerse sin obstrucciones. </w:t>
            </w:r>
            <w:r w:rsidRPr="0056714C">
              <w:rPr>
                <w:rFonts w:ascii="Arial" w:eastAsia="Times New Roman" w:hAnsi="Arial" w:cs="Arial"/>
                <w:lang w:eastAsia="es-CO"/>
              </w:rPr>
              <w:br/>
              <w:t>• Las escaleras exteriores y de escape para el caso de incendios no deberán dar a patios internos o pasajes sin salidas.</w:t>
            </w:r>
          </w:p>
        </w:tc>
      </w:tr>
      <w:tr w:rsidR="005E1AC9" w:rsidRPr="0056714C" w14:paraId="7B52640E" w14:textId="77777777" w:rsidTr="00CE7714">
        <w:trPr>
          <w:gridAfter w:val="1"/>
          <w:wAfter w:w="160" w:type="dxa"/>
          <w:trHeight w:val="1485"/>
        </w:trPr>
        <w:tc>
          <w:tcPr>
            <w:tcW w:w="1229" w:type="dxa"/>
            <w:vMerge w:val="restart"/>
            <w:tcBorders>
              <w:top w:val="nil"/>
              <w:left w:val="single" w:sz="4" w:space="0" w:color="auto"/>
              <w:bottom w:val="single" w:sz="4" w:space="0" w:color="000000"/>
              <w:right w:val="nil"/>
            </w:tcBorders>
            <w:vAlign w:val="center"/>
            <w:hideMark/>
          </w:tcPr>
          <w:p w14:paraId="2095087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lastRenderedPageBreak/>
              <w:t>Ley 9 de 1979</w:t>
            </w:r>
          </w:p>
        </w:tc>
        <w:tc>
          <w:tcPr>
            <w:tcW w:w="630" w:type="dxa"/>
            <w:vMerge w:val="restart"/>
            <w:tcBorders>
              <w:top w:val="nil"/>
              <w:left w:val="single" w:sz="4" w:space="0" w:color="auto"/>
              <w:bottom w:val="single" w:sz="4" w:space="0" w:color="000000"/>
              <w:right w:val="single" w:sz="4" w:space="0" w:color="auto"/>
            </w:tcBorders>
            <w:vAlign w:val="center"/>
            <w:hideMark/>
          </w:tcPr>
          <w:p w14:paraId="1072425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1979</w:t>
            </w:r>
          </w:p>
        </w:tc>
        <w:tc>
          <w:tcPr>
            <w:tcW w:w="1277" w:type="dxa"/>
            <w:tcBorders>
              <w:top w:val="nil"/>
              <w:left w:val="single" w:sz="4" w:space="0" w:color="auto"/>
              <w:bottom w:val="single" w:sz="4" w:space="0" w:color="auto"/>
              <w:right w:val="single" w:sz="4" w:space="0" w:color="auto"/>
            </w:tcBorders>
            <w:vAlign w:val="center"/>
            <w:hideMark/>
          </w:tcPr>
          <w:p w14:paraId="0A67517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501</w:t>
            </w:r>
          </w:p>
        </w:tc>
        <w:tc>
          <w:tcPr>
            <w:tcW w:w="1472" w:type="dxa"/>
            <w:tcBorders>
              <w:top w:val="nil"/>
              <w:left w:val="nil"/>
              <w:bottom w:val="single" w:sz="4" w:space="0" w:color="auto"/>
              <w:right w:val="single" w:sz="4" w:space="0" w:color="auto"/>
            </w:tcBorders>
            <w:vAlign w:val="center"/>
            <w:hideMark/>
          </w:tcPr>
          <w:p w14:paraId="38ADA1A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Plan de emergencias</w:t>
            </w:r>
          </w:p>
        </w:tc>
        <w:tc>
          <w:tcPr>
            <w:tcW w:w="4738" w:type="dxa"/>
            <w:tcBorders>
              <w:top w:val="single" w:sz="4" w:space="0" w:color="auto"/>
              <w:left w:val="nil"/>
              <w:bottom w:val="single" w:sz="4" w:space="0" w:color="auto"/>
              <w:right w:val="single" w:sz="8" w:space="0" w:color="000000"/>
            </w:tcBorders>
            <w:vAlign w:val="center"/>
            <w:hideMark/>
          </w:tcPr>
          <w:p w14:paraId="781FE99F"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Cada Comité de Emergencias, deberá elaborar un plan de contingencias para su respectiva jurisdicción con los resultados obtenidos en los análisis de vulnerabilidad. Además, deberán considerarse los diferentes tipos de desastre que puedan presentarse en la comunidad respectiva. El Comité Nacional de Emergencias elaborará, para aprobación del Ministerio de Salud, un modelo con instrucciones que aparecerá en los planes de contingencias.</w:t>
            </w:r>
          </w:p>
        </w:tc>
      </w:tr>
      <w:tr w:rsidR="005E1AC9" w:rsidRPr="0056714C" w14:paraId="250CC893" w14:textId="77777777" w:rsidTr="00CE7714">
        <w:trPr>
          <w:gridAfter w:val="1"/>
          <w:wAfter w:w="160" w:type="dxa"/>
          <w:trHeight w:val="1530"/>
        </w:trPr>
        <w:tc>
          <w:tcPr>
            <w:tcW w:w="1229" w:type="dxa"/>
            <w:vMerge/>
            <w:tcBorders>
              <w:top w:val="nil"/>
              <w:left w:val="single" w:sz="4" w:space="0" w:color="auto"/>
              <w:bottom w:val="single" w:sz="4" w:space="0" w:color="000000"/>
              <w:right w:val="nil"/>
            </w:tcBorders>
            <w:vAlign w:val="center"/>
            <w:hideMark/>
          </w:tcPr>
          <w:p w14:paraId="22D5717D" w14:textId="77777777" w:rsidR="005E1AC9" w:rsidRPr="0056714C" w:rsidRDefault="005E1AC9"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716F7A62" w14:textId="77777777" w:rsidR="005E1AC9" w:rsidRPr="0056714C" w:rsidRDefault="005E1AC9"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5CB707B9"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502- Parágrafo</w:t>
            </w:r>
          </w:p>
        </w:tc>
        <w:tc>
          <w:tcPr>
            <w:tcW w:w="1472" w:type="dxa"/>
            <w:tcBorders>
              <w:top w:val="nil"/>
              <w:left w:val="nil"/>
              <w:bottom w:val="single" w:sz="4" w:space="0" w:color="auto"/>
              <w:right w:val="single" w:sz="4" w:space="0" w:color="auto"/>
            </w:tcBorders>
            <w:vAlign w:val="center"/>
            <w:hideMark/>
          </w:tcPr>
          <w:p w14:paraId="74B0237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Plan de emergencias</w:t>
            </w:r>
          </w:p>
        </w:tc>
        <w:tc>
          <w:tcPr>
            <w:tcW w:w="4738" w:type="dxa"/>
            <w:tcBorders>
              <w:top w:val="single" w:sz="4" w:space="0" w:color="auto"/>
              <w:left w:val="nil"/>
              <w:bottom w:val="single" w:sz="4" w:space="0" w:color="auto"/>
              <w:right w:val="single" w:sz="8" w:space="0" w:color="000000"/>
            </w:tcBorders>
            <w:vAlign w:val="center"/>
            <w:hideMark/>
          </w:tcPr>
          <w:p w14:paraId="244C7AB9"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El Ministerio de Salud coordinará los programas de entrenamiento y capacitación para planes de contingencia en los aspectos sanitarios vinculados a urgencias o desastres.</w:t>
            </w:r>
            <w:r w:rsidRPr="0056714C">
              <w:rPr>
                <w:rFonts w:ascii="Arial" w:eastAsia="Times New Roman" w:hAnsi="Arial" w:cs="Arial"/>
                <w:lang w:eastAsia="es-CO"/>
              </w:rPr>
              <w:br/>
            </w:r>
            <w:r w:rsidRPr="0056714C">
              <w:rPr>
                <w:rFonts w:ascii="Arial" w:eastAsia="Times New Roman" w:hAnsi="Arial" w:cs="Arial"/>
                <w:lang w:eastAsia="es-CO"/>
              </w:rPr>
              <w:br/>
              <w:t>Parágrafo. El Comité Nacional de Emergencias, deberá vigilar y controlar las labores de capacitación y de entrenamiento que se realicen para el correcto funcionamiento de los planes de contingencia.</w:t>
            </w:r>
          </w:p>
        </w:tc>
      </w:tr>
      <w:tr w:rsidR="005E1AC9" w:rsidRPr="0056714C" w14:paraId="23EA3BEE" w14:textId="77777777" w:rsidTr="00CE7714">
        <w:trPr>
          <w:gridAfter w:val="1"/>
          <w:wAfter w:w="160" w:type="dxa"/>
          <w:trHeight w:val="1080"/>
        </w:trPr>
        <w:tc>
          <w:tcPr>
            <w:tcW w:w="1229" w:type="dxa"/>
            <w:vMerge w:val="restart"/>
            <w:tcBorders>
              <w:top w:val="nil"/>
              <w:left w:val="single" w:sz="4" w:space="0" w:color="auto"/>
              <w:bottom w:val="single" w:sz="4" w:space="0" w:color="000000"/>
              <w:right w:val="nil"/>
            </w:tcBorders>
            <w:vAlign w:val="center"/>
            <w:hideMark/>
          </w:tcPr>
          <w:p w14:paraId="7677802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Resolución 2400 de 1979</w:t>
            </w:r>
          </w:p>
        </w:tc>
        <w:tc>
          <w:tcPr>
            <w:tcW w:w="630" w:type="dxa"/>
            <w:vMerge w:val="restart"/>
            <w:tcBorders>
              <w:top w:val="nil"/>
              <w:left w:val="single" w:sz="4" w:space="0" w:color="auto"/>
              <w:bottom w:val="single" w:sz="4" w:space="0" w:color="000000"/>
              <w:right w:val="single" w:sz="4" w:space="0" w:color="auto"/>
            </w:tcBorders>
            <w:vAlign w:val="center"/>
            <w:hideMark/>
          </w:tcPr>
          <w:p w14:paraId="617D10D8"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1979</w:t>
            </w:r>
          </w:p>
        </w:tc>
        <w:tc>
          <w:tcPr>
            <w:tcW w:w="1277" w:type="dxa"/>
            <w:tcBorders>
              <w:top w:val="nil"/>
              <w:left w:val="single" w:sz="4" w:space="0" w:color="auto"/>
              <w:bottom w:val="single" w:sz="4" w:space="0" w:color="auto"/>
              <w:right w:val="single" w:sz="4" w:space="0" w:color="auto"/>
            </w:tcBorders>
            <w:vAlign w:val="center"/>
            <w:hideMark/>
          </w:tcPr>
          <w:p w14:paraId="15FC07D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32</w:t>
            </w:r>
          </w:p>
        </w:tc>
        <w:tc>
          <w:tcPr>
            <w:tcW w:w="1472" w:type="dxa"/>
            <w:tcBorders>
              <w:top w:val="nil"/>
              <w:left w:val="nil"/>
              <w:bottom w:val="single" w:sz="4" w:space="0" w:color="auto"/>
              <w:right w:val="single" w:sz="4" w:space="0" w:color="auto"/>
            </w:tcBorders>
            <w:vAlign w:val="center"/>
            <w:hideMark/>
          </w:tcPr>
          <w:p w14:paraId="00C65127"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Evacuación</w:t>
            </w:r>
          </w:p>
        </w:tc>
        <w:tc>
          <w:tcPr>
            <w:tcW w:w="4738" w:type="dxa"/>
            <w:tcBorders>
              <w:top w:val="single" w:sz="4" w:space="0" w:color="auto"/>
              <w:left w:val="nil"/>
              <w:bottom w:val="single" w:sz="4" w:space="0" w:color="auto"/>
              <w:right w:val="single" w:sz="8" w:space="0" w:color="000000"/>
            </w:tcBorders>
            <w:vAlign w:val="center"/>
            <w:hideMark/>
          </w:tcPr>
          <w:p w14:paraId="5323EA8E"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Los pisos de áreas de trabajo y transito deben permanecer limpios y libres de desperdicios o sustancias que causen daños al trabajador</w:t>
            </w:r>
          </w:p>
        </w:tc>
      </w:tr>
      <w:tr w:rsidR="005E1AC9" w:rsidRPr="0056714C" w14:paraId="2E05CD5D" w14:textId="77777777" w:rsidTr="00CE7714">
        <w:trPr>
          <w:gridAfter w:val="1"/>
          <w:wAfter w:w="160" w:type="dxa"/>
          <w:trHeight w:val="1335"/>
        </w:trPr>
        <w:tc>
          <w:tcPr>
            <w:tcW w:w="1229" w:type="dxa"/>
            <w:vMerge/>
            <w:tcBorders>
              <w:top w:val="nil"/>
              <w:left w:val="single" w:sz="4" w:space="0" w:color="auto"/>
              <w:bottom w:val="single" w:sz="4" w:space="0" w:color="000000"/>
              <w:right w:val="nil"/>
            </w:tcBorders>
            <w:vAlign w:val="center"/>
            <w:hideMark/>
          </w:tcPr>
          <w:p w14:paraId="6C09DF71" w14:textId="77777777" w:rsidR="005E1AC9" w:rsidRPr="0056714C" w:rsidRDefault="005E1AC9"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51CDE4EA" w14:textId="77777777" w:rsidR="005E1AC9" w:rsidRPr="0056714C" w:rsidRDefault="005E1AC9"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62D3D061"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4,-16</w:t>
            </w:r>
          </w:p>
        </w:tc>
        <w:tc>
          <w:tcPr>
            <w:tcW w:w="1472" w:type="dxa"/>
            <w:tcBorders>
              <w:top w:val="nil"/>
              <w:left w:val="nil"/>
              <w:bottom w:val="single" w:sz="4" w:space="0" w:color="auto"/>
              <w:right w:val="single" w:sz="4" w:space="0" w:color="auto"/>
            </w:tcBorders>
            <w:vAlign w:val="center"/>
            <w:hideMark/>
          </w:tcPr>
          <w:p w14:paraId="72EDFE3D"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Evacuación</w:t>
            </w:r>
          </w:p>
        </w:tc>
        <w:tc>
          <w:tcPr>
            <w:tcW w:w="4738" w:type="dxa"/>
            <w:tcBorders>
              <w:top w:val="single" w:sz="4" w:space="0" w:color="auto"/>
              <w:left w:val="nil"/>
              <w:bottom w:val="single" w:sz="4" w:space="0" w:color="auto"/>
              <w:right w:val="single" w:sz="8" w:space="0" w:color="000000"/>
            </w:tcBorders>
            <w:vAlign w:val="center"/>
            <w:hideMark/>
          </w:tcPr>
          <w:p w14:paraId="2F3F64AB"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Los edificios y locales tendrán construcción segura, firme para evitar el riesgo de desplome.</w:t>
            </w:r>
            <w:r w:rsidRPr="0056714C">
              <w:rPr>
                <w:rFonts w:ascii="Arial" w:eastAsia="Times New Roman" w:hAnsi="Arial" w:cs="Arial"/>
                <w:lang w:eastAsia="es-CO"/>
              </w:rPr>
              <w:br/>
              <w:t>Condiciones técnicas de las instalaciones para el transito de personal, (altura, ancho, cantidad de puertas de salida)</w:t>
            </w:r>
          </w:p>
        </w:tc>
      </w:tr>
      <w:tr w:rsidR="005E1AC9" w:rsidRPr="0056714C" w14:paraId="11E6E3E8" w14:textId="77777777" w:rsidTr="00CE7714">
        <w:trPr>
          <w:gridAfter w:val="1"/>
          <w:wAfter w:w="160" w:type="dxa"/>
          <w:trHeight w:val="720"/>
        </w:trPr>
        <w:tc>
          <w:tcPr>
            <w:tcW w:w="1229" w:type="dxa"/>
            <w:vMerge/>
            <w:tcBorders>
              <w:top w:val="nil"/>
              <w:left w:val="single" w:sz="4" w:space="0" w:color="auto"/>
              <w:bottom w:val="single" w:sz="4" w:space="0" w:color="000000"/>
              <w:right w:val="nil"/>
            </w:tcBorders>
            <w:vAlign w:val="center"/>
            <w:hideMark/>
          </w:tcPr>
          <w:p w14:paraId="2FA42913" w14:textId="77777777" w:rsidR="005E1AC9" w:rsidRPr="0056714C" w:rsidRDefault="005E1AC9"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47C891E6" w14:textId="77777777" w:rsidR="005E1AC9" w:rsidRPr="0056714C" w:rsidRDefault="005E1AC9"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7491EFC8"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203</w:t>
            </w:r>
          </w:p>
        </w:tc>
        <w:tc>
          <w:tcPr>
            <w:tcW w:w="1472" w:type="dxa"/>
            <w:tcBorders>
              <w:top w:val="nil"/>
              <w:left w:val="nil"/>
              <w:bottom w:val="single" w:sz="4" w:space="0" w:color="auto"/>
              <w:right w:val="single" w:sz="4" w:space="0" w:color="auto"/>
            </w:tcBorders>
            <w:vAlign w:val="center"/>
            <w:hideMark/>
          </w:tcPr>
          <w:p w14:paraId="1DA8B396"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Señalización</w:t>
            </w:r>
          </w:p>
        </w:tc>
        <w:tc>
          <w:tcPr>
            <w:tcW w:w="4738" w:type="dxa"/>
            <w:tcBorders>
              <w:top w:val="single" w:sz="4" w:space="0" w:color="auto"/>
              <w:left w:val="nil"/>
              <w:bottom w:val="single" w:sz="4" w:space="0" w:color="auto"/>
              <w:right w:val="single" w:sz="8" w:space="0" w:color="000000"/>
            </w:tcBorders>
            <w:vAlign w:val="center"/>
            <w:hideMark/>
          </w:tcPr>
          <w:p w14:paraId="6BFE3291"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Código de colores para identificación, señalización de materiales, equipos, elementos, maquinas, etc.</w:t>
            </w:r>
          </w:p>
        </w:tc>
      </w:tr>
      <w:tr w:rsidR="005E1AC9" w:rsidRPr="0056714C" w14:paraId="0AF9F61A" w14:textId="77777777" w:rsidTr="00CE7714">
        <w:trPr>
          <w:gridAfter w:val="1"/>
          <w:wAfter w:w="160" w:type="dxa"/>
          <w:trHeight w:val="1125"/>
        </w:trPr>
        <w:tc>
          <w:tcPr>
            <w:tcW w:w="1229" w:type="dxa"/>
            <w:vMerge/>
            <w:tcBorders>
              <w:top w:val="nil"/>
              <w:left w:val="single" w:sz="4" w:space="0" w:color="auto"/>
              <w:bottom w:val="single" w:sz="4" w:space="0" w:color="000000"/>
              <w:right w:val="nil"/>
            </w:tcBorders>
            <w:vAlign w:val="center"/>
            <w:hideMark/>
          </w:tcPr>
          <w:p w14:paraId="61C1FF3D" w14:textId="77777777" w:rsidR="005E1AC9" w:rsidRPr="0056714C" w:rsidRDefault="005E1AC9"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6A69BDB2" w14:textId="77777777" w:rsidR="005E1AC9" w:rsidRPr="0056714C" w:rsidRDefault="005E1AC9"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759F3D23"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205, - 206 - 207, 220 - 221 - 222 - 223 - 228</w:t>
            </w:r>
          </w:p>
        </w:tc>
        <w:tc>
          <w:tcPr>
            <w:tcW w:w="1472" w:type="dxa"/>
            <w:tcBorders>
              <w:top w:val="nil"/>
              <w:left w:val="nil"/>
              <w:bottom w:val="single" w:sz="4" w:space="0" w:color="auto"/>
              <w:right w:val="single" w:sz="4" w:space="0" w:color="auto"/>
            </w:tcBorders>
            <w:vAlign w:val="center"/>
            <w:hideMark/>
          </w:tcPr>
          <w:p w14:paraId="78F961F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Incendios</w:t>
            </w:r>
          </w:p>
        </w:tc>
        <w:tc>
          <w:tcPr>
            <w:tcW w:w="4738" w:type="dxa"/>
            <w:tcBorders>
              <w:top w:val="single" w:sz="4" w:space="0" w:color="auto"/>
              <w:left w:val="nil"/>
              <w:bottom w:val="single" w:sz="4" w:space="0" w:color="auto"/>
              <w:right w:val="single" w:sz="8" w:space="0" w:color="000000"/>
            </w:tcBorders>
            <w:vAlign w:val="center"/>
            <w:hideMark/>
          </w:tcPr>
          <w:p w14:paraId="12315E43"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 xml:space="preserve">De la prevención de incendios ubicación de extintores en los lugares de trabajo, formación de brigada de emergencia para combatir incendios </w:t>
            </w:r>
          </w:p>
        </w:tc>
      </w:tr>
      <w:tr w:rsidR="005E1AC9" w:rsidRPr="0056714C" w14:paraId="7EB31D49" w14:textId="77777777" w:rsidTr="00CE7714">
        <w:trPr>
          <w:gridAfter w:val="1"/>
          <w:wAfter w:w="160" w:type="dxa"/>
          <w:trHeight w:val="1275"/>
        </w:trPr>
        <w:tc>
          <w:tcPr>
            <w:tcW w:w="1229" w:type="dxa"/>
            <w:tcBorders>
              <w:top w:val="nil"/>
              <w:left w:val="single" w:sz="4" w:space="0" w:color="auto"/>
              <w:bottom w:val="single" w:sz="4" w:space="0" w:color="auto"/>
              <w:right w:val="single" w:sz="4" w:space="0" w:color="auto"/>
            </w:tcBorders>
            <w:vAlign w:val="center"/>
            <w:hideMark/>
          </w:tcPr>
          <w:p w14:paraId="3262FB0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Resolución 2413 de 1979</w:t>
            </w:r>
          </w:p>
        </w:tc>
        <w:tc>
          <w:tcPr>
            <w:tcW w:w="630" w:type="dxa"/>
            <w:tcBorders>
              <w:top w:val="nil"/>
              <w:left w:val="nil"/>
              <w:bottom w:val="single" w:sz="4" w:space="0" w:color="auto"/>
              <w:right w:val="single" w:sz="4" w:space="0" w:color="auto"/>
            </w:tcBorders>
            <w:vAlign w:val="center"/>
            <w:hideMark/>
          </w:tcPr>
          <w:p w14:paraId="1A45A64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1979</w:t>
            </w:r>
          </w:p>
        </w:tc>
        <w:tc>
          <w:tcPr>
            <w:tcW w:w="1277" w:type="dxa"/>
            <w:tcBorders>
              <w:top w:val="nil"/>
              <w:left w:val="nil"/>
              <w:bottom w:val="single" w:sz="4" w:space="0" w:color="auto"/>
              <w:right w:val="single" w:sz="4" w:space="0" w:color="auto"/>
            </w:tcBorders>
            <w:vAlign w:val="center"/>
            <w:hideMark/>
          </w:tcPr>
          <w:p w14:paraId="7D096827"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105</w:t>
            </w:r>
          </w:p>
        </w:tc>
        <w:tc>
          <w:tcPr>
            <w:tcW w:w="1472" w:type="dxa"/>
            <w:tcBorders>
              <w:top w:val="nil"/>
              <w:left w:val="nil"/>
              <w:bottom w:val="single" w:sz="4" w:space="0" w:color="auto"/>
              <w:right w:val="single" w:sz="4" w:space="0" w:color="auto"/>
            </w:tcBorders>
            <w:vAlign w:val="center"/>
            <w:hideMark/>
          </w:tcPr>
          <w:p w14:paraId="6CEDA95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Primeros Auxilios</w:t>
            </w:r>
          </w:p>
        </w:tc>
        <w:tc>
          <w:tcPr>
            <w:tcW w:w="4738" w:type="dxa"/>
            <w:tcBorders>
              <w:top w:val="single" w:sz="4" w:space="0" w:color="auto"/>
              <w:left w:val="nil"/>
              <w:bottom w:val="single" w:sz="4" w:space="0" w:color="auto"/>
              <w:right w:val="single" w:sz="8" w:space="0" w:color="000000"/>
            </w:tcBorders>
            <w:vAlign w:val="center"/>
            <w:hideMark/>
          </w:tcPr>
          <w:p w14:paraId="74871EBD"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 xml:space="preserve">El patrono deberá disponer de lo que sea necesario para cualquier tratamiento médico de emergencia. En los lugares de trabajo deberá existir un botiquín de primeros auxilios. El manejo de dicho botiquín se hará por persona que tenga conocimientos en la práctica de primeros auxilios.   </w:t>
            </w:r>
          </w:p>
        </w:tc>
      </w:tr>
      <w:tr w:rsidR="005E1AC9" w:rsidRPr="0056714C" w14:paraId="318B0744" w14:textId="77777777" w:rsidTr="00CE7714">
        <w:trPr>
          <w:gridAfter w:val="1"/>
          <w:wAfter w:w="160" w:type="dxa"/>
          <w:trHeight w:val="870"/>
        </w:trPr>
        <w:tc>
          <w:tcPr>
            <w:tcW w:w="1229" w:type="dxa"/>
            <w:tcBorders>
              <w:top w:val="nil"/>
              <w:left w:val="single" w:sz="4" w:space="0" w:color="auto"/>
              <w:bottom w:val="single" w:sz="4" w:space="0" w:color="auto"/>
              <w:right w:val="single" w:sz="4" w:space="0" w:color="auto"/>
            </w:tcBorders>
            <w:vAlign w:val="center"/>
            <w:hideMark/>
          </w:tcPr>
          <w:p w14:paraId="387777A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Ley 46 de 1998</w:t>
            </w:r>
          </w:p>
        </w:tc>
        <w:tc>
          <w:tcPr>
            <w:tcW w:w="630" w:type="dxa"/>
            <w:tcBorders>
              <w:top w:val="nil"/>
              <w:left w:val="nil"/>
              <w:bottom w:val="single" w:sz="4" w:space="0" w:color="auto"/>
              <w:right w:val="single" w:sz="4" w:space="0" w:color="auto"/>
            </w:tcBorders>
            <w:vAlign w:val="center"/>
            <w:hideMark/>
          </w:tcPr>
          <w:p w14:paraId="5A350393"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1988</w:t>
            </w:r>
          </w:p>
        </w:tc>
        <w:tc>
          <w:tcPr>
            <w:tcW w:w="1277" w:type="dxa"/>
            <w:tcBorders>
              <w:top w:val="nil"/>
              <w:left w:val="nil"/>
              <w:bottom w:val="single" w:sz="4" w:space="0" w:color="auto"/>
              <w:right w:val="single" w:sz="4" w:space="0" w:color="auto"/>
            </w:tcBorders>
            <w:vAlign w:val="center"/>
            <w:hideMark/>
          </w:tcPr>
          <w:p w14:paraId="3ED6FF0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4, 14, 16</w:t>
            </w:r>
          </w:p>
        </w:tc>
        <w:tc>
          <w:tcPr>
            <w:tcW w:w="1472" w:type="dxa"/>
            <w:tcBorders>
              <w:top w:val="nil"/>
              <w:left w:val="nil"/>
              <w:bottom w:val="single" w:sz="4" w:space="0" w:color="auto"/>
              <w:right w:val="single" w:sz="4" w:space="0" w:color="auto"/>
            </w:tcBorders>
            <w:vAlign w:val="center"/>
            <w:hideMark/>
          </w:tcPr>
          <w:p w14:paraId="5903C86D"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Plan de emergencias</w:t>
            </w:r>
          </w:p>
        </w:tc>
        <w:tc>
          <w:tcPr>
            <w:tcW w:w="4738" w:type="dxa"/>
            <w:tcBorders>
              <w:top w:val="single" w:sz="4" w:space="0" w:color="auto"/>
              <w:left w:val="nil"/>
              <w:bottom w:val="single" w:sz="4" w:space="0" w:color="auto"/>
              <w:right w:val="single" w:sz="8" w:space="0" w:color="000000"/>
            </w:tcBorders>
            <w:vAlign w:val="center"/>
            <w:hideMark/>
          </w:tcPr>
          <w:p w14:paraId="012CDF9C"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Prestar colaboración para la elaboración y ejecución del Plan de Atención a Desastres cuando lo solicite la Oficina Nacional de Atención a Desastres</w:t>
            </w:r>
          </w:p>
        </w:tc>
      </w:tr>
      <w:tr w:rsidR="005E1AC9" w:rsidRPr="0056714C" w14:paraId="21DD5575" w14:textId="77777777" w:rsidTr="00CE7714">
        <w:trPr>
          <w:gridAfter w:val="1"/>
          <w:wAfter w:w="160" w:type="dxa"/>
          <w:trHeight w:val="840"/>
        </w:trPr>
        <w:tc>
          <w:tcPr>
            <w:tcW w:w="1229" w:type="dxa"/>
            <w:tcBorders>
              <w:top w:val="nil"/>
              <w:left w:val="single" w:sz="4" w:space="0" w:color="auto"/>
              <w:bottom w:val="single" w:sz="4" w:space="0" w:color="auto"/>
              <w:right w:val="single" w:sz="4" w:space="0" w:color="auto"/>
            </w:tcBorders>
            <w:vAlign w:val="center"/>
            <w:hideMark/>
          </w:tcPr>
          <w:p w14:paraId="3DA279E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Resolución 1016 de 1989</w:t>
            </w:r>
          </w:p>
        </w:tc>
        <w:tc>
          <w:tcPr>
            <w:tcW w:w="630" w:type="dxa"/>
            <w:tcBorders>
              <w:top w:val="nil"/>
              <w:left w:val="nil"/>
              <w:bottom w:val="single" w:sz="4" w:space="0" w:color="auto"/>
              <w:right w:val="single" w:sz="4" w:space="0" w:color="auto"/>
            </w:tcBorders>
            <w:vAlign w:val="center"/>
            <w:hideMark/>
          </w:tcPr>
          <w:p w14:paraId="1D2B226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1989</w:t>
            </w:r>
          </w:p>
        </w:tc>
        <w:tc>
          <w:tcPr>
            <w:tcW w:w="1277" w:type="dxa"/>
            <w:tcBorders>
              <w:top w:val="nil"/>
              <w:left w:val="nil"/>
              <w:bottom w:val="single" w:sz="4" w:space="0" w:color="auto"/>
              <w:right w:val="single" w:sz="4" w:space="0" w:color="auto"/>
            </w:tcBorders>
            <w:vAlign w:val="center"/>
            <w:hideMark/>
          </w:tcPr>
          <w:p w14:paraId="1AD3308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Articulo 10: Numeral 7</w:t>
            </w:r>
          </w:p>
        </w:tc>
        <w:tc>
          <w:tcPr>
            <w:tcW w:w="1472" w:type="dxa"/>
            <w:tcBorders>
              <w:top w:val="nil"/>
              <w:left w:val="nil"/>
              <w:bottom w:val="single" w:sz="4" w:space="0" w:color="auto"/>
              <w:right w:val="single" w:sz="4" w:space="0" w:color="auto"/>
            </w:tcBorders>
            <w:vAlign w:val="center"/>
            <w:hideMark/>
          </w:tcPr>
          <w:p w14:paraId="32FA12A6"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Primeros Auxilios</w:t>
            </w:r>
          </w:p>
        </w:tc>
        <w:tc>
          <w:tcPr>
            <w:tcW w:w="4738" w:type="dxa"/>
            <w:tcBorders>
              <w:top w:val="single" w:sz="4" w:space="0" w:color="auto"/>
              <w:left w:val="nil"/>
              <w:bottom w:val="single" w:sz="4" w:space="0" w:color="auto"/>
              <w:right w:val="single" w:sz="8" w:space="0" w:color="000000"/>
            </w:tcBorders>
            <w:vAlign w:val="center"/>
            <w:hideMark/>
          </w:tcPr>
          <w:p w14:paraId="3EAA2F17"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Organizar e implementar un servicio oportuno y eficiente de primeros auxilios.</w:t>
            </w:r>
          </w:p>
        </w:tc>
      </w:tr>
      <w:tr w:rsidR="005E1AC9" w:rsidRPr="0056714C" w14:paraId="243A600D" w14:textId="77777777" w:rsidTr="00CE7714">
        <w:trPr>
          <w:gridAfter w:val="1"/>
          <w:wAfter w:w="160" w:type="dxa"/>
          <w:trHeight w:val="570"/>
        </w:trPr>
        <w:tc>
          <w:tcPr>
            <w:tcW w:w="1229" w:type="dxa"/>
            <w:vMerge w:val="restart"/>
            <w:tcBorders>
              <w:top w:val="nil"/>
              <w:left w:val="single" w:sz="4" w:space="0" w:color="auto"/>
              <w:bottom w:val="single" w:sz="4" w:space="0" w:color="000000"/>
              <w:right w:val="nil"/>
            </w:tcBorders>
            <w:vAlign w:val="center"/>
            <w:hideMark/>
          </w:tcPr>
          <w:p w14:paraId="432423A6"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Resolución 1016 de 1989</w:t>
            </w:r>
          </w:p>
        </w:tc>
        <w:tc>
          <w:tcPr>
            <w:tcW w:w="630" w:type="dxa"/>
            <w:tcBorders>
              <w:top w:val="nil"/>
              <w:left w:val="single" w:sz="4" w:space="0" w:color="auto"/>
              <w:bottom w:val="single" w:sz="4" w:space="0" w:color="auto"/>
              <w:right w:val="single" w:sz="4" w:space="0" w:color="auto"/>
            </w:tcBorders>
            <w:vAlign w:val="center"/>
            <w:hideMark/>
          </w:tcPr>
          <w:p w14:paraId="5C786F58"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1989</w:t>
            </w:r>
          </w:p>
        </w:tc>
        <w:tc>
          <w:tcPr>
            <w:tcW w:w="1277" w:type="dxa"/>
            <w:tcBorders>
              <w:top w:val="nil"/>
              <w:left w:val="nil"/>
              <w:bottom w:val="single" w:sz="4" w:space="0" w:color="auto"/>
              <w:right w:val="single" w:sz="4" w:space="0" w:color="auto"/>
            </w:tcBorders>
            <w:vAlign w:val="center"/>
            <w:hideMark/>
          </w:tcPr>
          <w:p w14:paraId="13546D38"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Articulo 11: Numeral 18</w:t>
            </w:r>
          </w:p>
        </w:tc>
        <w:tc>
          <w:tcPr>
            <w:tcW w:w="1472" w:type="dxa"/>
            <w:tcBorders>
              <w:top w:val="nil"/>
              <w:left w:val="nil"/>
              <w:bottom w:val="single" w:sz="4" w:space="0" w:color="auto"/>
              <w:right w:val="single" w:sz="4" w:space="0" w:color="auto"/>
            </w:tcBorders>
            <w:vAlign w:val="center"/>
            <w:hideMark/>
          </w:tcPr>
          <w:p w14:paraId="28EEC68D"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Plan de emergencias</w:t>
            </w:r>
          </w:p>
        </w:tc>
        <w:tc>
          <w:tcPr>
            <w:tcW w:w="4738" w:type="dxa"/>
            <w:tcBorders>
              <w:top w:val="single" w:sz="4" w:space="0" w:color="auto"/>
              <w:left w:val="nil"/>
              <w:bottom w:val="single" w:sz="4" w:space="0" w:color="auto"/>
              <w:right w:val="single" w:sz="8" w:space="0" w:color="000000"/>
            </w:tcBorders>
            <w:vAlign w:val="center"/>
            <w:hideMark/>
          </w:tcPr>
          <w:p w14:paraId="6B43D474"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Numeral 18, organizar y desarrollar un plan de emergencias teniendo en cuenta las siguientes ramas:</w:t>
            </w:r>
            <w:r w:rsidRPr="0056714C">
              <w:rPr>
                <w:rFonts w:ascii="Arial" w:eastAsia="Times New Roman" w:hAnsi="Arial" w:cs="Arial"/>
                <w:lang w:eastAsia="es-CO"/>
              </w:rPr>
              <w:br/>
            </w:r>
            <w:r w:rsidRPr="0056714C">
              <w:rPr>
                <w:rFonts w:ascii="Arial" w:eastAsia="Times New Roman" w:hAnsi="Arial" w:cs="Arial"/>
                <w:lang w:eastAsia="es-CO"/>
              </w:rPr>
              <w:br/>
              <w:t>Rama Preventiva:</w:t>
            </w:r>
            <w:r w:rsidRPr="0056714C">
              <w:rPr>
                <w:rFonts w:ascii="Arial" w:eastAsia="Times New Roman" w:hAnsi="Arial" w:cs="Arial"/>
                <w:lang w:eastAsia="es-CO"/>
              </w:rPr>
              <w:br/>
              <w:t>Aplicación de las normas legales y técnicas sobre combustibles, equipos eléctricos, fuentes de calor y sustancias peligrosas propias de la actividad económica de la Compañía.</w:t>
            </w:r>
            <w:r w:rsidRPr="0056714C">
              <w:rPr>
                <w:rFonts w:ascii="Arial" w:eastAsia="Times New Roman" w:hAnsi="Arial" w:cs="Arial"/>
                <w:lang w:eastAsia="es-CO"/>
              </w:rPr>
              <w:br/>
            </w:r>
            <w:r w:rsidRPr="0056714C">
              <w:rPr>
                <w:rFonts w:ascii="Arial" w:eastAsia="Times New Roman" w:hAnsi="Arial" w:cs="Arial"/>
                <w:lang w:eastAsia="es-CO"/>
              </w:rPr>
              <w:br/>
              <w:t>Rama Pasiva o Estructural:</w:t>
            </w:r>
            <w:r w:rsidRPr="0056714C">
              <w:rPr>
                <w:rFonts w:ascii="Arial" w:eastAsia="Times New Roman" w:hAnsi="Arial" w:cs="Arial"/>
                <w:lang w:eastAsia="es-CO"/>
              </w:rPr>
              <w:br/>
              <w:t>Diseño y construcción de edificaciones  con materiales resistentes, vías de salida suficientes y adecuadas para la evacuación, de acuerdo con los riesgos existentes y número de trabajadores.</w:t>
            </w:r>
            <w:r w:rsidRPr="0056714C">
              <w:rPr>
                <w:rFonts w:ascii="Arial" w:eastAsia="Times New Roman" w:hAnsi="Arial" w:cs="Arial"/>
                <w:lang w:eastAsia="es-CO"/>
              </w:rPr>
              <w:br/>
            </w:r>
            <w:r w:rsidRPr="0056714C">
              <w:rPr>
                <w:rFonts w:ascii="Arial" w:eastAsia="Times New Roman" w:hAnsi="Arial" w:cs="Arial"/>
                <w:lang w:eastAsia="es-CO"/>
              </w:rPr>
              <w:br/>
              <w:t>Rama Activa o Control de las Emergencias</w:t>
            </w:r>
            <w:r w:rsidRPr="0056714C">
              <w:rPr>
                <w:rFonts w:ascii="Arial" w:eastAsia="Times New Roman" w:hAnsi="Arial" w:cs="Arial"/>
                <w:lang w:eastAsia="es-CO"/>
              </w:rPr>
              <w:br/>
              <w:t>Conformación y organización de brigadas, (Selección, Capacitación, Planes de Emergencia y Evacuación), sistema de detección, alarma comunicación, selección y distribución de equipos de control fijo o portátiles (manuales o automáticos), inspección, señalización y mantenimiento de los sistemas de control.</w:t>
            </w:r>
          </w:p>
        </w:tc>
      </w:tr>
      <w:tr w:rsidR="005E1AC9" w:rsidRPr="0056714C" w14:paraId="609C1CEB" w14:textId="77777777" w:rsidTr="00CE7714">
        <w:trPr>
          <w:gridAfter w:val="1"/>
          <w:wAfter w:w="160" w:type="dxa"/>
          <w:trHeight w:val="1290"/>
        </w:trPr>
        <w:tc>
          <w:tcPr>
            <w:tcW w:w="1229" w:type="dxa"/>
            <w:vMerge/>
            <w:tcBorders>
              <w:top w:val="nil"/>
              <w:left w:val="single" w:sz="4" w:space="0" w:color="auto"/>
              <w:bottom w:val="single" w:sz="4" w:space="0" w:color="000000"/>
              <w:right w:val="nil"/>
            </w:tcBorders>
            <w:vAlign w:val="center"/>
            <w:hideMark/>
          </w:tcPr>
          <w:p w14:paraId="6E839A94" w14:textId="77777777" w:rsidR="005E1AC9" w:rsidRPr="0056714C" w:rsidRDefault="005E1AC9" w:rsidP="00CE7714">
            <w:pPr>
              <w:rPr>
                <w:rFonts w:ascii="Arial" w:eastAsia="Times New Roman" w:hAnsi="Arial" w:cs="Arial"/>
                <w:lang w:eastAsia="es-CO"/>
              </w:rPr>
            </w:pPr>
          </w:p>
        </w:tc>
        <w:tc>
          <w:tcPr>
            <w:tcW w:w="630" w:type="dxa"/>
            <w:tcBorders>
              <w:top w:val="nil"/>
              <w:left w:val="single" w:sz="4" w:space="0" w:color="auto"/>
              <w:bottom w:val="single" w:sz="4" w:space="0" w:color="auto"/>
              <w:right w:val="single" w:sz="4" w:space="0" w:color="auto"/>
            </w:tcBorders>
            <w:vAlign w:val="center"/>
            <w:hideMark/>
          </w:tcPr>
          <w:p w14:paraId="49CE0106"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1989</w:t>
            </w:r>
          </w:p>
        </w:tc>
        <w:tc>
          <w:tcPr>
            <w:tcW w:w="1277" w:type="dxa"/>
            <w:tcBorders>
              <w:top w:val="nil"/>
              <w:left w:val="nil"/>
              <w:bottom w:val="single" w:sz="4" w:space="0" w:color="auto"/>
              <w:right w:val="single" w:sz="4" w:space="0" w:color="auto"/>
            </w:tcBorders>
            <w:vAlign w:val="center"/>
            <w:hideMark/>
          </w:tcPr>
          <w:p w14:paraId="7F0A1453"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Artículo 14: Numeral 11</w:t>
            </w:r>
          </w:p>
        </w:tc>
        <w:tc>
          <w:tcPr>
            <w:tcW w:w="1472" w:type="dxa"/>
            <w:tcBorders>
              <w:top w:val="nil"/>
              <w:left w:val="nil"/>
              <w:bottom w:val="single" w:sz="4" w:space="0" w:color="auto"/>
              <w:right w:val="single" w:sz="4" w:space="0" w:color="auto"/>
            </w:tcBorders>
            <w:vAlign w:val="center"/>
            <w:hideMark/>
          </w:tcPr>
          <w:p w14:paraId="40BAA97E"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Plan de emergencias</w:t>
            </w:r>
          </w:p>
        </w:tc>
        <w:tc>
          <w:tcPr>
            <w:tcW w:w="4738" w:type="dxa"/>
            <w:tcBorders>
              <w:top w:val="single" w:sz="4" w:space="0" w:color="auto"/>
              <w:left w:val="nil"/>
              <w:bottom w:val="single" w:sz="4" w:space="0" w:color="auto"/>
              <w:right w:val="single" w:sz="8" w:space="0" w:color="000000"/>
            </w:tcBorders>
            <w:vAlign w:val="center"/>
            <w:hideMark/>
          </w:tcPr>
          <w:p w14:paraId="54050BA2"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 xml:space="preserve">El programa de Salud Ocupacional deberá mantener actualizados los siguientes registros mínimos: Planes específicos de emergencias y actas de simulacro en las empresas cuyos procesos, condiciones locativas o </w:t>
            </w:r>
            <w:r w:rsidRPr="0056714C">
              <w:rPr>
                <w:rFonts w:ascii="Arial" w:eastAsia="Times New Roman" w:hAnsi="Arial" w:cs="Arial"/>
                <w:lang w:eastAsia="es-CO"/>
              </w:rPr>
              <w:lastRenderedPageBreak/>
              <w:t>almacenamiento de materiales riesgosos, puedan convertirse en fuente de peligro para los trabajadores, la comunidad o el ambiente.</w:t>
            </w:r>
          </w:p>
        </w:tc>
      </w:tr>
      <w:tr w:rsidR="005E1AC9" w:rsidRPr="0056714C" w14:paraId="2DC72AD1" w14:textId="77777777" w:rsidTr="00CE7714">
        <w:trPr>
          <w:gridAfter w:val="1"/>
          <w:wAfter w:w="160" w:type="dxa"/>
          <w:trHeight w:val="560"/>
        </w:trPr>
        <w:tc>
          <w:tcPr>
            <w:tcW w:w="1229" w:type="dxa"/>
            <w:tcBorders>
              <w:top w:val="nil"/>
              <w:left w:val="single" w:sz="4" w:space="0" w:color="auto"/>
              <w:bottom w:val="single" w:sz="4" w:space="0" w:color="auto"/>
              <w:right w:val="single" w:sz="4" w:space="0" w:color="auto"/>
            </w:tcBorders>
            <w:vAlign w:val="center"/>
            <w:hideMark/>
          </w:tcPr>
          <w:p w14:paraId="600E3FC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lastRenderedPageBreak/>
              <w:t xml:space="preserve">Decreto 919 de 1989 </w:t>
            </w:r>
          </w:p>
        </w:tc>
        <w:tc>
          <w:tcPr>
            <w:tcW w:w="630" w:type="dxa"/>
            <w:tcBorders>
              <w:top w:val="nil"/>
              <w:left w:val="nil"/>
              <w:bottom w:val="single" w:sz="4" w:space="0" w:color="auto"/>
              <w:right w:val="single" w:sz="4" w:space="0" w:color="auto"/>
            </w:tcBorders>
            <w:vAlign w:val="center"/>
            <w:hideMark/>
          </w:tcPr>
          <w:p w14:paraId="1DB0CDE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1989</w:t>
            </w:r>
          </w:p>
        </w:tc>
        <w:tc>
          <w:tcPr>
            <w:tcW w:w="1277" w:type="dxa"/>
            <w:tcBorders>
              <w:top w:val="nil"/>
              <w:left w:val="nil"/>
              <w:bottom w:val="single" w:sz="4" w:space="0" w:color="auto"/>
              <w:right w:val="single" w:sz="4" w:space="0" w:color="auto"/>
            </w:tcBorders>
            <w:vAlign w:val="center"/>
            <w:hideMark/>
          </w:tcPr>
          <w:p w14:paraId="22D78A8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TODA</w:t>
            </w:r>
          </w:p>
        </w:tc>
        <w:tc>
          <w:tcPr>
            <w:tcW w:w="1472" w:type="dxa"/>
            <w:tcBorders>
              <w:top w:val="nil"/>
              <w:left w:val="nil"/>
              <w:bottom w:val="single" w:sz="4" w:space="0" w:color="auto"/>
              <w:right w:val="single" w:sz="4" w:space="0" w:color="auto"/>
            </w:tcBorders>
            <w:vAlign w:val="center"/>
            <w:hideMark/>
          </w:tcPr>
          <w:p w14:paraId="41EB448D"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Prevención y Atención de Desastres</w:t>
            </w:r>
          </w:p>
        </w:tc>
        <w:tc>
          <w:tcPr>
            <w:tcW w:w="4738" w:type="dxa"/>
            <w:tcBorders>
              <w:top w:val="single" w:sz="4" w:space="0" w:color="auto"/>
              <w:left w:val="nil"/>
              <w:bottom w:val="single" w:sz="4" w:space="0" w:color="auto"/>
              <w:right w:val="single" w:sz="8" w:space="0" w:color="000000"/>
            </w:tcBorders>
            <w:vAlign w:val="center"/>
            <w:hideMark/>
          </w:tcPr>
          <w:p w14:paraId="79B19C54"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Se reglamenta el sistema nacional para la prevención y atención de desastres.</w:t>
            </w:r>
          </w:p>
        </w:tc>
      </w:tr>
      <w:tr w:rsidR="005E1AC9" w:rsidRPr="0056714C" w14:paraId="753A9AF1" w14:textId="77777777" w:rsidTr="00CE7714">
        <w:trPr>
          <w:gridAfter w:val="1"/>
          <w:wAfter w:w="160" w:type="dxa"/>
          <w:trHeight w:val="570"/>
        </w:trPr>
        <w:tc>
          <w:tcPr>
            <w:tcW w:w="1229" w:type="dxa"/>
            <w:tcBorders>
              <w:top w:val="nil"/>
              <w:left w:val="single" w:sz="4" w:space="0" w:color="auto"/>
              <w:bottom w:val="single" w:sz="4" w:space="0" w:color="auto"/>
              <w:right w:val="single" w:sz="4" w:space="0" w:color="auto"/>
            </w:tcBorders>
            <w:vAlign w:val="center"/>
            <w:hideMark/>
          </w:tcPr>
          <w:p w14:paraId="4CC267C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Decreto 1295 de 1994</w:t>
            </w:r>
          </w:p>
        </w:tc>
        <w:tc>
          <w:tcPr>
            <w:tcW w:w="630" w:type="dxa"/>
            <w:tcBorders>
              <w:top w:val="nil"/>
              <w:left w:val="nil"/>
              <w:bottom w:val="single" w:sz="4" w:space="0" w:color="auto"/>
              <w:right w:val="single" w:sz="4" w:space="0" w:color="auto"/>
            </w:tcBorders>
            <w:vAlign w:val="center"/>
            <w:hideMark/>
          </w:tcPr>
          <w:p w14:paraId="5913D438"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1994</w:t>
            </w:r>
          </w:p>
        </w:tc>
        <w:tc>
          <w:tcPr>
            <w:tcW w:w="1277" w:type="dxa"/>
            <w:tcBorders>
              <w:top w:val="nil"/>
              <w:left w:val="nil"/>
              <w:bottom w:val="single" w:sz="4" w:space="0" w:color="auto"/>
              <w:right w:val="single" w:sz="4" w:space="0" w:color="auto"/>
            </w:tcBorders>
            <w:vAlign w:val="center"/>
            <w:hideMark/>
          </w:tcPr>
          <w:p w14:paraId="68C1588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Artículo 35: Numeral b</w:t>
            </w:r>
          </w:p>
        </w:tc>
        <w:tc>
          <w:tcPr>
            <w:tcW w:w="1472" w:type="dxa"/>
            <w:tcBorders>
              <w:top w:val="nil"/>
              <w:left w:val="nil"/>
              <w:bottom w:val="single" w:sz="4" w:space="0" w:color="auto"/>
              <w:right w:val="single" w:sz="4" w:space="0" w:color="auto"/>
            </w:tcBorders>
            <w:vAlign w:val="center"/>
            <w:hideMark/>
          </w:tcPr>
          <w:p w14:paraId="5C6D703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Brigada</w:t>
            </w:r>
          </w:p>
        </w:tc>
        <w:tc>
          <w:tcPr>
            <w:tcW w:w="4738" w:type="dxa"/>
            <w:tcBorders>
              <w:top w:val="single" w:sz="4" w:space="0" w:color="auto"/>
              <w:left w:val="nil"/>
              <w:bottom w:val="single" w:sz="4" w:space="0" w:color="auto"/>
              <w:right w:val="single" w:sz="8" w:space="0" w:color="000000"/>
            </w:tcBorders>
            <w:vAlign w:val="center"/>
            <w:hideMark/>
          </w:tcPr>
          <w:p w14:paraId="6D767A31"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Capacitación básica para el montaje de la brigada de Primeros Auxilios.</w:t>
            </w:r>
            <w:r w:rsidRPr="0056714C">
              <w:rPr>
                <w:rFonts w:ascii="Arial" w:eastAsia="Times New Roman" w:hAnsi="Arial" w:cs="Arial"/>
                <w:lang w:eastAsia="es-CO"/>
              </w:rPr>
              <w:br/>
            </w:r>
            <w:r w:rsidRPr="0056714C">
              <w:rPr>
                <w:rFonts w:ascii="Arial" w:eastAsia="Times New Roman" w:hAnsi="Arial" w:cs="Arial"/>
                <w:lang w:eastAsia="es-CO"/>
              </w:rPr>
              <w:br/>
              <w:t>Prestar servicios de promoción y prevención tendientes a mejorar las condiciones de trabajo y salud ocupacional.</w:t>
            </w:r>
          </w:p>
        </w:tc>
      </w:tr>
      <w:tr w:rsidR="005E1AC9" w:rsidRPr="0056714C" w14:paraId="37E2C443" w14:textId="77777777" w:rsidTr="00CE7714">
        <w:trPr>
          <w:gridAfter w:val="1"/>
          <w:wAfter w:w="160" w:type="dxa"/>
          <w:trHeight w:val="975"/>
        </w:trPr>
        <w:tc>
          <w:tcPr>
            <w:tcW w:w="1229" w:type="dxa"/>
            <w:tcBorders>
              <w:top w:val="nil"/>
              <w:left w:val="single" w:sz="4" w:space="0" w:color="auto"/>
              <w:bottom w:val="single" w:sz="4" w:space="0" w:color="auto"/>
              <w:right w:val="single" w:sz="4" w:space="0" w:color="auto"/>
            </w:tcBorders>
            <w:vAlign w:val="center"/>
            <w:hideMark/>
          </w:tcPr>
          <w:p w14:paraId="6456F42D"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Decreto 033</w:t>
            </w:r>
          </w:p>
        </w:tc>
        <w:tc>
          <w:tcPr>
            <w:tcW w:w="630" w:type="dxa"/>
            <w:tcBorders>
              <w:top w:val="nil"/>
              <w:left w:val="nil"/>
              <w:bottom w:val="single" w:sz="4" w:space="0" w:color="auto"/>
              <w:right w:val="single" w:sz="4" w:space="0" w:color="auto"/>
            </w:tcBorders>
            <w:vAlign w:val="center"/>
            <w:hideMark/>
          </w:tcPr>
          <w:p w14:paraId="76E26073"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1998</w:t>
            </w:r>
          </w:p>
        </w:tc>
        <w:tc>
          <w:tcPr>
            <w:tcW w:w="1277" w:type="dxa"/>
            <w:tcBorders>
              <w:top w:val="nil"/>
              <w:left w:val="nil"/>
              <w:bottom w:val="single" w:sz="4" w:space="0" w:color="auto"/>
              <w:right w:val="single" w:sz="4" w:space="0" w:color="auto"/>
            </w:tcBorders>
            <w:vAlign w:val="center"/>
            <w:hideMark/>
          </w:tcPr>
          <w:p w14:paraId="659B1083"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TODA</w:t>
            </w:r>
          </w:p>
        </w:tc>
        <w:tc>
          <w:tcPr>
            <w:tcW w:w="1472" w:type="dxa"/>
            <w:tcBorders>
              <w:top w:val="nil"/>
              <w:left w:val="nil"/>
              <w:bottom w:val="single" w:sz="4" w:space="0" w:color="auto"/>
              <w:right w:val="single" w:sz="4" w:space="0" w:color="auto"/>
            </w:tcBorders>
            <w:vAlign w:val="center"/>
            <w:hideMark/>
          </w:tcPr>
          <w:p w14:paraId="08D571C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Edificación</w:t>
            </w:r>
          </w:p>
        </w:tc>
        <w:tc>
          <w:tcPr>
            <w:tcW w:w="4738" w:type="dxa"/>
            <w:tcBorders>
              <w:top w:val="single" w:sz="4" w:space="0" w:color="auto"/>
              <w:left w:val="nil"/>
              <w:bottom w:val="single" w:sz="4" w:space="0" w:color="auto"/>
              <w:right w:val="single" w:sz="8" w:space="0" w:color="000000"/>
            </w:tcBorders>
            <w:vAlign w:val="center"/>
            <w:hideMark/>
          </w:tcPr>
          <w:p w14:paraId="7F7B4A6A"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Reglamenta las condiciones mínimas de sismo resistencia para las estructuras construidas como por construir.</w:t>
            </w:r>
            <w:r w:rsidRPr="0056714C">
              <w:rPr>
                <w:rFonts w:ascii="Arial" w:eastAsia="Times New Roman" w:hAnsi="Arial" w:cs="Arial"/>
                <w:lang w:eastAsia="es-CO"/>
              </w:rPr>
              <w:br/>
              <w:t xml:space="preserve">Funciones del coordinador de seguridad física </w:t>
            </w:r>
          </w:p>
        </w:tc>
      </w:tr>
      <w:tr w:rsidR="005E1AC9" w:rsidRPr="0056714C" w14:paraId="0143E001" w14:textId="77777777" w:rsidTr="00CE7714">
        <w:trPr>
          <w:gridAfter w:val="1"/>
          <w:wAfter w:w="160" w:type="dxa"/>
          <w:trHeight w:val="1200"/>
        </w:trPr>
        <w:tc>
          <w:tcPr>
            <w:tcW w:w="1229" w:type="dxa"/>
            <w:tcBorders>
              <w:top w:val="nil"/>
              <w:left w:val="single" w:sz="4" w:space="0" w:color="auto"/>
              <w:bottom w:val="single" w:sz="4" w:space="0" w:color="auto"/>
              <w:right w:val="single" w:sz="4" w:space="0" w:color="auto"/>
            </w:tcBorders>
            <w:vAlign w:val="center"/>
            <w:hideMark/>
          </w:tcPr>
          <w:p w14:paraId="11900CA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Resolución 0705 de 2007</w:t>
            </w:r>
          </w:p>
        </w:tc>
        <w:tc>
          <w:tcPr>
            <w:tcW w:w="630" w:type="dxa"/>
            <w:tcBorders>
              <w:top w:val="nil"/>
              <w:left w:val="nil"/>
              <w:bottom w:val="single" w:sz="4" w:space="0" w:color="auto"/>
              <w:right w:val="single" w:sz="4" w:space="0" w:color="auto"/>
            </w:tcBorders>
            <w:noWrap/>
            <w:vAlign w:val="center"/>
            <w:hideMark/>
          </w:tcPr>
          <w:p w14:paraId="5E41C24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2007</w:t>
            </w:r>
          </w:p>
        </w:tc>
        <w:tc>
          <w:tcPr>
            <w:tcW w:w="1277" w:type="dxa"/>
            <w:tcBorders>
              <w:top w:val="nil"/>
              <w:left w:val="nil"/>
              <w:bottom w:val="single" w:sz="4" w:space="0" w:color="auto"/>
              <w:right w:val="single" w:sz="4" w:space="0" w:color="auto"/>
            </w:tcBorders>
            <w:vAlign w:val="center"/>
            <w:hideMark/>
          </w:tcPr>
          <w:p w14:paraId="1BC7CBD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 </w:t>
            </w:r>
          </w:p>
        </w:tc>
        <w:tc>
          <w:tcPr>
            <w:tcW w:w="1472" w:type="dxa"/>
            <w:tcBorders>
              <w:top w:val="nil"/>
              <w:left w:val="nil"/>
              <w:bottom w:val="single" w:sz="4" w:space="0" w:color="auto"/>
              <w:right w:val="single" w:sz="4" w:space="0" w:color="auto"/>
            </w:tcBorders>
            <w:vAlign w:val="center"/>
            <w:hideMark/>
          </w:tcPr>
          <w:p w14:paraId="5AE3654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Primeros Auxilios</w:t>
            </w:r>
          </w:p>
        </w:tc>
        <w:tc>
          <w:tcPr>
            <w:tcW w:w="4738" w:type="dxa"/>
            <w:tcBorders>
              <w:top w:val="single" w:sz="4" w:space="0" w:color="auto"/>
              <w:left w:val="nil"/>
              <w:bottom w:val="single" w:sz="4" w:space="0" w:color="auto"/>
              <w:right w:val="single" w:sz="8" w:space="0" w:color="000000"/>
            </w:tcBorders>
            <w:vAlign w:val="center"/>
            <w:hideMark/>
          </w:tcPr>
          <w:p w14:paraId="60B0FF6D"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medio del cual se establece la obligatoriedad del uso de elementos de primeros auxilios en establecimientos de comercio y centros comerciales y se dictan otras disposiciones</w:t>
            </w:r>
          </w:p>
        </w:tc>
      </w:tr>
      <w:tr w:rsidR="005E1AC9" w:rsidRPr="0056714C" w14:paraId="3A8A1854" w14:textId="77777777" w:rsidTr="00CE7714">
        <w:trPr>
          <w:gridAfter w:val="1"/>
          <w:wAfter w:w="160" w:type="dxa"/>
          <w:trHeight w:val="2655"/>
        </w:trPr>
        <w:tc>
          <w:tcPr>
            <w:tcW w:w="1229" w:type="dxa"/>
            <w:tcBorders>
              <w:top w:val="nil"/>
              <w:left w:val="single" w:sz="4" w:space="0" w:color="auto"/>
              <w:bottom w:val="single" w:sz="4" w:space="0" w:color="auto"/>
              <w:right w:val="single" w:sz="4" w:space="0" w:color="auto"/>
            </w:tcBorders>
            <w:vAlign w:val="center"/>
            <w:hideMark/>
          </w:tcPr>
          <w:p w14:paraId="23F52CF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Decreto 926 de 2010</w:t>
            </w:r>
          </w:p>
        </w:tc>
        <w:tc>
          <w:tcPr>
            <w:tcW w:w="630" w:type="dxa"/>
            <w:tcBorders>
              <w:top w:val="nil"/>
              <w:left w:val="nil"/>
              <w:bottom w:val="single" w:sz="4" w:space="0" w:color="auto"/>
              <w:right w:val="single" w:sz="4" w:space="0" w:color="auto"/>
            </w:tcBorders>
            <w:noWrap/>
            <w:vAlign w:val="center"/>
            <w:hideMark/>
          </w:tcPr>
          <w:p w14:paraId="0FCA5507"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2010</w:t>
            </w:r>
          </w:p>
        </w:tc>
        <w:tc>
          <w:tcPr>
            <w:tcW w:w="1277" w:type="dxa"/>
            <w:tcBorders>
              <w:top w:val="nil"/>
              <w:left w:val="nil"/>
              <w:bottom w:val="single" w:sz="4" w:space="0" w:color="auto"/>
              <w:right w:val="single" w:sz="4" w:space="0" w:color="auto"/>
            </w:tcBorders>
            <w:vAlign w:val="center"/>
            <w:hideMark/>
          </w:tcPr>
          <w:p w14:paraId="602C97FD"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TODA</w:t>
            </w:r>
          </w:p>
        </w:tc>
        <w:tc>
          <w:tcPr>
            <w:tcW w:w="1472" w:type="dxa"/>
            <w:tcBorders>
              <w:top w:val="nil"/>
              <w:left w:val="nil"/>
              <w:bottom w:val="single" w:sz="4" w:space="0" w:color="auto"/>
              <w:right w:val="single" w:sz="4" w:space="0" w:color="auto"/>
            </w:tcBorders>
            <w:vAlign w:val="center"/>
            <w:hideMark/>
          </w:tcPr>
          <w:p w14:paraId="29CFAE13"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Edificación</w:t>
            </w:r>
          </w:p>
        </w:tc>
        <w:tc>
          <w:tcPr>
            <w:tcW w:w="4738" w:type="dxa"/>
            <w:tcBorders>
              <w:top w:val="single" w:sz="4" w:space="0" w:color="auto"/>
              <w:left w:val="nil"/>
              <w:bottom w:val="single" w:sz="4" w:space="0" w:color="auto"/>
              <w:right w:val="single" w:sz="8" w:space="0" w:color="000000"/>
            </w:tcBorders>
            <w:vAlign w:val="center"/>
            <w:hideMark/>
          </w:tcPr>
          <w:p w14:paraId="1F55D2F1"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Conforme a lo autorizado por la Ley 400 de 1997, establece requisitos de carácter técnico y científico para construcciones sismo resistentes, adopta el Reglamento colombiano de construcción sismo resistente NSR 2010 y  deroga los Decretos 33 de 1998, (que adoptaba el Reglamento Colombiano de Construcción Sismo resistente NSR-98), 34 de 1999, 2809 de 2000 y 52 de 2002.</w:t>
            </w:r>
            <w:r w:rsidRPr="0056714C">
              <w:rPr>
                <w:rFonts w:ascii="Arial" w:eastAsia="Times New Roman" w:hAnsi="Arial" w:cs="Arial"/>
                <w:lang w:eastAsia="es-CO"/>
              </w:rPr>
              <w:br/>
              <w:t xml:space="preserve">Lo anterior, considerando “que  con posterioridad a la expedición del Reglamento NSR-98, han ocurrido en el país sismos importantes que han causado víctimas y daños a las edificaciones dentro de los cuales se destacan: el sismo del Quindío de enero 25 de 1999, que afectó la zona cafetera y especialmente las ciudades de Armenia y Pereira, el sismo de Pizarro del 15 de noviembre de 2004, que afectó la ciudad de Cali y el sismo de Quetame del 24 de mayo de 2008, que causó daños leves en la ciudad de Bogotá". </w:t>
            </w:r>
          </w:p>
        </w:tc>
      </w:tr>
      <w:tr w:rsidR="005E1AC9" w:rsidRPr="0056714C" w14:paraId="68FD565E" w14:textId="77777777" w:rsidTr="00CE7714">
        <w:trPr>
          <w:gridAfter w:val="1"/>
          <w:wAfter w:w="160" w:type="dxa"/>
          <w:trHeight w:val="1125"/>
        </w:trPr>
        <w:tc>
          <w:tcPr>
            <w:tcW w:w="1229" w:type="dxa"/>
            <w:tcBorders>
              <w:top w:val="nil"/>
              <w:left w:val="single" w:sz="4" w:space="0" w:color="auto"/>
              <w:bottom w:val="single" w:sz="4" w:space="0" w:color="auto"/>
              <w:right w:val="single" w:sz="4" w:space="0" w:color="auto"/>
            </w:tcBorders>
            <w:vAlign w:val="center"/>
            <w:hideMark/>
          </w:tcPr>
          <w:p w14:paraId="5ED431DE"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Ley 1523 del 24 de abril de 2012</w:t>
            </w:r>
          </w:p>
        </w:tc>
        <w:tc>
          <w:tcPr>
            <w:tcW w:w="630" w:type="dxa"/>
            <w:tcBorders>
              <w:top w:val="nil"/>
              <w:left w:val="nil"/>
              <w:bottom w:val="single" w:sz="4" w:space="0" w:color="auto"/>
              <w:right w:val="single" w:sz="4" w:space="0" w:color="auto"/>
            </w:tcBorders>
            <w:noWrap/>
            <w:vAlign w:val="center"/>
            <w:hideMark/>
          </w:tcPr>
          <w:p w14:paraId="0D8A0C4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2012</w:t>
            </w:r>
          </w:p>
        </w:tc>
        <w:tc>
          <w:tcPr>
            <w:tcW w:w="1277" w:type="dxa"/>
            <w:tcBorders>
              <w:top w:val="nil"/>
              <w:left w:val="nil"/>
              <w:bottom w:val="single" w:sz="4" w:space="0" w:color="auto"/>
              <w:right w:val="single" w:sz="4" w:space="0" w:color="auto"/>
            </w:tcBorders>
            <w:vAlign w:val="center"/>
            <w:hideMark/>
          </w:tcPr>
          <w:p w14:paraId="0406F371"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TODA</w:t>
            </w:r>
          </w:p>
        </w:tc>
        <w:tc>
          <w:tcPr>
            <w:tcW w:w="1472" w:type="dxa"/>
            <w:tcBorders>
              <w:top w:val="nil"/>
              <w:left w:val="nil"/>
              <w:bottom w:val="single" w:sz="4" w:space="0" w:color="auto"/>
              <w:right w:val="single" w:sz="4" w:space="0" w:color="auto"/>
            </w:tcBorders>
            <w:vAlign w:val="center"/>
            <w:hideMark/>
          </w:tcPr>
          <w:p w14:paraId="19B5E72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Prevención y Atención de Desastres</w:t>
            </w:r>
          </w:p>
        </w:tc>
        <w:tc>
          <w:tcPr>
            <w:tcW w:w="4738" w:type="dxa"/>
            <w:tcBorders>
              <w:top w:val="single" w:sz="4" w:space="0" w:color="auto"/>
              <w:left w:val="nil"/>
              <w:bottom w:val="single" w:sz="4" w:space="0" w:color="auto"/>
              <w:right w:val="single" w:sz="8" w:space="0" w:color="000000"/>
            </w:tcBorders>
            <w:vAlign w:val="center"/>
            <w:hideMark/>
          </w:tcPr>
          <w:p w14:paraId="7270B5DA"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 xml:space="preserve">Por la cual se adopta la política nacional de gestión del riesgo de desastres y se establece el Sistema Nacional de Gestión del Riesgo de Desastres y se dictan otras disposiciones. </w:t>
            </w:r>
          </w:p>
        </w:tc>
      </w:tr>
      <w:tr w:rsidR="005E1AC9" w:rsidRPr="0056714C" w14:paraId="5C3513B3" w14:textId="77777777" w:rsidTr="00CE7714">
        <w:trPr>
          <w:gridAfter w:val="1"/>
          <w:wAfter w:w="160" w:type="dxa"/>
          <w:trHeight w:val="1740"/>
        </w:trPr>
        <w:tc>
          <w:tcPr>
            <w:tcW w:w="1229" w:type="dxa"/>
            <w:tcBorders>
              <w:top w:val="nil"/>
              <w:left w:val="single" w:sz="4" w:space="0" w:color="auto"/>
              <w:bottom w:val="single" w:sz="4" w:space="0" w:color="auto"/>
              <w:right w:val="single" w:sz="4" w:space="0" w:color="auto"/>
            </w:tcBorders>
            <w:vAlign w:val="center"/>
            <w:hideMark/>
          </w:tcPr>
          <w:p w14:paraId="59E73CD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lastRenderedPageBreak/>
              <w:t>Ley 1562 de 2012</w:t>
            </w:r>
          </w:p>
        </w:tc>
        <w:tc>
          <w:tcPr>
            <w:tcW w:w="630" w:type="dxa"/>
            <w:tcBorders>
              <w:top w:val="nil"/>
              <w:left w:val="nil"/>
              <w:bottom w:val="single" w:sz="4" w:space="0" w:color="auto"/>
              <w:right w:val="single" w:sz="4" w:space="0" w:color="auto"/>
            </w:tcBorders>
            <w:noWrap/>
            <w:vAlign w:val="center"/>
            <w:hideMark/>
          </w:tcPr>
          <w:p w14:paraId="17153AFA"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2012</w:t>
            </w:r>
          </w:p>
        </w:tc>
        <w:tc>
          <w:tcPr>
            <w:tcW w:w="1277" w:type="dxa"/>
            <w:tcBorders>
              <w:top w:val="nil"/>
              <w:left w:val="nil"/>
              <w:bottom w:val="single" w:sz="4" w:space="0" w:color="auto"/>
              <w:right w:val="single" w:sz="4" w:space="0" w:color="auto"/>
            </w:tcBorders>
            <w:vAlign w:val="center"/>
            <w:hideMark/>
          </w:tcPr>
          <w:p w14:paraId="248457D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11 - Numeral 1</w:t>
            </w:r>
          </w:p>
        </w:tc>
        <w:tc>
          <w:tcPr>
            <w:tcW w:w="1472" w:type="dxa"/>
            <w:tcBorders>
              <w:top w:val="nil"/>
              <w:left w:val="nil"/>
              <w:bottom w:val="single" w:sz="4" w:space="0" w:color="auto"/>
              <w:right w:val="single" w:sz="4" w:space="0" w:color="auto"/>
            </w:tcBorders>
            <w:vAlign w:val="center"/>
            <w:hideMark/>
          </w:tcPr>
          <w:p w14:paraId="042BD1B1"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Brigada</w:t>
            </w:r>
          </w:p>
        </w:tc>
        <w:tc>
          <w:tcPr>
            <w:tcW w:w="4738" w:type="dxa"/>
            <w:tcBorders>
              <w:top w:val="single" w:sz="4" w:space="0" w:color="auto"/>
              <w:left w:val="nil"/>
              <w:bottom w:val="single" w:sz="4" w:space="0" w:color="auto"/>
              <w:right w:val="single" w:sz="8" w:space="0" w:color="000000"/>
            </w:tcBorders>
            <w:vAlign w:val="center"/>
            <w:hideMark/>
          </w:tcPr>
          <w:p w14:paraId="20183850"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Capacitación básica para el montaje de la brigada de emergencias, primeros auxilios y sistema de calidad en SST (Seguridad y Salud en el Trabajo).</w:t>
            </w:r>
          </w:p>
        </w:tc>
      </w:tr>
      <w:tr w:rsidR="005E1AC9" w:rsidRPr="0056714C" w14:paraId="555534E2" w14:textId="77777777" w:rsidTr="00CE7714">
        <w:trPr>
          <w:gridAfter w:val="1"/>
          <w:wAfter w:w="160" w:type="dxa"/>
          <w:trHeight w:val="1800"/>
        </w:trPr>
        <w:tc>
          <w:tcPr>
            <w:tcW w:w="1229" w:type="dxa"/>
            <w:tcBorders>
              <w:top w:val="nil"/>
              <w:left w:val="single" w:sz="4" w:space="0" w:color="auto"/>
              <w:bottom w:val="single" w:sz="4" w:space="0" w:color="auto"/>
              <w:right w:val="single" w:sz="4" w:space="0" w:color="auto"/>
            </w:tcBorders>
            <w:vAlign w:val="center"/>
            <w:hideMark/>
          </w:tcPr>
          <w:p w14:paraId="7B41B488"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Ley 1575 de 2012</w:t>
            </w:r>
          </w:p>
        </w:tc>
        <w:tc>
          <w:tcPr>
            <w:tcW w:w="630" w:type="dxa"/>
            <w:tcBorders>
              <w:top w:val="nil"/>
              <w:left w:val="nil"/>
              <w:bottom w:val="single" w:sz="4" w:space="0" w:color="auto"/>
              <w:right w:val="single" w:sz="4" w:space="0" w:color="auto"/>
            </w:tcBorders>
            <w:noWrap/>
            <w:vAlign w:val="center"/>
            <w:hideMark/>
          </w:tcPr>
          <w:p w14:paraId="22B7C4F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2012</w:t>
            </w:r>
          </w:p>
        </w:tc>
        <w:tc>
          <w:tcPr>
            <w:tcW w:w="1277" w:type="dxa"/>
            <w:tcBorders>
              <w:top w:val="nil"/>
              <w:left w:val="nil"/>
              <w:bottom w:val="single" w:sz="4" w:space="0" w:color="auto"/>
              <w:right w:val="single" w:sz="4" w:space="0" w:color="auto"/>
            </w:tcBorders>
            <w:vAlign w:val="center"/>
            <w:hideMark/>
          </w:tcPr>
          <w:p w14:paraId="7F0AE4A7"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TODA</w:t>
            </w:r>
          </w:p>
        </w:tc>
        <w:tc>
          <w:tcPr>
            <w:tcW w:w="1472" w:type="dxa"/>
            <w:tcBorders>
              <w:top w:val="nil"/>
              <w:left w:val="nil"/>
              <w:bottom w:val="single" w:sz="4" w:space="0" w:color="auto"/>
              <w:right w:val="single" w:sz="4" w:space="0" w:color="auto"/>
            </w:tcBorders>
            <w:vAlign w:val="center"/>
            <w:hideMark/>
          </w:tcPr>
          <w:p w14:paraId="5FF2E71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Incendios</w:t>
            </w:r>
          </w:p>
        </w:tc>
        <w:tc>
          <w:tcPr>
            <w:tcW w:w="4738" w:type="dxa"/>
            <w:tcBorders>
              <w:top w:val="single" w:sz="4" w:space="0" w:color="auto"/>
              <w:left w:val="nil"/>
              <w:bottom w:val="single" w:sz="4" w:space="0" w:color="auto"/>
              <w:right w:val="single" w:sz="8" w:space="0" w:color="000000"/>
            </w:tcBorders>
            <w:vAlign w:val="center"/>
            <w:hideMark/>
          </w:tcPr>
          <w:p w14:paraId="0497F9C2"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medio de la cual se establece la Ley General de Bomberos de Colombia”. Esta Ley regula la actividad bomberil, definiendo las responsabilidades para la gestión integral del riesgo contra incendio, los preparativos y atención de rescates y la atención de incidentes con materiales peligrosos, actualizando el marco normativo existente (Ley 322 de 1996), a los desafíos propios de la actividad, con el fin de garantizar el cumplimiento de un mejor servicio en todo el territorio nacional.</w:t>
            </w:r>
          </w:p>
        </w:tc>
      </w:tr>
      <w:tr w:rsidR="005E1AC9" w:rsidRPr="0056714C" w14:paraId="603F3D90" w14:textId="77777777" w:rsidTr="00CE7714">
        <w:trPr>
          <w:gridAfter w:val="1"/>
          <w:wAfter w:w="160" w:type="dxa"/>
          <w:trHeight w:val="1485"/>
        </w:trPr>
        <w:tc>
          <w:tcPr>
            <w:tcW w:w="1229" w:type="dxa"/>
            <w:tcBorders>
              <w:top w:val="nil"/>
              <w:left w:val="single" w:sz="4" w:space="0" w:color="auto"/>
              <w:bottom w:val="single" w:sz="4" w:space="0" w:color="auto"/>
              <w:right w:val="single" w:sz="4" w:space="0" w:color="auto"/>
            </w:tcBorders>
            <w:vAlign w:val="center"/>
            <w:hideMark/>
          </w:tcPr>
          <w:p w14:paraId="40DA9ECA"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LEY 1505 DE 2012</w:t>
            </w:r>
          </w:p>
        </w:tc>
        <w:tc>
          <w:tcPr>
            <w:tcW w:w="630" w:type="dxa"/>
            <w:tcBorders>
              <w:top w:val="nil"/>
              <w:left w:val="nil"/>
              <w:bottom w:val="single" w:sz="4" w:space="0" w:color="auto"/>
              <w:right w:val="single" w:sz="4" w:space="0" w:color="auto"/>
            </w:tcBorders>
            <w:noWrap/>
            <w:vAlign w:val="center"/>
            <w:hideMark/>
          </w:tcPr>
          <w:p w14:paraId="1E0A795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2012</w:t>
            </w:r>
          </w:p>
        </w:tc>
        <w:tc>
          <w:tcPr>
            <w:tcW w:w="1277" w:type="dxa"/>
            <w:tcBorders>
              <w:top w:val="nil"/>
              <w:left w:val="nil"/>
              <w:bottom w:val="single" w:sz="4" w:space="0" w:color="auto"/>
              <w:right w:val="single" w:sz="4" w:space="0" w:color="auto"/>
            </w:tcBorders>
            <w:vAlign w:val="center"/>
            <w:hideMark/>
          </w:tcPr>
          <w:p w14:paraId="12DCA1F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TODA</w:t>
            </w:r>
          </w:p>
        </w:tc>
        <w:tc>
          <w:tcPr>
            <w:tcW w:w="1472" w:type="dxa"/>
            <w:tcBorders>
              <w:top w:val="nil"/>
              <w:left w:val="nil"/>
              <w:bottom w:val="single" w:sz="4" w:space="0" w:color="auto"/>
              <w:right w:val="single" w:sz="4" w:space="0" w:color="auto"/>
            </w:tcBorders>
            <w:vAlign w:val="center"/>
            <w:hideMark/>
          </w:tcPr>
          <w:p w14:paraId="353D7703"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Voluntarios</w:t>
            </w:r>
          </w:p>
        </w:tc>
        <w:tc>
          <w:tcPr>
            <w:tcW w:w="4738" w:type="dxa"/>
            <w:tcBorders>
              <w:top w:val="single" w:sz="4" w:space="0" w:color="auto"/>
              <w:left w:val="nil"/>
              <w:bottom w:val="single" w:sz="4" w:space="0" w:color="auto"/>
              <w:right w:val="single" w:sz="8" w:space="0" w:color="000000"/>
            </w:tcBorders>
            <w:vAlign w:val="center"/>
            <w:hideMark/>
          </w:tcPr>
          <w:p w14:paraId="120B8D7A"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medio de la cual se crea el Sub-Sistema Nacional de Voluntarios de Primera Respuesta y se otorgan estímulos a los voluntarios de la Defensa Civil, de los Cuerpos de Bomberos de Colombia y de la Cruz Roja Colombiana y se dictan otras disposiciones en materia de voluntariado en primera respuesta</w:t>
            </w:r>
          </w:p>
        </w:tc>
      </w:tr>
      <w:tr w:rsidR="005E1AC9" w:rsidRPr="0056714C" w14:paraId="31F562A5" w14:textId="77777777" w:rsidTr="00CE7714">
        <w:trPr>
          <w:gridAfter w:val="1"/>
          <w:wAfter w:w="160" w:type="dxa"/>
          <w:trHeight w:val="1890"/>
        </w:trPr>
        <w:tc>
          <w:tcPr>
            <w:tcW w:w="1229" w:type="dxa"/>
            <w:tcBorders>
              <w:top w:val="nil"/>
              <w:left w:val="single" w:sz="4" w:space="0" w:color="auto"/>
              <w:bottom w:val="single" w:sz="4" w:space="0" w:color="auto"/>
              <w:right w:val="single" w:sz="4" w:space="0" w:color="auto"/>
            </w:tcBorders>
            <w:vAlign w:val="center"/>
            <w:hideMark/>
          </w:tcPr>
          <w:p w14:paraId="752998A6"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Resolución 044 de 2014</w:t>
            </w:r>
          </w:p>
        </w:tc>
        <w:tc>
          <w:tcPr>
            <w:tcW w:w="630" w:type="dxa"/>
            <w:tcBorders>
              <w:top w:val="nil"/>
              <w:left w:val="nil"/>
              <w:bottom w:val="single" w:sz="4" w:space="0" w:color="auto"/>
              <w:right w:val="single" w:sz="4" w:space="0" w:color="auto"/>
            </w:tcBorders>
            <w:noWrap/>
            <w:vAlign w:val="center"/>
            <w:hideMark/>
          </w:tcPr>
          <w:p w14:paraId="57D20241"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2014</w:t>
            </w:r>
          </w:p>
        </w:tc>
        <w:tc>
          <w:tcPr>
            <w:tcW w:w="1277" w:type="dxa"/>
            <w:tcBorders>
              <w:top w:val="nil"/>
              <w:left w:val="nil"/>
              <w:bottom w:val="single" w:sz="4" w:space="0" w:color="auto"/>
              <w:right w:val="single" w:sz="4" w:space="0" w:color="auto"/>
            </w:tcBorders>
            <w:vAlign w:val="center"/>
            <w:hideMark/>
          </w:tcPr>
          <w:p w14:paraId="2EAD4B76"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Toda la norma</w:t>
            </w:r>
          </w:p>
        </w:tc>
        <w:tc>
          <w:tcPr>
            <w:tcW w:w="1472" w:type="dxa"/>
            <w:tcBorders>
              <w:top w:val="nil"/>
              <w:left w:val="nil"/>
              <w:bottom w:val="single" w:sz="4" w:space="0" w:color="auto"/>
              <w:right w:val="single" w:sz="4" w:space="0" w:color="auto"/>
            </w:tcBorders>
            <w:vAlign w:val="center"/>
            <w:hideMark/>
          </w:tcPr>
          <w:p w14:paraId="4934AB29"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Brigada</w:t>
            </w:r>
          </w:p>
        </w:tc>
        <w:tc>
          <w:tcPr>
            <w:tcW w:w="4738" w:type="dxa"/>
            <w:tcBorders>
              <w:top w:val="single" w:sz="4" w:space="0" w:color="auto"/>
              <w:left w:val="nil"/>
              <w:bottom w:val="single" w:sz="4" w:space="0" w:color="auto"/>
              <w:right w:val="single" w:sz="8" w:space="0" w:color="000000"/>
            </w:tcBorders>
            <w:vAlign w:val="center"/>
            <w:hideMark/>
          </w:tcPr>
          <w:p w14:paraId="04970DB4"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la cual se reglamenta la capacitación y entrenamiento para brigadas contra incendios industriales, comerciales y similares en Colombia</w:t>
            </w:r>
            <w:r w:rsidRPr="0056714C">
              <w:rPr>
                <w:rFonts w:ascii="Arial" w:eastAsia="Times New Roman" w:hAnsi="Arial" w:cs="Arial"/>
                <w:lang w:eastAsia="es-CO"/>
              </w:rPr>
              <w:br/>
            </w:r>
            <w:r w:rsidRPr="0056714C">
              <w:rPr>
                <w:rFonts w:ascii="Arial" w:eastAsia="Times New Roman" w:hAnsi="Arial" w:cs="Arial"/>
                <w:lang w:eastAsia="es-CO"/>
              </w:rPr>
              <w:br/>
              <w:t>El presente reglamento tiene como finalidad determinar y regular la</w:t>
            </w:r>
            <w:r w:rsidRPr="0056714C">
              <w:rPr>
                <w:rFonts w:ascii="Arial" w:eastAsia="Times New Roman" w:hAnsi="Arial" w:cs="Arial"/>
                <w:lang w:eastAsia="es-CO"/>
              </w:rPr>
              <w:br/>
              <w:t>capacitación y entrenamiento que se impartirá a las brigadas contra incendios industriales,</w:t>
            </w:r>
            <w:r w:rsidRPr="0056714C">
              <w:rPr>
                <w:rFonts w:ascii="Arial" w:eastAsia="Times New Roman" w:hAnsi="Arial" w:cs="Arial"/>
                <w:lang w:eastAsia="es-CO"/>
              </w:rPr>
              <w:br/>
              <w:t>comerciales y similares, por parte de las Instituciones Bomberiles del país.</w:t>
            </w:r>
          </w:p>
        </w:tc>
      </w:tr>
      <w:tr w:rsidR="005E1AC9" w:rsidRPr="0056714C" w14:paraId="17681449" w14:textId="77777777" w:rsidTr="00CE7714">
        <w:trPr>
          <w:gridAfter w:val="1"/>
          <w:wAfter w:w="160" w:type="dxa"/>
          <w:trHeight w:val="1290"/>
        </w:trPr>
        <w:tc>
          <w:tcPr>
            <w:tcW w:w="1229" w:type="dxa"/>
            <w:tcBorders>
              <w:top w:val="nil"/>
              <w:left w:val="single" w:sz="4" w:space="0" w:color="auto"/>
              <w:bottom w:val="single" w:sz="4" w:space="0" w:color="auto"/>
              <w:right w:val="single" w:sz="4" w:space="0" w:color="auto"/>
            </w:tcBorders>
            <w:vAlign w:val="center"/>
            <w:hideMark/>
          </w:tcPr>
          <w:p w14:paraId="2DD62CE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Resolución 256 de 2014</w:t>
            </w:r>
          </w:p>
        </w:tc>
        <w:tc>
          <w:tcPr>
            <w:tcW w:w="630" w:type="dxa"/>
            <w:tcBorders>
              <w:top w:val="nil"/>
              <w:left w:val="nil"/>
              <w:bottom w:val="single" w:sz="4" w:space="0" w:color="auto"/>
              <w:right w:val="single" w:sz="4" w:space="0" w:color="auto"/>
            </w:tcBorders>
            <w:noWrap/>
            <w:vAlign w:val="center"/>
            <w:hideMark/>
          </w:tcPr>
          <w:p w14:paraId="0C84A4E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2014</w:t>
            </w:r>
          </w:p>
        </w:tc>
        <w:tc>
          <w:tcPr>
            <w:tcW w:w="1277" w:type="dxa"/>
            <w:tcBorders>
              <w:top w:val="nil"/>
              <w:left w:val="nil"/>
              <w:bottom w:val="single" w:sz="4" w:space="0" w:color="auto"/>
              <w:right w:val="single" w:sz="4" w:space="0" w:color="auto"/>
            </w:tcBorders>
            <w:vAlign w:val="center"/>
            <w:hideMark/>
          </w:tcPr>
          <w:p w14:paraId="57B63037"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 xml:space="preserve">TODA </w:t>
            </w:r>
          </w:p>
        </w:tc>
        <w:tc>
          <w:tcPr>
            <w:tcW w:w="1472" w:type="dxa"/>
            <w:tcBorders>
              <w:top w:val="nil"/>
              <w:left w:val="nil"/>
              <w:bottom w:val="single" w:sz="4" w:space="0" w:color="auto"/>
              <w:right w:val="single" w:sz="4" w:space="0" w:color="auto"/>
            </w:tcBorders>
            <w:vAlign w:val="center"/>
            <w:hideMark/>
          </w:tcPr>
          <w:p w14:paraId="03649E1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Brigada</w:t>
            </w:r>
          </w:p>
        </w:tc>
        <w:tc>
          <w:tcPr>
            <w:tcW w:w="4738" w:type="dxa"/>
            <w:tcBorders>
              <w:top w:val="single" w:sz="4" w:space="0" w:color="auto"/>
              <w:left w:val="nil"/>
              <w:bottom w:val="single" w:sz="4" w:space="0" w:color="auto"/>
              <w:right w:val="single" w:sz="8" w:space="0" w:color="000000"/>
            </w:tcBorders>
            <w:vAlign w:val="center"/>
            <w:hideMark/>
          </w:tcPr>
          <w:p w14:paraId="46110E8D"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Resolución 0256 de 2014 por la cual se deroga la resolución 044 del mismo año en la cual se estipula los lineamientos para el entrenamiento de las brigadas contraincendios de las empresas</w:t>
            </w:r>
          </w:p>
        </w:tc>
      </w:tr>
      <w:tr w:rsidR="005E1AC9" w:rsidRPr="0056714C" w14:paraId="4CABB931" w14:textId="77777777" w:rsidTr="00CE7714">
        <w:trPr>
          <w:gridAfter w:val="1"/>
          <w:wAfter w:w="160" w:type="dxa"/>
          <w:trHeight w:val="4530"/>
        </w:trPr>
        <w:tc>
          <w:tcPr>
            <w:tcW w:w="1229" w:type="dxa"/>
            <w:vMerge w:val="restart"/>
            <w:tcBorders>
              <w:top w:val="nil"/>
              <w:left w:val="single" w:sz="4" w:space="0" w:color="auto"/>
              <w:bottom w:val="single" w:sz="4" w:space="0" w:color="000000"/>
              <w:right w:val="nil"/>
            </w:tcBorders>
            <w:vAlign w:val="center"/>
            <w:hideMark/>
          </w:tcPr>
          <w:p w14:paraId="0EDEFEED"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lastRenderedPageBreak/>
              <w:t>Decreto 1072 de 2015</w:t>
            </w:r>
          </w:p>
        </w:tc>
        <w:tc>
          <w:tcPr>
            <w:tcW w:w="630" w:type="dxa"/>
            <w:vMerge w:val="restart"/>
            <w:tcBorders>
              <w:top w:val="nil"/>
              <w:left w:val="single" w:sz="4" w:space="0" w:color="auto"/>
              <w:bottom w:val="single" w:sz="4" w:space="0" w:color="000000"/>
              <w:right w:val="single" w:sz="4" w:space="0" w:color="auto"/>
            </w:tcBorders>
            <w:noWrap/>
            <w:vAlign w:val="center"/>
            <w:hideMark/>
          </w:tcPr>
          <w:p w14:paraId="1BE68BBD"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2015</w:t>
            </w:r>
          </w:p>
        </w:tc>
        <w:tc>
          <w:tcPr>
            <w:tcW w:w="1277" w:type="dxa"/>
            <w:vMerge w:val="restart"/>
            <w:tcBorders>
              <w:top w:val="nil"/>
              <w:left w:val="single" w:sz="4" w:space="0" w:color="auto"/>
              <w:bottom w:val="single" w:sz="4" w:space="0" w:color="000000"/>
              <w:right w:val="single" w:sz="4" w:space="0" w:color="auto"/>
            </w:tcBorders>
            <w:noWrap/>
            <w:vAlign w:val="center"/>
            <w:hideMark/>
          </w:tcPr>
          <w:p w14:paraId="768B89A1"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Art. 2.2.4.6.25</w:t>
            </w:r>
          </w:p>
        </w:tc>
        <w:tc>
          <w:tcPr>
            <w:tcW w:w="1472" w:type="dxa"/>
            <w:vMerge w:val="restart"/>
            <w:tcBorders>
              <w:top w:val="nil"/>
              <w:left w:val="single" w:sz="4" w:space="0" w:color="auto"/>
              <w:bottom w:val="single" w:sz="4" w:space="0" w:color="000000"/>
              <w:right w:val="single" w:sz="4" w:space="0" w:color="auto"/>
            </w:tcBorders>
            <w:noWrap/>
            <w:vAlign w:val="center"/>
            <w:hideMark/>
          </w:tcPr>
          <w:p w14:paraId="622BD9A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Plan de emergencias</w:t>
            </w:r>
          </w:p>
        </w:tc>
        <w:tc>
          <w:tcPr>
            <w:tcW w:w="4738" w:type="dxa"/>
            <w:vMerge w:val="restart"/>
            <w:tcBorders>
              <w:top w:val="single" w:sz="4" w:space="0" w:color="auto"/>
              <w:left w:val="single" w:sz="4" w:space="0" w:color="auto"/>
              <w:bottom w:val="single" w:sz="4" w:space="0" w:color="000000"/>
              <w:right w:val="single" w:sz="8" w:space="0" w:color="000000"/>
            </w:tcBorders>
            <w:vAlign w:val="center"/>
            <w:hideMark/>
          </w:tcPr>
          <w:p w14:paraId="4748BDF2"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El empleador o contratante debe implementar y mantener las disposiciones necesarias en materia de prevención, preparación y respuesta ante emergencias, con cobertura a todos los centros y turnos de trabajo y todos los trabajadores, independiente de su forma de contratación o vinculación, incluidos contratistas y subcontratistas, así como proveedores y visitantes.</w:t>
            </w:r>
            <w:r w:rsidRPr="0056714C">
              <w:rPr>
                <w:rFonts w:ascii="Arial" w:eastAsia="Times New Roman" w:hAnsi="Arial" w:cs="Arial"/>
                <w:lang w:eastAsia="es-CO"/>
              </w:rPr>
              <w:br/>
              <w:t>Para ello debe implementar un plan de prevención, preparación y respuesta ante</w:t>
            </w:r>
            <w:r w:rsidRPr="0056714C">
              <w:rPr>
                <w:rFonts w:ascii="Arial" w:eastAsia="Times New Roman" w:hAnsi="Arial" w:cs="Arial"/>
                <w:lang w:eastAsia="es-CO"/>
              </w:rPr>
              <w:br/>
              <w:t>emergencias que considere como mínimo, los siguientes aspectos:</w:t>
            </w:r>
            <w:r w:rsidRPr="0056714C">
              <w:rPr>
                <w:rFonts w:ascii="Arial" w:eastAsia="Times New Roman" w:hAnsi="Arial" w:cs="Arial"/>
                <w:lang w:eastAsia="es-CO"/>
              </w:rPr>
              <w:br/>
              <w:t>1. Identificar sistemáticamente todas las amenazas que puedan afectar a la empresa;</w:t>
            </w:r>
            <w:r w:rsidRPr="0056714C">
              <w:rPr>
                <w:rFonts w:ascii="Arial" w:eastAsia="Times New Roman" w:hAnsi="Arial" w:cs="Arial"/>
                <w:lang w:eastAsia="es-CO"/>
              </w:rPr>
              <w:br/>
              <w:t>2. Identificar los recursos disponibles, incluyendo las medidas de prevención y control existentes al interior de la empresa para prevención, preparación y respuesta ante emergencias, así como las capacidades existentes en las redes institucionales y de ayuda mutua;</w:t>
            </w:r>
            <w:r w:rsidRPr="0056714C">
              <w:rPr>
                <w:rFonts w:ascii="Arial" w:eastAsia="Times New Roman" w:hAnsi="Arial" w:cs="Arial"/>
                <w:lang w:eastAsia="es-CO"/>
              </w:rPr>
              <w:br/>
              <w:t>3. Analizar la vulnerabilidad de la empresa frente a las amenazas identificadas,</w:t>
            </w:r>
            <w:r w:rsidRPr="0056714C">
              <w:rPr>
                <w:rFonts w:ascii="Arial" w:eastAsia="Times New Roman" w:hAnsi="Arial" w:cs="Arial"/>
                <w:lang w:eastAsia="es-CO"/>
              </w:rPr>
              <w:br/>
              <w:t>considerando las medidas de prevención y control existentes;</w:t>
            </w:r>
            <w:r w:rsidRPr="0056714C">
              <w:rPr>
                <w:rFonts w:ascii="Arial" w:eastAsia="Times New Roman" w:hAnsi="Arial" w:cs="Arial"/>
                <w:lang w:eastAsia="es-CO"/>
              </w:rPr>
              <w:br/>
              <w:t>4. Valorar y evaluar los riesgos considerando el número de trabajadores expuestos, los bienes y servicios de la empresa;</w:t>
            </w:r>
            <w:r w:rsidRPr="0056714C">
              <w:rPr>
                <w:rFonts w:ascii="Arial" w:eastAsia="Times New Roman" w:hAnsi="Arial" w:cs="Arial"/>
                <w:lang w:eastAsia="es-CO"/>
              </w:rPr>
              <w:br/>
              <w:t>5. Diseñar e implementar los procedimientos para prevenir y controlar las amenazas</w:t>
            </w:r>
            <w:r w:rsidRPr="0056714C">
              <w:rPr>
                <w:rFonts w:ascii="Arial" w:eastAsia="Times New Roman" w:hAnsi="Arial" w:cs="Arial"/>
                <w:lang w:eastAsia="es-CO"/>
              </w:rPr>
              <w:br/>
              <w:t>priorizadas o minimizar el impacto de las no prioritarias;</w:t>
            </w:r>
            <w:r w:rsidRPr="0056714C">
              <w:rPr>
                <w:rFonts w:ascii="Arial" w:eastAsia="Times New Roman" w:hAnsi="Arial" w:cs="Arial"/>
                <w:lang w:eastAsia="es-CO"/>
              </w:rPr>
              <w:br/>
              <w:t>6. Formular el plan de emergencia para responder ante la inminencia u ocurrencia de</w:t>
            </w:r>
            <w:r w:rsidRPr="0056714C">
              <w:rPr>
                <w:rFonts w:ascii="Arial" w:eastAsia="Times New Roman" w:hAnsi="Arial" w:cs="Arial"/>
                <w:lang w:eastAsia="es-CO"/>
              </w:rPr>
              <w:br/>
              <w:t>eventos potencialmente desastrosos;</w:t>
            </w:r>
            <w:r w:rsidRPr="0056714C">
              <w:rPr>
                <w:rFonts w:ascii="Arial" w:eastAsia="Times New Roman" w:hAnsi="Arial" w:cs="Arial"/>
                <w:lang w:eastAsia="es-CO"/>
              </w:rPr>
              <w:br/>
              <w:t>7. Asignar los recursos necesarios para diseñar e implementar los programas,</w:t>
            </w:r>
            <w:r w:rsidRPr="0056714C">
              <w:rPr>
                <w:rFonts w:ascii="Arial" w:eastAsia="Times New Roman" w:hAnsi="Arial" w:cs="Arial"/>
                <w:lang w:eastAsia="es-CO"/>
              </w:rPr>
              <w:br/>
              <w:t>procedimientos o acciones necesarias, para prevenir y controlar las amenazas prioritarias o minimizar el impacto de las no prioritarias;</w:t>
            </w:r>
            <w:r w:rsidRPr="0056714C">
              <w:rPr>
                <w:rFonts w:ascii="Arial" w:eastAsia="Times New Roman" w:hAnsi="Arial" w:cs="Arial"/>
                <w:lang w:eastAsia="es-CO"/>
              </w:rPr>
              <w:br/>
              <w:t>8. Implementar las acciones factibles, para reducir la vulnerabilidad de la empresa frente a estas amenazas que incluye entre otros, la definición de planos de instalaciones y rutas de evacuación;</w:t>
            </w:r>
            <w:r w:rsidRPr="0056714C">
              <w:rPr>
                <w:rFonts w:ascii="Arial" w:eastAsia="Times New Roman" w:hAnsi="Arial" w:cs="Arial"/>
                <w:lang w:eastAsia="es-CO"/>
              </w:rPr>
              <w:br/>
              <w:t>9. Informar, capacitar y entrenar incluyendo a todos los trabajadores, para que estén en capacidad de actuar y proteger su salud e integridad, ante una emergencia real o potencial;</w:t>
            </w:r>
            <w:r w:rsidRPr="0056714C">
              <w:rPr>
                <w:rFonts w:ascii="Arial" w:eastAsia="Times New Roman" w:hAnsi="Arial" w:cs="Arial"/>
                <w:lang w:eastAsia="es-CO"/>
              </w:rPr>
              <w:br/>
            </w:r>
            <w:r w:rsidRPr="0056714C">
              <w:rPr>
                <w:rFonts w:ascii="Arial" w:eastAsia="Times New Roman" w:hAnsi="Arial" w:cs="Arial"/>
                <w:lang w:eastAsia="es-CO"/>
              </w:rPr>
              <w:lastRenderedPageBreak/>
              <w:t>10. Realizar simulacros como mínimo una (1) vez al año con la participación de todos los trabajadores;</w:t>
            </w:r>
            <w:r w:rsidRPr="0056714C">
              <w:rPr>
                <w:rFonts w:ascii="Arial" w:eastAsia="Times New Roman" w:hAnsi="Arial" w:cs="Arial"/>
                <w:lang w:eastAsia="es-CO"/>
              </w:rPr>
              <w:br/>
              <w:t>11. Conformar, capacitar, entrenar y dotar la brigada de emergencias, acorde con su nivel de riesgo y los recursos disponibles, que incluya la atención de primeros auxilios;</w:t>
            </w:r>
            <w:r w:rsidRPr="0056714C">
              <w:rPr>
                <w:rFonts w:ascii="Arial" w:eastAsia="Times New Roman" w:hAnsi="Arial" w:cs="Arial"/>
                <w:lang w:eastAsia="es-CO"/>
              </w:rPr>
              <w:br/>
              <w:t>12. Inspeccionar con la periodicidad que sea definida en el SG-SST, todos los equipos relacionados con la prevención y atención de emergencias incluyendo sistemas de alerta, señalización y alarma, con el fin de garantizar su disponibilidad y buen funcionamiento; y 13. Desarrollar programas o planes de ayuda mutua ante amenazas de interés común, identificando los recursos para la prevención, preparación y respuesta ante emergencias en el entorno de la empresa y  articulándose con los planes que para el mismo propósito puedan existir en la zona donde se ubica la empresa.</w:t>
            </w:r>
          </w:p>
        </w:tc>
      </w:tr>
      <w:tr w:rsidR="005E1AC9" w:rsidRPr="0056714C" w14:paraId="6119D719" w14:textId="77777777" w:rsidTr="00CE7714">
        <w:trPr>
          <w:trHeight w:val="4530"/>
        </w:trPr>
        <w:tc>
          <w:tcPr>
            <w:tcW w:w="1229" w:type="dxa"/>
            <w:vMerge/>
            <w:tcBorders>
              <w:top w:val="nil"/>
              <w:left w:val="single" w:sz="4" w:space="0" w:color="auto"/>
              <w:bottom w:val="single" w:sz="4" w:space="0" w:color="000000"/>
              <w:right w:val="nil"/>
            </w:tcBorders>
            <w:vAlign w:val="center"/>
            <w:hideMark/>
          </w:tcPr>
          <w:p w14:paraId="72EC6331" w14:textId="77777777" w:rsidR="005E1AC9" w:rsidRPr="0056714C" w:rsidRDefault="005E1AC9"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71A63932" w14:textId="77777777" w:rsidR="005E1AC9" w:rsidRPr="0056714C" w:rsidRDefault="005E1AC9" w:rsidP="00CE7714">
            <w:pPr>
              <w:rPr>
                <w:rFonts w:ascii="Arial" w:eastAsia="Times New Roman" w:hAnsi="Arial" w:cs="Arial"/>
                <w:lang w:eastAsia="es-CO"/>
              </w:rPr>
            </w:pPr>
          </w:p>
        </w:tc>
        <w:tc>
          <w:tcPr>
            <w:tcW w:w="1277" w:type="dxa"/>
            <w:vMerge/>
            <w:tcBorders>
              <w:top w:val="nil"/>
              <w:left w:val="single" w:sz="4" w:space="0" w:color="auto"/>
              <w:bottom w:val="single" w:sz="4" w:space="0" w:color="000000"/>
              <w:right w:val="single" w:sz="4" w:space="0" w:color="auto"/>
            </w:tcBorders>
            <w:vAlign w:val="center"/>
            <w:hideMark/>
          </w:tcPr>
          <w:p w14:paraId="10ED30AC" w14:textId="77777777" w:rsidR="005E1AC9" w:rsidRPr="0056714C" w:rsidRDefault="005E1AC9" w:rsidP="00CE7714">
            <w:pPr>
              <w:rPr>
                <w:rFonts w:ascii="Arial" w:eastAsia="Times New Roman" w:hAnsi="Arial" w:cs="Arial"/>
                <w:lang w:eastAsia="es-CO"/>
              </w:rPr>
            </w:pPr>
          </w:p>
        </w:tc>
        <w:tc>
          <w:tcPr>
            <w:tcW w:w="1472" w:type="dxa"/>
            <w:vMerge/>
            <w:tcBorders>
              <w:top w:val="nil"/>
              <w:left w:val="single" w:sz="4" w:space="0" w:color="auto"/>
              <w:bottom w:val="single" w:sz="4" w:space="0" w:color="000000"/>
              <w:right w:val="single" w:sz="4" w:space="0" w:color="auto"/>
            </w:tcBorders>
            <w:vAlign w:val="center"/>
            <w:hideMark/>
          </w:tcPr>
          <w:p w14:paraId="7670F38C" w14:textId="77777777" w:rsidR="005E1AC9" w:rsidRPr="0056714C" w:rsidRDefault="005E1AC9" w:rsidP="00CE7714">
            <w:pPr>
              <w:rPr>
                <w:rFonts w:ascii="Arial" w:eastAsia="Times New Roman" w:hAnsi="Arial" w:cs="Arial"/>
                <w:lang w:eastAsia="es-CO"/>
              </w:rPr>
            </w:pPr>
          </w:p>
        </w:tc>
        <w:tc>
          <w:tcPr>
            <w:tcW w:w="4738" w:type="dxa"/>
            <w:vMerge/>
            <w:tcBorders>
              <w:top w:val="single" w:sz="4" w:space="0" w:color="auto"/>
              <w:left w:val="single" w:sz="4" w:space="0" w:color="auto"/>
              <w:bottom w:val="single" w:sz="4" w:space="0" w:color="000000"/>
              <w:right w:val="single" w:sz="8" w:space="0" w:color="000000"/>
            </w:tcBorders>
            <w:vAlign w:val="center"/>
            <w:hideMark/>
          </w:tcPr>
          <w:p w14:paraId="663C437C" w14:textId="77777777" w:rsidR="005E1AC9" w:rsidRPr="0056714C" w:rsidRDefault="005E1AC9" w:rsidP="00CE7714">
            <w:pPr>
              <w:rPr>
                <w:rFonts w:ascii="Arial" w:eastAsia="Times New Roman" w:hAnsi="Arial" w:cs="Arial"/>
                <w:lang w:eastAsia="es-CO"/>
              </w:rPr>
            </w:pPr>
          </w:p>
        </w:tc>
        <w:tc>
          <w:tcPr>
            <w:tcW w:w="160" w:type="dxa"/>
            <w:tcBorders>
              <w:top w:val="nil"/>
              <w:left w:val="nil"/>
              <w:bottom w:val="nil"/>
              <w:right w:val="nil"/>
            </w:tcBorders>
            <w:noWrap/>
            <w:vAlign w:val="bottom"/>
            <w:hideMark/>
          </w:tcPr>
          <w:p w14:paraId="30F5CF2E" w14:textId="77777777" w:rsidR="005E1AC9" w:rsidRPr="0056714C" w:rsidRDefault="005E1AC9" w:rsidP="00CE7714">
            <w:pPr>
              <w:rPr>
                <w:rFonts w:ascii="Arial" w:eastAsia="Times New Roman" w:hAnsi="Arial" w:cs="Arial"/>
                <w:lang w:eastAsia="es-CO"/>
              </w:rPr>
            </w:pPr>
          </w:p>
        </w:tc>
      </w:tr>
      <w:tr w:rsidR="005E1AC9" w:rsidRPr="0056714C" w14:paraId="2D7E0F1E" w14:textId="77777777" w:rsidTr="00CE7714">
        <w:trPr>
          <w:trHeight w:val="1530"/>
        </w:trPr>
        <w:tc>
          <w:tcPr>
            <w:tcW w:w="1229" w:type="dxa"/>
            <w:tcBorders>
              <w:top w:val="nil"/>
              <w:left w:val="single" w:sz="4" w:space="0" w:color="auto"/>
              <w:bottom w:val="single" w:sz="8" w:space="0" w:color="auto"/>
              <w:right w:val="single" w:sz="4" w:space="0" w:color="auto"/>
            </w:tcBorders>
            <w:vAlign w:val="center"/>
            <w:hideMark/>
          </w:tcPr>
          <w:p w14:paraId="375DCD8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Decreto 2157 de 2017</w:t>
            </w:r>
          </w:p>
        </w:tc>
        <w:tc>
          <w:tcPr>
            <w:tcW w:w="630" w:type="dxa"/>
            <w:tcBorders>
              <w:top w:val="nil"/>
              <w:left w:val="nil"/>
              <w:bottom w:val="single" w:sz="8" w:space="0" w:color="auto"/>
              <w:right w:val="single" w:sz="4" w:space="0" w:color="auto"/>
            </w:tcBorders>
            <w:noWrap/>
            <w:vAlign w:val="center"/>
            <w:hideMark/>
          </w:tcPr>
          <w:p w14:paraId="24A34A2E"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2017</w:t>
            </w:r>
          </w:p>
        </w:tc>
        <w:tc>
          <w:tcPr>
            <w:tcW w:w="1277" w:type="dxa"/>
            <w:tcBorders>
              <w:top w:val="nil"/>
              <w:left w:val="nil"/>
              <w:bottom w:val="single" w:sz="8" w:space="0" w:color="auto"/>
              <w:right w:val="single" w:sz="4" w:space="0" w:color="auto"/>
            </w:tcBorders>
            <w:vAlign w:val="center"/>
            <w:hideMark/>
          </w:tcPr>
          <w:p w14:paraId="276183C8"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TODA</w:t>
            </w:r>
          </w:p>
        </w:tc>
        <w:tc>
          <w:tcPr>
            <w:tcW w:w="1472" w:type="dxa"/>
            <w:tcBorders>
              <w:top w:val="nil"/>
              <w:left w:val="nil"/>
              <w:bottom w:val="single" w:sz="8" w:space="0" w:color="auto"/>
              <w:right w:val="single" w:sz="4" w:space="0" w:color="auto"/>
            </w:tcBorders>
            <w:vAlign w:val="center"/>
            <w:hideMark/>
          </w:tcPr>
          <w:p w14:paraId="6309448E"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Plan de emergencias</w:t>
            </w:r>
          </w:p>
        </w:tc>
        <w:tc>
          <w:tcPr>
            <w:tcW w:w="4738" w:type="dxa"/>
            <w:tcBorders>
              <w:top w:val="single" w:sz="4" w:space="0" w:color="auto"/>
              <w:left w:val="nil"/>
              <w:bottom w:val="single" w:sz="8" w:space="0" w:color="auto"/>
              <w:right w:val="single" w:sz="8" w:space="0" w:color="000000"/>
            </w:tcBorders>
            <w:vAlign w:val="center"/>
            <w:hideMark/>
          </w:tcPr>
          <w:p w14:paraId="7597DE90"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medio de la cual se adopta directrices generales para la elaboración del Plan de Gestión del riesgo de desastres de las entidades Públicas y probadas en el marco del artículo 42 de la ley 1523 de 2012</w:t>
            </w:r>
          </w:p>
        </w:tc>
        <w:tc>
          <w:tcPr>
            <w:tcW w:w="160" w:type="dxa"/>
            <w:vAlign w:val="center"/>
            <w:hideMark/>
          </w:tcPr>
          <w:p w14:paraId="5E42387D" w14:textId="77777777" w:rsidR="005E1AC9" w:rsidRPr="0056714C" w:rsidRDefault="005E1AC9" w:rsidP="00CE7714">
            <w:pPr>
              <w:rPr>
                <w:rFonts w:ascii="Times New Roman" w:eastAsia="Times New Roman" w:hAnsi="Times New Roman" w:cs="Times New Roman"/>
                <w:sz w:val="20"/>
                <w:szCs w:val="20"/>
                <w:lang w:eastAsia="es-CO"/>
              </w:rPr>
            </w:pPr>
          </w:p>
        </w:tc>
      </w:tr>
    </w:tbl>
    <w:p w14:paraId="5816C777" w14:textId="77777777" w:rsidR="005E1AC9" w:rsidRPr="0056714C" w:rsidRDefault="005E1AC9" w:rsidP="005E1AC9">
      <w:pPr>
        <w:rPr>
          <w:rFonts w:ascii="Arial" w:hAnsi="Arial" w:cs="Arial"/>
          <w:b/>
          <w:bCs/>
        </w:rPr>
      </w:pPr>
    </w:p>
    <w:tbl>
      <w:tblPr>
        <w:tblW w:w="9346" w:type="dxa"/>
        <w:tblCellMar>
          <w:left w:w="70" w:type="dxa"/>
          <w:right w:w="70" w:type="dxa"/>
        </w:tblCellMar>
        <w:tblLook w:val="04A0" w:firstRow="1" w:lastRow="0" w:firstColumn="1" w:lastColumn="0" w:noHBand="0" w:noVBand="1"/>
      </w:tblPr>
      <w:tblGrid>
        <w:gridCol w:w="1229"/>
        <w:gridCol w:w="996"/>
        <w:gridCol w:w="910"/>
        <w:gridCol w:w="6211"/>
      </w:tblGrid>
      <w:tr w:rsidR="005E1AC9" w:rsidRPr="0056714C" w14:paraId="797A797F" w14:textId="77777777" w:rsidTr="00CE7714">
        <w:trPr>
          <w:trHeight w:val="300"/>
        </w:trPr>
        <w:tc>
          <w:tcPr>
            <w:tcW w:w="9346" w:type="dxa"/>
            <w:gridSpan w:val="4"/>
            <w:tcBorders>
              <w:top w:val="single" w:sz="8" w:space="0" w:color="auto"/>
              <w:left w:val="single" w:sz="4" w:space="0" w:color="auto"/>
              <w:bottom w:val="single" w:sz="8" w:space="0" w:color="auto"/>
              <w:right w:val="single" w:sz="8" w:space="0" w:color="000000"/>
            </w:tcBorders>
            <w:shd w:val="clear" w:color="000000" w:fill="00297A"/>
            <w:vAlign w:val="center"/>
          </w:tcPr>
          <w:p w14:paraId="7CEF0AB3"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LEGISLACIÓN NACIONAL- COVID 19</w:t>
            </w:r>
          </w:p>
        </w:tc>
      </w:tr>
      <w:tr w:rsidR="005E1AC9" w:rsidRPr="0056714C" w14:paraId="0CFD0680" w14:textId="77777777" w:rsidTr="00CE7714">
        <w:trPr>
          <w:trHeight w:val="300"/>
        </w:trPr>
        <w:tc>
          <w:tcPr>
            <w:tcW w:w="1229" w:type="dxa"/>
            <w:tcBorders>
              <w:top w:val="nil"/>
              <w:left w:val="single" w:sz="4" w:space="0" w:color="auto"/>
              <w:bottom w:val="nil"/>
              <w:right w:val="single" w:sz="4" w:space="0" w:color="auto"/>
            </w:tcBorders>
            <w:shd w:val="clear" w:color="000000" w:fill="BFBFBF"/>
            <w:vAlign w:val="center"/>
            <w:hideMark/>
          </w:tcPr>
          <w:p w14:paraId="6A9402BB"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NORMA</w:t>
            </w:r>
          </w:p>
        </w:tc>
        <w:tc>
          <w:tcPr>
            <w:tcW w:w="996" w:type="dxa"/>
            <w:tcBorders>
              <w:top w:val="nil"/>
              <w:left w:val="nil"/>
              <w:bottom w:val="nil"/>
              <w:right w:val="single" w:sz="4" w:space="0" w:color="auto"/>
            </w:tcBorders>
            <w:shd w:val="clear" w:color="000000" w:fill="BFBFBF"/>
            <w:vAlign w:val="center"/>
            <w:hideMark/>
          </w:tcPr>
          <w:p w14:paraId="4B39BB0A"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AÑO</w:t>
            </w:r>
          </w:p>
        </w:tc>
        <w:tc>
          <w:tcPr>
            <w:tcW w:w="910" w:type="dxa"/>
            <w:tcBorders>
              <w:top w:val="nil"/>
              <w:left w:val="nil"/>
              <w:bottom w:val="nil"/>
              <w:right w:val="single" w:sz="4" w:space="0" w:color="auto"/>
            </w:tcBorders>
            <w:shd w:val="clear" w:color="000000" w:fill="BFBFBF"/>
            <w:vAlign w:val="center"/>
            <w:hideMark/>
          </w:tcPr>
          <w:p w14:paraId="00C9592F"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TEMA</w:t>
            </w:r>
          </w:p>
        </w:tc>
        <w:tc>
          <w:tcPr>
            <w:tcW w:w="6211" w:type="dxa"/>
            <w:tcBorders>
              <w:top w:val="single" w:sz="8" w:space="0" w:color="auto"/>
              <w:left w:val="nil"/>
              <w:bottom w:val="nil"/>
              <w:right w:val="single" w:sz="8" w:space="0" w:color="000000"/>
            </w:tcBorders>
            <w:shd w:val="clear" w:color="000000" w:fill="BFBFBF"/>
            <w:vAlign w:val="center"/>
            <w:hideMark/>
          </w:tcPr>
          <w:p w14:paraId="476F1ECA"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ASUNTO</w:t>
            </w:r>
          </w:p>
        </w:tc>
      </w:tr>
      <w:tr w:rsidR="005E1AC9" w:rsidRPr="0056714C" w14:paraId="7E18CFA3" w14:textId="77777777" w:rsidTr="00CE7714">
        <w:trPr>
          <w:trHeight w:val="615"/>
        </w:trPr>
        <w:tc>
          <w:tcPr>
            <w:tcW w:w="1229" w:type="dxa"/>
            <w:tcBorders>
              <w:top w:val="nil"/>
              <w:left w:val="single" w:sz="4" w:space="0" w:color="auto"/>
              <w:bottom w:val="single" w:sz="8" w:space="0" w:color="auto"/>
              <w:right w:val="single" w:sz="4" w:space="0" w:color="auto"/>
            </w:tcBorders>
            <w:vAlign w:val="center"/>
            <w:hideMark/>
          </w:tcPr>
          <w:p w14:paraId="61EF16A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Circular 5</w:t>
            </w:r>
          </w:p>
        </w:tc>
        <w:tc>
          <w:tcPr>
            <w:tcW w:w="996" w:type="dxa"/>
            <w:tcBorders>
              <w:top w:val="nil"/>
              <w:left w:val="nil"/>
              <w:bottom w:val="single" w:sz="8" w:space="0" w:color="auto"/>
              <w:right w:val="single" w:sz="4" w:space="0" w:color="auto"/>
            </w:tcBorders>
            <w:noWrap/>
            <w:vAlign w:val="center"/>
            <w:hideMark/>
          </w:tcPr>
          <w:p w14:paraId="2C448FF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11 de febrero de 2020</w:t>
            </w:r>
          </w:p>
        </w:tc>
        <w:tc>
          <w:tcPr>
            <w:tcW w:w="910" w:type="dxa"/>
            <w:tcBorders>
              <w:top w:val="nil"/>
              <w:left w:val="nil"/>
              <w:bottom w:val="single" w:sz="8" w:space="0" w:color="auto"/>
              <w:right w:val="single" w:sz="4" w:space="0" w:color="auto"/>
            </w:tcBorders>
            <w:vAlign w:val="center"/>
            <w:hideMark/>
          </w:tcPr>
          <w:p w14:paraId="5D547A6E"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nil"/>
              <w:left w:val="nil"/>
              <w:bottom w:val="single" w:sz="8" w:space="0" w:color="auto"/>
              <w:right w:val="single" w:sz="8" w:space="0" w:color="000000"/>
            </w:tcBorders>
            <w:vAlign w:val="center"/>
            <w:hideMark/>
          </w:tcPr>
          <w:p w14:paraId="0CE9BD88"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Directrices para la detección temprana, el control y la atención ante la posible introducción del nuevo Coronavirus (2019nCov) y la implementación de los planes de preparación y respuesta ante este riesgo.</w:t>
            </w:r>
          </w:p>
        </w:tc>
      </w:tr>
      <w:tr w:rsidR="005E1AC9" w:rsidRPr="0056714C" w14:paraId="4149F843"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18E29A2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Circular 17</w:t>
            </w:r>
          </w:p>
        </w:tc>
        <w:tc>
          <w:tcPr>
            <w:tcW w:w="996" w:type="dxa"/>
            <w:tcBorders>
              <w:top w:val="single" w:sz="4" w:space="0" w:color="auto"/>
              <w:left w:val="nil"/>
              <w:bottom w:val="single" w:sz="8" w:space="0" w:color="auto"/>
              <w:right w:val="single" w:sz="4" w:space="0" w:color="auto"/>
            </w:tcBorders>
            <w:noWrap/>
            <w:vAlign w:val="center"/>
            <w:hideMark/>
          </w:tcPr>
          <w:p w14:paraId="483F857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24 de febrero de 2020</w:t>
            </w:r>
          </w:p>
        </w:tc>
        <w:tc>
          <w:tcPr>
            <w:tcW w:w="910" w:type="dxa"/>
            <w:tcBorders>
              <w:top w:val="single" w:sz="4" w:space="0" w:color="auto"/>
              <w:left w:val="nil"/>
              <w:bottom w:val="single" w:sz="8" w:space="0" w:color="auto"/>
              <w:right w:val="single" w:sz="4" w:space="0" w:color="auto"/>
            </w:tcBorders>
            <w:vAlign w:val="center"/>
            <w:hideMark/>
          </w:tcPr>
          <w:p w14:paraId="47F0A0F1"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755B0E8C"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Lineamientos para implementar de promoción y prevención para la preparación, respuesta y atención de casos de enfermedad por COVID-19 (antes denominado coronavirus).</w:t>
            </w:r>
          </w:p>
        </w:tc>
      </w:tr>
      <w:tr w:rsidR="005E1AC9" w:rsidRPr="0056714C" w14:paraId="401CFEC9"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4DC5EF4A"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Circular Externa 18</w:t>
            </w:r>
          </w:p>
        </w:tc>
        <w:tc>
          <w:tcPr>
            <w:tcW w:w="996" w:type="dxa"/>
            <w:tcBorders>
              <w:top w:val="single" w:sz="4" w:space="0" w:color="auto"/>
              <w:left w:val="nil"/>
              <w:bottom w:val="single" w:sz="8" w:space="0" w:color="auto"/>
              <w:right w:val="single" w:sz="4" w:space="0" w:color="auto"/>
            </w:tcBorders>
            <w:noWrap/>
            <w:vAlign w:val="center"/>
            <w:hideMark/>
          </w:tcPr>
          <w:p w14:paraId="3D79D8A1"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10 de marzo de 2020</w:t>
            </w:r>
          </w:p>
        </w:tc>
        <w:tc>
          <w:tcPr>
            <w:tcW w:w="910" w:type="dxa"/>
            <w:tcBorders>
              <w:top w:val="single" w:sz="4" w:space="0" w:color="auto"/>
              <w:left w:val="nil"/>
              <w:bottom w:val="single" w:sz="8" w:space="0" w:color="auto"/>
              <w:right w:val="single" w:sz="4" w:space="0" w:color="auto"/>
            </w:tcBorders>
            <w:vAlign w:val="center"/>
            <w:hideMark/>
          </w:tcPr>
          <w:p w14:paraId="06785DCD"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52B3359F"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Acciones de contención ante el COVID-19 y la prevención de enfermedades asociadas al primer pico epidemiológico de enfermedades respiratorias.</w:t>
            </w:r>
          </w:p>
        </w:tc>
      </w:tr>
      <w:tr w:rsidR="005E1AC9" w:rsidRPr="0056714C" w14:paraId="5452655D"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33673FA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Circular 21</w:t>
            </w:r>
          </w:p>
        </w:tc>
        <w:tc>
          <w:tcPr>
            <w:tcW w:w="996" w:type="dxa"/>
            <w:tcBorders>
              <w:top w:val="single" w:sz="4" w:space="0" w:color="auto"/>
              <w:left w:val="nil"/>
              <w:bottom w:val="single" w:sz="8" w:space="0" w:color="auto"/>
              <w:right w:val="single" w:sz="4" w:space="0" w:color="auto"/>
            </w:tcBorders>
            <w:noWrap/>
            <w:vAlign w:val="center"/>
            <w:hideMark/>
          </w:tcPr>
          <w:p w14:paraId="1B02EE2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17 de marzo de 2020</w:t>
            </w:r>
          </w:p>
        </w:tc>
        <w:tc>
          <w:tcPr>
            <w:tcW w:w="910" w:type="dxa"/>
            <w:tcBorders>
              <w:top w:val="single" w:sz="4" w:space="0" w:color="auto"/>
              <w:left w:val="nil"/>
              <w:bottom w:val="single" w:sz="8" w:space="0" w:color="auto"/>
              <w:right w:val="single" w:sz="4" w:space="0" w:color="auto"/>
            </w:tcBorders>
            <w:vAlign w:val="center"/>
            <w:hideMark/>
          </w:tcPr>
          <w:p w14:paraId="5A77E067"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43E8C821"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Medidas de protección al empleo con ocasión de la fase de contención de COVID-19 y de declaración de la emergencia sanitaria.</w:t>
            </w:r>
          </w:p>
        </w:tc>
      </w:tr>
      <w:tr w:rsidR="005E1AC9" w:rsidRPr="0056714C" w14:paraId="73C06F53"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780796A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Circular 22</w:t>
            </w:r>
          </w:p>
        </w:tc>
        <w:tc>
          <w:tcPr>
            <w:tcW w:w="996" w:type="dxa"/>
            <w:tcBorders>
              <w:top w:val="single" w:sz="4" w:space="0" w:color="auto"/>
              <w:left w:val="nil"/>
              <w:bottom w:val="single" w:sz="8" w:space="0" w:color="auto"/>
              <w:right w:val="single" w:sz="4" w:space="0" w:color="auto"/>
            </w:tcBorders>
            <w:noWrap/>
            <w:vAlign w:val="center"/>
            <w:hideMark/>
          </w:tcPr>
          <w:p w14:paraId="562B2D6E"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19 de marzo de 2020</w:t>
            </w:r>
          </w:p>
        </w:tc>
        <w:tc>
          <w:tcPr>
            <w:tcW w:w="910" w:type="dxa"/>
            <w:tcBorders>
              <w:top w:val="single" w:sz="4" w:space="0" w:color="auto"/>
              <w:left w:val="nil"/>
              <w:bottom w:val="single" w:sz="8" w:space="0" w:color="auto"/>
              <w:right w:val="single" w:sz="4" w:space="0" w:color="auto"/>
            </w:tcBorders>
            <w:vAlign w:val="center"/>
            <w:hideMark/>
          </w:tcPr>
          <w:p w14:paraId="517AA79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697CCC8F"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Fiscalización laboral rigurosa a las decisiones laborales de empleadores durante la emergencia sanitaria.</w:t>
            </w:r>
          </w:p>
        </w:tc>
      </w:tr>
      <w:tr w:rsidR="005E1AC9" w:rsidRPr="0056714C" w14:paraId="7A96AE58"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387BBA2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Resolución 803</w:t>
            </w:r>
          </w:p>
        </w:tc>
        <w:tc>
          <w:tcPr>
            <w:tcW w:w="996" w:type="dxa"/>
            <w:tcBorders>
              <w:top w:val="single" w:sz="4" w:space="0" w:color="auto"/>
              <w:left w:val="nil"/>
              <w:bottom w:val="single" w:sz="8" w:space="0" w:color="auto"/>
              <w:right w:val="single" w:sz="4" w:space="0" w:color="auto"/>
            </w:tcBorders>
            <w:noWrap/>
            <w:vAlign w:val="center"/>
            <w:hideMark/>
          </w:tcPr>
          <w:p w14:paraId="7DA0BBA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19 de marzo de 2020</w:t>
            </w:r>
          </w:p>
        </w:tc>
        <w:tc>
          <w:tcPr>
            <w:tcW w:w="910" w:type="dxa"/>
            <w:tcBorders>
              <w:top w:val="single" w:sz="4" w:space="0" w:color="auto"/>
              <w:left w:val="nil"/>
              <w:bottom w:val="single" w:sz="8" w:space="0" w:color="auto"/>
              <w:right w:val="single" w:sz="4" w:space="0" w:color="auto"/>
            </w:tcBorders>
            <w:vAlign w:val="center"/>
            <w:hideMark/>
          </w:tcPr>
          <w:p w14:paraId="1A4B3DC6"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538D9B96"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medio del cual se aplica el oficio del ejercicio de poder preferente.</w:t>
            </w:r>
          </w:p>
        </w:tc>
      </w:tr>
      <w:tr w:rsidR="005E1AC9" w:rsidRPr="0056714C" w14:paraId="2D00CA72"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01AB528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lastRenderedPageBreak/>
              <w:t>Resolución 380</w:t>
            </w:r>
          </w:p>
        </w:tc>
        <w:tc>
          <w:tcPr>
            <w:tcW w:w="996" w:type="dxa"/>
            <w:tcBorders>
              <w:top w:val="single" w:sz="4" w:space="0" w:color="auto"/>
              <w:left w:val="nil"/>
              <w:bottom w:val="single" w:sz="8" w:space="0" w:color="auto"/>
              <w:right w:val="single" w:sz="4" w:space="0" w:color="auto"/>
            </w:tcBorders>
            <w:noWrap/>
            <w:vAlign w:val="center"/>
            <w:hideMark/>
          </w:tcPr>
          <w:p w14:paraId="248A599E"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10 de marzo de 2020</w:t>
            </w:r>
          </w:p>
        </w:tc>
        <w:tc>
          <w:tcPr>
            <w:tcW w:w="910" w:type="dxa"/>
            <w:tcBorders>
              <w:top w:val="single" w:sz="4" w:space="0" w:color="auto"/>
              <w:left w:val="nil"/>
              <w:bottom w:val="single" w:sz="8" w:space="0" w:color="auto"/>
              <w:right w:val="single" w:sz="4" w:space="0" w:color="auto"/>
            </w:tcBorders>
            <w:vAlign w:val="center"/>
            <w:hideMark/>
          </w:tcPr>
          <w:p w14:paraId="6A9CC1F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1AC9063B"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la cual se adoptan medidas preventivas sanitarias en el país, por causa del coronavirus COVID-19 y se dictan otras disposiciones</w:t>
            </w:r>
          </w:p>
        </w:tc>
      </w:tr>
      <w:tr w:rsidR="005E1AC9" w:rsidRPr="0056714C" w14:paraId="13A97FD3"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1263360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 xml:space="preserve"> Decreto 417</w:t>
            </w:r>
          </w:p>
        </w:tc>
        <w:tc>
          <w:tcPr>
            <w:tcW w:w="996" w:type="dxa"/>
            <w:tcBorders>
              <w:top w:val="single" w:sz="4" w:space="0" w:color="auto"/>
              <w:left w:val="nil"/>
              <w:bottom w:val="single" w:sz="8" w:space="0" w:color="auto"/>
              <w:right w:val="single" w:sz="4" w:space="0" w:color="auto"/>
            </w:tcBorders>
            <w:noWrap/>
            <w:vAlign w:val="center"/>
            <w:hideMark/>
          </w:tcPr>
          <w:p w14:paraId="031D8B3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17 de marzo de 2020</w:t>
            </w:r>
          </w:p>
        </w:tc>
        <w:tc>
          <w:tcPr>
            <w:tcW w:w="910" w:type="dxa"/>
            <w:tcBorders>
              <w:top w:val="single" w:sz="4" w:space="0" w:color="auto"/>
              <w:left w:val="nil"/>
              <w:bottom w:val="single" w:sz="8" w:space="0" w:color="auto"/>
              <w:right w:val="single" w:sz="4" w:space="0" w:color="auto"/>
            </w:tcBorders>
            <w:vAlign w:val="center"/>
            <w:hideMark/>
          </w:tcPr>
          <w:p w14:paraId="1F732F9A"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20F5E045"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el cual se declara un estado de Emergencia Económica, Social y Ecológica en todo el territorio nacional.</w:t>
            </w:r>
          </w:p>
        </w:tc>
      </w:tr>
      <w:tr w:rsidR="005E1AC9" w:rsidRPr="0056714C" w14:paraId="025DE51F"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6899837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Decreto 476</w:t>
            </w:r>
          </w:p>
        </w:tc>
        <w:tc>
          <w:tcPr>
            <w:tcW w:w="996" w:type="dxa"/>
            <w:tcBorders>
              <w:top w:val="single" w:sz="4" w:space="0" w:color="auto"/>
              <w:left w:val="nil"/>
              <w:bottom w:val="single" w:sz="8" w:space="0" w:color="auto"/>
              <w:right w:val="single" w:sz="4" w:space="0" w:color="auto"/>
            </w:tcBorders>
            <w:noWrap/>
            <w:vAlign w:val="center"/>
            <w:hideMark/>
          </w:tcPr>
          <w:p w14:paraId="64544BF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25 de marzo de 2020</w:t>
            </w:r>
          </w:p>
        </w:tc>
        <w:tc>
          <w:tcPr>
            <w:tcW w:w="910" w:type="dxa"/>
            <w:tcBorders>
              <w:top w:val="single" w:sz="4" w:space="0" w:color="auto"/>
              <w:left w:val="nil"/>
              <w:bottom w:val="single" w:sz="8" w:space="0" w:color="auto"/>
              <w:right w:val="single" w:sz="4" w:space="0" w:color="auto"/>
            </w:tcBorders>
            <w:vAlign w:val="center"/>
            <w:hideMark/>
          </w:tcPr>
          <w:p w14:paraId="10F2E1E7"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50D123F9"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el cual se dictan medidas tendientes a garantizar la prevención, diagnóstico y tratamiento del COVID-19 y se dictan otras disposiciones, dentro del Estado de Emergencia Económica, Social y Ecológica.</w:t>
            </w:r>
          </w:p>
        </w:tc>
      </w:tr>
      <w:tr w:rsidR="005E1AC9" w:rsidRPr="0056714C" w14:paraId="1831A907"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672B8BA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Decreto 488</w:t>
            </w:r>
          </w:p>
        </w:tc>
        <w:tc>
          <w:tcPr>
            <w:tcW w:w="996" w:type="dxa"/>
            <w:tcBorders>
              <w:top w:val="single" w:sz="4" w:space="0" w:color="auto"/>
              <w:left w:val="nil"/>
              <w:bottom w:val="single" w:sz="8" w:space="0" w:color="auto"/>
              <w:right w:val="single" w:sz="4" w:space="0" w:color="auto"/>
            </w:tcBorders>
            <w:noWrap/>
            <w:vAlign w:val="center"/>
            <w:hideMark/>
          </w:tcPr>
          <w:p w14:paraId="0C9AA5FA"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27 de marzo de 2020</w:t>
            </w:r>
          </w:p>
        </w:tc>
        <w:tc>
          <w:tcPr>
            <w:tcW w:w="910" w:type="dxa"/>
            <w:tcBorders>
              <w:top w:val="single" w:sz="4" w:space="0" w:color="auto"/>
              <w:left w:val="nil"/>
              <w:bottom w:val="single" w:sz="8" w:space="0" w:color="auto"/>
              <w:right w:val="single" w:sz="4" w:space="0" w:color="auto"/>
            </w:tcBorders>
            <w:vAlign w:val="center"/>
            <w:hideMark/>
          </w:tcPr>
          <w:p w14:paraId="23DE136E"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199C31DD"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el cual se dictan medidas de orden laboral, dentro del Estado de Emergencia Económica, Social y Ecológica.</w:t>
            </w:r>
          </w:p>
        </w:tc>
      </w:tr>
      <w:tr w:rsidR="005E1AC9" w:rsidRPr="0056714C" w14:paraId="5E26F1B6"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442E3EC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Decreto 500</w:t>
            </w:r>
          </w:p>
        </w:tc>
        <w:tc>
          <w:tcPr>
            <w:tcW w:w="996" w:type="dxa"/>
            <w:tcBorders>
              <w:top w:val="single" w:sz="4" w:space="0" w:color="auto"/>
              <w:left w:val="nil"/>
              <w:bottom w:val="single" w:sz="8" w:space="0" w:color="auto"/>
              <w:right w:val="single" w:sz="4" w:space="0" w:color="auto"/>
            </w:tcBorders>
            <w:noWrap/>
            <w:vAlign w:val="center"/>
            <w:hideMark/>
          </w:tcPr>
          <w:p w14:paraId="3D2BD60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31 de marzo de 2020</w:t>
            </w:r>
          </w:p>
        </w:tc>
        <w:tc>
          <w:tcPr>
            <w:tcW w:w="910" w:type="dxa"/>
            <w:tcBorders>
              <w:top w:val="single" w:sz="4" w:space="0" w:color="auto"/>
              <w:left w:val="nil"/>
              <w:bottom w:val="single" w:sz="8" w:space="0" w:color="auto"/>
              <w:right w:val="single" w:sz="4" w:space="0" w:color="auto"/>
            </w:tcBorders>
            <w:vAlign w:val="center"/>
            <w:hideMark/>
          </w:tcPr>
          <w:p w14:paraId="55BD993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65AAA273"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el cual se adoptan medidas de orden laboral, relativas a la destinación de los recursos de las cotizaciones a las Administradoras de Riesgos Laborales de carácter público, en el marco del Estado de Emergencia Económica, Social y Ecológica.</w:t>
            </w:r>
          </w:p>
        </w:tc>
      </w:tr>
      <w:tr w:rsidR="005E1AC9" w:rsidRPr="0056714C" w14:paraId="05F323AA"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1713CE7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Circular 27</w:t>
            </w:r>
          </w:p>
        </w:tc>
        <w:tc>
          <w:tcPr>
            <w:tcW w:w="996" w:type="dxa"/>
            <w:tcBorders>
              <w:top w:val="single" w:sz="4" w:space="0" w:color="auto"/>
              <w:left w:val="nil"/>
              <w:bottom w:val="single" w:sz="8" w:space="0" w:color="auto"/>
              <w:right w:val="single" w:sz="4" w:space="0" w:color="auto"/>
            </w:tcBorders>
            <w:noWrap/>
            <w:vAlign w:val="center"/>
            <w:hideMark/>
          </w:tcPr>
          <w:p w14:paraId="6DE3EADD"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29 de marzo de 2020</w:t>
            </w:r>
          </w:p>
        </w:tc>
        <w:tc>
          <w:tcPr>
            <w:tcW w:w="910" w:type="dxa"/>
            <w:tcBorders>
              <w:top w:val="single" w:sz="4" w:space="0" w:color="auto"/>
              <w:left w:val="nil"/>
              <w:bottom w:val="single" w:sz="8" w:space="0" w:color="auto"/>
              <w:right w:val="single" w:sz="4" w:space="0" w:color="auto"/>
            </w:tcBorders>
            <w:vAlign w:val="center"/>
            <w:hideMark/>
          </w:tcPr>
          <w:p w14:paraId="5BB61F5D"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74DE0F05"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 xml:space="preserve"> Prohibición a los empleadores de coaccionar a los trabajadores a tomar licencias no remuneradas.</w:t>
            </w:r>
          </w:p>
        </w:tc>
      </w:tr>
      <w:tr w:rsidR="005E1AC9" w:rsidRPr="0056714C" w14:paraId="7EBDF78C"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5BABD326"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Circular 29</w:t>
            </w:r>
          </w:p>
        </w:tc>
        <w:tc>
          <w:tcPr>
            <w:tcW w:w="996" w:type="dxa"/>
            <w:tcBorders>
              <w:top w:val="single" w:sz="4" w:space="0" w:color="auto"/>
              <w:left w:val="nil"/>
              <w:bottom w:val="single" w:sz="8" w:space="0" w:color="auto"/>
              <w:right w:val="single" w:sz="4" w:space="0" w:color="auto"/>
            </w:tcBorders>
            <w:noWrap/>
            <w:vAlign w:val="center"/>
            <w:hideMark/>
          </w:tcPr>
          <w:p w14:paraId="69D040F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3 de abril de 2020</w:t>
            </w:r>
          </w:p>
        </w:tc>
        <w:tc>
          <w:tcPr>
            <w:tcW w:w="910" w:type="dxa"/>
            <w:tcBorders>
              <w:top w:val="single" w:sz="4" w:space="0" w:color="auto"/>
              <w:left w:val="nil"/>
              <w:bottom w:val="single" w:sz="8" w:space="0" w:color="auto"/>
              <w:right w:val="single" w:sz="4" w:space="0" w:color="auto"/>
            </w:tcBorders>
            <w:vAlign w:val="center"/>
            <w:hideMark/>
          </w:tcPr>
          <w:p w14:paraId="7558BCE9"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6854228A"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Los elementos de protección personal son responsabilidad de las empresas o contratantes ante la presente emergencia por COVID-19. Las Administradoras de Riesgos Laborales apoyarán a los empleadores o contratantes en el suministro de dichos elementos exclusivamente para los trabajadores con exposición directa a COVID-19.</w:t>
            </w:r>
          </w:p>
        </w:tc>
      </w:tr>
      <w:tr w:rsidR="005E1AC9" w:rsidRPr="0056714C" w14:paraId="6EFAE9FB"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58CEB9E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Decreto 538</w:t>
            </w:r>
          </w:p>
        </w:tc>
        <w:tc>
          <w:tcPr>
            <w:tcW w:w="996" w:type="dxa"/>
            <w:tcBorders>
              <w:top w:val="single" w:sz="4" w:space="0" w:color="auto"/>
              <w:left w:val="nil"/>
              <w:bottom w:val="single" w:sz="8" w:space="0" w:color="auto"/>
              <w:right w:val="single" w:sz="4" w:space="0" w:color="auto"/>
            </w:tcBorders>
            <w:noWrap/>
            <w:vAlign w:val="center"/>
            <w:hideMark/>
          </w:tcPr>
          <w:p w14:paraId="0DBDEF0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12 de abril de 2020</w:t>
            </w:r>
          </w:p>
        </w:tc>
        <w:tc>
          <w:tcPr>
            <w:tcW w:w="910" w:type="dxa"/>
            <w:tcBorders>
              <w:top w:val="single" w:sz="4" w:space="0" w:color="auto"/>
              <w:left w:val="nil"/>
              <w:bottom w:val="single" w:sz="8" w:space="0" w:color="auto"/>
              <w:right w:val="single" w:sz="4" w:space="0" w:color="auto"/>
            </w:tcBorders>
            <w:vAlign w:val="center"/>
            <w:hideMark/>
          </w:tcPr>
          <w:p w14:paraId="4A88279A"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64641808"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el cual se adoptan medidas en el sector salud, para contener y mitigar la pandemia de COVID-19 y garantizar la prestación de los servicios de salud, en el marco del Estado de Emergencia Económica, Social y Ecológica.</w:t>
            </w:r>
          </w:p>
        </w:tc>
      </w:tr>
      <w:tr w:rsidR="005E1AC9" w:rsidRPr="0056714C" w14:paraId="0EA6929C"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2AEF44C9"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Circular 33</w:t>
            </w:r>
          </w:p>
        </w:tc>
        <w:tc>
          <w:tcPr>
            <w:tcW w:w="996" w:type="dxa"/>
            <w:tcBorders>
              <w:top w:val="single" w:sz="4" w:space="0" w:color="auto"/>
              <w:left w:val="nil"/>
              <w:bottom w:val="single" w:sz="8" w:space="0" w:color="auto"/>
              <w:right w:val="single" w:sz="4" w:space="0" w:color="auto"/>
            </w:tcBorders>
            <w:noWrap/>
            <w:vAlign w:val="center"/>
            <w:hideMark/>
          </w:tcPr>
          <w:p w14:paraId="382E9D93"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17 de abril de 2020</w:t>
            </w:r>
          </w:p>
        </w:tc>
        <w:tc>
          <w:tcPr>
            <w:tcW w:w="910" w:type="dxa"/>
            <w:tcBorders>
              <w:top w:val="single" w:sz="4" w:space="0" w:color="auto"/>
              <w:left w:val="nil"/>
              <w:bottom w:val="single" w:sz="8" w:space="0" w:color="auto"/>
              <w:right w:val="single" w:sz="4" w:space="0" w:color="auto"/>
            </w:tcBorders>
            <w:vAlign w:val="center"/>
            <w:hideMark/>
          </w:tcPr>
          <w:p w14:paraId="6F5FDFF9"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4C204FEA"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Medidas de protección al empleo fase de mitigación COVID-19.</w:t>
            </w:r>
          </w:p>
        </w:tc>
      </w:tr>
      <w:tr w:rsidR="005E1AC9" w:rsidRPr="0056714C" w14:paraId="401A3EEF"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275332E8"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Circular 34</w:t>
            </w:r>
          </w:p>
        </w:tc>
        <w:tc>
          <w:tcPr>
            <w:tcW w:w="996" w:type="dxa"/>
            <w:tcBorders>
              <w:top w:val="single" w:sz="4" w:space="0" w:color="auto"/>
              <w:left w:val="nil"/>
              <w:bottom w:val="single" w:sz="8" w:space="0" w:color="auto"/>
              <w:right w:val="single" w:sz="4" w:space="0" w:color="auto"/>
            </w:tcBorders>
            <w:noWrap/>
            <w:vAlign w:val="center"/>
            <w:hideMark/>
          </w:tcPr>
          <w:p w14:paraId="3DD4A5A7"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23 de abril de 2020</w:t>
            </w:r>
          </w:p>
        </w:tc>
        <w:tc>
          <w:tcPr>
            <w:tcW w:w="910" w:type="dxa"/>
            <w:tcBorders>
              <w:top w:val="single" w:sz="4" w:space="0" w:color="auto"/>
              <w:left w:val="nil"/>
              <w:bottom w:val="single" w:sz="8" w:space="0" w:color="auto"/>
              <w:right w:val="single" w:sz="4" w:space="0" w:color="auto"/>
            </w:tcBorders>
            <w:vAlign w:val="center"/>
            <w:hideMark/>
          </w:tcPr>
          <w:p w14:paraId="21E3DA6D"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D3F4A82"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Aplicación en el tiempo de los Decretos 488 del 27 de Marzo de 2020 y 500 del 31 de marzo de 2020</w:t>
            </w:r>
          </w:p>
        </w:tc>
      </w:tr>
      <w:tr w:rsidR="005E1AC9" w:rsidRPr="0056714C" w14:paraId="6690DCEB"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49ED2B4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Resolución 666</w:t>
            </w:r>
          </w:p>
        </w:tc>
        <w:tc>
          <w:tcPr>
            <w:tcW w:w="996" w:type="dxa"/>
            <w:tcBorders>
              <w:top w:val="single" w:sz="4" w:space="0" w:color="auto"/>
              <w:left w:val="nil"/>
              <w:bottom w:val="single" w:sz="8" w:space="0" w:color="auto"/>
              <w:right w:val="single" w:sz="4" w:space="0" w:color="auto"/>
            </w:tcBorders>
            <w:noWrap/>
            <w:vAlign w:val="center"/>
            <w:hideMark/>
          </w:tcPr>
          <w:p w14:paraId="2AA1C4BE"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24 de Abril de 2020</w:t>
            </w:r>
          </w:p>
        </w:tc>
        <w:tc>
          <w:tcPr>
            <w:tcW w:w="910" w:type="dxa"/>
            <w:tcBorders>
              <w:top w:val="single" w:sz="4" w:space="0" w:color="auto"/>
              <w:left w:val="nil"/>
              <w:bottom w:val="single" w:sz="8" w:space="0" w:color="auto"/>
              <w:right w:val="single" w:sz="4" w:space="0" w:color="auto"/>
            </w:tcBorders>
            <w:vAlign w:val="center"/>
            <w:hideMark/>
          </w:tcPr>
          <w:p w14:paraId="1B057C3A"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C7B7052"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medio de la cual se adopta el protocolo general de bioseguridad para mitigar, controlar y realizar el adecuado manejo de la pandemia COVID-19.</w:t>
            </w:r>
          </w:p>
        </w:tc>
      </w:tr>
      <w:tr w:rsidR="005E1AC9" w:rsidRPr="0056714C" w14:paraId="76D08573"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5E78091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Resolución 676</w:t>
            </w:r>
          </w:p>
        </w:tc>
        <w:tc>
          <w:tcPr>
            <w:tcW w:w="996" w:type="dxa"/>
            <w:tcBorders>
              <w:top w:val="single" w:sz="4" w:space="0" w:color="auto"/>
              <w:left w:val="nil"/>
              <w:bottom w:val="single" w:sz="8" w:space="0" w:color="auto"/>
              <w:right w:val="single" w:sz="4" w:space="0" w:color="auto"/>
            </w:tcBorders>
            <w:noWrap/>
            <w:vAlign w:val="center"/>
            <w:hideMark/>
          </w:tcPr>
          <w:p w14:paraId="3E02DDBA"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24 de abril de 2020</w:t>
            </w:r>
          </w:p>
        </w:tc>
        <w:tc>
          <w:tcPr>
            <w:tcW w:w="910" w:type="dxa"/>
            <w:tcBorders>
              <w:top w:val="single" w:sz="4" w:space="0" w:color="auto"/>
              <w:left w:val="nil"/>
              <w:bottom w:val="single" w:sz="8" w:space="0" w:color="auto"/>
              <w:right w:val="single" w:sz="4" w:space="0" w:color="auto"/>
            </w:tcBorders>
            <w:vAlign w:val="center"/>
            <w:hideMark/>
          </w:tcPr>
          <w:p w14:paraId="0F00FEE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43F2DE5"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el cual se establece el sistema de información para el reporte y seguimiento en salud a las personas afectadas COVID-19.</w:t>
            </w:r>
          </w:p>
        </w:tc>
      </w:tr>
      <w:tr w:rsidR="005E1AC9" w:rsidRPr="0056714C" w14:paraId="25AF57D7"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389C961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Circular 30</w:t>
            </w:r>
          </w:p>
        </w:tc>
        <w:tc>
          <w:tcPr>
            <w:tcW w:w="996" w:type="dxa"/>
            <w:tcBorders>
              <w:top w:val="single" w:sz="4" w:space="0" w:color="auto"/>
              <w:left w:val="nil"/>
              <w:bottom w:val="single" w:sz="8" w:space="0" w:color="auto"/>
              <w:right w:val="single" w:sz="4" w:space="0" w:color="auto"/>
            </w:tcBorders>
            <w:noWrap/>
            <w:vAlign w:val="center"/>
            <w:hideMark/>
          </w:tcPr>
          <w:p w14:paraId="6A37FB26"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8 de mayo de 2020</w:t>
            </w:r>
          </w:p>
        </w:tc>
        <w:tc>
          <w:tcPr>
            <w:tcW w:w="910" w:type="dxa"/>
            <w:tcBorders>
              <w:top w:val="single" w:sz="4" w:space="0" w:color="auto"/>
              <w:left w:val="nil"/>
              <w:bottom w:val="single" w:sz="8" w:space="0" w:color="auto"/>
              <w:right w:val="single" w:sz="4" w:space="0" w:color="auto"/>
            </w:tcBorders>
            <w:vAlign w:val="center"/>
            <w:hideMark/>
          </w:tcPr>
          <w:p w14:paraId="00AAE37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6E5B722"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Aclaraciones sobre el Trabajo Remoto en mayores de 60 años.</w:t>
            </w:r>
          </w:p>
        </w:tc>
      </w:tr>
      <w:tr w:rsidR="005E1AC9" w:rsidRPr="0056714C" w14:paraId="198A427E"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52C992C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Decreto 676</w:t>
            </w:r>
          </w:p>
        </w:tc>
        <w:tc>
          <w:tcPr>
            <w:tcW w:w="996" w:type="dxa"/>
            <w:tcBorders>
              <w:top w:val="single" w:sz="4" w:space="0" w:color="auto"/>
              <w:left w:val="nil"/>
              <w:bottom w:val="single" w:sz="8" w:space="0" w:color="auto"/>
              <w:right w:val="single" w:sz="4" w:space="0" w:color="auto"/>
            </w:tcBorders>
            <w:noWrap/>
            <w:vAlign w:val="center"/>
            <w:hideMark/>
          </w:tcPr>
          <w:p w14:paraId="1A115EB9"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19 de mayo de 2020</w:t>
            </w:r>
          </w:p>
        </w:tc>
        <w:tc>
          <w:tcPr>
            <w:tcW w:w="910" w:type="dxa"/>
            <w:tcBorders>
              <w:top w:val="single" w:sz="4" w:space="0" w:color="auto"/>
              <w:left w:val="nil"/>
              <w:bottom w:val="single" w:sz="8" w:space="0" w:color="auto"/>
              <w:right w:val="single" w:sz="4" w:space="0" w:color="auto"/>
            </w:tcBorders>
            <w:vAlign w:val="center"/>
            <w:hideMark/>
          </w:tcPr>
          <w:p w14:paraId="276BA50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67A7558F"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el cual se incorpora una enfermedad directa a la tabla de enfermedades laborales y se dictan otras disposiciones.</w:t>
            </w:r>
          </w:p>
        </w:tc>
      </w:tr>
      <w:tr w:rsidR="005E1AC9" w:rsidRPr="0056714C" w14:paraId="7C87B4EB"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682592B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lastRenderedPageBreak/>
              <w:t>Circular 41</w:t>
            </w:r>
          </w:p>
        </w:tc>
        <w:tc>
          <w:tcPr>
            <w:tcW w:w="996" w:type="dxa"/>
            <w:tcBorders>
              <w:top w:val="single" w:sz="4" w:space="0" w:color="auto"/>
              <w:left w:val="nil"/>
              <w:bottom w:val="single" w:sz="8" w:space="0" w:color="auto"/>
              <w:right w:val="single" w:sz="4" w:space="0" w:color="auto"/>
            </w:tcBorders>
            <w:noWrap/>
            <w:vAlign w:val="center"/>
            <w:hideMark/>
          </w:tcPr>
          <w:p w14:paraId="047995FA"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 de junio de 2020</w:t>
            </w:r>
          </w:p>
        </w:tc>
        <w:tc>
          <w:tcPr>
            <w:tcW w:w="910" w:type="dxa"/>
            <w:tcBorders>
              <w:top w:val="single" w:sz="4" w:space="0" w:color="auto"/>
              <w:left w:val="nil"/>
              <w:bottom w:val="single" w:sz="8" w:space="0" w:color="auto"/>
              <w:right w:val="single" w:sz="4" w:space="0" w:color="auto"/>
            </w:tcBorders>
            <w:vAlign w:val="center"/>
            <w:hideMark/>
          </w:tcPr>
          <w:p w14:paraId="477B4D18"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6049712D"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Lineamientos Trabajo en Casa.</w:t>
            </w:r>
          </w:p>
        </w:tc>
      </w:tr>
      <w:tr w:rsidR="005E1AC9" w:rsidRPr="0056714C" w14:paraId="0D086EB0"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7D3498F3"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Decreto 770</w:t>
            </w:r>
          </w:p>
        </w:tc>
        <w:tc>
          <w:tcPr>
            <w:tcW w:w="996" w:type="dxa"/>
            <w:tcBorders>
              <w:top w:val="single" w:sz="4" w:space="0" w:color="auto"/>
              <w:left w:val="nil"/>
              <w:bottom w:val="single" w:sz="8" w:space="0" w:color="auto"/>
              <w:right w:val="single" w:sz="4" w:space="0" w:color="auto"/>
            </w:tcBorders>
            <w:noWrap/>
            <w:vAlign w:val="center"/>
            <w:hideMark/>
          </w:tcPr>
          <w:p w14:paraId="65DC8C99"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3 de junio de 2020</w:t>
            </w:r>
          </w:p>
        </w:tc>
        <w:tc>
          <w:tcPr>
            <w:tcW w:w="910" w:type="dxa"/>
            <w:tcBorders>
              <w:top w:val="single" w:sz="4" w:space="0" w:color="auto"/>
              <w:left w:val="nil"/>
              <w:bottom w:val="single" w:sz="8" w:space="0" w:color="auto"/>
              <w:right w:val="single" w:sz="4" w:space="0" w:color="auto"/>
            </w:tcBorders>
            <w:vAlign w:val="center"/>
            <w:hideMark/>
          </w:tcPr>
          <w:p w14:paraId="590AC031"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0C7C0640"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 xml:space="preserve">Por medio del cual se adopta una medida de protección al cesante, se adoptan medidas alternativas respecto a la jornada de trabajo, se adopta una alternativa para el primer pago de la prima de servicios, se crea el Programa de Apoyo para el Pago de la Prima de Servicios (PAP), y se crea el Programa de Auxilio a los Trabajadores en Suspensión Contractual, en el marco de la Emergencia Económica, Social y Ecológica declarada mediante el Decreto 637 de 2020. </w:t>
            </w:r>
          </w:p>
        </w:tc>
      </w:tr>
      <w:tr w:rsidR="005E1AC9" w:rsidRPr="0056714C" w14:paraId="09C14BBE"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178B1A93"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Decreto 771</w:t>
            </w:r>
          </w:p>
        </w:tc>
        <w:tc>
          <w:tcPr>
            <w:tcW w:w="996" w:type="dxa"/>
            <w:tcBorders>
              <w:top w:val="single" w:sz="4" w:space="0" w:color="auto"/>
              <w:left w:val="nil"/>
              <w:bottom w:val="single" w:sz="8" w:space="0" w:color="auto"/>
              <w:right w:val="single" w:sz="4" w:space="0" w:color="auto"/>
            </w:tcBorders>
            <w:noWrap/>
            <w:vAlign w:val="center"/>
            <w:hideMark/>
          </w:tcPr>
          <w:p w14:paraId="4E873B9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3 de junio de 2020</w:t>
            </w:r>
          </w:p>
        </w:tc>
        <w:tc>
          <w:tcPr>
            <w:tcW w:w="910" w:type="dxa"/>
            <w:tcBorders>
              <w:top w:val="single" w:sz="4" w:space="0" w:color="auto"/>
              <w:left w:val="nil"/>
              <w:bottom w:val="single" w:sz="8" w:space="0" w:color="auto"/>
              <w:right w:val="single" w:sz="4" w:space="0" w:color="auto"/>
            </w:tcBorders>
            <w:vAlign w:val="center"/>
            <w:hideMark/>
          </w:tcPr>
          <w:p w14:paraId="3504EC1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18E0F91B"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el cual se dispone una medida para garantizar el acceso a servicios de conectividad en el marco del Estado de Emergencia Económica, Social y Ecológica en todo el territorio nacional</w:t>
            </w:r>
          </w:p>
        </w:tc>
      </w:tr>
      <w:tr w:rsidR="005E1AC9" w:rsidRPr="0056714C" w14:paraId="5F44C64D"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57835DB6"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Decreto 800</w:t>
            </w:r>
          </w:p>
        </w:tc>
        <w:tc>
          <w:tcPr>
            <w:tcW w:w="996" w:type="dxa"/>
            <w:tcBorders>
              <w:top w:val="single" w:sz="4" w:space="0" w:color="auto"/>
              <w:left w:val="nil"/>
              <w:bottom w:val="single" w:sz="8" w:space="0" w:color="auto"/>
              <w:right w:val="single" w:sz="4" w:space="0" w:color="auto"/>
            </w:tcBorders>
            <w:noWrap/>
            <w:vAlign w:val="center"/>
            <w:hideMark/>
          </w:tcPr>
          <w:p w14:paraId="65AEF6F7"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4 de junio de 2020</w:t>
            </w:r>
          </w:p>
        </w:tc>
        <w:tc>
          <w:tcPr>
            <w:tcW w:w="910" w:type="dxa"/>
            <w:tcBorders>
              <w:top w:val="single" w:sz="4" w:space="0" w:color="auto"/>
              <w:left w:val="nil"/>
              <w:bottom w:val="single" w:sz="8" w:space="0" w:color="auto"/>
              <w:right w:val="single" w:sz="4" w:space="0" w:color="auto"/>
            </w:tcBorders>
            <w:vAlign w:val="center"/>
            <w:hideMark/>
          </w:tcPr>
          <w:p w14:paraId="0445587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7360AFCA"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el cual se adoptan medidas para el flujo de recursos en el Sistema General de Seguridad Social en Salud y mantener la afiliación al mismo de quienes han perdido la capacidad de pago, en el marco del Estado de Emergencia Económica, Social y Ecológica.</w:t>
            </w:r>
          </w:p>
        </w:tc>
      </w:tr>
      <w:tr w:rsidR="005E1AC9" w:rsidRPr="0056714C" w14:paraId="4CD085DA"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6C7863C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Decreto 801</w:t>
            </w:r>
          </w:p>
        </w:tc>
        <w:tc>
          <w:tcPr>
            <w:tcW w:w="996" w:type="dxa"/>
            <w:tcBorders>
              <w:top w:val="single" w:sz="4" w:space="0" w:color="auto"/>
              <w:left w:val="nil"/>
              <w:bottom w:val="single" w:sz="8" w:space="0" w:color="auto"/>
              <w:right w:val="single" w:sz="4" w:space="0" w:color="auto"/>
            </w:tcBorders>
            <w:noWrap/>
            <w:vAlign w:val="center"/>
            <w:hideMark/>
          </w:tcPr>
          <w:p w14:paraId="61994B3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4 de junio de 2020</w:t>
            </w:r>
          </w:p>
        </w:tc>
        <w:tc>
          <w:tcPr>
            <w:tcW w:w="910" w:type="dxa"/>
            <w:tcBorders>
              <w:top w:val="single" w:sz="4" w:space="0" w:color="auto"/>
              <w:left w:val="nil"/>
              <w:bottom w:val="single" w:sz="8" w:space="0" w:color="auto"/>
              <w:right w:val="single" w:sz="4" w:space="0" w:color="auto"/>
            </w:tcBorders>
            <w:vAlign w:val="center"/>
            <w:hideMark/>
          </w:tcPr>
          <w:p w14:paraId="50E69F18"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A724512"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medio del cual se crea el auxilio económico a la población cesante, en el marco del Estado de Emergencia Económica, Social y Ecológica</w:t>
            </w:r>
          </w:p>
        </w:tc>
      </w:tr>
      <w:tr w:rsidR="005E1AC9" w:rsidRPr="0056714C" w14:paraId="67D73D12"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76ABCC8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Decreto 803</w:t>
            </w:r>
          </w:p>
        </w:tc>
        <w:tc>
          <w:tcPr>
            <w:tcW w:w="996" w:type="dxa"/>
            <w:tcBorders>
              <w:top w:val="single" w:sz="4" w:space="0" w:color="auto"/>
              <w:left w:val="nil"/>
              <w:bottom w:val="single" w:sz="8" w:space="0" w:color="auto"/>
              <w:right w:val="single" w:sz="4" w:space="0" w:color="auto"/>
            </w:tcBorders>
            <w:noWrap/>
            <w:vAlign w:val="center"/>
            <w:hideMark/>
          </w:tcPr>
          <w:p w14:paraId="37D1D95E"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4 de junio de 2020</w:t>
            </w:r>
          </w:p>
        </w:tc>
        <w:tc>
          <w:tcPr>
            <w:tcW w:w="910" w:type="dxa"/>
            <w:tcBorders>
              <w:top w:val="single" w:sz="4" w:space="0" w:color="auto"/>
              <w:left w:val="nil"/>
              <w:bottom w:val="single" w:sz="8" w:space="0" w:color="auto"/>
              <w:right w:val="single" w:sz="4" w:space="0" w:color="auto"/>
            </w:tcBorders>
            <w:vAlign w:val="center"/>
            <w:hideMark/>
          </w:tcPr>
          <w:p w14:paraId="088CB6E8"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195187E6"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medio del cual se crea el Programa de Apoyo para el Pago de la Prima de Servicios - PAP para el sector agropecuario, en el marco de la Emergencia Sanitaria ocasionada por el Coronavirus COVID-19.</w:t>
            </w:r>
          </w:p>
        </w:tc>
      </w:tr>
      <w:tr w:rsidR="005E1AC9" w:rsidRPr="0056714C" w14:paraId="62436B9D"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474ED66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Decreto 1109</w:t>
            </w:r>
          </w:p>
        </w:tc>
        <w:tc>
          <w:tcPr>
            <w:tcW w:w="996" w:type="dxa"/>
            <w:tcBorders>
              <w:top w:val="single" w:sz="4" w:space="0" w:color="auto"/>
              <w:left w:val="nil"/>
              <w:bottom w:val="single" w:sz="8" w:space="0" w:color="auto"/>
              <w:right w:val="single" w:sz="4" w:space="0" w:color="auto"/>
            </w:tcBorders>
            <w:noWrap/>
            <w:vAlign w:val="center"/>
            <w:hideMark/>
          </w:tcPr>
          <w:p w14:paraId="3684C2E1"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10 de Agosto de 2020</w:t>
            </w:r>
          </w:p>
        </w:tc>
        <w:tc>
          <w:tcPr>
            <w:tcW w:w="910" w:type="dxa"/>
            <w:tcBorders>
              <w:top w:val="single" w:sz="4" w:space="0" w:color="auto"/>
              <w:left w:val="nil"/>
              <w:bottom w:val="single" w:sz="8" w:space="0" w:color="auto"/>
              <w:right w:val="single" w:sz="4" w:space="0" w:color="auto"/>
            </w:tcBorders>
            <w:vAlign w:val="center"/>
            <w:hideMark/>
          </w:tcPr>
          <w:p w14:paraId="1E34FCD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71D3B7E9"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Por el cual se crea el Sistema General de Seguridad Social en Salud - SGSSS, el Programa de Pruebas, Rastreo y Aislamiento Selectivo Sostenible - PRASS para el seguimiento de casos y contactos del nuevo Coronavirus - COVID-19 y se dictan otras disposiciones</w:t>
            </w:r>
          </w:p>
        </w:tc>
      </w:tr>
    </w:tbl>
    <w:p w14:paraId="4F845D8C" w14:textId="77777777" w:rsidR="005E1AC9" w:rsidRPr="0056714C" w:rsidRDefault="005E1AC9" w:rsidP="005E1AC9">
      <w:pPr>
        <w:rPr>
          <w:rFonts w:ascii="Arial" w:hAnsi="Arial" w:cs="Arial"/>
          <w:b/>
          <w:bCs/>
        </w:rPr>
      </w:pPr>
    </w:p>
    <w:tbl>
      <w:tblPr>
        <w:tblW w:w="9346" w:type="dxa"/>
        <w:tblCellMar>
          <w:left w:w="70" w:type="dxa"/>
          <w:right w:w="70" w:type="dxa"/>
        </w:tblCellMar>
        <w:tblLook w:val="04A0" w:firstRow="1" w:lastRow="0" w:firstColumn="1" w:lastColumn="0" w:noHBand="0" w:noVBand="1"/>
      </w:tblPr>
      <w:tblGrid>
        <w:gridCol w:w="495"/>
        <w:gridCol w:w="1078"/>
        <w:gridCol w:w="7773"/>
      </w:tblGrid>
      <w:tr w:rsidR="005E1AC9" w:rsidRPr="0056714C" w14:paraId="04DEE075" w14:textId="77777777" w:rsidTr="00CE7714">
        <w:trPr>
          <w:trHeight w:val="300"/>
        </w:trPr>
        <w:tc>
          <w:tcPr>
            <w:tcW w:w="9346" w:type="dxa"/>
            <w:gridSpan w:val="3"/>
            <w:tcBorders>
              <w:top w:val="single" w:sz="8" w:space="0" w:color="auto"/>
              <w:left w:val="single" w:sz="8" w:space="0" w:color="auto"/>
              <w:bottom w:val="single" w:sz="8" w:space="0" w:color="auto"/>
              <w:right w:val="single" w:sz="8" w:space="0" w:color="000000"/>
            </w:tcBorders>
            <w:shd w:val="clear" w:color="000000" w:fill="00297A"/>
            <w:vAlign w:val="center"/>
          </w:tcPr>
          <w:p w14:paraId="240592D6"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NORMATIVIDAD COMPLEMENTARIA O DE REFERENCIA</w:t>
            </w:r>
          </w:p>
        </w:tc>
      </w:tr>
      <w:tr w:rsidR="005E1AC9" w:rsidRPr="0056714C" w14:paraId="6DCCBAB1" w14:textId="77777777" w:rsidTr="00CE7714">
        <w:trPr>
          <w:trHeight w:val="300"/>
        </w:trPr>
        <w:tc>
          <w:tcPr>
            <w:tcW w:w="9346" w:type="dxa"/>
            <w:gridSpan w:val="3"/>
            <w:tcBorders>
              <w:top w:val="single" w:sz="8" w:space="0" w:color="auto"/>
              <w:left w:val="single" w:sz="8" w:space="0" w:color="auto"/>
              <w:bottom w:val="single" w:sz="8" w:space="0" w:color="auto"/>
              <w:right w:val="single" w:sz="8" w:space="0" w:color="000000"/>
            </w:tcBorders>
            <w:shd w:val="clear" w:color="000000" w:fill="BFBFBF"/>
            <w:vAlign w:val="center"/>
          </w:tcPr>
          <w:p w14:paraId="75558B45"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NTC - NORMAS TECNICAS COLOMBIANAS</w:t>
            </w:r>
          </w:p>
        </w:tc>
      </w:tr>
      <w:tr w:rsidR="005E1AC9" w:rsidRPr="0056714C" w14:paraId="7C42227B" w14:textId="77777777" w:rsidTr="00CE7714">
        <w:trPr>
          <w:trHeight w:val="300"/>
        </w:trPr>
        <w:tc>
          <w:tcPr>
            <w:tcW w:w="495" w:type="dxa"/>
            <w:tcBorders>
              <w:top w:val="nil"/>
              <w:left w:val="single" w:sz="8" w:space="0" w:color="auto"/>
              <w:bottom w:val="nil"/>
              <w:right w:val="single" w:sz="4" w:space="0" w:color="auto"/>
            </w:tcBorders>
            <w:shd w:val="clear" w:color="000000" w:fill="BFBFBF"/>
            <w:vAlign w:val="center"/>
            <w:hideMark/>
          </w:tcPr>
          <w:p w14:paraId="62231667"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No.</w:t>
            </w:r>
          </w:p>
        </w:tc>
        <w:tc>
          <w:tcPr>
            <w:tcW w:w="1078" w:type="dxa"/>
            <w:tcBorders>
              <w:top w:val="single" w:sz="8" w:space="0" w:color="auto"/>
              <w:left w:val="nil"/>
              <w:bottom w:val="single" w:sz="8" w:space="0" w:color="auto"/>
              <w:right w:val="single" w:sz="4" w:space="0" w:color="000000"/>
            </w:tcBorders>
            <w:shd w:val="clear" w:color="000000" w:fill="BFBFBF"/>
            <w:vAlign w:val="center"/>
            <w:hideMark/>
          </w:tcPr>
          <w:p w14:paraId="771F623A"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NORMA</w:t>
            </w:r>
          </w:p>
        </w:tc>
        <w:tc>
          <w:tcPr>
            <w:tcW w:w="7773" w:type="dxa"/>
            <w:tcBorders>
              <w:top w:val="single" w:sz="8" w:space="0" w:color="auto"/>
              <w:left w:val="nil"/>
              <w:bottom w:val="nil"/>
              <w:right w:val="single" w:sz="8" w:space="0" w:color="000000"/>
            </w:tcBorders>
            <w:shd w:val="clear" w:color="000000" w:fill="BFBFBF"/>
            <w:vAlign w:val="center"/>
            <w:hideMark/>
          </w:tcPr>
          <w:p w14:paraId="0A085218"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ASUNTO</w:t>
            </w:r>
          </w:p>
        </w:tc>
      </w:tr>
      <w:tr w:rsidR="005E1AC9" w:rsidRPr="0056714C" w14:paraId="540D57D0" w14:textId="77777777" w:rsidTr="00CE7714">
        <w:trPr>
          <w:trHeight w:val="630"/>
        </w:trPr>
        <w:tc>
          <w:tcPr>
            <w:tcW w:w="495" w:type="dxa"/>
            <w:tcBorders>
              <w:top w:val="single" w:sz="8" w:space="0" w:color="auto"/>
              <w:left w:val="single" w:sz="8" w:space="0" w:color="auto"/>
              <w:bottom w:val="single" w:sz="4" w:space="0" w:color="auto"/>
              <w:right w:val="single" w:sz="4" w:space="0" w:color="auto"/>
            </w:tcBorders>
            <w:noWrap/>
            <w:vAlign w:val="center"/>
            <w:hideMark/>
          </w:tcPr>
          <w:p w14:paraId="1031B8A1"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w:t>
            </w:r>
          </w:p>
        </w:tc>
        <w:tc>
          <w:tcPr>
            <w:tcW w:w="1078" w:type="dxa"/>
            <w:tcBorders>
              <w:top w:val="single" w:sz="8" w:space="0" w:color="auto"/>
              <w:left w:val="nil"/>
              <w:bottom w:val="single" w:sz="4" w:space="0" w:color="auto"/>
              <w:right w:val="single" w:sz="4" w:space="0" w:color="auto"/>
            </w:tcBorders>
            <w:noWrap/>
            <w:vAlign w:val="center"/>
            <w:hideMark/>
          </w:tcPr>
          <w:p w14:paraId="5E84BA59"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1410</w:t>
            </w:r>
          </w:p>
        </w:tc>
        <w:tc>
          <w:tcPr>
            <w:tcW w:w="7773" w:type="dxa"/>
            <w:tcBorders>
              <w:top w:val="single" w:sz="8" w:space="0" w:color="auto"/>
              <w:left w:val="nil"/>
              <w:bottom w:val="single" w:sz="4" w:space="0" w:color="auto"/>
              <w:right w:val="single" w:sz="8" w:space="0" w:color="000000"/>
            </w:tcBorders>
            <w:noWrap/>
            <w:vAlign w:val="center"/>
            <w:hideMark/>
          </w:tcPr>
          <w:p w14:paraId="24EDDB93"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Símbolos Gráficos de Señalización</w:t>
            </w:r>
          </w:p>
        </w:tc>
      </w:tr>
      <w:tr w:rsidR="005E1AC9" w:rsidRPr="0056714C" w14:paraId="2D63A106"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1EEEB65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w:t>
            </w:r>
          </w:p>
        </w:tc>
        <w:tc>
          <w:tcPr>
            <w:tcW w:w="1078" w:type="dxa"/>
            <w:tcBorders>
              <w:top w:val="single" w:sz="4" w:space="0" w:color="auto"/>
              <w:left w:val="nil"/>
              <w:bottom w:val="single" w:sz="4" w:space="0" w:color="auto"/>
              <w:right w:val="single" w:sz="4" w:space="0" w:color="auto"/>
            </w:tcBorders>
            <w:noWrap/>
            <w:vAlign w:val="center"/>
            <w:hideMark/>
          </w:tcPr>
          <w:p w14:paraId="46D69B3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1478</w:t>
            </w:r>
          </w:p>
        </w:tc>
        <w:tc>
          <w:tcPr>
            <w:tcW w:w="7773" w:type="dxa"/>
            <w:tcBorders>
              <w:top w:val="single" w:sz="4" w:space="0" w:color="auto"/>
              <w:left w:val="nil"/>
              <w:bottom w:val="single" w:sz="4" w:space="0" w:color="auto"/>
              <w:right w:val="single" w:sz="8" w:space="0" w:color="000000"/>
            </w:tcBorders>
            <w:noWrap/>
            <w:vAlign w:val="center"/>
            <w:hideMark/>
          </w:tcPr>
          <w:p w14:paraId="320CBAB6"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Material de seguridad y lucha contra incendios. Terminología</w:t>
            </w:r>
          </w:p>
        </w:tc>
      </w:tr>
      <w:tr w:rsidR="005E1AC9" w:rsidRPr="0056714C" w14:paraId="22740954"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622532E7"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3</w:t>
            </w:r>
          </w:p>
        </w:tc>
        <w:tc>
          <w:tcPr>
            <w:tcW w:w="1078" w:type="dxa"/>
            <w:tcBorders>
              <w:top w:val="single" w:sz="4" w:space="0" w:color="auto"/>
              <w:left w:val="nil"/>
              <w:bottom w:val="single" w:sz="4" w:space="0" w:color="auto"/>
              <w:right w:val="single" w:sz="4" w:space="0" w:color="auto"/>
            </w:tcBorders>
            <w:noWrap/>
            <w:vAlign w:val="center"/>
            <w:hideMark/>
          </w:tcPr>
          <w:p w14:paraId="481EABF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1461</w:t>
            </w:r>
          </w:p>
        </w:tc>
        <w:tc>
          <w:tcPr>
            <w:tcW w:w="7773" w:type="dxa"/>
            <w:tcBorders>
              <w:top w:val="single" w:sz="4" w:space="0" w:color="auto"/>
              <w:left w:val="nil"/>
              <w:bottom w:val="single" w:sz="4" w:space="0" w:color="auto"/>
              <w:right w:val="single" w:sz="8" w:space="0" w:color="000000"/>
            </w:tcBorders>
            <w:noWrap/>
            <w:vAlign w:val="center"/>
            <w:hideMark/>
          </w:tcPr>
          <w:p w14:paraId="5BB74F8F"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Colores y Señales de Seguridad.</w:t>
            </w:r>
          </w:p>
        </w:tc>
      </w:tr>
      <w:tr w:rsidR="005E1AC9" w:rsidRPr="0056714C" w14:paraId="1F0E8933"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58968FF7"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4</w:t>
            </w:r>
          </w:p>
        </w:tc>
        <w:tc>
          <w:tcPr>
            <w:tcW w:w="1078" w:type="dxa"/>
            <w:tcBorders>
              <w:top w:val="single" w:sz="4" w:space="0" w:color="auto"/>
              <w:left w:val="nil"/>
              <w:bottom w:val="single" w:sz="4" w:space="0" w:color="auto"/>
              <w:right w:val="single" w:sz="4" w:space="0" w:color="auto"/>
            </w:tcBorders>
            <w:noWrap/>
            <w:vAlign w:val="center"/>
            <w:hideMark/>
          </w:tcPr>
          <w:p w14:paraId="231DD64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1867</w:t>
            </w:r>
          </w:p>
        </w:tc>
        <w:tc>
          <w:tcPr>
            <w:tcW w:w="7773" w:type="dxa"/>
            <w:tcBorders>
              <w:top w:val="single" w:sz="4" w:space="0" w:color="auto"/>
              <w:left w:val="nil"/>
              <w:bottom w:val="single" w:sz="4" w:space="0" w:color="auto"/>
              <w:right w:val="single" w:sz="8" w:space="0" w:color="000000"/>
            </w:tcBorders>
            <w:noWrap/>
            <w:vAlign w:val="center"/>
            <w:hideMark/>
          </w:tcPr>
          <w:p w14:paraId="4AB1B8E2"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Sistema de Señales Contra Incendio.</w:t>
            </w:r>
          </w:p>
        </w:tc>
      </w:tr>
      <w:tr w:rsidR="005E1AC9" w:rsidRPr="0056714C" w14:paraId="1136123F"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0BB22DDE"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5</w:t>
            </w:r>
          </w:p>
        </w:tc>
        <w:tc>
          <w:tcPr>
            <w:tcW w:w="1078" w:type="dxa"/>
            <w:tcBorders>
              <w:top w:val="single" w:sz="4" w:space="0" w:color="auto"/>
              <w:left w:val="nil"/>
              <w:bottom w:val="single" w:sz="4" w:space="0" w:color="auto"/>
              <w:right w:val="single" w:sz="4" w:space="0" w:color="auto"/>
            </w:tcBorders>
            <w:noWrap/>
            <w:vAlign w:val="center"/>
            <w:hideMark/>
          </w:tcPr>
          <w:p w14:paraId="4D9643F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1910</w:t>
            </w:r>
          </w:p>
        </w:tc>
        <w:tc>
          <w:tcPr>
            <w:tcW w:w="7773" w:type="dxa"/>
            <w:tcBorders>
              <w:top w:val="single" w:sz="4" w:space="0" w:color="auto"/>
              <w:left w:val="nil"/>
              <w:bottom w:val="single" w:sz="4" w:space="0" w:color="auto"/>
              <w:right w:val="single" w:sz="8" w:space="0" w:color="000000"/>
            </w:tcBorders>
            <w:noWrap/>
            <w:vAlign w:val="center"/>
            <w:hideMark/>
          </w:tcPr>
          <w:p w14:paraId="18B92110"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Extintores de incendio, selección, distribución, uso y mantenimiento.</w:t>
            </w:r>
          </w:p>
        </w:tc>
      </w:tr>
      <w:tr w:rsidR="005E1AC9" w:rsidRPr="0056714C" w14:paraId="68C6D92F"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6266AD89"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lastRenderedPageBreak/>
              <w:t>6</w:t>
            </w:r>
          </w:p>
        </w:tc>
        <w:tc>
          <w:tcPr>
            <w:tcW w:w="1078" w:type="dxa"/>
            <w:tcBorders>
              <w:top w:val="single" w:sz="4" w:space="0" w:color="auto"/>
              <w:left w:val="nil"/>
              <w:bottom w:val="single" w:sz="4" w:space="0" w:color="auto"/>
              <w:right w:val="single" w:sz="4" w:space="0" w:color="auto"/>
            </w:tcBorders>
            <w:noWrap/>
            <w:vAlign w:val="center"/>
            <w:hideMark/>
          </w:tcPr>
          <w:p w14:paraId="181C58E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1916</w:t>
            </w:r>
          </w:p>
        </w:tc>
        <w:tc>
          <w:tcPr>
            <w:tcW w:w="7773" w:type="dxa"/>
            <w:tcBorders>
              <w:top w:val="single" w:sz="4" w:space="0" w:color="auto"/>
              <w:left w:val="nil"/>
              <w:bottom w:val="single" w:sz="4" w:space="0" w:color="auto"/>
              <w:right w:val="single" w:sz="8" w:space="0" w:color="000000"/>
            </w:tcBorders>
            <w:noWrap/>
            <w:vAlign w:val="center"/>
            <w:hideMark/>
          </w:tcPr>
          <w:p w14:paraId="128A9019"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Extintores de fuego. Clasificación y ensayo</w:t>
            </w:r>
          </w:p>
        </w:tc>
      </w:tr>
      <w:tr w:rsidR="005E1AC9" w:rsidRPr="0056714C" w14:paraId="75FEBFE1"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2F86D291"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7</w:t>
            </w:r>
          </w:p>
        </w:tc>
        <w:tc>
          <w:tcPr>
            <w:tcW w:w="1078" w:type="dxa"/>
            <w:tcBorders>
              <w:top w:val="single" w:sz="4" w:space="0" w:color="auto"/>
              <w:left w:val="nil"/>
              <w:bottom w:val="single" w:sz="4" w:space="0" w:color="auto"/>
              <w:right w:val="single" w:sz="4" w:space="0" w:color="auto"/>
            </w:tcBorders>
            <w:noWrap/>
            <w:vAlign w:val="center"/>
            <w:hideMark/>
          </w:tcPr>
          <w:p w14:paraId="6248CD21"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1931</w:t>
            </w:r>
          </w:p>
        </w:tc>
        <w:tc>
          <w:tcPr>
            <w:tcW w:w="7773" w:type="dxa"/>
            <w:tcBorders>
              <w:top w:val="single" w:sz="4" w:space="0" w:color="auto"/>
              <w:left w:val="nil"/>
              <w:bottom w:val="single" w:sz="4" w:space="0" w:color="auto"/>
              <w:right w:val="single" w:sz="8" w:space="0" w:color="000000"/>
            </w:tcBorders>
            <w:noWrap/>
            <w:vAlign w:val="center"/>
            <w:hideMark/>
          </w:tcPr>
          <w:p w14:paraId="1DF25DA2"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Higiene y Seguridad. Seguridad Contra Incendios. Señales</w:t>
            </w:r>
          </w:p>
        </w:tc>
      </w:tr>
      <w:tr w:rsidR="005E1AC9" w:rsidRPr="0056714C" w14:paraId="3981DF4E"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49140523"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8</w:t>
            </w:r>
          </w:p>
        </w:tc>
        <w:tc>
          <w:tcPr>
            <w:tcW w:w="1078" w:type="dxa"/>
            <w:tcBorders>
              <w:top w:val="single" w:sz="4" w:space="0" w:color="auto"/>
              <w:left w:val="nil"/>
              <w:bottom w:val="single" w:sz="4" w:space="0" w:color="auto"/>
              <w:right w:val="single" w:sz="4" w:space="0" w:color="auto"/>
            </w:tcBorders>
            <w:noWrap/>
            <w:vAlign w:val="center"/>
            <w:hideMark/>
          </w:tcPr>
          <w:p w14:paraId="2015E6D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2050</w:t>
            </w:r>
          </w:p>
        </w:tc>
        <w:tc>
          <w:tcPr>
            <w:tcW w:w="7773" w:type="dxa"/>
            <w:tcBorders>
              <w:top w:val="single" w:sz="4" w:space="0" w:color="auto"/>
              <w:left w:val="nil"/>
              <w:bottom w:val="single" w:sz="4" w:space="0" w:color="auto"/>
              <w:right w:val="single" w:sz="8" w:space="0" w:color="000000"/>
            </w:tcBorders>
            <w:noWrap/>
            <w:vAlign w:val="center"/>
            <w:hideMark/>
          </w:tcPr>
          <w:p w14:paraId="034642EB"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Código Eléctrico Nacional</w:t>
            </w:r>
          </w:p>
        </w:tc>
      </w:tr>
      <w:tr w:rsidR="005E1AC9" w:rsidRPr="0056714C" w14:paraId="0A062E10"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4660741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9</w:t>
            </w:r>
          </w:p>
        </w:tc>
        <w:tc>
          <w:tcPr>
            <w:tcW w:w="1078" w:type="dxa"/>
            <w:tcBorders>
              <w:top w:val="single" w:sz="4" w:space="0" w:color="auto"/>
              <w:left w:val="nil"/>
              <w:bottom w:val="single" w:sz="4" w:space="0" w:color="auto"/>
              <w:right w:val="single" w:sz="4" w:space="0" w:color="auto"/>
            </w:tcBorders>
            <w:noWrap/>
            <w:vAlign w:val="center"/>
            <w:hideMark/>
          </w:tcPr>
          <w:p w14:paraId="7D51EB58"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2885</w:t>
            </w:r>
          </w:p>
        </w:tc>
        <w:tc>
          <w:tcPr>
            <w:tcW w:w="7773" w:type="dxa"/>
            <w:tcBorders>
              <w:top w:val="single" w:sz="4" w:space="0" w:color="auto"/>
              <w:left w:val="nil"/>
              <w:bottom w:val="single" w:sz="4" w:space="0" w:color="auto"/>
              <w:right w:val="single" w:sz="8" w:space="0" w:color="000000"/>
            </w:tcBorders>
            <w:noWrap/>
            <w:vAlign w:val="center"/>
            <w:hideMark/>
          </w:tcPr>
          <w:p w14:paraId="4ABE8521"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Extintores Portátiles. Generalidades</w:t>
            </w:r>
          </w:p>
        </w:tc>
      </w:tr>
      <w:tr w:rsidR="005E1AC9" w:rsidRPr="0056714C" w14:paraId="1DECA2CC"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2A21E4F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10</w:t>
            </w:r>
          </w:p>
        </w:tc>
        <w:tc>
          <w:tcPr>
            <w:tcW w:w="1078" w:type="dxa"/>
            <w:tcBorders>
              <w:top w:val="single" w:sz="4" w:space="0" w:color="auto"/>
              <w:left w:val="nil"/>
              <w:bottom w:val="single" w:sz="4" w:space="0" w:color="auto"/>
              <w:right w:val="single" w:sz="4" w:space="0" w:color="auto"/>
            </w:tcBorders>
            <w:noWrap/>
            <w:vAlign w:val="center"/>
            <w:hideMark/>
          </w:tcPr>
          <w:p w14:paraId="7158D62D"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3458</w:t>
            </w:r>
          </w:p>
        </w:tc>
        <w:tc>
          <w:tcPr>
            <w:tcW w:w="7773" w:type="dxa"/>
            <w:tcBorders>
              <w:top w:val="single" w:sz="4" w:space="0" w:color="auto"/>
              <w:left w:val="nil"/>
              <w:bottom w:val="single" w:sz="4" w:space="0" w:color="auto"/>
              <w:right w:val="single" w:sz="8" w:space="0" w:color="000000"/>
            </w:tcBorders>
            <w:noWrap/>
            <w:vAlign w:val="center"/>
            <w:hideMark/>
          </w:tcPr>
          <w:p w14:paraId="781D7A60"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Identificación de Tuberías y Servicios.</w:t>
            </w:r>
          </w:p>
        </w:tc>
      </w:tr>
      <w:tr w:rsidR="005E1AC9" w:rsidRPr="0056714C" w14:paraId="09EE3A46"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1A2E319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11</w:t>
            </w:r>
          </w:p>
        </w:tc>
        <w:tc>
          <w:tcPr>
            <w:tcW w:w="1078" w:type="dxa"/>
            <w:tcBorders>
              <w:top w:val="single" w:sz="4" w:space="0" w:color="auto"/>
              <w:left w:val="nil"/>
              <w:bottom w:val="single" w:sz="4" w:space="0" w:color="auto"/>
              <w:right w:val="single" w:sz="4" w:space="0" w:color="auto"/>
            </w:tcBorders>
            <w:noWrap/>
            <w:vAlign w:val="center"/>
            <w:hideMark/>
          </w:tcPr>
          <w:p w14:paraId="7930701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4140</w:t>
            </w:r>
          </w:p>
        </w:tc>
        <w:tc>
          <w:tcPr>
            <w:tcW w:w="7773" w:type="dxa"/>
            <w:tcBorders>
              <w:top w:val="single" w:sz="4" w:space="0" w:color="auto"/>
              <w:left w:val="nil"/>
              <w:bottom w:val="single" w:sz="4" w:space="0" w:color="auto"/>
              <w:right w:val="single" w:sz="8" w:space="0" w:color="000000"/>
            </w:tcBorders>
            <w:noWrap/>
            <w:vAlign w:val="center"/>
            <w:hideMark/>
          </w:tcPr>
          <w:p w14:paraId="524A5D68"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Edificios Pasillos y Corredores</w:t>
            </w:r>
          </w:p>
        </w:tc>
      </w:tr>
      <w:tr w:rsidR="005E1AC9" w:rsidRPr="0056714C" w14:paraId="71CB039F"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133E3A97"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12</w:t>
            </w:r>
          </w:p>
        </w:tc>
        <w:tc>
          <w:tcPr>
            <w:tcW w:w="1078" w:type="dxa"/>
            <w:tcBorders>
              <w:top w:val="single" w:sz="4" w:space="0" w:color="auto"/>
              <w:left w:val="nil"/>
              <w:bottom w:val="single" w:sz="4" w:space="0" w:color="auto"/>
              <w:right w:val="single" w:sz="4" w:space="0" w:color="auto"/>
            </w:tcBorders>
            <w:noWrap/>
            <w:vAlign w:val="center"/>
            <w:hideMark/>
          </w:tcPr>
          <w:p w14:paraId="555A7E4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4145</w:t>
            </w:r>
          </w:p>
        </w:tc>
        <w:tc>
          <w:tcPr>
            <w:tcW w:w="7773" w:type="dxa"/>
            <w:tcBorders>
              <w:top w:val="single" w:sz="4" w:space="0" w:color="auto"/>
              <w:left w:val="nil"/>
              <w:bottom w:val="single" w:sz="4" w:space="0" w:color="auto"/>
              <w:right w:val="single" w:sz="8" w:space="0" w:color="000000"/>
            </w:tcBorders>
            <w:noWrap/>
            <w:vAlign w:val="center"/>
            <w:hideMark/>
          </w:tcPr>
          <w:p w14:paraId="0BAC732C"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Edificios Escaleras</w:t>
            </w:r>
          </w:p>
        </w:tc>
      </w:tr>
      <w:tr w:rsidR="005E1AC9" w:rsidRPr="0056714C" w14:paraId="34E547F9"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1456E426"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13</w:t>
            </w:r>
          </w:p>
        </w:tc>
        <w:tc>
          <w:tcPr>
            <w:tcW w:w="1078" w:type="dxa"/>
            <w:tcBorders>
              <w:top w:val="single" w:sz="4" w:space="0" w:color="auto"/>
              <w:left w:val="nil"/>
              <w:bottom w:val="single" w:sz="4" w:space="0" w:color="auto"/>
              <w:right w:val="single" w:sz="4" w:space="0" w:color="auto"/>
            </w:tcBorders>
            <w:noWrap/>
            <w:vAlign w:val="center"/>
            <w:hideMark/>
          </w:tcPr>
          <w:p w14:paraId="647B432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4166</w:t>
            </w:r>
          </w:p>
        </w:tc>
        <w:tc>
          <w:tcPr>
            <w:tcW w:w="7773" w:type="dxa"/>
            <w:tcBorders>
              <w:top w:val="single" w:sz="4" w:space="0" w:color="auto"/>
              <w:left w:val="nil"/>
              <w:bottom w:val="single" w:sz="4" w:space="0" w:color="auto"/>
              <w:right w:val="single" w:sz="8" w:space="0" w:color="000000"/>
            </w:tcBorders>
            <w:noWrap/>
            <w:vAlign w:val="center"/>
            <w:hideMark/>
          </w:tcPr>
          <w:p w14:paraId="67CCBFC1"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Equipo de Protección y Extinción de Incendios.</w:t>
            </w:r>
          </w:p>
        </w:tc>
      </w:tr>
      <w:tr w:rsidR="005E1AC9" w:rsidRPr="0056714C" w14:paraId="338134AB"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5B06F4C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14</w:t>
            </w:r>
          </w:p>
        </w:tc>
        <w:tc>
          <w:tcPr>
            <w:tcW w:w="1078" w:type="dxa"/>
            <w:tcBorders>
              <w:top w:val="single" w:sz="4" w:space="0" w:color="auto"/>
              <w:left w:val="nil"/>
              <w:bottom w:val="single" w:sz="4" w:space="0" w:color="auto"/>
              <w:right w:val="single" w:sz="4" w:space="0" w:color="auto"/>
            </w:tcBorders>
            <w:noWrap/>
            <w:vAlign w:val="center"/>
            <w:hideMark/>
          </w:tcPr>
          <w:p w14:paraId="34E9173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4140</w:t>
            </w:r>
          </w:p>
        </w:tc>
        <w:tc>
          <w:tcPr>
            <w:tcW w:w="7773" w:type="dxa"/>
            <w:tcBorders>
              <w:top w:val="single" w:sz="4" w:space="0" w:color="auto"/>
              <w:left w:val="nil"/>
              <w:bottom w:val="single" w:sz="4" w:space="0" w:color="auto"/>
              <w:right w:val="single" w:sz="8" w:space="0" w:color="000000"/>
            </w:tcBorders>
            <w:noWrap/>
            <w:vAlign w:val="center"/>
            <w:hideMark/>
          </w:tcPr>
          <w:p w14:paraId="6D2B5C4F"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Edificios, pasillos y corredores</w:t>
            </w:r>
          </w:p>
        </w:tc>
      </w:tr>
      <w:tr w:rsidR="005E1AC9" w:rsidRPr="0056714C" w14:paraId="3F135662"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7ECE423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15</w:t>
            </w:r>
          </w:p>
        </w:tc>
        <w:tc>
          <w:tcPr>
            <w:tcW w:w="1078" w:type="dxa"/>
            <w:tcBorders>
              <w:top w:val="single" w:sz="4" w:space="0" w:color="auto"/>
              <w:left w:val="nil"/>
              <w:bottom w:val="single" w:sz="4" w:space="0" w:color="auto"/>
              <w:right w:val="single" w:sz="4" w:space="0" w:color="auto"/>
            </w:tcBorders>
            <w:noWrap/>
            <w:vAlign w:val="center"/>
            <w:hideMark/>
          </w:tcPr>
          <w:p w14:paraId="49CFE7E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4143</w:t>
            </w:r>
          </w:p>
        </w:tc>
        <w:tc>
          <w:tcPr>
            <w:tcW w:w="7773" w:type="dxa"/>
            <w:tcBorders>
              <w:top w:val="single" w:sz="4" w:space="0" w:color="auto"/>
              <w:left w:val="nil"/>
              <w:bottom w:val="single" w:sz="4" w:space="0" w:color="auto"/>
              <w:right w:val="single" w:sz="8" w:space="0" w:color="000000"/>
            </w:tcBorders>
            <w:noWrap/>
            <w:vAlign w:val="center"/>
            <w:hideMark/>
          </w:tcPr>
          <w:p w14:paraId="47FFE57A"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Edificios, Rampas fijas.</w:t>
            </w:r>
          </w:p>
        </w:tc>
      </w:tr>
      <w:tr w:rsidR="005E1AC9" w:rsidRPr="0056714C" w14:paraId="5434DF1C"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63E5B801"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16</w:t>
            </w:r>
          </w:p>
        </w:tc>
        <w:tc>
          <w:tcPr>
            <w:tcW w:w="1078" w:type="dxa"/>
            <w:tcBorders>
              <w:top w:val="single" w:sz="4" w:space="0" w:color="auto"/>
              <w:left w:val="nil"/>
              <w:bottom w:val="single" w:sz="4" w:space="0" w:color="auto"/>
              <w:right w:val="single" w:sz="4" w:space="0" w:color="auto"/>
            </w:tcBorders>
            <w:noWrap/>
            <w:vAlign w:val="center"/>
            <w:hideMark/>
          </w:tcPr>
          <w:p w14:paraId="7ED0E65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4144</w:t>
            </w:r>
          </w:p>
        </w:tc>
        <w:tc>
          <w:tcPr>
            <w:tcW w:w="7773" w:type="dxa"/>
            <w:tcBorders>
              <w:top w:val="single" w:sz="4" w:space="0" w:color="auto"/>
              <w:left w:val="nil"/>
              <w:bottom w:val="single" w:sz="4" w:space="0" w:color="auto"/>
              <w:right w:val="single" w:sz="8" w:space="0" w:color="000000"/>
            </w:tcBorders>
            <w:noWrap/>
            <w:vAlign w:val="center"/>
            <w:hideMark/>
          </w:tcPr>
          <w:p w14:paraId="2F225C1F"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Edificios. Señalización</w:t>
            </w:r>
          </w:p>
        </w:tc>
      </w:tr>
      <w:tr w:rsidR="005E1AC9" w:rsidRPr="0056714C" w14:paraId="65D919E2"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0B602AD0"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17</w:t>
            </w:r>
          </w:p>
        </w:tc>
        <w:tc>
          <w:tcPr>
            <w:tcW w:w="1078" w:type="dxa"/>
            <w:tcBorders>
              <w:top w:val="single" w:sz="4" w:space="0" w:color="auto"/>
              <w:left w:val="nil"/>
              <w:bottom w:val="single" w:sz="4" w:space="0" w:color="auto"/>
              <w:right w:val="single" w:sz="4" w:space="0" w:color="auto"/>
            </w:tcBorders>
            <w:noWrap/>
            <w:vAlign w:val="center"/>
            <w:hideMark/>
          </w:tcPr>
          <w:p w14:paraId="035727C9"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4145</w:t>
            </w:r>
          </w:p>
        </w:tc>
        <w:tc>
          <w:tcPr>
            <w:tcW w:w="7773" w:type="dxa"/>
            <w:tcBorders>
              <w:top w:val="single" w:sz="4" w:space="0" w:color="auto"/>
              <w:left w:val="nil"/>
              <w:bottom w:val="single" w:sz="4" w:space="0" w:color="auto"/>
              <w:right w:val="single" w:sz="8" w:space="0" w:color="000000"/>
            </w:tcBorders>
            <w:noWrap/>
            <w:vAlign w:val="center"/>
            <w:hideMark/>
          </w:tcPr>
          <w:p w14:paraId="419E02AA"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Edificios. Escaleras</w:t>
            </w:r>
          </w:p>
        </w:tc>
      </w:tr>
      <w:tr w:rsidR="005E1AC9" w:rsidRPr="0056714C" w14:paraId="31AAF020" w14:textId="77777777" w:rsidTr="00CE7714">
        <w:trPr>
          <w:trHeight w:val="630"/>
        </w:trPr>
        <w:tc>
          <w:tcPr>
            <w:tcW w:w="495" w:type="dxa"/>
            <w:tcBorders>
              <w:top w:val="nil"/>
              <w:left w:val="single" w:sz="8" w:space="0" w:color="auto"/>
              <w:bottom w:val="single" w:sz="8" w:space="0" w:color="auto"/>
              <w:right w:val="single" w:sz="4" w:space="0" w:color="auto"/>
            </w:tcBorders>
            <w:noWrap/>
            <w:vAlign w:val="center"/>
            <w:hideMark/>
          </w:tcPr>
          <w:p w14:paraId="54C2E30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18</w:t>
            </w:r>
          </w:p>
        </w:tc>
        <w:tc>
          <w:tcPr>
            <w:tcW w:w="1078" w:type="dxa"/>
            <w:tcBorders>
              <w:top w:val="single" w:sz="4" w:space="0" w:color="auto"/>
              <w:left w:val="nil"/>
              <w:bottom w:val="single" w:sz="8" w:space="0" w:color="auto"/>
              <w:right w:val="single" w:sz="4" w:space="0" w:color="auto"/>
            </w:tcBorders>
            <w:noWrap/>
            <w:vAlign w:val="center"/>
            <w:hideMark/>
          </w:tcPr>
          <w:p w14:paraId="538D051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NTC 4201</w:t>
            </w:r>
          </w:p>
        </w:tc>
        <w:tc>
          <w:tcPr>
            <w:tcW w:w="7773" w:type="dxa"/>
            <w:tcBorders>
              <w:top w:val="single" w:sz="4" w:space="0" w:color="auto"/>
              <w:left w:val="nil"/>
              <w:bottom w:val="single" w:sz="8" w:space="0" w:color="auto"/>
              <w:right w:val="single" w:sz="8" w:space="0" w:color="000000"/>
            </w:tcBorders>
            <w:noWrap/>
            <w:vAlign w:val="center"/>
            <w:hideMark/>
          </w:tcPr>
          <w:p w14:paraId="640868D7"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Edificios. Equipamientos, Bordillos, Pasamanos, Agarraderas.</w:t>
            </w:r>
          </w:p>
        </w:tc>
      </w:tr>
    </w:tbl>
    <w:p w14:paraId="05CAC44F" w14:textId="77777777" w:rsidR="005E1AC9" w:rsidRPr="0056714C" w:rsidRDefault="005E1AC9" w:rsidP="005E1AC9">
      <w:pPr>
        <w:rPr>
          <w:rFonts w:ascii="Arial" w:hAnsi="Arial" w:cs="Arial"/>
          <w:b/>
          <w:bCs/>
        </w:rPr>
      </w:pPr>
    </w:p>
    <w:tbl>
      <w:tblPr>
        <w:tblW w:w="9346" w:type="dxa"/>
        <w:tblCellMar>
          <w:left w:w="70" w:type="dxa"/>
          <w:right w:w="70" w:type="dxa"/>
        </w:tblCellMar>
        <w:tblLook w:val="04A0" w:firstRow="1" w:lastRow="0" w:firstColumn="1" w:lastColumn="0" w:noHBand="0" w:noVBand="1"/>
      </w:tblPr>
      <w:tblGrid>
        <w:gridCol w:w="495"/>
        <w:gridCol w:w="1413"/>
        <w:gridCol w:w="7438"/>
      </w:tblGrid>
      <w:tr w:rsidR="005E1AC9" w:rsidRPr="0056714C" w14:paraId="137B4959" w14:textId="77777777" w:rsidTr="00CE7714">
        <w:trPr>
          <w:trHeight w:val="300"/>
        </w:trPr>
        <w:tc>
          <w:tcPr>
            <w:tcW w:w="9346" w:type="dxa"/>
            <w:gridSpan w:val="3"/>
            <w:tcBorders>
              <w:top w:val="single" w:sz="8" w:space="0" w:color="auto"/>
              <w:left w:val="single" w:sz="8" w:space="0" w:color="auto"/>
              <w:bottom w:val="single" w:sz="8" w:space="0" w:color="auto"/>
              <w:right w:val="single" w:sz="8" w:space="0" w:color="000000"/>
            </w:tcBorders>
            <w:shd w:val="clear" w:color="000000" w:fill="00297A"/>
            <w:vAlign w:val="center"/>
          </w:tcPr>
          <w:p w14:paraId="4ED9C584"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NFPA - NATIONAL FIRE PROTECTION ASSOCIATION (ASOCIACIÓN NACIONAL DE PROTECCIÓN CONTRA EL FUEGO DE LOS ESTADOS UNIDOS).</w:t>
            </w:r>
          </w:p>
        </w:tc>
      </w:tr>
      <w:tr w:rsidR="005E1AC9" w:rsidRPr="0056714C" w14:paraId="2B5B6D3D" w14:textId="77777777" w:rsidTr="00CE7714">
        <w:trPr>
          <w:trHeight w:val="300"/>
        </w:trPr>
        <w:tc>
          <w:tcPr>
            <w:tcW w:w="495" w:type="dxa"/>
            <w:tcBorders>
              <w:top w:val="nil"/>
              <w:left w:val="single" w:sz="8" w:space="0" w:color="auto"/>
              <w:bottom w:val="nil"/>
              <w:right w:val="single" w:sz="4" w:space="0" w:color="auto"/>
            </w:tcBorders>
            <w:shd w:val="clear" w:color="000000" w:fill="BFBFBF"/>
            <w:vAlign w:val="center"/>
            <w:hideMark/>
          </w:tcPr>
          <w:p w14:paraId="7BB9A07D"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No.</w:t>
            </w:r>
          </w:p>
        </w:tc>
        <w:tc>
          <w:tcPr>
            <w:tcW w:w="1413" w:type="dxa"/>
            <w:tcBorders>
              <w:top w:val="single" w:sz="8" w:space="0" w:color="auto"/>
              <w:left w:val="nil"/>
              <w:bottom w:val="nil"/>
              <w:right w:val="single" w:sz="4" w:space="0" w:color="000000"/>
            </w:tcBorders>
            <w:shd w:val="clear" w:color="000000" w:fill="BFBFBF"/>
            <w:vAlign w:val="center"/>
            <w:hideMark/>
          </w:tcPr>
          <w:p w14:paraId="1B4ECE5A"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NORMA</w:t>
            </w:r>
          </w:p>
        </w:tc>
        <w:tc>
          <w:tcPr>
            <w:tcW w:w="7438" w:type="dxa"/>
            <w:tcBorders>
              <w:top w:val="single" w:sz="8" w:space="0" w:color="auto"/>
              <w:left w:val="nil"/>
              <w:bottom w:val="nil"/>
              <w:right w:val="single" w:sz="8" w:space="0" w:color="000000"/>
            </w:tcBorders>
            <w:shd w:val="clear" w:color="000000" w:fill="BFBFBF"/>
            <w:vAlign w:val="center"/>
            <w:hideMark/>
          </w:tcPr>
          <w:p w14:paraId="394F1EC0" w14:textId="77777777" w:rsidR="005E1AC9" w:rsidRPr="0056714C" w:rsidRDefault="005E1AC9" w:rsidP="00CE7714">
            <w:pPr>
              <w:jc w:val="center"/>
              <w:rPr>
                <w:rFonts w:ascii="Arial" w:eastAsia="Times New Roman" w:hAnsi="Arial" w:cs="Arial"/>
                <w:b/>
                <w:bCs/>
                <w:lang w:eastAsia="es-CO"/>
              </w:rPr>
            </w:pPr>
            <w:r w:rsidRPr="0056714C">
              <w:rPr>
                <w:rFonts w:ascii="Arial" w:eastAsia="Times New Roman" w:hAnsi="Arial" w:cs="Arial"/>
                <w:b/>
                <w:bCs/>
                <w:lang w:eastAsia="es-CO"/>
              </w:rPr>
              <w:t>ASUNTO</w:t>
            </w:r>
          </w:p>
        </w:tc>
      </w:tr>
      <w:tr w:rsidR="005E1AC9" w:rsidRPr="0056714C" w14:paraId="14FAB50E" w14:textId="77777777" w:rsidTr="00CE7714">
        <w:trPr>
          <w:trHeight w:val="630"/>
        </w:trPr>
        <w:tc>
          <w:tcPr>
            <w:tcW w:w="495" w:type="dxa"/>
            <w:tcBorders>
              <w:top w:val="single" w:sz="8" w:space="0" w:color="auto"/>
              <w:left w:val="single" w:sz="8" w:space="0" w:color="auto"/>
              <w:bottom w:val="single" w:sz="4" w:space="0" w:color="auto"/>
              <w:right w:val="single" w:sz="4" w:space="0" w:color="auto"/>
            </w:tcBorders>
            <w:noWrap/>
            <w:vAlign w:val="center"/>
            <w:hideMark/>
          </w:tcPr>
          <w:p w14:paraId="6D7A8D8E"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w:t>
            </w:r>
          </w:p>
        </w:tc>
        <w:tc>
          <w:tcPr>
            <w:tcW w:w="1413" w:type="dxa"/>
            <w:tcBorders>
              <w:top w:val="single" w:sz="8" w:space="0" w:color="auto"/>
              <w:left w:val="nil"/>
              <w:bottom w:val="single" w:sz="4" w:space="0" w:color="auto"/>
              <w:right w:val="single" w:sz="4" w:space="0" w:color="auto"/>
            </w:tcBorders>
            <w:noWrap/>
            <w:vAlign w:val="center"/>
            <w:hideMark/>
          </w:tcPr>
          <w:p w14:paraId="11957CF8"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NFPA 1</w:t>
            </w:r>
          </w:p>
        </w:tc>
        <w:tc>
          <w:tcPr>
            <w:tcW w:w="7438" w:type="dxa"/>
            <w:tcBorders>
              <w:top w:val="single" w:sz="8" w:space="0" w:color="auto"/>
              <w:left w:val="nil"/>
              <w:bottom w:val="single" w:sz="4" w:space="0" w:color="auto"/>
              <w:right w:val="single" w:sz="8" w:space="0" w:color="000000"/>
            </w:tcBorders>
            <w:noWrap/>
            <w:vAlign w:val="center"/>
            <w:hideMark/>
          </w:tcPr>
          <w:p w14:paraId="2EE7FDA7"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Código de Prevención de Incendios.</w:t>
            </w:r>
          </w:p>
        </w:tc>
      </w:tr>
      <w:tr w:rsidR="005E1AC9" w:rsidRPr="0056714C" w14:paraId="37E07418"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7100953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2</w:t>
            </w:r>
          </w:p>
        </w:tc>
        <w:tc>
          <w:tcPr>
            <w:tcW w:w="1413" w:type="dxa"/>
            <w:tcBorders>
              <w:top w:val="single" w:sz="4" w:space="0" w:color="auto"/>
              <w:left w:val="nil"/>
              <w:bottom w:val="single" w:sz="4" w:space="0" w:color="auto"/>
              <w:right w:val="single" w:sz="4" w:space="0" w:color="auto"/>
            </w:tcBorders>
            <w:noWrap/>
            <w:vAlign w:val="center"/>
            <w:hideMark/>
          </w:tcPr>
          <w:p w14:paraId="3E68D1CB"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NFPA 10</w:t>
            </w:r>
          </w:p>
        </w:tc>
        <w:tc>
          <w:tcPr>
            <w:tcW w:w="7438" w:type="dxa"/>
            <w:tcBorders>
              <w:top w:val="single" w:sz="4" w:space="0" w:color="auto"/>
              <w:left w:val="nil"/>
              <w:bottom w:val="single" w:sz="4" w:space="0" w:color="auto"/>
              <w:right w:val="single" w:sz="8" w:space="0" w:color="000000"/>
            </w:tcBorders>
            <w:noWrap/>
            <w:vAlign w:val="center"/>
            <w:hideMark/>
          </w:tcPr>
          <w:p w14:paraId="564533C8"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Norma para extintores portátiles.</w:t>
            </w:r>
          </w:p>
        </w:tc>
      </w:tr>
      <w:tr w:rsidR="005E1AC9" w:rsidRPr="0056714C" w14:paraId="0AEA2061"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38D2A0E6"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3</w:t>
            </w:r>
          </w:p>
        </w:tc>
        <w:tc>
          <w:tcPr>
            <w:tcW w:w="1413" w:type="dxa"/>
            <w:tcBorders>
              <w:top w:val="single" w:sz="4" w:space="0" w:color="auto"/>
              <w:left w:val="nil"/>
              <w:bottom w:val="single" w:sz="4" w:space="0" w:color="auto"/>
              <w:right w:val="single" w:sz="4" w:space="0" w:color="auto"/>
            </w:tcBorders>
            <w:noWrap/>
            <w:vAlign w:val="center"/>
            <w:hideMark/>
          </w:tcPr>
          <w:p w14:paraId="03736BC7"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NFPA 30</w:t>
            </w:r>
          </w:p>
        </w:tc>
        <w:tc>
          <w:tcPr>
            <w:tcW w:w="7438" w:type="dxa"/>
            <w:tcBorders>
              <w:top w:val="single" w:sz="4" w:space="0" w:color="auto"/>
              <w:left w:val="nil"/>
              <w:bottom w:val="single" w:sz="4" w:space="0" w:color="auto"/>
              <w:right w:val="single" w:sz="8" w:space="0" w:color="000000"/>
            </w:tcBorders>
            <w:noWrap/>
            <w:vAlign w:val="center"/>
            <w:hideMark/>
          </w:tcPr>
          <w:p w14:paraId="7DFA6B0F"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Código para Líquidos Inflamables y Combustibles.</w:t>
            </w:r>
          </w:p>
        </w:tc>
      </w:tr>
      <w:tr w:rsidR="005E1AC9" w:rsidRPr="0056714C" w14:paraId="2B387FEF"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52E8DB8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4</w:t>
            </w:r>
          </w:p>
        </w:tc>
        <w:tc>
          <w:tcPr>
            <w:tcW w:w="1413" w:type="dxa"/>
            <w:tcBorders>
              <w:top w:val="single" w:sz="4" w:space="0" w:color="auto"/>
              <w:left w:val="nil"/>
              <w:bottom w:val="single" w:sz="4" w:space="0" w:color="auto"/>
              <w:right w:val="single" w:sz="4" w:space="0" w:color="auto"/>
            </w:tcBorders>
            <w:noWrap/>
            <w:vAlign w:val="center"/>
            <w:hideMark/>
          </w:tcPr>
          <w:p w14:paraId="4A3A2C39"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NFPA 72</w:t>
            </w:r>
          </w:p>
        </w:tc>
        <w:tc>
          <w:tcPr>
            <w:tcW w:w="7438" w:type="dxa"/>
            <w:tcBorders>
              <w:top w:val="single" w:sz="4" w:space="0" w:color="auto"/>
              <w:left w:val="nil"/>
              <w:bottom w:val="single" w:sz="4" w:space="0" w:color="auto"/>
              <w:right w:val="single" w:sz="8" w:space="0" w:color="000000"/>
            </w:tcBorders>
            <w:noWrap/>
            <w:vAlign w:val="center"/>
            <w:hideMark/>
          </w:tcPr>
          <w:p w14:paraId="34BF554F"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Sistemas de Alarmas (serie 72).</w:t>
            </w:r>
          </w:p>
        </w:tc>
      </w:tr>
      <w:tr w:rsidR="005E1AC9" w:rsidRPr="0056714C" w14:paraId="7CABF2A5"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3190AB33"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5</w:t>
            </w:r>
          </w:p>
        </w:tc>
        <w:tc>
          <w:tcPr>
            <w:tcW w:w="1413" w:type="dxa"/>
            <w:tcBorders>
              <w:top w:val="single" w:sz="4" w:space="0" w:color="auto"/>
              <w:left w:val="nil"/>
              <w:bottom w:val="single" w:sz="4" w:space="0" w:color="auto"/>
              <w:right w:val="single" w:sz="4" w:space="0" w:color="auto"/>
            </w:tcBorders>
            <w:noWrap/>
            <w:vAlign w:val="center"/>
            <w:hideMark/>
          </w:tcPr>
          <w:p w14:paraId="16047FE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NFPA 75</w:t>
            </w:r>
          </w:p>
        </w:tc>
        <w:tc>
          <w:tcPr>
            <w:tcW w:w="7438" w:type="dxa"/>
            <w:tcBorders>
              <w:top w:val="single" w:sz="4" w:space="0" w:color="auto"/>
              <w:left w:val="nil"/>
              <w:bottom w:val="single" w:sz="4" w:space="0" w:color="auto"/>
              <w:right w:val="single" w:sz="8" w:space="0" w:color="000000"/>
            </w:tcBorders>
            <w:noWrap/>
            <w:vAlign w:val="center"/>
            <w:hideMark/>
          </w:tcPr>
          <w:p w14:paraId="45AC43A5"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Protección de Equipos de Computación Electrónicos.</w:t>
            </w:r>
          </w:p>
        </w:tc>
      </w:tr>
      <w:tr w:rsidR="005E1AC9" w:rsidRPr="0056714C" w14:paraId="37671390"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6B889EB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lastRenderedPageBreak/>
              <w:t>6</w:t>
            </w:r>
          </w:p>
        </w:tc>
        <w:tc>
          <w:tcPr>
            <w:tcW w:w="1413" w:type="dxa"/>
            <w:tcBorders>
              <w:top w:val="single" w:sz="4" w:space="0" w:color="auto"/>
              <w:left w:val="nil"/>
              <w:bottom w:val="single" w:sz="4" w:space="0" w:color="auto"/>
              <w:right w:val="single" w:sz="4" w:space="0" w:color="auto"/>
            </w:tcBorders>
            <w:noWrap/>
            <w:vAlign w:val="center"/>
            <w:hideMark/>
          </w:tcPr>
          <w:p w14:paraId="733EFA7F"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NFPA 101</w:t>
            </w:r>
          </w:p>
        </w:tc>
        <w:tc>
          <w:tcPr>
            <w:tcW w:w="7438" w:type="dxa"/>
            <w:tcBorders>
              <w:top w:val="single" w:sz="4" w:space="0" w:color="auto"/>
              <w:left w:val="nil"/>
              <w:bottom w:val="single" w:sz="4" w:space="0" w:color="auto"/>
              <w:right w:val="single" w:sz="8" w:space="0" w:color="000000"/>
            </w:tcBorders>
            <w:noWrap/>
            <w:vAlign w:val="center"/>
            <w:hideMark/>
          </w:tcPr>
          <w:p w14:paraId="521CD6BE"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Código de Seguridad Humana.</w:t>
            </w:r>
          </w:p>
        </w:tc>
      </w:tr>
      <w:tr w:rsidR="005E1AC9" w:rsidRPr="0056714C" w14:paraId="04004769"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08663B4E"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7</w:t>
            </w:r>
          </w:p>
        </w:tc>
        <w:tc>
          <w:tcPr>
            <w:tcW w:w="1413" w:type="dxa"/>
            <w:tcBorders>
              <w:top w:val="single" w:sz="4" w:space="0" w:color="auto"/>
              <w:left w:val="nil"/>
              <w:bottom w:val="single" w:sz="4" w:space="0" w:color="auto"/>
              <w:right w:val="single" w:sz="4" w:space="0" w:color="auto"/>
            </w:tcBorders>
            <w:noWrap/>
            <w:vAlign w:val="center"/>
            <w:hideMark/>
          </w:tcPr>
          <w:p w14:paraId="54FDD775"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NFPA 170</w:t>
            </w:r>
          </w:p>
        </w:tc>
        <w:tc>
          <w:tcPr>
            <w:tcW w:w="7438" w:type="dxa"/>
            <w:tcBorders>
              <w:top w:val="single" w:sz="4" w:space="0" w:color="auto"/>
              <w:left w:val="nil"/>
              <w:bottom w:val="single" w:sz="4" w:space="0" w:color="auto"/>
              <w:right w:val="single" w:sz="8" w:space="0" w:color="000000"/>
            </w:tcBorders>
            <w:noWrap/>
            <w:vAlign w:val="center"/>
            <w:hideMark/>
          </w:tcPr>
          <w:p w14:paraId="293F7F38"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Símbolos de Seguridad Contra Incendio.</w:t>
            </w:r>
          </w:p>
        </w:tc>
      </w:tr>
      <w:tr w:rsidR="005E1AC9" w:rsidRPr="0056714C" w14:paraId="48FC2823"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19C0463D"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8</w:t>
            </w:r>
          </w:p>
        </w:tc>
        <w:tc>
          <w:tcPr>
            <w:tcW w:w="1413" w:type="dxa"/>
            <w:tcBorders>
              <w:top w:val="single" w:sz="4" w:space="0" w:color="auto"/>
              <w:left w:val="nil"/>
              <w:bottom w:val="single" w:sz="4" w:space="0" w:color="auto"/>
              <w:right w:val="single" w:sz="4" w:space="0" w:color="auto"/>
            </w:tcBorders>
            <w:noWrap/>
            <w:vAlign w:val="center"/>
            <w:hideMark/>
          </w:tcPr>
          <w:p w14:paraId="00534364"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NFPA 321</w:t>
            </w:r>
          </w:p>
        </w:tc>
        <w:tc>
          <w:tcPr>
            <w:tcW w:w="7438" w:type="dxa"/>
            <w:tcBorders>
              <w:top w:val="single" w:sz="4" w:space="0" w:color="auto"/>
              <w:left w:val="nil"/>
              <w:bottom w:val="single" w:sz="4" w:space="0" w:color="auto"/>
              <w:right w:val="single" w:sz="8" w:space="0" w:color="000000"/>
            </w:tcBorders>
            <w:noWrap/>
            <w:vAlign w:val="center"/>
            <w:hideMark/>
          </w:tcPr>
          <w:p w14:paraId="154D13C5"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Clasificación Básica de Líquidos combustibles e Inflamables.</w:t>
            </w:r>
          </w:p>
        </w:tc>
      </w:tr>
      <w:tr w:rsidR="005E1AC9" w:rsidRPr="0056714C" w14:paraId="75C46DF4"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0C9C9812"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9</w:t>
            </w:r>
          </w:p>
        </w:tc>
        <w:tc>
          <w:tcPr>
            <w:tcW w:w="1413" w:type="dxa"/>
            <w:tcBorders>
              <w:top w:val="single" w:sz="4" w:space="0" w:color="auto"/>
              <w:left w:val="nil"/>
              <w:bottom w:val="single" w:sz="4" w:space="0" w:color="auto"/>
              <w:right w:val="single" w:sz="4" w:space="0" w:color="auto"/>
            </w:tcBorders>
            <w:noWrap/>
            <w:vAlign w:val="center"/>
            <w:hideMark/>
          </w:tcPr>
          <w:p w14:paraId="6E82AFE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NFPA 600</w:t>
            </w:r>
          </w:p>
        </w:tc>
        <w:tc>
          <w:tcPr>
            <w:tcW w:w="7438" w:type="dxa"/>
            <w:tcBorders>
              <w:top w:val="single" w:sz="4" w:space="0" w:color="auto"/>
              <w:left w:val="nil"/>
              <w:bottom w:val="single" w:sz="4" w:space="0" w:color="auto"/>
              <w:right w:val="single" w:sz="8" w:space="0" w:color="000000"/>
            </w:tcBorders>
            <w:noWrap/>
            <w:vAlign w:val="center"/>
            <w:hideMark/>
          </w:tcPr>
          <w:p w14:paraId="26A3D238"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Norma sobre Brigadas Privadas Contra Incendios.</w:t>
            </w:r>
          </w:p>
        </w:tc>
      </w:tr>
      <w:tr w:rsidR="005E1AC9" w:rsidRPr="0056714C" w14:paraId="4E0BF2EB"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0BBB3203"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10</w:t>
            </w:r>
          </w:p>
        </w:tc>
        <w:tc>
          <w:tcPr>
            <w:tcW w:w="1413" w:type="dxa"/>
            <w:tcBorders>
              <w:top w:val="single" w:sz="4" w:space="0" w:color="auto"/>
              <w:left w:val="nil"/>
              <w:bottom w:val="single" w:sz="4" w:space="0" w:color="auto"/>
              <w:right w:val="single" w:sz="4" w:space="0" w:color="auto"/>
            </w:tcBorders>
            <w:noWrap/>
            <w:vAlign w:val="center"/>
            <w:hideMark/>
          </w:tcPr>
          <w:p w14:paraId="277A670C"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NFPA 1410</w:t>
            </w:r>
          </w:p>
        </w:tc>
        <w:tc>
          <w:tcPr>
            <w:tcW w:w="7438" w:type="dxa"/>
            <w:tcBorders>
              <w:top w:val="single" w:sz="4" w:space="0" w:color="auto"/>
              <w:left w:val="nil"/>
              <w:bottom w:val="single" w:sz="4" w:space="0" w:color="auto"/>
              <w:right w:val="single" w:sz="8" w:space="0" w:color="000000"/>
            </w:tcBorders>
            <w:noWrap/>
            <w:vAlign w:val="center"/>
            <w:hideMark/>
          </w:tcPr>
          <w:p w14:paraId="1DCFF58D"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Norma sobre Ataque Inicial a Incendios.</w:t>
            </w:r>
          </w:p>
        </w:tc>
      </w:tr>
      <w:tr w:rsidR="005E1AC9" w:rsidRPr="0056714C" w14:paraId="0BE0E4BF" w14:textId="77777777" w:rsidTr="00CE7714">
        <w:trPr>
          <w:trHeight w:val="630"/>
        </w:trPr>
        <w:tc>
          <w:tcPr>
            <w:tcW w:w="495" w:type="dxa"/>
            <w:tcBorders>
              <w:top w:val="nil"/>
              <w:left w:val="single" w:sz="8" w:space="0" w:color="auto"/>
              <w:bottom w:val="single" w:sz="8" w:space="0" w:color="auto"/>
              <w:right w:val="single" w:sz="4" w:space="0" w:color="auto"/>
            </w:tcBorders>
            <w:noWrap/>
            <w:vAlign w:val="center"/>
            <w:hideMark/>
          </w:tcPr>
          <w:p w14:paraId="3B731343"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11</w:t>
            </w:r>
          </w:p>
        </w:tc>
        <w:tc>
          <w:tcPr>
            <w:tcW w:w="1413" w:type="dxa"/>
            <w:tcBorders>
              <w:top w:val="single" w:sz="4" w:space="0" w:color="auto"/>
              <w:left w:val="nil"/>
              <w:bottom w:val="single" w:sz="8" w:space="0" w:color="auto"/>
              <w:right w:val="single" w:sz="4" w:space="0" w:color="auto"/>
            </w:tcBorders>
            <w:noWrap/>
            <w:vAlign w:val="center"/>
            <w:hideMark/>
          </w:tcPr>
          <w:p w14:paraId="48B6CEC6" w14:textId="77777777" w:rsidR="005E1AC9" w:rsidRPr="0056714C" w:rsidRDefault="005E1AC9" w:rsidP="00CE7714">
            <w:pPr>
              <w:jc w:val="center"/>
              <w:rPr>
                <w:rFonts w:ascii="Arial" w:eastAsia="Times New Roman" w:hAnsi="Arial" w:cs="Arial"/>
                <w:lang w:eastAsia="es-CO"/>
              </w:rPr>
            </w:pPr>
            <w:r w:rsidRPr="0056714C">
              <w:rPr>
                <w:rFonts w:ascii="Arial" w:eastAsia="Times New Roman" w:hAnsi="Arial" w:cs="Arial"/>
                <w:lang w:eastAsia="es-CO"/>
              </w:rPr>
              <w:t>NFPA 1600</w:t>
            </w:r>
          </w:p>
        </w:tc>
        <w:tc>
          <w:tcPr>
            <w:tcW w:w="7438" w:type="dxa"/>
            <w:tcBorders>
              <w:top w:val="single" w:sz="4" w:space="0" w:color="auto"/>
              <w:left w:val="nil"/>
              <w:bottom w:val="single" w:sz="8" w:space="0" w:color="auto"/>
              <w:right w:val="single" w:sz="8" w:space="0" w:color="000000"/>
            </w:tcBorders>
            <w:noWrap/>
            <w:vAlign w:val="center"/>
            <w:hideMark/>
          </w:tcPr>
          <w:p w14:paraId="28276F2D" w14:textId="77777777" w:rsidR="005E1AC9" w:rsidRPr="0056714C" w:rsidRDefault="005E1AC9" w:rsidP="00CE7714">
            <w:pPr>
              <w:rPr>
                <w:rFonts w:ascii="Arial" w:eastAsia="Times New Roman" w:hAnsi="Arial" w:cs="Arial"/>
                <w:lang w:eastAsia="es-CO"/>
              </w:rPr>
            </w:pPr>
            <w:r w:rsidRPr="0056714C">
              <w:rPr>
                <w:rFonts w:ascii="Arial" w:eastAsia="Times New Roman" w:hAnsi="Arial" w:cs="Arial"/>
                <w:lang w:eastAsia="es-CO"/>
              </w:rPr>
              <w:t>Prácticas Recomendadas para el Manejo de Desastres.</w:t>
            </w:r>
          </w:p>
        </w:tc>
      </w:tr>
    </w:tbl>
    <w:p w14:paraId="4DB42D3B" w14:textId="77777777" w:rsidR="005E1AC9" w:rsidRPr="00E10B22" w:rsidRDefault="005E1AC9" w:rsidP="005E1AC9">
      <w:pPr>
        <w:rPr>
          <w:rFonts w:ascii="Arial" w:hAnsi="Arial" w:cs="Arial"/>
          <w:color w:val="1F1F1F"/>
          <w:shd w:val="clear" w:color="auto" w:fill="FFFFFF"/>
        </w:rPr>
      </w:pPr>
    </w:p>
    <w:p w14:paraId="342E4618" w14:textId="77777777" w:rsidR="005E1AC9" w:rsidRDefault="005E1AC9">
      <w:pPr>
        <w:pStyle w:val="Textoindependiente"/>
        <w:spacing w:before="3"/>
        <w:ind w:left="772"/>
      </w:pPr>
    </w:p>
    <w:p w14:paraId="3AA37B4C" w14:textId="77777777" w:rsidR="005E1AC9" w:rsidRDefault="005E1AC9">
      <w:pPr>
        <w:pStyle w:val="Textoindependiente"/>
        <w:spacing w:before="3"/>
        <w:ind w:left="772"/>
      </w:pPr>
    </w:p>
    <w:p w14:paraId="2CF902DA" w14:textId="77777777" w:rsidR="003315CD" w:rsidRDefault="003315CD">
      <w:pPr>
        <w:pStyle w:val="Textoindependiente"/>
      </w:pPr>
    </w:p>
    <w:p w14:paraId="67EF30F2" w14:textId="77777777" w:rsidR="003315CD" w:rsidRDefault="0082365E">
      <w:pPr>
        <w:pStyle w:val="Ttulo1"/>
        <w:numPr>
          <w:ilvl w:val="0"/>
          <w:numId w:val="27"/>
        </w:numPr>
        <w:tabs>
          <w:tab w:val="left" w:pos="3396"/>
        </w:tabs>
        <w:ind w:left="3396" w:hanging="358"/>
        <w:jc w:val="left"/>
      </w:pPr>
      <w:r>
        <w:t>INFORMACIÓN</w:t>
      </w:r>
      <w:r>
        <w:rPr>
          <w:spacing w:val="-3"/>
        </w:rPr>
        <w:t xml:space="preserve"> </w:t>
      </w:r>
      <w:r>
        <w:t>DE</w:t>
      </w:r>
      <w:r>
        <w:rPr>
          <w:spacing w:val="-1"/>
        </w:rPr>
        <w:t xml:space="preserve"> </w:t>
      </w:r>
      <w:r>
        <w:t>LA</w:t>
      </w:r>
      <w:r>
        <w:rPr>
          <w:spacing w:val="-3"/>
        </w:rPr>
        <w:t xml:space="preserve"> </w:t>
      </w:r>
      <w:r>
        <w:rPr>
          <w:spacing w:val="-2"/>
        </w:rPr>
        <w:t>EMPRESA</w:t>
      </w:r>
    </w:p>
    <w:p w14:paraId="5E35A641" w14:textId="77777777" w:rsidR="003315CD" w:rsidRDefault="0082365E">
      <w:pPr>
        <w:pStyle w:val="Ttulo2"/>
        <w:numPr>
          <w:ilvl w:val="1"/>
          <w:numId w:val="27"/>
        </w:numPr>
        <w:tabs>
          <w:tab w:val="left" w:pos="1499"/>
        </w:tabs>
        <w:spacing w:before="1"/>
        <w:ind w:left="1499" w:hanging="430"/>
      </w:pPr>
      <w:r>
        <w:t>Identificación</w:t>
      </w:r>
      <w:r>
        <w:rPr>
          <w:spacing w:val="-6"/>
        </w:rPr>
        <w:t xml:space="preserve"> </w:t>
      </w:r>
      <w:r>
        <w:t>de</w:t>
      </w:r>
      <w:r>
        <w:rPr>
          <w:spacing w:val="-6"/>
        </w:rPr>
        <w:t xml:space="preserve"> </w:t>
      </w:r>
      <w:r>
        <w:t>la</w:t>
      </w:r>
      <w:r>
        <w:rPr>
          <w:spacing w:val="-1"/>
        </w:rPr>
        <w:t xml:space="preserve"> </w:t>
      </w:r>
      <w:r>
        <w:rPr>
          <w:spacing w:val="-4"/>
        </w:rPr>
        <w:t>Sede</w:t>
      </w:r>
    </w:p>
    <w:p w14:paraId="4B37EC7F" w14:textId="77777777" w:rsidR="003315CD" w:rsidRDefault="0082365E">
      <w:pPr>
        <w:spacing w:before="1"/>
        <w:ind w:left="710"/>
      </w:pPr>
      <w:r>
        <w:rPr>
          <w:rFonts w:ascii="Arial" w:hAnsi="Arial"/>
          <w:b/>
        </w:rPr>
        <w:t>Tabla</w:t>
      </w:r>
      <w:r>
        <w:rPr>
          <w:rFonts w:ascii="Arial" w:hAnsi="Arial"/>
          <w:b/>
          <w:spacing w:val="-4"/>
        </w:rPr>
        <w:t xml:space="preserve"> </w:t>
      </w:r>
      <w:r>
        <w:rPr>
          <w:rFonts w:ascii="Arial" w:hAnsi="Arial"/>
          <w:b/>
        </w:rPr>
        <w:t>2.</w:t>
      </w:r>
      <w:r>
        <w:rPr>
          <w:rFonts w:ascii="Arial" w:hAnsi="Arial"/>
          <w:b/>
          <w:spacing w:val="-3"/>
        </w:rPr>
        <w:t xml:space="preserve"> </w:t>
      </w:r>
      <w:r>
        <w:t>Descripción</w:t>
      </w:r>
      <w:r>
        <w:rPr>
          <w:spacing w:val="-4"/>
        </w:rPr>
        <w:t xml:space="preserve"> </w:t>
      </w:r>
      <w:r>
        <w:t>de</w:t>
      </w:r>
      <w:r>
        <w:rPr>
          <w:spacing w:val="-5"/>
        </w:rPr>
        <w:t xml:space="preserve"> </w:t>
      </w:r>
      <w:r>
        <w:t>las</w:t>
      </w:r>
      <w:r>
        <w:rPr>
          <w:spacing w:val="-4"/>
        </w:rPr>
        <w:t xml:space="preserve"> </w:t>
      </w:r>
      <w:r>
        <w:rPr>
          <w:spacing w:val="-2"/>
        </w:rPr>
        <w:t>Instalaciones</w:t>
      </w:r>
    </w:p>
    <w:tbl>
      <w:tblPr>
        <w:tblStyle w:val="TableNormal"/>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0"/>
        <w:gridCol w:w="4962"/>
      </w:tblGrid>
      <w:tr w:rsidR="003315CD" w14:paraId="3E28C9ED" w14:textId="77777777">
        <w:trPr>
          <w:trHeight w:val="330"/>
        </w:trPr>
        <w:tc>
          <w:tcPr>
            <w:tcW w:w="3980" w:type="dxa"/>
          </w:tcPr>
          <w:p w14:paraId="3B7898A8" w14:textId="77777777" w:rsidR="003315CD" w:rsidRDefault="0082365E">
            <w:pPr>
              <w:pStyle w:val="TableParagraph"/>
              <w:spacing w:before="38"/>
              <w:ind w:left="470"/>
              <w:rPr>
                <w:rFonts w:ascii="Arial" w:hAnsi="Arial"/>
                <w:b/>
              </w:rPr>
            </w:pPr>
            <w:r>
              <w:rPr>
                <w:rFonts w:ascii="Arial" w:hAnsi="Arial"/>
                <w:b/>
              </w:rPr>
              <w:t>Razón</w:t>
            </w:r>
            <w:r>
              <w:rPr>
                <w:rFonts w:ascii="Arial" w:hAnsi="Arial"/>
                <w:b/>
                <w:spacing w:val="-5"/>
              </w:rPr>
              <w:t xml:space="preserve"> </w:t>
            </w:r>
            <w:r>
              <w:rPr>
                <w:rFonts w:ascii="Arial" w:hAnsi="Arial"/>
                <w:b/>
                <w:spacing w:val="-2"/>
              </w:rPr>
              <w:t>social:</w:t>
            </w:r>
          </w:p>
        </w:tc>
        <w:tc>
          <w:tcPr>
            <w:tcW w:w="4962" w:type="dxa"/>
          </w:tcPr>
          <w:p w14:paraId="1C853AAD" w14:textId="77777777" w:rsidR="003315CD" w:rsidRDefault="0082365E">
            <w:pPr>
              <w:pStyle w:val="TableParagraph"/>
              <w:spacing w:before="38"/>
              <w:ind w:left="107"/>
            </w:pPr>
            <w:r>
              <w:rPr>
                <w:spacing w:val="-2"/>
              </w:rPr>
              <w:t>Coopserfun</w:t>
            </w:r>
          </w:p>
        </w:tc>
      </w:tr>
      <w:tr w:rsidR="003315CD" w14:paraId="45993F18" w14:textId="77777777">
        <w:trPr>
          <w:trHeight w:val="328"/>
        </w:trPr>
        <w:tc>
          <w:tcPr>
            <w:tcW w:w="3980" w:type="dxa"/>
          </w:tcPr>
          <w:p w14:paraId="3DD76316" w14:textId="77777777" w:rsidR="003315CD" w:rsidRDefault="0082365E">
            <w:pPr>
              <w:pStyle w:val="TableParagraph"/>
              <w:spacing w:before="38"/>
              <w:ind w:left="470"/>
              <w:rPr>
                <w:rFonts w:ascii="Arial" w:hAnsi="Arial"/>
                <w:b/>
              </w:rPr>
            </w:pPr>
            <w:r>
              <w:rPr>
                <w:rFonts w:ascii="Arial" w:hAnsi="Arial"/>
                <w:b/>
              </w:rPr>
              <w:t>Actividad</w:t>
            </w:r>
            <w:r>
              <w:rPr>
                <w:rFonts w:ascii="Arial" w:hAnsi="Arial"/>
                <w:b/>
                <w:spacing w:val="-3"/>
              </w:rPr>
              <w:t xml:space="preserve"> </w:t>
            </w:r>
            <w:r>
              <w:rPr>
                <w:rFonts w:ascii="Arial" w:hAnsi="Arial"/>
                <w:b/>
                <w:spacing w:val="-2"/>
              </w:rPr>
              <w:t>económica:</w:t>
            </w:r>
          </w:p>
        </w:tc>
        <w:tc>
          <w:tcPr>
            <w:tcW w:w="4962" w:type="dxa"/>
          </w:tcPr>
          <w:p w14:paraId="0B01229B" w14:textId="77777777" w:rsidR="003315CD" w:rsidRDefault="0082365E">
            <w:pPr>
              <w:pStyle w:val="TableParagraph"/>
              <w:spacing w:before="38"/>
              <w:ind w:left="107"/>
            </w:pPr>
            <w:r>
              <w:t>Servicios</w:t>
            </w:r>
            <w:r>
              <w:rPr>
                <w:spacing w:val="-6"/>
              </w:rPr>
              <w:t xml:space="preserve"> </w:t>
            </w:r>
            <w:r>
              <w:t>y</w:t>
            </w:r>
            <w:r>
              <w:rPr>
                <w:spacing w:val="-4"/>
              </w:rPr>
              <w:t xml:space="preserve"> </w:t>
            </w:r>
            <w:r>
              <w:t>pompas</w:t>
            </w:r>
            <w:r>
              <w:rPr>
                <w:spacing w:val="-6"/>
              </w:rPr>
              <w:t xml:space="preserve"> </w:t>
            </w:r>
            <w:r>
              <w:rPr>
                <w:spacing w:val="-2"/>
              </w:rPr>
              <w:t>fúnebres</w:t>
            </w:r>
          </w:p>
        </w:tc>
      </w:tr>
      <w:tr w:rsidR="003315CD" w14:paraId="0A575302" w14:textId="77777777">
        <w:trPr>
          <w:trHeight w:val="330"/>
        </w:trPr>
        <w:tc>
          <w:tcPr>
            <w:tcW w:w="3980" w:type="dxa"/>
          </w:tcPr>
          <w:p w14:paraId="23164AB2" w14:textId="77777777" w:rsidR="003315CD" w:rsidRDefault="0082365E">
            <w:pPr>
              <w:pStyle w:val="TableParagraph"/>
              <w:spacing w:before="40"/>
              <w:ind w:left="611"/>
              <w:rPr>
                <w:rFonts w:ascii="Arial"/>
                <w:b/>
              </w:rPr>
            </w:pPr>
            <w:r>
              <w:rPr>
                <w:rFonts w:ascii="Arial"/>
                <w:b/>
                <w:spacing w:val="-4"/>
              </w:rPr>
              <w:t>Nit:</w:t>
            </w:r>
          </w:p>
        </w:tc>
        <w:tc>
          <w:tcPr>
            <w:tcW w:w="4962" w:type="dxa"/>
          </w:tcPr>
          <w:p w14:paraId="293C5360" w14:textId="77777777" w:rsidR="003315CD" w:rsidRDefault="0082365E">
            <w:pPr>
              <w:pStyle w:val="TableParagraph"/>
              <w:spacing w:before="40"/>
              <w:ind w:left="107"/>
            </w:pPr>
            <w:r>
              <w:rPr>
                <w:spacing w:val="-2"/>
              </w:rPr>
              <w:t>860516881-</w:t>
            </w:r>
            <w:r>
              <w:rPr>
                <w:spacing w:val="-10"/>
              </w:rPr>
              <w:t>8</w:t>
            </w:r>
          </w:p>
        </w:tc>
      </w:tr>
      <w:tr w:rsidR="003315CD" w14:paraId="342448F5" w14:textId="77777777">
        <w:trPr>
          <w:trHeight w:val="330"/>
        </w:trPr>
        <w:tc>
          <w:tcPr>
            <w:tcW w:w="3980" w:type="dxa"/>
          </w:tcPr>
          <w:p w14:paraId="531831FE" w14:textId="77777777" w:rsidR="003315CD" w:rsidRDefault="0082365E">
            <w:pPr>
              <w:pStyle w:val="TableParagraph"/>
              <w:spacing w:before="38"/>
              <w:ind w:left="470"/>
              <w:rPr>
                <w:rFonts w:ascii="Arial"/>
                <w:b/>
              </w:rPr>
            </w:pPr>
            <w:r>
              <w:rPr>
                <w:rFonts w:ascii="Arial"/>
                <w:b/>
              </w:rPr>
              <w:t>Representante</w:t>
            </w:r>
            <w:r>
              <w:rPr>
                <w:rFonts w:ascii="Arial"/>
                <w:b/>
                <w:spacing w:val="-8"/>
              </w:rPr>
              <w:t xml:space="preserve"> </w:t>
            </w:r>
            <w:r>
              <w:rPr>
                <w:rFonts w:ascii="Arial"/>
                <w:b/>
                <w:spacing w:val="-2"/>
              </w:rPr>
              <w:t>legal:</w:t>
            </w:r>
          </w:p>
        </w:tc>
        <w:tc>
          <w:tcPr>
            <w:tcW w:w="4962" w:type="dxa"/>
          </w:tcPr>
          <w:p w14:paraId="6242B4F0" w14:textId="77777777" w:rsidR="003315CD" w:rsidRDefault="0082365E">
            <w:pPr>
              <w:pStyle w:val="TableParagraph"/>
              <w:spacing w:before="38"/>
              <w:ind w:left="107"/>
            </w:pPr>
            <w:r>
              <w:t>Elsa</w:t>
            </w:r>
            <w:r>
              <w:rPr>
                <w:spacing w:val="-4"/>
              </w:rPr>
              <w:t xml:space="preserve"> </w:t>
            </w:r>
            <w:r>
              <w:t>Patricia</w:t>
            </w:r>
            <w:r>
              <w:rPr>
                <w:spacing w:val="-4"/>
              </w:rPr>
              <w:t xml:space="preserve"> </w:t>
            </w:r>
            <w:r>
              <w:t>Diaz</w:t>
            </w:r>
            <w:r>
              <w:rPr>
                <w:spacing w:val="-3"/>
              </w:rPr>
              <w:t xml:space="preserve"> </w:t>
            </w:r>
            <w:r>
              <w:rPr>
                <w:spacing w:val="-2"/>
              </w:rPr>
              <w:t>Núñez</w:t>
            </w:r>
          </w:p>
        </w:tc>
      </w:tr>
    </w:tbl>
    <w:p w14:paraId="6F0FBCD0" w14:textId="77777777" w:rsidR="003315CD" w:rsidRDefault="003315CD">
      <w:pPr>
        <w:pStyle w:val="TableParagraph"/>
        <w:sectPr w:rsidR="003315CD">
          <w:type w:val="continuous"/>
          <w:pgSz w:w="12250" w:h="15850"/>
          <w:pgMar w:top="1400" w:right="992" w:bottom="1506" w:left="992" w:header="0" w:footer="1017" w:gutter="0"/>
          <w:cols w:space="720"/>
        </w:sectPr>
      </w:pPr>
    </w:p>
    <w:tbl>
      <w:tblPr>
        <w:tblStyle w:val="TableNormal"/>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8"/>
        <w:gridCol w:w="101"/>
        <w:gridCol w:w="2142"/>
        <w:gridCol w:w="411"/>
        <w:gridCol w:w="978"/>
        <w:gridCol w:w="284"/>
        <w:gridCol w:w="567"/>
        <w:gridCol w:w="992"/>
        <w:gridCol w:w="569"/>
        <w:gridCol w:w="1161"/>
      </w:tblGrid>
      <w:tr w:rsidR="003315CD" w14:paraId="35F0DF4B" w14:textId="77777777">
        <w:trPr>
          <w:trHeight w:val="331"/>
        </w:trPr>
        <w:tc>
          <w:tcPr>
            <w:tcW w:w="3981" w:type="dxa"/>
            <w:gridSpan w:val="3"/>
          </w:tcPr>
          <w:p w14:paraId="49CB6149" w14:textId="77777777" w:rsidR="003315CD" w:rsidRDefault="0082365E">
            <w:pPr>
              <w:pStyle w:val="TableParagraph"/>
              <w:spacing w:before="41"/>
              <w:ind w:left="470"/>
              <w:rPr>
                <w:rFonts w:ascii="Arial" w:hAnsi="Arial"/>
                <w:b/>
              </w:rPr>
            </w:pPr>
            <w:r>
              <w:rPr>
                <w:rFonts w:ascii="Arial" w:hAnsi="Arial"/>
                <w:b/>
                <w:spacing w:val="-2"/>
              </w:rPr>
              <w:t>Teléfono:</w:t>
            </w:r>
          </w:p>
        </w:tc>
        <w:tc>
          <w:tcPr>
            <w:tcW w:w="1389" w:type="dxa"/>
            <w:gridSpan w:val="2"/>
          </w:tcPr>
          <w:p w14:paraId="1A6012C0" w14:textId="77777777" w:rsidR="003315CD" w:rsidRDefault="0082365E">
            <w:pPr>
              <w:pStyle w:val="TableParagraph"/>
              <w:spacing w:before="41"/>
              <w:ind w:left="106"/>
            </w:pPr>
            <w:r>
              <w:rPr>
                <w:spacing w:val="-2"/>
              </w:rPr>
              <w:t>3404055</w:t>
            </w:r>
          </w:p>
        </w:tc>
        <w:tc>
          <w:tcPr>
            <w:tcW w:w="1843" w:type="dxa"/>
            <w:gridSpan w:val="3"/>
          </w:tcPr>
          <w:p w14:paraId="72BC126F" w14:textId="77777777" w:rsidR="003315CD" w:rsidRDefault="0082365E">
            <w:pPr>
              <w:pStyle w:val="TableParagraph"/>
              <w:spacing w:before="41"/>
              <w:ind w:left="105"/>
              <w:rPr>
                <w:rFonts w:ascii="Arial"/>
                <w:b/>
              </w:rPr>
            </w:pPr>
            <w:r>
              <w:rPr>
                <w:rFonts w:ascii="Arial"/>
                <w:b/>
              </w:rPr>
              <w:t>Riesgo</w:t>
            </w:r>
            <w:r>
              <w:rPr>
                <w:rFonts w:ascii="Arial"/>
                <w:b/>
                <w:spacing w:val="-7"/>
              </w:rPr>
              <w:t xml:space="preserve"> </w:t>
            </w:r>
            <w:r>
              <w:rPr>
                <w:rFonts w:ascii="Arial"/>
                <w:b/>
                <w:spacing w:val="-4"/>
              </w:rPr>
              <w:t>ARL:</w:t>
            </w:r>
          </w:p>
        </w:tc>
        <w:tc>
          <w:tcPr>
            <w:tcW w:w="1730" w:type="dxa"/>
            <w:gridSpan w:val="2"/>
          </w:tcPr>
          <w:p w14:paraId="341C1F7D" w14:textId="77777777" w:rsidR="003315CD" w:rsidRDefault="0082365E">
            <w:pPr>
              <w:pStyle w:val="TableParagraph"/>
              <w:spacing w:before="41"/>
              <w:ind w:left="103"/>
            </w:pPr>
            <w:r>
              <w:t>I</w:t>
            </w:r>
            <w:r>
              <w:rPr>
                <w:spacing w:val="2"/>
              </w:rPr>
              <w:t xml:space="preserve"> </w:t>
            </w:r>
            <w:r>
              <w:t>–</w:t>
            </w:r>
            <w:r>
              <w:rPr>
                <w:spacing w:val="-2"/>
              </w:rPr>
              <w:t xml:space="preserve"> </w:t>
            </w:r>
            <w:r>
              <w:rPr>
                <w:spacing w:val="-5"/>
              </w:rPr>
              <w:t>III</w:t>
            </w:r>
          </w:p>
        </w:tc>
      </w:tr>
      <w:tr w:rsidR="003315CD" w14:paraId="7F98E7FB" w14:textId="77777777">
        <w:trPr>
          <w:trHeight w:val="330"/>
        </w:trPr>
        <w:tc>
          <w:tcPr>
            <w:tcW w:w="3981" w:type="dxa"/>
            <w:gridSpan w:val="3"/>
          </w:tcPr>
          <w:p w14:paraId="74B314C3" w14:textId="77777777" w:rsidR="003315CD" w:rsidRDefault="0082365E">
            <w:pPr>
              <w:pStyle w:val="TableParagraph"/>
              <w:spacing w:before="38"/>
              <w:ind w:left="470"/>
              <w:rPr>
                <w:rFonts w:ascii="Arial"/>
                <w:b/>
              </w:rPr>
            </w:pPr>
            <w:r>
              <w:rPr>
                <w:rFonts w:ascii="Arial"/>
                <w:b/>
                <w:spacing w:val="-2"/>
              </w:rPr>
              <w:t>Localidad:</w:t>
            </w:r>
          </w:p>
        </w:tc>
        <w:tc>
          <w:tcPr>
            <w:tcW w:w="4962" w:type="dxa"/>
            <w:gridSpan w:val="7"/>
          </w:tcPr>
          <w:p w14:paraId="153078D9" w14:textId="77777777" w:rsidR="003315CD" w:rsidRDefault="0082365E">
            <w:pPr>
              <w:pStyle w:val="TableParagraph"/>
              <w:spacing w:before="38"/>
              <w:ind w:left="106"/>
            </w:pPr>
            <w:r>
              <w:rPr>
                <w:spacing w:val="-2"/>
              </w:rPr>
              <w:t>TEUSAQUILLO</w:t>
            </w:r>
          </w:p>
        </w:tc>
      </w:tr>
      <w:tr w:rsidR="003315CD" w14:paraId="2E3CC4F6" w14:textId="77777777">
        <w:trPr>
          <w:trHeight w:val="328"/>
        </w:trPr>
        <w:tc>
          <w:tcPr>
            <w:tcW w:w="3981" w:type="dxa"/>
            <w:gridSpan w:val="3"/>
          </w:tcPr>
          <w:p w14:paraId="28088F82" w14:textId="77777777" w:rsidR="003315CD" w:rsidRDefault="0082365E">
            <w:pPr>
              <w:pStyle w:val="TableParagraph"/>
              <w:spacing w:before="38"/>
              <w:ind w:left="470"/>
              <w:rPr>
                <w:rFonts w:ascii="Arial" w:hAnsi="Arial"/>
                <w:b/>
              </w:rPr>
            </w:pPr>
            <w:r>
              <w:rPr>
                <w:rFonts w:ascii="Arial" w:hAnsi="Arial"/>
                <w:b/>
                <w:spacing w:val="-2"/>
              </w:rPr>
              <w:t>Dirección:</w:t>
            </w:r>
          </w:p>
        </w:tc>
        <w:tc>
          <w:tcPr>
            <w:tcW w:w="4962" w:type="dxa"/>
            <w:gridSpan w:val="7"/>
          </w:tcPr>
          <w:p w14:paraId="6B762380" w14:textId="77777777" w:rsidR="003315CD" w:rsidRDefault="0082365E">
            <w:pPr>
              <w:pStyle w:val="TableParagraph"/>
              <w:spacing w:before="76" w:line="232" w:lineRule="exact"/>
              <w:ind w:left="106"/>
            </w:pPr>
            <w:r>
              <w:t>Calle</w:t>
            </w:r>
            <w:r>
              <w:rPr>
                <w:spacing w:val="-3"/>
              </w:rPr>
              <w:t xml:space="preserve"> </w:t>
            </w:r>
            <w:r>
              <w:t>42</w:t>
            </w:r>
            <w:r>
              <w:rPr>
                <w:spacing w:val="-2"/>
              </w:rPr>
              <w:t xml:space="preserve"> </w:t>
            </w:r>
            <w:r>
              <w:t>Nº 14</w:t>
            </w:r>
            <w:r>
              <w:rPr>
                <w:spacing w:val="-3"/>
              </w:rPr>
              <w:t xml:space="preserve"> </w:t>
            </w:r>
            <w:r>
              <w:t>-</w:t>
            </w:r>
            <w:r>
              <w:rPr>
                <w:spacing w:val="-5"/>
              </w:rPr>
              <w:t>20</w:t>
            </w:r>
          </w:p>
        </w:tc>
      </w:tr>
      <w:tr w:rsidR="003315CD" w14:paraId="4F764370" w14:textId="77777777">
        <w:trPr>
          <w:trHeight w:val="330"/>
        </w:trPr>
        <w:tc>
          <w:tcPr>
            <w:tcW w:w="3981" w:type="dxa"/>
            <w:gridSpan w:val="3"/>
          </w:tcPr>
          <w:p w14:paraId="6C5CD4BA" w14:textId="77777777" w:rsidR="003315CD" w:rsidRDefault="0082365E">
            <w:pPr>
              <w:pStyle w:val="TableParagraph"/>
              <w:spacing w:before="40"/>
              <w:ind w:left="470"/>
              <w:rPr>
                <w:rFonts w:ascii="Arial"/>
                <w:b/>
              </w:rPr>
            </w:pPr>
            <w:r>
              <w:rPr>
                <w:rFonts w:ascii="Arial"/>
                <w:b/>
              </w:rPr>
              <w:t>Centro</w:t>
            </w:r>
            <w:r>
              <w:rPr>
                <w:rFonts w:ascii="Arial"/>
                <w:b/>
                <w:spacing w:val="-2"/>
              </w:rPr>
              <w:t xml:space="preserve"> </w:t>
            </w:r>
            <w:r>
              <w:rPr>
                <w:rFonts w:ascii="Arial"/>
                <w:b/>
              </w:rPr>
              <w:t>de</w:t>
            </w:r>
            <w:r>
              <w:rPr>
                <w:rFonts w:ascii="Arial"/>
                <w:b/>
                <w:spacing w:val="-4"/>
              </w:rPr>
              <w:t xml:space="preserve"> </w:t>
            </w:r>
            <w:r>
              <w:rPr>
                <w:rFonts w:ascii="Arial"/>
                <w:b/>
                <w:spacing w:val="-2"/>
              </w:rPr>
              <w:t>trabajo:</w:t>
            </w:r>
          </w:p>
        </w:tc>
        <w:tc>
          <w:tcPr>
            <w:tcW w:w="4962" w:type="dxa"/>
            <w:gridSpan w:val="7"/>
          </w:tcPr>
          <w:p w14:paraId="4059C8B9" w14:textId="77777777" w:rsidR="003315CD" w:rsidRDefault="0082365E">
            <w:pPr>
              <w:pStyle w:val="TableParagraph"/>
              <w:spacing w:before="79" w:line="232" w:lineRule="exact"/>
              <w:ind w:left="106"/>
            </w:pPr>
            <w:r>
              <w:t>Sede</w:t>
            </w:r>
            <w:r>
              <w:rPr>
                <w:spacing w:val="-2"/>
              </w:rPr>
              <w:t xml:space="preserve"> Palermo</w:t>
            </w:r>
          </w:p>
        </w:tc>
      </w:tr>
      <w:tr w:rsidR="003315CD" w14:paraId="6DE4D98B" w14:textId="77777777">
        <w:trPr>
          <w:trHeight w:val="330"/>
        </w:trPr>
        <w:tc>
          <w:tcPr>
            <w:tcW w:w="3981" w:type="dxa"/>
            <w:gridSpan w:val="3"/>
          </w:tcPr>
          <w:p w14:paraId="0705FE8D" w14:textId="77777777" w:rsidR="003315CD" w:rsidRDefault="0082365E">
            <w:pPr>
              <w:pStyle w:val="TableParagraph"/>
              <w:spacing w:before="38"/>
              <w:ind w:left="470"/>
              <w:rPr>
                <w:rFonts w:ascii="Arial"/>
                <w:b/>
              </w:rPr>
            </w:pPr>
            <w:r>
              <w:rPr>
                <w:rFonts w:ascii="Arial"/>
                <w:b/>
              </w:rPr>
              <w:t>Responsable</w:t>
            </w:r>
            <w:r>
              <w:rPr>
                <w:rFonts w:ascii="Arial"/>
                <w:b/>
                <w:spacing w:val="-9"/>
              </w:rPr>
              <w:t xml:space="preserve"> </w:t>
            </w:r>
            <w:r>
              <w:rPr>
                <w:rFonts w:ascii="Arial"/>
                <w:b/>
                <w:spacing w:val="-4"/>
              </w:rPr>
              <w:t>SST:</w:t>
            </w:r>
          </w:p>
        </w:tc>
        <w:tc>
          <w:tcPr>
            <w:tcW w:w="4962" w:type="dxa"/>
            <w:gridSpan w:val="7"/>
          </w:tcPr>
          <w:p w14:paraId="0C03190E" w14:textId="2C6AB06A" w:rsidR="003315CD" w:rsidRDefault="00AB30D5">
            <w:pPr>
              <w:pStyle w:val="TableParagraph"/>
              <w:spacing w:before="38"/>
              <w:ind w:left="106"/>
            </w:pPr>
            <w:r>
              <w:t>Nancy Moreno</w:t>
            </w:r>
          </w:p>
        </w:tc>
      </w:tr>
      <w:tr w:rsidR="003315CD" w14:paraId="14AB7DAA" w14:textId="77777777">
        <w:trPr>
          <w:trHeight w:val="328"/>
        </w:trPr>
        <w:tc>
          <w:tcPr>
            <w:tcW w:w="3981" w:type="dxa"/>
            <w:gridSpan w:val="3"/>
          </w:tcPr>
          <w:p w14:paraId="7F7A90D2" w14:textId="77777777" w:rsidR="003315CD" w:rsidRDefault="0082365E">
            <w:pPr>
              <w:pStyle w:val="TableParagraph"/>
              <w:spacing w:before="38"/>
              <w:ind w:left="470"/>
              <w:rPr>
                <w:rFonts w:ascii="Arial" w:hAnsi="Arial"/>
                <w:b/>
              </w:rPr>
            </w:pPr>
            <w:r>
              <w:rPr>
                <w:rFonts w:ascii="Arial" w:hAnsi="Arial"/>
                <w:b/>
                <w:spacing w:val="-2"/>
              </w:rPr>
              <w:t>Teléfono:</w:t>
            </w:r>
          </w:p>
        </w:tc>
        <w:tc>
          <w:tcPr>
            <w:tcW w:w="4962" w:type="dxa"/>
            <w:gridSpan w:val="7"/>
          </w:tcPr>
          <w:p w14:paraId="1C12B4B6" w14:textId="7236CDB4" w:rsidR="003315CD" w:rsidRDefault="0082365E">
            <w:pPr>
              <w:pStyle w:val="TableParagraph"/>
              <w:spacing w:before="38"/>
              <w:ind w:left="106"/>
            </w:pPr>
            <w:r>
              <w:rPr>
                <w:spacing w:val="-2"/>
              </w:rPr>
              <w:t>3</w:t>
            </w:r>
            <w:r w:rsidR="00AB30D5">
              <w:rPr>
                <w:spacing w:val="-2"/>
              </w:rPr>
              <w:t>213342152</w:t>
            </w:r>
          </w:p>
        </w:tc>
      </w:tr>
      <w:tr w:rsidR="003315CD" w14:paraId="6682E65A" w14:textId="77777777">
        <w:trPr>
          <w:trHeight w:val="330"/>
        </w:trPr>
        <w:tc>
          <w:tcPr>
            <w:tcW w:w="3981" w:type="dxa"/>
            <w:gridSpan w:val="3"/>
          </w:tcPr>
          <w:p w14:paraId="1200AA8B" w14:textId="77777777" w:rsidR="003315CD" w:rsidRDefault="0082365E">
            <w:pPr>
              <w:pStyle w:val="TableParagraph"/>
              <w:spacing w:before="40"/>
              <w:ind w:left="470"/>
              <w:rPr>
                <w:rFonts w:ascii="Arial" w:hAnsi="Arial"/>
                <w:b/>
              </w:rPr>
            </w:pPr>
            <w:r>
              <w:rPr>
                <w:rFonts w:ascii="Arial" w:hAnsi="Arial"/>
                <w:b/>
              </w:rPr>
              <w:t>Correo</w:t>
            </w:r>
            <w:r>
              <w:rPr>
                <w:rFonts w:ascii="Arial" w:hAnsi="Arial"/>
                <w:b/>
                <w:spacing w:val="-2"/>
              </w:rPr>
              <w:t xml:space="preserve"> electrónico:</w:t>
            </w:r>
          </w:p>
        </w:tc>
        <w:tc>
          <w:tcPr>
            <w:tcW w:w="4962" w:type="dxa"/>
            <w:gridSpan w:val="7"/>
          </w:tcPr>
          <w:p w14:paraId="3E9B4A6C" w14:textId="77777777" w:rsidR="003315CD" w:rsidRDefault="0082365E">
            <w:pPr>
              <w:pStyle w:val="TableParagraph"/>
              <w:spacing w:before="40"/>
              <w:ind w:left="106"/>
            </w:pPr>
            <w:hyperlink r:id="rId17">
              <w:r>
                <w:rPr>
                  <w:spacing w:val="-2"/>
                </w:rPr>
                <w:t>socupacional.bogota@losolivos.co</w:t>
              </w:r>
            </w:hyperlink>
          </w:p>
        </w:tc>
      </w:tr>
      <w:tr w:rsidR="003315CD" w14:paraId="190516AF" w14:textId="77777777">
        <w:trPr>
          <w:trHeight w:val="330"/>
        </w:trPr>
        <w:tc>
          <w:tcPr>
            <w:tcW w:w="8943" w:type="dxa"/>
            <w:gridSpan w:val="10"/>
          </w:tcPr>
          <w:p w14:paraId="46CBF1B9" w14:textId="77777777" w:rsidR="003315CD" w:rsidRDefault="0082365E">
            <w:pPr>
              <w:pStyle w:val="TableParagraph"/>
              <w:ind w:left="12" w:right="4"/>
              <w:jc w:val="center"/>
              <w:rPr>
                <w:rFonts w:ascii="Arial" w:hAnsi="Arial"/>
                <w:b/>
              </w:rPr>
            </w:pPr>
            <w:r>
              <w:rPr>
                <w:rFonts w:ascii="Arial" w:hAnsi="Arial"/>
                <w:b/>
              </w:rPr>
              <w:t>Áreas</w:t>
            </w:r>
            <w:r>
              <w:rPr>
                <w:rFonts w:ascii="Arial" w:hAnsi="Arial"/>
                <w:b/>
                <w:spacing w:val="-4"/>
              </w:rPr>
              <w:t xml:space="preserve"> </w:t>
            </w:r>
            <w:r>
              <w:rPr>
                <w:rFonts w:ascii="Arial" w:hAnsi="Arial"/>
                <w:b/>
              </w:rPr>
              <w:t>de</w:t>
            </w:r>
            <w:r>
              <w:rPr>
                <w:rFonts w:ascii="Arial" w:hAnsi="Arial"/>
                <w:b/>
                <w:spacing w:val="-3"/>
              </w:rPr>
              <w:t xml:space="preserve"> </w:t>
            </w:r>
            <w:r>
              <w:rPr>
                <w:rFonts w:ascii="Arial" w:hAnsi="Arial"/>
                <w:b/>
                <w:spacing w:val="-2"/>
              </w:rPr>
              <w:t>trabajo:</w:t>
            </w:r>
          </w:p>
        </w:tc>
      </w:tr>
      <w:tr w:rsidR="003315CD" w14:paraId="1015DDF7" w14:textId="77777777">
        <w:trPr>
          <w:trHeight w:val="328"/>
        </w:trPr>
        <w:tc>
          <w:tcPr>
            <w:tcW w:w="8943" w:type="dxa"/>
            <w:gridSpan w:val="10"/>
          </w:tcPr>
          <w:p w14:paraId="7343EE32" w14:textId="77777777" w:rsidR="003315CD" w:rsidRDefault="0082365E">
            <w:pPr>
              <w:pStyle w:val="TableParagraph"/>
              <w:ind w:left="8" w:right="12"/>
              <w:jc w:val="center"/>
              <w:rPr>
                <w:rFonts w:ascii="Arial"/>
                <w:b/>
              </w:rPr>
            </w:pPr>
            <w:r>
              <w:rPr>
                <w:rFonts w:ascii="Arial"/>
                <w:b/>
              </w:rPr>
              <w:t>Sede</w:t>
            </w:r>
            <w:r>
              <w:rPr>
                <w:rFonts w:ascii="Arial"/>
                <w:b/>
                <w:spacing w:val="-2"/>
              </w:rPr>
              <w:t xml:space="preserve"> Palermo</w:t>
            </w:r>
          </w:p>
        </w:tc>
      </w:tr>
      <w:tr w:rsidR="003315CD" w14:paraId="44DCC4CF" w14:textId="77777777">
        <w:trPr>
          <w:trHeight w:val="275"/>
        </w:trPr>
        <w:tc>
          <w:tcPr>
            <w:tcW w:w="1738" w:type="dxa"/>
          </w:tcPr>
          <w:p w14:paraId="31F1127D" w14:textId="77777777" w:rsidR="003315CD" w:rsidRDefault="0082365E">
            <w:pPr>
              <w:pStyle w:val="TableParagraph"/>
              <w:spacing w:before="12" w:line="244" w:lineRule="exact"/>
              <w:ind w:left="11"/>
              <w:jc w:val="center"/>
              <w:rPr>
                <w:rFonts w:ascii="Arial"/>
                <w:b/>
              </w:rPr>
            </w:pPr>
            <w:r>
              <w:rPr>
                <w:rFonts w:ascii="Arial"/>
                <w:b/>
              </w:rPr>
              <w:t xml:space="preserve">PISO </w:t>
            </w:r>
            <w:r>
              <w:rPr>
                <w:rFonts w:ascii="Arial"/>
                <w:b/>
                <w:spacing w:val="-10"/>
              </w:rPr>
              <w:t>6</w:t>
            </w:r>
          </w:p>
        </w:tc>
        <w:tc>
          <w:tcPr>
            <w:tcW w:w="7205" w:type="dxa"/>
            <w:gridSpan w:val="9"/>
          </w:tcPr>
          <w:p w14:paraId="085F2360" w14:textId="77777777" w:rsidR="003315CD" w:rsidRDefault="0082365E">
            <w:pPr>
              <w:pStyle w:val="TableParagraph"/>
              <w:spacing w:before="12" w:line="244" w:lineRule="exact"/>
              <w:ind w:right="5"/>
              <w:jc w:val="center"/>
            </w:pPr>
            <w:r>
              <w:t>Call</w:t>
            </w:r>
            <w:r>
              <w:rPr>
                <w:spacing w:val="-5"/>
              </w:rPr>
              <w:t xml:space="preserve"> </w:t>
            </w:r>
            <w:r>
              <w:rPr>
                <w:spacing w:val="-2"/>
              </w:rPr>
              <w:t>Center</w:t>
            </w:r>
          </w:p>
        </w:tc>
      </w:tr>
      <w:tr w:rsidR="003315CD" w14:paraId="301DD73E" w14:textId="77777777">
        <w:trPr>
          <w:trHeight w:val="273"/>
        </w:trPr>
        <w:tc>
          <w:tcPr>
            <w:tcW w:w="1738" w:type="dxa"/>
          </w:tcPr>
          <w:p w14:paraId="6477161C" w14:textId="77777777" w:rsidR="003315CD" w:rsidRDefault="0082365E">
            <w:pPr>
              <w:pStyle w:val="TableParagraph"/>
              <w:spacing w:before="10" w:line="244" w:lineRule="exact"/>
              <w:ind w:left="11"/>
              <w:jc w:val="center"/>
              <w:rPr>
                <w:rFonts w:ascii="Arial"/>
                <w:b/>
              </w:rPr>
            </w:pPr>
            <w:r>
              <w:rPr>
                <w:rFonts w:ascii="Arial"/>
                <w:b/>
              </w:rPr>
              <w:t>Piso</w:t>
            </w:r>
            <w:r>
              <w:rPr>
                <w:rFonts w:ascii="Arial"/>
                <w:b/>
                <w:spacing w:val="-1"/>
              </w:rPr>
              <w:t xml:space="preserve"> </w:t>
            </w:r>
            <w:r>
              <w:rPr>
                <w:rFonts w:ascii="Arial"/>
                <w:b/>
                <w:spacing w:val="-10"/>
              </w:rPr>
              <w:t>5</w:t>
            </w:r>
          </w:p>
        </w:tc>
        <w:tc>
          <w:tcPr>
            <w:tcW w:w="7205" w:type="dxa"/>
            <w:gridSpan w:val="9"/>
          </w:tcPr>
          <w:p w14:paraId="47981301" w14:textId="77777777" w:rsidR="003315CD" w:rsidRDefault="0082365E">
            <w:pPr>
              <w:pStyle w:val="TableParagraph"/>
              <w:spacing w:before="10" w:line="244" w:lineRule="exact"/>
              <w:ind w:left="1" w:right="5"/>
              <w:jc w:val="center"/>
            </w:pPr>
            <w:r>
              <w:t>Salas</w:t>
            </w:r>
            <w:r>
              <w:rPr>
                <w:spacing w:val="-3"/>
              </w:rPr>
              <w:t xml:space="preserve"> </w:t>
            </w:r>
            <w:r>
              <w:t>de</w:t>
            </w:r>
            <w:r>
              <w:rPr>
                <w:spacing w:val="-2"/>
              </w:rPr>
              <w:t xml:space="preserve"> velación</w:t>
            </w:r>
          </w:p>
        </w:tc>
      </w:tr>
      <w:tr w:rsidR="003315CD" w14:paraId="64C0A46D" w14:textId="77777777">
        <w:trPr>
          <w:trHeight w:val="273"/>
        </w:trPr>
        <w:tc>
          <w:tcPr>
            <w:tcW w:w="1738" w:type="dxa"/>
          </w:tcPr>
          <w:p w14:paraId="03D7431D" w14:textId="77777777" w:rsidR="003315CD" w:rsidRDefault="0082365E">
            <w:pPr>
              <w:pStyle w:val="TableParagraph"/>
              <w:spacing w:before="12" w:line="241" w:lineRule="exact"/>
              <w:ind w:left="11"/>
              <w:jc w:val="center"/>
              <w:rPr>
                <w:rFonts w:ascii="Arial"/>
                <w:b/>
              </w:rPr>
            </w:pPr>
            <w:r>
              <w:rPr>
                <w:rFonts w:ascii="Arial"/>
                <w:b/>
              </w:rPr>
              <w:t>Piso</w:t>
            </w:r>
            <w:r>
              <w:rPr>
                <w:rFonts w:ascii="Arial"/>
                <w:b/>
                <w:spacing w:val="-1"/>
              </w:rPr>
              <w:t xml:space="preserve"> </w:t>
            </w:r>
            <w:r>
              <w:rPr>
                <w:rFonts w:ascii="Arial"/>
                <w:b/>
                <w:spacing w:val="-10"/>
              </w:rPr>
              <w:t>4</w:t>
            </w:r>
          </w:p>
        </w:tc>
        <w:tc>
          <w:tcPr>
            <w:tcW w:w="7205" w:type="dxa"/>
            <w:gridSpan w:val="9"/>
          </w:tcPr>
          <w:p w14:paraId="74365DFD" w14:textId="77777777" w:rsidR="003315CD" w:rsidRDefault="0082365E">
            <w:pPr>
              <w:pStyle w:val="TableParagraph"/>
              <w:spacing w:before="12" w:line="241" w:lineRule="exact"/>
              <w:ind w:left="1" w:right="5"/>
              <w:jc w:val="center"/>
            </w:pPr>
            <w:r>
              <w:t>Salas</w:t>
            </w:r>
            <w:r>
              <w:rPr>
                <w:spacing w:val="-3"/>
              </w:rPr>
              <w:t xml:space="preserve"> </w:t>
            </w:r>
            <w:r>
              <w:t>de</w:t>
            </w:r>
            <w:r>
              <w:rPr>
                <w:spacing w:val="-2"/>
              </w:rPr>
              <w:t xml:space="preserve"> velación</w:t>
            </w:r>
          </w:p>
        </w:tc>
      </w:tr>
      <w:tr w:rsidR="003315CD" w14:paraId="3E9F6551" w14:textId="77777777">
        <w:trPr>
          <w:trHeight w:val="275"/>
        </w:trPr>
        <w:tc>
          <w:tcPr>
            <w:tcW w:w="1738" w:type="dxa"/>
          </w:tcPr>
          <w:p w14:paraId="4D70CAA1" w14:textId="77777777" w:rsidR="003315CD" w:rsidRDefault="0082365E">
            <w:pPr>
              <w:pStyle w:val="TableParagraph"/>
              <w:spacing w:before="12" w:line="244" w:lineRule="exact"/>
              <w:ind w:left="11" w:right="5"/>
              <w:jc w:val="center"/>
              <w:rPr>
                <w:rFonts w:ascii="Arial"/>
                <w:b/>
              </w:rPr>
            </w:pPr>
            <w:r>
              <w:rPr>
                <w:rFonts w:ascii="Arial"/>
                <w:b/>
              </w:rPr>
              <w:t>Piso</w:t>
            </w:r>
            <w:r>
              <w:rPr>
                <w:rFonts w:ascii="Arial"/>
                <w:b/>
                <w:spacing w:val="-1"/>
              </w:rPr>
              <w:t xml:space="preserve"> </w:t>
            </w:r>
            <w:r>
              <w:rPr>
                <w:rFonts w:ascii="Arial"/>
                <w:b/>
                <w:spacing w:val="-10"/>
              </w:rPr>
              <w:t>3</w:t>
            </w:r>
          </w:p>
        </w:tc>
        <w:tc>
          <w:tcPr>
            <w:tcW w:w="7205" w:type="dxa"/>
            <w:gridSpan w:val="9"/>
          </w:tcPr>
          <w:p w14:paraId="7B1A64F1" w14:textId="77777777" w:rsidR="003315CD" w:rsidRDefault="0082365E">
            <w:pPr>
              <w:pStyle w:val="TableParagraph"/>
              <w:spacing w:before="12" w:line="244" w:lineRule="exact"/>
              <w:ind w:left="1" w:right="5"/>
              <w:jc w:val="center"/>
            </w:pPr>
            <w:r>
              <w:t>Salas</w:t>
            </w:r>
            <w:r>
              <w:rPr>
                <w:spacing w:val="-3"/>
              </w:rPr>
              <w:t xml:space="preserve"> </w:t>
            </w:r>
            <w:r>
              <w:t>de</w:t>
            </w:r>
            <w:r>
              <w:rPr>
                <w:spacing w:val="-2"/>
              </w:rPr>
              <w:t xml:space="preserve"> velación</w:t>
            </w:r>
          </w:p>
        </w:tc>
      </w:tr>
      <w:tr w:rsidR="003315CD" w14:paraId="3906A49A" w14:textId="77777777">
        <w:trPr>
          <w:trHeight w:val="621"/>
        </w:trPr>
        <w:tc>
          <w:tcPr>
            <w:tcW w:w="1738" w:type="dxa"/>
          </w:tcPr>
          <w:p w14:paraId="03FEA055" w14:textId="77777777" w:rsidR="003315CD" w:rsidRDefault="0082365E">
            <w:pPr>
              <w:pStyle w:val="TableParagraph"/>
              <w:spacing w:before="184"/>
              <w:ind w:left="11" w:right="5"/>
              <w:jc w:val="center"/>
              <w:rPr>
                <w:rFonts w:ascii="Arial"/>
                <w:b/>
              </w:rPr>
            </w:pPr>
            <w:r>
              <w:rPr>
                <w:rFonts w:ascii="Arial"/>
                <w:b/>
              </w:rPr>
              <w:t>Piso</w:t>
            </w:r>
            <w:r>
              <w:rPr>
                <w:rFonts w:ascii="Arial"/>
                <w:b/>
                <w:spacing w:val="-1"/>
              </w:rPr>
              <w:t xml:space="preserve"> </w:t>
            </w:r>
            <w:r>
              <w:rPr>
                <w:rFonts w:ascii="Arial"/>
                <w:b/>
                <w:spacing w:val="-10"/>
              </w:rPr>
              <w:t>2</w:t>
            </w:r>
          </w:p>
        </w:tc>
        <w:tc>
          <w:tcPr>
            <w:tcW w:w="7205" w:type="dxa"/>
            <w:gridSpan w:val="9"/>
          </w:tcPr>
          <w:p w14:paraId="5A59906E" w14:textId="77777777" w:rsidR="003315CD" w:rsidRDefault="0082365E">
            <w:pPr>
              <w:pStyle w:val="TableParagraph"/>
              <w:spacing w:before="184"/>
              <w:ind w:left="1715"/>
            </w:pPr>
            <w:r>
              <w:t>Administración</w:t>
            </w:r>
            <w:r>
              <w:rPr>
                <w:spacing w:val="-6"/>
              </w:rPr>
              <w:t xml:space="preserve"> </w:t>
            </w:r>
            <w:r>
              <w:t>y</w:t>
            </w:r>
            <w:r>
              <w:rPr>
                <w:spacing w:val="-9"/>
              </w:rPr>
              <w:t xml:space="preserve"> </w:t>
            </w:r>
            <w:r>
              <w:t>maquinas</w:t>
            </w:r>
            <w:r>
              <w:rPr>
                <w:spacing w:val="-4"/>
              </w:rPr>
              <w:t xml:space="preserve"> </w:t>
            </w:r>
            <w:r>
              <w:t>auto</w:t>
            </w:r>
            <w:r>
              <w:rPr>
                <w:spacing w:val="-6"/>
              </w:rPr>
              <w:t xml:space="preserve"> </w:t>
            </w:r>
            <w:r>
              <w:rPr>
                <w:spacing w:val="-2"/>
              </w:rPr>
              <w:t>snack</w:t>
            </w:r>
          </w:p>
        </w:tc>
      </w:tr>
      <w:tr w:rsidR="003315CD" w14:paraId="34089D5C" w14:textId="77777777">
        <w:trPr>
          <w:trHeight w:val="707"/>
        </w:trPr>
        <w:tc>
          <w:tcPr>
            <w:tcW w:w="1738" w:type="dxa"/>
          </w:tcPr>
          <w:p w14:paraId="4EE57D37" w14:textId="77777777" w:rsidR="003315CD" w:rsidRDefault="0082365E">
            <w:pPr>
              <w:pStyle w:val="TableParagraph"/>
              <w:spacing w:before="228"/>
              <w:ind w:left="11"/>
              <w:jc w:val="center"/>
              <w:rPr>
                <w:rFonts w:ascii="Arial"/>
                <w:b/>
              </w:rPr>
            </w:pPr>
            <w:r>
              <w:rPr>
                <w:rFonts w:ascii="Arial"/>
                <w:b/>
              </w:rPr>
              <w:t>Piso</w:t>
            </w:r>
            <w:r>
              <w:rPr>
                <w:rFonts w:ascii="Arial"/>
                <w:b/>
                <w:spacing w:val="-1"/>
              </w:rPr>
              <w:t xml:space="preserve"> </w:t>
            </w:r>
            <w:r>
              <w:rPr>
                <w:rFonts w:ascii="Arial"/>
                <w:b/>
                <w:spacing w:val="-10"/>
              </w:rPr>
              <w:t>1</w:t>
            </w:r>
          </w:p>
        </w:tc>
        <w:tc>
          <w:tcPr>
            <w:tcW w:w="7205" w:type="dxa"/>
            <w:gridSpan w:val="9"/>
          </w:tcPr>
          <w:p w14:paraId="55017594" w14:textId="77777777" w:rsidR="003315CD" w:rsidRDefault="0082365E">
            <w:pPr>
              <w:pStyle w:val="TableParagraph"/>
              <w:spacing w:before="228"/>
              <w:ind w:right="5"/>
              <w:jc w:val="center"/>
            </w:pPr>
            <w:r>
              <w:t>Servicio</w:t>
            </w:r>
            <w:r>
              <w:rPr>
                <w:spacing w:val="-4"/>
              </w:rPr>
              <w:t xml:space="preserve"> </w:t>
            </w:r>
            <w:r>
              <w:t>al</w:t>
            </w:r>
            <w:r>
              <w:rPr>
                <w:spacing w:val="-4"/>
              </w:rPr>
              <w:t xml:space="preserve"> </w:t>
            </w:r>
            <w:r>
              <w:t>cliente</w:t>
            </w:r>
            <w:r>
              <w:rPr>
                <w:spacing w:val="-4"/>
              </w:rPr>
              <w:t xml:space="preserve"> </w:t>
            </w:r>
            <w:r>
              <w:t>y</w:t>
            </w:r>
            <w:r>
              <w:rPr>
                <w:spacing w:val="-4"/>
              </w:rPr>
              <w:t xml:space="preserve"> </w:t>
            </w:r>
            <w:r>
              <w:t>Salón</w:t>
            </w:r>
            <w:r>
              <w:rPr>
                <w:spacing w:val="-4"/>
              </w:rPr>
              <w:t xml:space="preserve"> </w:t>
            </w:r>
            <w:r>
              <w:t>de</w:t>
            </w:r>
            <w:r>
              <w:rPr>
                <w:spacing w:val="-3"/>
              </w:rPr>
              <w:t xml:space="preserve"> </w:t>
            </w:r>
            <w:r>
              <w:rPr>
                <w:spacing w:val="-2"/>
              </w:rPr>
              <w:t>Rencuentro</w:t>
            </w:r>
          </w:p>
        </w:tc>
      </w:tr>
      <w:tr w:rsidR="003315CD" w14:paraId="5894A595" w14:textId="77777777">
        <w:trPr>
          <w:trHeight w:val="844"/>
        </w:trPr>
        <w:tc>
          <w:tcPr>
            <w:tcW w:w="1738" w:type="dxa"/>
          </w:tcPr>
          <w:p w14:paraId="4989B028" w14:textId="77777777" w:rsidR="003315CD" w:rsidRDefault="003315CD">
            <w:pPr>
              <w:pStyle w:val="TableParagraph"/>
              <w:spacing w:before="44"/>
            </w:pPr>
          </w:p>
          <w:p w14:paraId="4237D149" w14:textId="77777777" w:rsidR="003315CD" w:rsidRDefault="0082365E">
            <w:pPr>
              <w:pStyle w:val="TableParagraph"/>
              <w:ind w:left="11" w:right="4"/>
              <w:jc w:val="center"/>
              <w:rPr>
                <w:rFonts w:ascii="Arial" w:hAnsi="Arial"/>
                <w:b/>
              </w:rPr>
            </w:pPr>
            <w:r>
              <w:rPr>
                <w:rFonts w:ascii="Arial" w:hAnsi="Arial"/>
                <w:b/>
                <w:spacing w:val="-2"/>
              </w:rPr>
              <w:t>Sótano</w:t>
            </w:r>
          </w:p>
        </w:tc>
        <w:tc>
          <w:tcPr>
            <w:tcW w:w="7205" w:type="dxa"/>
            <w:gridSpan w:val="9"/>
          </w:tcPr>
          <w:p w14:paraId="7264C6CB" w14:textId="77777777" w:rsidR="003315CD" w:rsidRDefault="003315CD">
            <w:pPr>
              <w:pStyle w:val="TableParagraph"/>
              <w:spacing w:before="44"/>
            </w:pPr>
          </w:p>
          <w:p w14:paraId="1F2B3B74" w14:textId="77777777" w:rsidR="003315CD" w:rsidRDefault="0082365E">
            <w:pPr>
              <w:pStyle w:val="TableParagraph"/>
              <w:ind w:left="772"/>
            </w:pPr>
            <w:r>
              <w:t>Parqueadero-Comedor-</w:t>
            </w:r>
            <w:r>
              <w:rPr>
                <w:spacing w:val="-11"/>
              </w:rPr>
              <w:t xml:space="preserve"> </w:t>
            </w:r>
            <w:r>
              <w:t>Mantenimiento-</w:t>
            </w:r>
            <w:r>
              <w:rPr>
                <w:spacing w:val="-11"/>
              </w:rPr>
              <w:t xml:space="preserve"> </w:t>
            </w:r>
            <w:r>
              <w:t>Insumos</w:t>
            </w:r>
            <w:r>
              <w:rPr>
                <w:spacing w:val="-12"/>
              </w:rPr>
              <w:t xml:space="preserve"> </w:t>
            </w:r>
            <w:r>
              <w:t>de</w:t>
            </w:r>
            <w:r>
              <w:rPr>
                <w:spacing w:val="-9"/>
              </w:rPr>
              <w:t xml:space="preserve"> </w:t>
            </w:r>
            <w:r>
              <w:rPr>
                <w:spacing w:val="-4"/>
              </w:rPr>
              <w:t>aseo</w:t>
            </w:r>
          </w:p>
        </w:tc>
      </w:tr>
      <w:tr w:rsidR="003315CD" w14:paraId="2165C230" w14:textId="77777777">
        <w:trPr>
          <w:trHeight w:val="273"/>
        </w:trPr>
        <w:tc>
          <w:tcPr>
            <w:tcW w:w="1839" w:type="dxa"/>
            <w:gridSpan w:val="2"/>
            <w:vMerge w:val="restart"/>
          </w:tcPr>
          <w:p w14:paraId="59A13A2A" w14:textId="77777777" w:rsidR="003315CD" w:rsidRDefault="003315CD">
            <w:pPr>
              <w:pStyle w:val="TableParagraph"/>
              <w:spacing w:before="184"/>
            </w:pPr>
          </w:p>
          <w:p w14:paraId="194152D3" w14:textId="77777777" w:rsidR="003315CD" w:rsidRDefault="0082365E">
            <w:pPr>
              <w:pStyle w:val="TableParagraph"/>
              <w:ind w:left="107"/>
              <w:rPr>
                <w:rFonts w:ascii="Arial"/>
                <w:b/>
              </w:rPr>
            </w:pPr>
            <w:r>
              <w:rPr>
                <w:rFonts w:ascii="Arial"/>
                <w:b/>
                <w:spacing w:val="-2"/>
              </w:rPr>
              <w:t>.Ocupantes:</w:t>
            </w:r>
          </w:p>
        </w:tc>
        <w:tc>
          <w:tcPr>
            <w:tcW w:w="2553" w:type="dxa"/>
            <w:gridSpan w:val="2"/>
          </w:tcPr>
          <w:p w14:paraId="7A131BE6" w14:textId="77777777" w:rsidR="003315CD" w:rsidRDefault="0082365E">
            <w:pPr>
              <w:pStyle w:val="TableParagraph"/>
              <w:spacing w:before="12" w:line="242" w:lineRule="exact"/>
              <w:ind w:left="443"/>
              <w:rPr>
                <w:rFonts w:ascii="Arial"/>
                <w:b/>
              </w:rPr>
            </w:pPr>
            <w:r>
              <w:rPr>
                <w:rFonts w:ascii="Arial"/>
                <w:b/>
                <w:spacing w:val="-2"/>
              </w:rPr>
              <w:t>Administrativos</w:t>
            </w:r>
          </w:p>
        </w:tc>
        <w:tc>
          <w:tcPr>
            <w:tcW w:w="4551" w:type="dxa"/>
            <w:gridSpan w:val="6"/>
            <w:vMerge w:val="restart"/>
            <w:tcBorders>
              <w:right w:val="nil"/>
            </w:tcBorders>
          </w:tcPr>
          <w:p w14:paraId="4A22500C" w14:textId="77777777" w:rsidR="003315CD" w:rsidRDefault="003315CD">
            <w:pPr>
              <w:pStyle w:val="TableParagraph"/>
              <w:rPr>
                <w:rFonts w:ascii="Times New Roman"/>
              </w:rPr>
            </w:pPr>
          </w:p>
        </w:tc>
      </w:tr>
      <w:tr w:rsidR="003315CD" w14:paraId="1D132E61" w14:textId="77777777">
        <w:trPr>
          <w:trHeight w:val="558"/>
        </w:trPr>
        <w:tc>
          <w:tcPr>
            <w:tcW w:w="1839" w:type="dxa"/>
            <w:gridSpan w:val="2"/>
            <w:vMerge/>
            <w:tcBorders>
              <w:top w:val="nil"/>
            </w:tcBorders>
          </w:tcPr>
          <w:p w14:paraId="57D77F82" w14:textId="77777777" w:rsidR="003315CD" w:rsidRDefault="003315CD">
            <w:pPr>
              <w:rPr>
                <w:sz w:val="2"/>
                <w:szCs w:val="2"/>
              </w:rPr>
            </w:pPr>
          </w:p>
        </w:tc>
        <w:tc>
          <w:tcPr>
            <w:tcW w:w="2553" w:type="dxa"/>
            <w:gridSpan w:val="2"/>
          </w:tcPr>
          <w:p w14:paraId="0143706D" w14:textId="77777777" w:rsidR="003315CD" w:rsidRDefault="0082365E">
            <w:pPr>
              <w:pStyle w:val="TableParagraph"/>
              <w:spacing w:before="153"/>
              <w:ind w:left="5"/>
              <w:jc w:val="center"/>
            </w:pPr>
            <w:r>
              <w:rPr>
                <w:spacing w:val="-5"/>
              </w:rPr>
              <w:t>09</w:t>
            </w:r>
          </w:p>
        </w:tc>
        <w:tc>
          <w:tcPr>
            <w:tcW w:w="4551" w:type="dxa"/>
            <w:gridSpan w:val="6"/>
            <w:vMerge/>
            <w:tcBorders>
              <w:top w:val="nil"/>
              <w:right w:val="nil"/>
            </w:tcBorders>
          </w:tcPr>
          <w:p w14:paraId="133CC30B" w14:textId="77777777" w:rsidR="003315CD" w:rsidRDefault="003315CD">
            <w:pPr>
              <w:rPr>
                <w:sz w:val="2"/>
                <w:szCs w:val="2"/>
              </w:rPr>
            </w:pPr>
          </w:p>
        </w:tc>
      </w:tr>
      <w:tr w:rsidR="003315CD" w14:paraId="193712DA" w14:textId="77777777">
        <w:trPr>
          <w:trHeight w:val="273"/>
        </w:trPr>
        <w:tc>
          <w:tcPr>
            <w:tcW w:w="1839" w:type="dxa"/>
            <w:gridSpan w:val="2"/>
            <w:vMerge/>
            <w:tcBorders>
              <w:top w:val="nil"/>
            </w:tcBorders>
          </w:tcPr>
          <w:p w14:paraId="03E6F2C1" w14:textId="77777777" w:rsidR="003315CD" w:rsidRDefault="003315CD">
            <w:pPr>
              <w:rPr>
                <w:sz w:val="2"/>
                <w:szCs w:val="2"/>
              </w:rPr>
            </w:pPr>
          </w:p>
        </w:tc>
        <w:tc>
          <w:tcPr>
            <w:tcW w:w="2553" w:type="dxa"/>
            <w:gridSpan w:val="2"/>
          </w:tcPr>
          <w:p w14:paraId="4DFB9816" w14:textId="77777777" w:rsidR="003315CD" w:rsidRDefault="0082365E">
            <w:pPr>
              <w:pStyle w:val="TableParagraph"/>
              <w:spacing w:before="12" w:line="241" w:lineRule="exact"/>
              <w:ind w:left="5"/>
              <w:jc w:val="center"/>
            </w:pPr>
            <w:r>
              <w:rPr>
                <w:spacing w:val="-5"/>
              </w:rPr>
              <w:t>48</w:t>
            </w:r>
          </w:p>
        </w:tc>
        <w:tc>
          <w:tcPr>
            <w:tcW w:w="1829" w:type="dxa"/>
            <w:gridSpan w:val="3"/>
          </w:tcPr>
          <w:p w14:paraId="48066E81" w14:textId="77777777" w:rsidR="003315CD" w:rsidRDefault="0082365E">
            <w:pPr>
              <w:pStyle w:val="TableParagraph"/>
              <w:spacing w:before="12" w:line="241" w:lineRule="exact"/>
              <w:ind w:left="4"/>
              <w:jc w:val="center"/>
            </w:pPr>
            <w:r>
              <w:rPr>
                <w:spacing w:val="-5"/>
              </w:rPr>
              <w:t>300</w:t>
            </w:r>
          </w:p>
        </w:tc>
        <w:tc>
          <w:tcPr>
            <w:tcW w:w="2722" w:type="dxa"/>
            <w:gridSpan w:val="3"/>
          </w:tcPr>
          <w:p w14:paraId="39CA193D" w14:textId="77777777" w:rsidR="003315CD" w:rsidRDefault="003315CD">
            <w:pPr>
              <w:pStyle w:val="TableParagraph"/>
              <w:rPr>
                <w:rFonts w:ascii="Times New Roman"/>
                <w:sz w:val="20"/>
              </w:rPr>
            </w:pPr>
          </w:p>
        </w:tc>
      </w:tr>
      <w:tr w:rsidR="003315CD" w14:paraId="5751370A" w14:textId="77777777">
        <w:trPr>
          <w:trHeight w:val="275"/>
        </w:trPr>
        <w:tc>
          <w:tcPr>
            <w:tcW w:w="1839" w:type="dxa"/>
            <w:gridSpan w:val="2"/>
            <w:vMerge w:val="restart"/>
          </w:tcPr>
          <w:p w14:paraId="70DAF8EE" w14:textId="77777777" w:rsidR="003315CD" w:rsidRDefault="003315CD">
            <w:pPr>
              <w:pStyle w:val="TableParagraph"/>
            </w:pPr>
          </w:p>
          <w:p w14:paraId="1B8CA418" w14:textId="77777777" w:rsidR="003315CD" w:rsidRDefault="003315CD">
            <w:pPr>
              <w:pStyle w:val="TableParagraph"/>
            </w:pPr>
          </w:p>
          <w:p w14:paraId="7D7FFA44" w14:textId="77777777" w:rsidR="003315CD" w:rsidRDefault="003315CD">
            <w:pPr>
              <w:pStyle w:val="TableParagraph"/>
            </w:pPr>
          </w:p>
          <w:p w14:paraId="31B102D5" w14:textId="77777777" w:rsidR="003315CD" w:rsidRDefault="003315CD">
            <w:pPr>
              <w:pStyle w:val="TableParagraph"/>
            </w:pPr>
          </w:p>
          <w:p w14:paraId="6EC6703B" w14:textId="77777777" w:rsidR="003315CD" w:rsidRDefault="003315CD">
            <w:pPr>
              <w:pStyle w:val="TableParagraph"/>
              <w:spacing w:before="90"/>
            </w:pPr>
          </w:p>
          <w:p w14:paraId="4DCC72E1" w14:textId="77777777" w:rsidR="003315CD" w:rsidRDefault="0082365E">
            <w:pPr>
              <w:pStyle w:val="TableParagraph"/>
              <w:spacing w:before="1"/>
              <w:ind w:left="107"/>
              <w:rPr>
                <w:rFonts w:ascii="Arial"/>
                <w:b/>
              </w:rPr>
            </w:pPr>
            <w:r>
              <w:rPr>
                <w:rFonts w:ascii="Arial"/>
                <w:b/>
                <w:spacing w:val="-2"/>
              </w:rPr>
              <w:t>Horarios:</w:t>
            </w:r>
          </w:p>
        </w:tc>
        <w:tc>
          <w:tcPr>
            <w:tcW w:w="2553" w:type="dxa"/>
            <w:gridSpan w:val="2"/>
            <w:vMerge w:val="restart"/>
          </w:tcPr>
          <w:p w14:paraId="37600DDC" w14:textId="77777777" w:rsidR="003315CD" w:rsidRDefault="003315CD">
            <w:pPr>
              <w:pStyle w:val="TableParagraph"/>
              <w:spacing w:before="58"/>
            </w:pPr>
          </w:p>
          <w:p w14:paraId="7B008EE1" w14:textId="77777777" w:rsidR="003315CD" w:rsidRDefault="0082365E">
            <w:pPr>
              <w:pStyle w:val="TableParagraph"/>
              <w:spacing w:before="1"/>
              <w:ind w:left="700" w:hanging="257"/>
              <w:rPr>
                <w:rFonts w:ascii="Arial"/>
                <w:b/>
              </w:rPr>
            </w:pPr>
            <w:r>
              <w:rPr>
                <w:rFonts w:ascii="Arial"/>
                <w:b/>
                <w:spacing w:val="-2"/>
              </w:rPr>
              <w:t>Administrativos Operativos</w:t>
            </w:r>
          </w:p>
        </w:tc>
        <w:tc>
          <w:tcPr>
            <w:tcW w:w="4551" w:type="dxa"/>
            <w:gridSpan w:val="6"/>
          </w:tcPr>
          <w:p w14:paraId="5F764566" w14:textId="77777777" w:rsidR="003315CD" w:rsidRDefault="0082365E">
            <w:pPr>
              <w:pStyle w:val="TableParagraph"/>
              <w:spacing w:before="12" w:line="244" w:lineRule="exact"/>
              <w:ind w:left="1195"/>
              <w:rPr>
                <w:rFonts w:ascii="Arial" w:hAnsi="Arial"/>
                <w:b/>
              </w:rPr>
            </w:pPr>
            <w:r>
              <w:rPr>
                <w:rFonts w:ascii="Arial" w:hAnsi="Arial"/>
                <w:b/>
              </w:rPr>
              <w:t>Domingo</w:t>
            </w:r>
            <w:r>
              <w:rPr>
                <w:rFonts w:ascii="Arial" w:hAnsi="Arial"/>
                <w:b/>
                <w:spacing w:val="-2"/>
              </w:rPr>
              <w:t xml:space="preserve"> </w:t>
            </w:r>
            <w:r>
              <w:rPr>
                <w:rFonts w:ascii="Arial" w:hAnsi="Arial"/>
                <w:b/>
              </w:rPr>
              <w:t>–</w:t>
            </w:r>
            <w:r>
              <w:rPr>
                <w:rFonts w:ascii="Arial" w:hAnsi="Arial"/>
                <w:b/>
                <w:spacing w:val="-3"/>
              </w:rPr>
              <w:t xml:space="preserve"> </w:t>
            </w:r>
            <w:r>
              <w:rPr>
                <w:rFonts w:ascii="Arial" w:hAnsi="Arial"/>
                <w:b/>
                <w:spacing w:val="-2"/>
              </w:rPr>
              <w:t>Domingo</w:t>
            </w:r>
          </w:p>
        </w:tc>
      </w:tr>
      <w:tr w:rsidR="003315CD" w14:paraId="504BB018" w14:textId="77777777">
        <w:trPr>
          <w:trHeight w:val="273"/>
        </w:trPr>
        <w:tc>
          <w:tcPr>
            <w:tcW w:w="1839" w:type="dxa"/>
            <w:gridSpan w:val="2"/>
            <w:vMerge/>
            <w:tcBorders>
              <w:top w:val="nil"/>
            </w:tcBorders>
          </w:tcPr>
          <w:p w14:paraId="61B9646E" w14:textId="77777777" w:rsidR="003315CD" w:rsidRDefault="003315CD">
            <w:pPr>
              <w:rPr>
                <w:sz w:val="2"/>
                <w:szCs w:val="2"/>
              </w:rPr>
            </w:pPr>
          </w:p>
        </w:tc>
        <w:tc>
          <w:tcPr>
            <w:tcW w:w="2553" w:type="dxa"/>
            <w:gridSpan w:val="2"/>
            <w:vMerge/>
            <w:tcBorders>
              <w:top w:val="nil"/>
            </w:tcBorders>
          </w:tcPr>
          <w:p w14:paraId="204EBC16" w14:textId="77777777" w:rsidR="003315CD" w:rsidRDefault="003315CD">
            <w:pPr>
              <w:rPr>
                <w:sz w:val="2"/>
                <w:szCs w:val="2"/>
              </w:rPr>
            </w:pPr>
          </w:p>
        </w:tc>
        <w:tc>
          <w:tcPr>
            <w:tcW w:w="1262" w:type="dxa"/>
            <w:gridSpan w:val="2"/>
          </w:tcPr>
          <w:p w14:paraId="07924F98" w14:textId="77777777" w:rsidR="003315CD" w:rsidRDefault="0082365E">
            <w:pPr>
              <w:pStyle w:val="TableParagraph"/>
              <w:ind w:left="259"/>
            </w:pPr>
            <w:r>
              <w:t>06:00</w:t>
            </w:r>
            <w:r>
              <w:rPr>
                <w:spacing w:val="-1"/>
              </w:rPr>
              <w:t xml:space="preserve"> </w:t>
            </w:r>
            <w:r>
              <w:rPr>
                <w:spacing w:val="-10"/>
              </w:rPr>
              <w:t>–</w:t>
            </w:r>
          </w:p>
        </w:tc>
        <w:tc>
          <w:tcPr>
            <w:tcW w:w="2128" w:type="dxa"/>
            <w:gridSpan w:val="3"/>
          </w:tcPr>
          <w:p w14:paraId="13042528" w14:textId="77777777" w:rsidR="003315CD" w:rsidRDefault="0082365E">
            <w:pPr>
              <w:pStyle w:val="TableParagraph"/>
              <w:spacing w:before="9" w:line="244" w:lineRule="exact"/>
              <w:ind w:left="385"/>
            </w:pPr>
            <w:r>
              <w:t>14:00</w:t>
            </w:r>
            <w:r>
              <w:rPr>
                <w:spacing w:val="-1"/>
              </w:rPr>
              <w:t xml:space="preserve"> </w:t>
            </w:r>
            <w:r>
              <w:t>–</w:t>
            </w:r>
            <w:r>
              <w:rPr>
                <w:spacing w:val="-2"/>
              </w:rPr>
              <w:t xml:space="preserve"> 22:00</w:t>
            </w:r>
          </w:p>
        </w:tc>
        <w:tc>
          <w:tcPr>
            <w:tcW w:w="1161" w:type="dxa"/>
          </w:tcPr>
          <w:p w14:paraId="21122615" w14:textId="77777777" w:rsidR="003315CD" w:rsidRDefault="0082365E">
            <w:pPr>
              <w:pStyle w:val="TableParagraph"/>
              <w:jc w:val="center"/>
            </w:pPr>
            <w:r>
              <w:t>22:00</w:t>
            </w:r>
            <w:r>
              <w:rPr>
                <w:spacing w:val="-1"/>
              </w:rPr>
              <w:t xml:space="preserve"> </w:t>
            </w:r>
            <w:r>
              <w:rPr>
                <w:spacing w:val="-10"/>
              </w:rPr>
              <w:t>–</w:t>
            </w:r>
          </w:p>
        </w:tc>
      </w:tr>
      <w:tr w:rsidR="003315CD" w14:paraId="3298A406" w14:textId="77777777">
        <w:trPr>
          <w:trHeight w:val="273"/>
        </w:trPr>
        <w:tc>
          <w:tcPr>
            <w:tcW w:w="1839" w:type="dxa"/>
            <w:gridSpan w:val="2"/>
            <w:vMerge/>
            <w:tcBorders>
              <w:top w:val="nil"/>
            </w:tcBorders>
          </w:tcPr>
          <w:p w14:paraId="02AF78F7" w14:textId="77777777" w:rsidR="003315CD" w:rsidRDefault="003315CD">
            <w:pPr>
              <w:rPr>
                <w:sz w:val="2"/>
                <w:szCs w:val="2"/>
              </w:rPr>
            </w:pPr>
          </w:p>
        </w:tc>
        <w:tc>
          <w:tcPr>
            <w:tcW w:w="2553" w:type="dxa"/>
            <w:gridSpan w:val="2"/>
            <w:vMerge/>
            <w:tcBorders>
              <w:top w:val="nil"/>
            </w:tcBorders>
          </w:tcPr>
          <w:p w14:paraId="20C052F4" w14:textId="77777777" w:rsidR="003315CD" w:rsidRDefault="003315CD">
            <w:pPr>
              <w:rPr>
                <w:sz w:val="2"/>
                <w:szCs w:val="2"/>
              </w:rPr>
            </w:pPr>
          </w:p>
        </w:tc>
        <w:tc>
          <w:tcPr>
            <w:tcW w:w="4551" w:type="dxa"/>
            <w:gridSpan w:val="6"/>
          </w:tcPr>
          <w:p w14:paraId="0D3B2F77" w14:textId="77777777" w:rsidR="003315CD" w:rsidRDefault="0082365E">
            <w:pPr>
              <w:pStyle w:val="TableParagraph"/>
              <w:spacing w:before="12" w:line="241" w:lineRule="exact"/>
              <w:ind w:left="1440"/>
              <w:rPr>
                <w:rFonts w:ascii="Arial" w:hAnsi="Arial"/>
                <w:b/>
              </w:rPr>
            </w:pPr>
            <w:r>
              <w:rPr>
                <w:rFonts w:ascii="Arial" w:hAnsi="Arial"/>
                <w:b/>
              </w:rPr>
              <w:t>Lunes</w:t>
            </w:r>
            <w:r>
              <w:rPr>
                <w:rFonts w:ascii="Arial" w:hAnsi="Arial"/>
                <w:b/>
                <w:spacing w:val="-2"/>
              </w:rPr>
              <w:t xml:space="preserve"> </w:t>
            </w:r>
            <w:r>
              <w:rPr>
                <w:rFonts w:ascii="Arial" w:hAnsi="Arial"/>
                <w:b/>
              </w:rPr>
              <w:t>–</w:t>
            </w:r>
            <w:r>
              <w:rPr>
                <w:rFonts w:ascii="Arial" w:hAnsi="Arial"/>
                <w:b/>
                <w:spacing w:val="-1"/>
              </w:rPr>
              <w:t xml:space="preserve"> </w:t>
            </w:r>
            <w:r>
              <w:rPr>
                <w:rFonts w:ascii="Arial" w:hAnsi="Arial"/>
                <w:b/>
                <w:spacing w:val="-2"/>
              </w:rPr>
              <w:t>viernes</w:t>
            </w:r>
          </w:p>
        </w:tc>
      </w:tr>
      <w:tr w:rsidR="003315CD" w14:paraId="7E6EA26C" w14:textId="77777777">
        <w:trPr>
          <w:trHeight w:val="275"/>
        </w:trPr>
        <w:tc>
          <w:tcPr>
            <w:tcW w:w="1839" w:type="dxa"/>
            <w:gridSpan w:val="2"/>
            <w:vMerge/>
            <w:tcBorders>
              <w:top w:val="nil"/>
            </w:tcBorders>
          </w:tcPr>
          <w:p w14:paraId="24D95213" w14:textId="77777777" w:rsidR="003315CD" w:rsidRDefault="003315CD">
            <w:pPr>
              <w:rPr>
                <w:sz w:val="2"/>
                <w:szCs w:val="2"/>
              </w:rPr>
            </w:pPr>
          </w:p>
        </w:tc>
        <w:tc>
          <w:tcPr>
            <w:tcW w:w="2553" w:type="dxa"/>
            <w:gridSpan w:val="2"/>
            <w:vMerge/>
            <w:tcBorders>
              <w:top w:val="nil"/>
            </w:tcBorders>
          </w:tcPr>
          <w:p w14:paraId="402E58DA" w14:textId="77777777" w:rsidR="003315CD" w:rsidRDefault="003315CD">
            <w:pPr>
              <w:rPr>
                <w:sz w:val="2"/>
                <w:szCs w:val="2"/>
              </w:rPr>
            </w:pPr>
          </w:p>
        </w:tc>
        <w:tc>
          <w:tcPr>
            <w:tcW w:w="4551" w:type="dxa"/>
            <w:gridSpan w:val="6"/>
          </w:tcPr>
          <w:p w14:paraId="4D1374A4" w14:textId="77777777" w:rsidR="003315CD" w:rsidRDefault="0082365E">
            <w:pPr>
              <w:pStyle w:val="TableParagraph"/>
              <w:spacing w:before="12" w:line="244" w:lineRule="exact"/>
              <w:ind w:left="6"/>
              <w:jc w:val="center"/>
            </w:pPr>
            <w:r>
              <w:t>08:00</w:t>
            </w:r>
            <w:r>
              <w:rPr>
                <w:spacing w:val="-1"/>
              </w:rPr>
              <w:t xml:space="preserve"> </w:t>
            </w:r>
            <w:r>
              <w:t>–</w:t>
            </w:r>
            <w:r>
              <w:rPr>
                <w:spacing w:val="-2"/>
              </w:rPr>
              <w:t xml:space="preserve"> 18:00</w:t>
            </w:r>
          </w:p>
        </w:tc>
      </w:tr>
      <w:tr w:rsidR="003315CD" w14:paraId="0EE35694" w14:textId="77777777">
        <w:trPr>
          <w:trHeight w:val="273"/>
        </w:trPr>
        <w:tc>
          <w:tcPr>
            <w:tcW w:w="1839" w:type="dxa"/>
            <w:gridSpan w:val="2"/>
            <w:vMerge/>
            <w:tcBorders>
              <w:top w:val="nil"/>
            </w:tcBorders>
          </w:tcPr>
          <w:p w14:paraId="755A0A2F" w14:textId="77777777" w:rsidR="003315CD" w:rsidRDefault="003315CD">
            <w:pPr>
              <w:rPr>
                <w:sz w:val="2"/>
                <w:szCs w:val="2"/>
              </w:rPr>
            </w:pPr>
          </w:p>
        </w:tc>
        <w:tc>
          <w:tcPr>
            <w:tcW w:w="2553" w:type="dxa"/>
            <w:gridSpan w:val="2"/>
            <w:vMerge w:val="restart"/>
          </w:tcPr>
          <w:p w14:paraId="1A459E25" w14:textId="77777777" w:rsidR="003315CD" w:rsidRDefault="0082365E">
            <w:pPr>
              <w:pStyle w:val="TableParagraph"/>
              <w:spacing w:before="151"/>
              <w:ind w:left="753"/>
              <w:rPr>
                <w:rFonts w:ascii="Arial"/>
                <w:b/>
              </w:rPr>
            </w:pPr>
            <w:r>
              <w:rPr>
                <w:rFonts w:ascii="Arial"/>
                <w:b/>
                <w:spacing w:val="-2"/>
              </w:rPr>
              <w:t>Vigilantes</w:t>
            </w:r>
          </w:p>
        </w:tc>
        <w:tc>
          <w:tcPr>
            <w:tcW w:w="4551" w:type="dxa"/>
            <w:gridSpan w:val="6"/>
          </w:tcPr>
          <w:p w14:paraId="7BD0A8A9" w14:textId="77777777" w:rsidR="003315CD" w:rsidRDefault="0082365E">
            <w:pPr>
              <w:pStyle w:val="TableParagraph"/>
              <w:spacing w:before="9" w:line="244" w:lineRule="exact"/>
              <w:ind w:left="1222"/>
              <w:rPr>
                <w:rFonts w:ascii="Arial"/>
                <w:b/>
              </w:rPr>
            </w:pPr>
            <w:r>
              <w:rPr>
                <w:rFonts w:ascii="Arial"/>
                <w:b/>
              </w:rPr>
              <w:t>Domingo</w:t>
            </w:r>
            <w:r>
              <w:rPr>
                <w:rFonts w:ascii="Arial"/>
                <w:b/>
                <w:spacing w:val="-4"/>
              </w:rPr>
              <w:t xml:space="preserve"> </w:t>
            </w:r>
            <w:r>
              <w:rPr>
                <w:rFonts w:ascii="Arial"/>
                <w:b/>
              </w:rPr>
              <w:t xml:space="preserve">- </w:t>
            </w:r>
            <w:r>
              <w:rPr>
                <w:rFonts w:ascii="Arial"/>
                <w:b/>
                <w:spacing w:val="-2"/>
              </w:rPr>
              <w:t>Domingo</w:t>
            </w:r>
          </w:p>
        </w:tc>
      </w:tr>
      <w:tr w:rsidR="003315CD" w14:paraId="1D5447E3" w14:textId="77777777">
        <w:trPr>
          <w:trHeight w:val="273"/>
        </w:trPr>
        <w:tc>
          <w:tcPr>
            <w:tcW w:w="1839" w:type="dxa"/>
            <w:gridSpan w:val="2"/>
            <w:vMerge/>
            <w:tcBorders>
              <w:top w:val="nil"/>
            </w:tcBorders>
          </w:tcPr>
          <w:p w14:paraId="427D36EB" w14:textId="77777777" w:rsidR="003315CD" w:rsidRDefault="003315CD">
            <w:pPr>
              <w:rPr>
                <w:sz w:val="2"/>
                <w:szCs w:val="2"/>
              </w:rPr>
            </w:pPr>
          </w:p>
        </w:tc>
        <w:tc>
          <w:tcPr>
            <w:tcW w:w="2553" w:type="dxa"/>
            <w:gridSpan w:val="2"/>
            <w:vMerge/>
            <w:tcBorders>
              <w:top w:val="nil"/>
            </w:tcBorders>
          </w:tcPr>
          <w:p w14:paraId="58B0B654" w14:textId="77777777" w:rsidR="003315CD" w:rsidRDefault="003315CD">
            <w:pPr>
              <w:rPr>
                <w:sz w:val="2"/>
                <w:szCs w:val="2"/>
              </w:rPr>
            </w:pPr>
          </w:p>
        </w:tc>
        <w:tc>
          <w:tcPr>
            <w:tcW w:w="4551" w:type="dxa"/>
            <w:gridSpan w:val="6"/>
          </w:tcPr>
          <w:p w14:paraId="0E4F9002" w14:textId="77777777" w:rsidR="003315CD" w:rsidRDefault="0082365E">
            <w:pPr>
              <w:pStyle w:val="TableParagraph"/>
              <w:spacing w:before="12" w:line="241" w:lineRule="exact"/>
              <w:ind w:left="804"/>
            </w:pPr>
            <w:r>
              <w:t>06:00</w:t>
            </w:r>
            <w:r>
              <w:rPr>
                <w:spacing w:val="-2"/>
              </w:rPr>
              <w:t xml:space="preserve"> </w:t>
            </w:r>
            <w:r>
              <w:t>–</w:t>
            </w:r>
            <w:r>
              <w:rPr>
                <w:spacing w:val="-2"/>
              </w:rPr>
              <w:t xml:space="preserve"> </w:t>
            </w:r>
            <w:r>
              <w:t>18:00</w:t>
            </w:r>
            <w:r>
              <w:rPr>
                <w:spacing w:val="-3"/>
              </w:rPr>
              <w:t xml:space="preserve"> </w:t>
            </w:r>
            <w:r>
              <w:t>–</w:t>
            </w:r>
            <w:r>
              <w:rPr>
                <w:spacing w:val="-2"/>
              </w:rPr>
              <w:t xml:space="preserve"> </w:t>
            </w:r>
            <w:r>
              <w:t>18:00 –</w:t>
            </w:r>
            <w:r>
              <w:rPr>
                <w:spacing w:val="-4"/>
              </w:rPr>
              <w:t xml:space="preserve"> </w:t>
            </w:r>
            <w:r>
              <w:rPr>
                <w:spacing w:val="-2"/>
              </w:rPr>
              <w:t>06:00</w:t>
            </w:r>
          </w:p>
        </w:tc>
      </w:tr>
      <w:tr w:rsidR="003315CD" w14:paraId="1F315332" w14:textId="77777777">
        <w:trPr>
          <w:trHeight w:val="407"/>
        </w:trPr>
        <w:tc>
          <w:tcPr>
            <w:tcW w:w="1839" w:type="dxa"/>
            <w:gridSpan w:val="2"/>
            <w:vMerge/>
            <w:tcBorders>
              <w:top w:val="nil"/>
            </w:tcBorders>
          </w:tcPr>
          <w:p w14:paraId="45569AEB" w14:textId="77777777" w:rsidR="003315CD" w:rsidRDefault="003315CD">
            <w:pPr>
              <w:rPr>
                <w:sz w:val="2"/>
                <w:szCs w:val="2"/>
              </w:rPr>
            </w:pPr>
          </w:p>
        </w:tc>
        <w:tc>
          <w:tcPr>
            <w:tcW w:w="2553" w:type="dxa"/>
            <w:gridSpan w:val="2"/>
            <w:vMerge w:val="restart"/>
          </w:tcPr>
          <w:p w14:paraId="2681FFD7" w14:textId="77777777" w:rsidR="003315CD" w:rsidRDefault="0082365E">
            <w:pPr>
              <w:pStyle w:val="TableParagraph"/>
              <w:spacing w:before="220"/>
              <w:ind w:left="242"/>
              <w:rPr>
                <w:rFonts w:ascii="Arial"/>
                <w:b/>
              </w:rPr>
            </w:pPr>
            <w:r>
              <w:rPr>
                <w:rFonts w:ascii="Arial"/>
                <w:b/>
              </w:rPr>
              <w:t>Servicios</w:t>
            </w:r>
            <w:r>
              <w:rPr>
                <w:rFonts w:ascii="Arial"/>
                <w:b/>
                <w:spacing w:val="-6"/>
              </w:rPr>
              <w:t xml:space="preserve"> </w:t>
            </w:r>
            <w:r>
              <w:rPr>
                <w:rFonts w:ascii="Arial"/>
                <w:b/>
                <w:spacing w:val="-2"/>
              </w:rPr>
              <w:t>generales</w:t>
            </w:r>
          </w:p>
        </w:tc>
        <w:tc>
          <w:tcPr>
            <w:tcW w:w="4551" w:type="dxa"/>
            <w:gridSpan w:val="6"/>
          </w:tcPr>
          <w:p w14:paraId="6440A61B" w14:textId="77777777" w:rsidR="003315CD" w:rsidRDefault="0082365E">
            <w:pPr>
              <w:pStyle w:val="TableParagraph"/>
              <w:spacing w:before="79"/>
              <w:ind w:left="1222"/>
              <w:rPr>
                <w:rFonts w:ascii="Arial"/>
                <w:b/>
              </w:rPr>
            </w:pPr>
            <w:r>
              <w:rPr>
                <w:rFonts w:ascii="Arial"/>
                <w:b/>
              </w:rPr>
              <w:t>Domingo</w:t>
            </w:r>
            <w:r>
              <w:rPr>
                <w:rFonts w:ascii="Arial"/>
                <w:b/>
                <w:spacing w:val="-4"/>
              </w:rPr>
              <w:t xml:space="preserve"> </w:t>
            </w:r>
            <w:r>
              <w:rPr>
                <w:rFonts w:ascii="Arial"/>
                <w:b/>
              </w:rPr>
              <w:t xml:space="preserve">- </w:t>
            </w:r>
            <w:r>
              <w:rPr>
                <w:rFonts w:ascii="Arial"/>
                <w:b/>
                <w:spacing w:val="-2"/>
              </w:rPr>
              <w:t>Domingo</w:t>
            </w:r>
          </w:p>
        </w:tc>
      </w:tr>
      <w:tr w:rsidR="003315CD" w14:paraId="37F5F47C" w14:textId="77777777">
        <w:trPr>
          <w:trHeight w:val="273"/>
        </w:trPr>
        <w:tc>
          <w:tcPr>
            <w:tcW w:w="1839" w:type="dxa"/>
            <w:gridSpan w:val="2"/>
            <w:vMerge/>
            <w:tcBorders>
              <w:top w:val="nil"/>
            </w:tcBorders>
          </w:tcPr>
          <w:p w14:paraId="42516288" w14:textId="77777777" w:rsidR="003315CD" w:rsidRDefault="003315CD">
            <w:pPr>
              <w:rPr>
                <w:sz w:val="2"/>
                <w:szCs w:val="2"/>
              </w:rPr>
            </w:pPr>
          </w:p>
        </w:tc>
        <w:tc>
          <w:tcPr>
            <w:tcW w:w="2553" w:type="dxa"/>
            <w:gridSpan w:val="2"/>
            <w:vMerge/>
            <w:tcBorders>
              <w:top w:val="nil"/>
            </w:tcBorders>
          </w:tcPr>
          <w:p w14:paraId="473DCC2E" w14:textId="77777777" w:rsidR="003315CD" w:rsidRDefault="003315CD">
            <w:pPr>
              <w:rPr>
                <w:sz w:val="2"/>
                <w:szCs w:val="2"/>
              </w:rPr>
            </w:pPr>
          </w:p>
        </w:tc>
        <w:tc>
          <w:tcPr>
            <w:tcW w:w="1262" w:type="dxa"/>
            <w:gridSpan w:val="2"/>
          </w:tcPr>
          <w:p w14:paraId="28CED335" w14:textId="77777777" w:rsidR="003315CD" w:rsidRDefault="0082365E">
            <w:pPr>
              <w:pStyle w:val="TableParagraph"/>
              <w:ind w:left="259"/>
            </w:pPr>
            <w:r>
              <w:t>06:00</w:t>
            </w:r>
            <w:r>
              <w:rPr>
                <w:spacing w:val="-1"/>
              </w:rPr>
              <w:t xml:space="preserve"> </w:t>
            </w:r>
            <w:r>
              <w:rPr>
                <w:spacing w:val="-10"/>
              </w:rPr>
              <w:t>–</w:t>
            </w:r>
          </w:p>
        </w:tc>
        <w:tc>
          <w:tcPr>
            <w:tcW w:w="2128" w:type="dxa"/>
            <w:gridSpan w:val="3"/>
          </w:tcPr>
          <w:p w14:paraId="21897192" w14:textId="77777777" w:rsidR="003315CD" w:rsidRDefault="0082365E">
            <w:pPr>
              <w:pStyle w:val="TableParagraph"/>
              <w:spacing w:before="12" w:line="242" w:lineRule="exact"/>
              <w:ind w:left="385"/>
            </w:pPr>
            <w:r>
              <w:t>14:00</w:t>
            </w:r>
            <w:r>
              <w:rPr>
                <w:spacing w:val="-1"/>
              </w:rPr>
              <w:t xml:space="preserve"> </w:t>
            </w:r>
            <w:r>
              <w:t>–</w:t>
            </w:r>
            <w:r>
              <w:rPr>
                <w:spacing w:val="-2"/>
              </w:rPr>
              <w:t xml:space="preserve"> 22:00</w:t>
            </w:r>
          </w:p>
        </w:tc>
        <w:tc>
          <w:tcPr>
            <w:tcW w:w="1161" w:type="dxa"/>
          </w:tcPr>
          <w:p w14:paraId="30D6B54C" w14:textId="77777777" w:rsidR="003315CD" w:rsidRDefault="0082365E">
            <w:pPr>
              <w:pStyle w:val="TableParagraph"/>
              <w:jc w:val="center"/>
            </w:pPr>
            <w:r>
              <w:t>22:00</w:t>
            </w:r>
            <w:r>
              <w:rPr>
                <w:spacing w:val="-1"/>
              </w:rPr>
              <w:t xml:space="preserve"> </w:t>
            </w:r>
            <w:r>
              <w:rPr>
                <w:spacing w:val="-10"/>
              </w:rPr>
              <w:t>–</w:t>
            </w:r>
          </w:p>
        </w:tc>
      </w:tr>
      <w:tr w:rsidR="003315CD" w14:paraId="27D96B83" w14:textId="77777777">
        <w:trPr>
          <w:trHeight w:val="275"/>
        </w:trPr>
        <w:tc>
          <w:tcPr>
            <w:tcW w:w="1839" w:type="dxa"/>
            <w:gridSpan w:val="2"/>
            <w:vMerge/>
            <w:tcBorders>
              <w:top w:val="nil"/>
            </w:tcBorders>
          </w:tcPr>
          <w:p w14:paraId="71B104A6" w14:textId="77777777" w:rsidR="003315CD" w:rsidRDefault="003315CD">
            <w:pPr>
              <w:rPr>
                <w:sz w:val="2"/>
                <w:szCs w:val="2"/>
              </w:rPr>
            </w:pPr>
          </w:p>
        </w:tc>
        <w:tc>
          <w:tcPr>
            <w:tcW w:w="2553" w:type="dxa"/>
            <w:gridSpan w:val="2"/>
            <w:vMerge w:val="restart"/>
          </w:tcPr>
          <w:p w14:paraId="2F0C38B6" w14:textId="77777777" w:rsidR="003315CD" w:rsidRDefault="0082365E">
            <w:pPr>
              <w:pStyle w:val="TableParagraph"/>
              <w:spacing w:before="153"/>
              <w:ind w:left="693"/>
              <w:rPr>
                <w:rFonts w:ascii="Arial"/>
                <w:b/>
              </w:rPr>
            </w:pPr>
            <w:r>
              <w:rPr>
                <w:rFonts w:ascii="Arial"/>
                <w:b/>
              </w:rPr>
              <w:t>Call</w:t>
            </w:r>
            <w:r>
              <w:rPr>
                <w:rFonts w:ascii="Arial"/>
                <w:b/>
                <w:spacing w:val="-2"/>
              </w:rPr>
              <w:t xml:space="preserve"> Center</w:t>
            </w:r>
          </w:p>
        </w:tc>
        <w:tc>
          <w:tcPr>
            <w:tcW w:w="4551" w:type="dxa"/>
            <w:gridSpan w:val="6"/>
          </w:tcPr>
          <w:p w14:paraId="02E860E2" w14:textId="77777777" w:rsidR="003315CD" w:rsidRDefault="0082365E">
            <w:pPr>
              <w:pStyle w:val="TableParagraph"/>
              <w:spacing w:before="12" w:line="244" w:lineRule="exact"/>
              <w:ind w:left="1440"/>
              <w:rPr>
                <w:rFonts w:ascii="Arial" w:hAnsi="Arial"/>
                <w:b/>
              </w:rPr>
            </w:pPr>
            <w:r>
              <w:rPr>
                <w:rFonts w:ascii="Arial" w:hAnsi="Arial"/>
                <w:b/>
              </w:rPr>
              <w:t>Lunes</w:t>
            </w:r>
            <w:r>
              <w:rPr>
                <w:rFonts w:ascii="Arial" w:hAnsi="Arial"/>
                <w:b/>
                <w:spacing w:val="-2"/>
              </w:rPr>
              <w:t xml:space="preserve"> </w:t>
            </w:r>
            <w:r>
              <w:rPr>
                <w:rFonts w:ascii="Arial" w:hAnsi="Arial"/>
                <w:b/>
              </w:rPr>
              <w:t>–</w:t>
            </w:r>
            <w:r>
              <w:rPr>
                <w:rFonts w:ascii="Arial" w:hAnsi="Arial"/>
                <w:b/>
                <w:spacing w:val="-1"/>
              </w:rPr>
              <w:t xml:space="preserve"> </w:t>
            </w:r>
            <w:r>
              <w:rPr>
                <w:rFonts w:ascii="Arial" w:hAnsi="Arial"/>
                <w:b/>
                <w:spacing w:val="-2"/>
              </w:rPr>
              <w:t>sábado</w:t>
            </w:r>
          </w:p>
        </w:tc>
      </w:tr>
      <w:tr w:rsidR="003315CD" w14:paraId="27996C13" w14:textId="77777777">
        <w:trPr>
          <w:trHeight w:val="273"/>
        </w:trPr>
        <w:tc>
          <w:tcPr>
            <w:tcW w:w="1839" w:type="dxa"/>
            <w:gridSpan w:val="2"/>
            <w:vMerge/>
            <w:tcBorders>
              <w:top w:val="nil"/>
            </w:tcBorders>
          </w:tcPr>
          <w:p w14:paraId="5AFE36EA" w14:textId="77777777" w:rsidR="003315CD" w:rsidRDefault="003315CD">
            <w:pPr>
              <w:rPr>
                <w:sz w:val="2"/>
                <w:szCs w:val="2"/>
              </w:rPr>
            </w:pPr>
          </w:p>
        </w:tc>
        <w:tc>
          <w:tcPr>
            <w:tcW w:w="2553" w:type="dxa"/>
            <w:gridSpan w:val="2"/>
            <w:vMerge/>
            <w:tcBorders>
              <w:top w:val="nil"/>
            </w:tcBorders>
          </w:tcPr>
          <w:p w14:paraId="658D93EF" w14:textId="77777777" w:rsidR="003315CD" w:rsidRDefault="003315CD">
            <w:pPr>
              <w:rPr>
                <w:sz w:val="2"/>
                <w:szCs w:val="2"/>
              </w:rPr>
            </w:pPr>
          </w:p>
        </w:tc>
        <w:tc>
          <w:tcPr>
            <w:tcW w:w="4551" w:type="dxa"/>
            <w:gridSpan w:val="6"/>
          </w:tcPr>
          <w:p w14:paraId="03712B5E" w14:textId="77777777" w:rsidR="003315CD" w:rsidRDefault="0082365E">
            <w:pPr>
              <w:pStyle w:val="TableParagraph"/>
              <w:spacing w:before="9" w:line="244" w:lineRule="exact"/>
              <w:ind w:left="156"/>
            </w:pPr>
            <w:r>
              <w:t>06:00–14:00</w:t>
            </w:r>
            <w:r>
              <w:rPr>
                <w:spacing w:val="-5"/>
              </w:rPr>
              <w:t xml:space="preserve"> </w:t>
            </w:r>
            <w:r>
              <w:t>–</w:t>
            </w:r>
            <w:r>
              <w:rPr>
                <w:spacing w:val="56"/>
              </w:rPr>
              <w:t xml:space="preserve"> </w:t>
            </w:r>
            <w:r>
              <w:t>14:00-22:00</w:t>
            </w:r>
            <w:r>
              <w:rPr>
                <w:spacing w:val="-1"/>
              </w:rPr>
              <w:t xml:space="preserve"> </w:t>
            </w:r>
            <w:r>
              <w:t>–</w:t>
            </w:r>
            <w:r>
              <w:rPr>
                <w:spacing w:val="56"/>
              </w:rPr>
              <w:t xml:space="preserve"> </w:t>
            </w:r>
            <w:r>
              <w:rPr>
                <w:spacing w:val="-2"/>
              </w:rPr>
              <w:t>22:00–06:00</w:t>
            </w:r>
          </w:p>
        </w:tc>
      </w:tr>
    </w:tbl>
    <w:p w14:paraId="43D3CDD9" w14:textId="77777777" w:rsidR="003315CD" w:rsidRDefault="003315CD">
      <w:pPr>
        <w:pStyle w:val="TableParagraph"/>
        <w:spacing w:line="244" w:lineRule="exact"/>
        <w:sectPr w:rsidR="003315CD">
          <w:type w:val="continuous"/>
          <w:pgSz w:w="12250" w:h="15850"/>
          <w:pgMar w:top="1400" w:right="992" w:bottom="1200" w:left="992" w:header="0" w:footer="1017" w:gutter="0"/>
          <w:cols w:space="720"/>
        </w:sectPr>
      </w:pPr>
    </w:p>
    <w:p w14:paraId="2F8CD978" w14:textId="77777777" w:rsidR="003315CD" w:rsidRDefault="0082365E">
      <w:pPr>
        <w:pStyle w:val="Ttulo2"/>
        <w:numPr>
          <w:ilvl w:val="1"/>
          <w:numId w:val="27"/>
        </w:numPr>
        <w:tabs>
          <w:tab w:val="left" w:pos="1499"/>
        </w:tabs>
        <w:spacing w:before="45"/>
        <w:ind w:left="1499" w:hanging="430"/>
      </w:pPr>
      <w:r>
        <w:rPr>
          <w:spacing w:val="-2"/>
        </w:rPr>
        <w:lastRenderedPageBreak/>
        <w:t>Georreferenciación</w:t>
      </w:r>
    </w:p>
    <w:p w14:paraId="497FB00D" w14:textId="77777777" w:rsidR="003315CD" w:rsidRDefault="0082365E">
      <w:pPr>
        <w:spacing w:before="1"/>
        <w:ind w:left="710"/>
        <w:jc w:val="both"/>
      </w:pPr>
      <w:r>
        <w:rPr>
          <w:rFonts w:ascii="Arial" w:hAnsi="Arial"/>
          <w:b/>
        </w:rPr>
        <w:t>Gráfico</w:t>
      </w:r>
      <w:r>
        <w:rPr>
          <w:rFonts w:ascii="Arial" w:hAnsi="Arial"/>
          <w:b/>
          <w:spacing w:val="-5"/>
        </w:rPr>
        <w:t xml:space="preserve"> </w:t>
      </w:r>
      <w:r>
        <w:rPr>
          <w:rFonts w:ascii="Arial" w:hAnsi="Arial"/>
          <w:b/>
        </w:rPr>
        <w:t>1.</w:t>
      </w:r>
      <w:r>
        <w:rPr>
          <w:rFonts w:ascii="Arial" w:hAnsi="Arial"/>
          <w:b/>
          <w:spacing w:val="-3"/>
        </w:rPr>
        <w:t xml:space="preserve"> </w:t>
      </w:r>
      <w:r>
        <w:rPr>
          <w:spacing w:val="-2"/>
        </w:rPr>
        <w:t>Ubicación</w:t>
      </w:r>
    </w:p>
    <w:p w14:paraId="4291CC4C" w14:textId="77777777" w:rsidR="003315CD" w:rsidRDefault="0082365E">
      <w:pPr>
        <w:pStyle w:val="Textoindependiente"/>
        <w:spacing w:before="18"/>
        <w:rPr>
          <w:sz w:val="20"/>
        </w:rPr>
      </w:pPr>
      <w:r>
        <w:rPr>
          <w:noProof/>
          <w:sz w:val="20"/>
        </w:rPr>
        <mc:AlternateContent>
          <mc:Choice Requires="wpg">
            <w:drawing>
              <wp:anchor distT="0" distB="0" distL="0" distR="0" simplePos="0" relativeHeight="487588352" behindDoc="1" locked="0" layoutInCell="1" allowOverlap="1" wp14:anchorId="41F332F9" wp14:editId="29F74157">
                <wp:simplePos x="0" y="0"/>
                <wp:positionH relativeFrom="page">
                  <wp:posOffset>1413510</wp:posOffset>
                </wp:positionH>
                <wp:positionV relativeFrom="paragraph">
                  <wp:posOffset>173115</wp:posOffset>
                </wp:positionV>
                <wp:extent cx="4940300" cy="331470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0" cy="3314700"/>
                          <a:chOff x="0" y="0"/>
                          <a:chExt cx="4940300" cy="3314700"/>
                        </a:xfrm>
                      </wpg:grpSpPr>
                      <pic:pic xmlns:pic="http://schemas.openxmlformats.org/drawingml/2006/picture">
                        <pic:nvPicPr>
                          <pic:cNvPr id="18" name="Image 18"/>
                          <pic:cNvPicPr/>
                        </pic:nvPicPr>
                        <pic:blipFill>
                          <a:blip r:embed="rId18" cstate="print"/>
                          <a:stretch>
                            <a:fillRect/>
                          </a:stretch>
                        </pic:blipFill>
                        <pic:spPr>
                          <a:xfrm>
                            <a:off x="6350" y="6350"/>
                            <a:ext cx="4927600" cy="3302000"/>
                          </a:xfrm>
                          <a:prstGeom prst="rect">
                            <a:avLst/>
                          </a:prstGeom>
                        </pic:spPr>
                      </pic:pic>
                      <wps:wsp>
                        <wps:cNvPr id="19" name="Graphic 19"/>
                        <wps:cNvSpPr/>
                        <wps:spPr>
                          <a:xfrm>
                            <a:off x="3175" y="3175"/>
                            <a:ext cx="4933950" cy="3308350"/>
                          </a:xfrm>
                          <a:custGeom>
                            <a:avLst/>
                            <a:gdLst/>
                            <a:ahLst/>
                            <a:cxnLst/>
                            <a:rect l="l" t="t" r="r" b="b"/>
                            <a:pathLst>
                              <a:path w="4933950" h="3308350">
                                <a:moveTo>
                                  <a:pt x="0" y="3308350"/>
                                </a:moveTo>
                                <a:lnTo>
                                  <a:pt x="4933950" y="3308350"/>
                                </a:lnTo>
                                <a:lnTo>
                                  <a:pt x="4933950" y="0"/>
                                </a:lnTo>
                                <a:lnTo>
                                  <a:pt x="0" y="0"/>
                                </a:lnTo>
                                <a:lnTo>
                                  <a:pt x="0" y="33083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BF0EB3" id="Group 17" o:spid="_x0000_s1026" style="position:absolute;margin-left:111.3pt;margin-top:13.65pt;width:389pt;height:261pt;z-index:-15728128;mso-wrap-distance-left:0;mso-wrap-distance-right:0;mso-position-horizontal-relative:page" coordsize="49403,33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">
                <v:shape id="Image 18" o:spid="_x0000_s1027" type="#_x0000_t75" style="position:absolute;left:63;top:63;width:49276;height:33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">
                  <v:imagedata r:id="rId19" o:title=""/>
                </v:shape>
                <v:shape id="Graphic 19" o:spid="_x0000_s1028" style="position:absolute;left:31;top:31;width:49340;height:33084;visibility:visible;mso-wrap-style:square;v-text-anchor:top" coordsize="4933950,330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" path="m,3308350r4933950,l4933950,,,,,3308350xe" filled="f" strokeweight=".5pt">
                  <v:path arrowok="t"/>
                </v:shape>
                <w10:wrap type="topAndBottom" anchorx="page"/>
              </v:group>
            </w:pict>
          </mc:Fallback>
        </mc:AlternateContent>
      </w:r>
    </w:p>
    <w:p w14:paraId="6E5756D3" w14:textId="77777777" w:rsidR="003315CD" w:rsidRDefault="0082365E">
      <w:pPr>
        <w:pStyle w:val="Ttulo2"/>
        <w:numPr>
          <w:ilvl w:val="1"/>
          <w:numId w:val="27"/>
        </w:numPr>
        <w:tabs>
          <w:tab w:val="left" w:pos="1499"/>
        </w:tabs>
        <w:spacing w:before="10"/>
        <w:ind w:left="1499" w:hanging="430"/>
      </w:pPr>
      <w:r>
        <w:t>Características</w:t>
      </w:r>
      <w:r>
        <w:rPr>
          <w:spacing w:val="-3"/>
        </w:rPr>
        <w:t xml:space="preserve"> </w:t>
      </w:r>
      <w:r>
        <w:t>Generales</w:t>
      </w:r>
      <w:r>
        <w:rPr>
          <w:spacing w:val="-3"/>
        </w:rPr>
        <w:t xml:space="preserve"> </w:t>
      </w:r>
      <w:r>
        <w:t>de</w:t>
      </w:r>
      <w:r>
        <w:rPr>
          <w:spacing w:val="-3"/>
        </w:rPr>
        <w:t xml:space="preserve"> </w:t>
      </w:r>
      <w:r>
        <w:t>la</w:t>
      </w:r>
      <w:r>
        <w:rPr>
          <w:spacing w:val="-3"/>
        </w:rPr>
        <w:t xml:space="preserve"> </w:t>
      </w:r>
      <w:r>
        <w:rPr>
          <w:spacing w:val="-2"/>
        </w:rPr>
        <w:t>Construcción</w:t>
      </w:r>
    </w:p>
    <w:p w14:paraId="27AAC6FA" w14:textId="77777777" w:rsidR="003315CD" w:rsidRDefault="0082365E">
      <w:pPr>
        <w:pStyle w:val="Textoindependiente"/>
        <w:spacing w:before="255"/>
        <w:ind w:left="710" w:right="703"/>
        <w:jc w:val="both"/>
      </w:pPr>
      <w:r>
        <w:t>La sede PALERMO Cuenta con 8 sala de velación y en el 6 piso un Call Center, no se puede</w:t>
      </w:r>
      <w:r>
        <w:rPr>
          <w:spacing w:val="-10"/>
        </w:rPr>
        <w:t xml:space="preserve"> </w:t>
      </w:r>
      <w:r>
        <w:t>identificar</w:t>
      </w:r>
      <w:r>
        <w:rPr>
          <w:spacing w:val="-12"/>
        </w:rPr>
        <w:t xml:space="preserve"> </w:t>
      </w:r>
      <w:r>
        <w:t>la</w:t>
      </w:r>
      <w:r>
        <w:rPr>
          <w:spacing w:val="-13"/>
        </w:rPr>
        <w:t xml:space="preserve"> </w:t>
      </w:r>
      <w:r>
        <w:t>edad</w:t>
      </w:r>
      <w:r>
        <w:rPr>
          <w:spacing w:val="-15"/>
        </w:rPr>
        <w:t xml:space="preserve"> </w:t>
      </w:r>
      <w:r>
        <w:t>de</w:t>
      </w:r>
      <w:r>
        <w:rPr>
          <w:spacing w:val="-13"/>
        </w:rPr>
        <w:t xml:space="preserve"> </w:t>
      </w:r>
      <w:r>
        <w:t>la</w:t>
      </w:r>
      <w:r>
        <w:rPr>
          <w:spacing w:val="-13"/>
        </w:rPr>
        <w:t xml:space="preserve"> </w:t>
      </w:r>
      <w:r>
        <w:t>construcción</w:t>
      </w:r>
      <w:r>
        <w:rPr>
          <w:spacing w:val="-13"/>
        </w:rPr>
        <w:t xml:space="preserve"> </w:t>
      </w:r>
      <w:r>
        <w:t>y</w:t>
      </w:r>
      <w:r>
        <w:rPr>
          <w:spacing w:val="-12"/>
        </w:rPr>
        <w:t xml:space="preserve"> </w:t>
      </w:r>
      <w:r>
        <w:t>por</w:t>
      </w:r>
      <w:r>
        <w:rPr>
          <w:spacing w:val="-11"/>
        </w:rPr>
        <w:t xml:space="preserve"> </w:t>
      </w:r>
      <w:r>
        <w:t>lo</w:t>
      </w:r>
      <w:r>
        <w:rPr>
          <w:spacing w:val="-13"/>
        </w:rPr>
        <w:t xml:space="preserve"> </w:t>
      </w:r>
      <w:r>
        <w:t>tampoco</w:t>
      </w:r>
      <w:r>
        <w:rPr>
          <w:spacing w:val="-15"/>
        </w:rPr>
        <w:t xml:space="preserve"> </w:t>
      </w:r>
      <w:r>
        <w:t>si</w:t>
      </w:r>
      <w:r>
        <w:rPr>
          <w:spacing w:val="-13"/>
        </w:rPr>
        <w:t xml:space="preserve"> </w:t>
      </w:r>
      <w:r>
        <w:t>cuenta</w:t>
      </w:r>
      <w:r>
        <w:rPr>
          <w:spacing w:val="-12"/>
        </w:rPr>
        <w:t xml:space="preserve"> </w:t>
      </w:r>
      <w:r>
        <w:t>con</w:t>
      </w:r>
      <w:r>
        <w:rPr>
          <w:spacing w:val="-15"/>
        </w:rPr>
        <w:t xml:space="preserve"> </w:t>
      </w:r>
      <w:r>
        <w:t>normas</w:t>
      </w:r>
      <w:r>
        <w:rPr>
          <w:spacing w:val="-12"/>
        </w:rPr>
        <w:t xml:space="preserve"> </w:t>
      </w:r>
      <w:r>
        <w:t>de</w:t>
      </w:r>
      <w:r>
        <w:rPr>
          <w:spacing w:val="-15"/>
        </w:rPr>
        <w:t xml:space="preserve"> </w:t>
      </w:r>
      <w:r>
        <w:t xml:space="preserve">sismo </w:t>
      </w:r>
      <w:r>
        <w:rPr>
          <w:spacing w:val="-2"/>
        </w:rPr>
        <w:t>resistencia</w:t>
      </w:r>
    </w:p>
    <w:p w14:paraId="5DA03511" w14:textId="77777777" w:rsidR="003315CD" w:rsidRDefault="0082365E">
      <w:pPr>
        <w:pStyle w:val="Textoindependiente"/>
        <w:spacing w:before="252"/>
        <w:ind w:left="710" w:right="700"/>
        <w:jc w:val="both"/>
      </w:pPr>
      <w:r>
        <w:rPr>
          <w:rFonts w:ascii="Arial" w:hAnsi="Arial"/>
          <w:b/>
        </w:rPr>
        <w:t xml:space="preserve">Pisos: </w:t>
      </w:r>
      <w:r>
        <w:t xml:space="preserve">son en concreto y recubiertos en tableta de cerámica de diferentes medidas y </w:t>
      </w:r>
      <w:r>
        <w:rPr>
          <w:spacing w:val="-2"/>
        </w:rPr>
        <w:t>tonalidades.</w:t>
      </w:r>
    </w:p>
    <w:p w14:paraId="6620BB9E" w14:textId="77777777" w:rsidR="003315CD" w:rsidRDefault="0082365E">
      <w:pPr>
        <w:pStyle w:val="Textoindependiente"/>
        <w:spacing w:before="252"/>
        <w:ind w:left="710" w:right="703"/>
        <w:jc w:val="both"/>
      </w:pPr>
      <w:r>
        <w:rPr>
          <w:rFonts w:ascii="Arial" w:hAnsi="Arial"/>
          <w:b/>
        </w:rPr>
        <w:t>Techos:</w:t>
      </w:r>
      <w:r>
        <w:rPr>
          <w:rFonts w:ascii="Arial" w:hAnsi="Arial"/>
          <w:b/>
          <w:spacing w:val="-3"/>
        </w:rPr>
        <w:t xml:space="preserve"> </w:t>
      </w:r>
      <w:r>
        <w:t>Son</w:t>
      </w:r>
      <w:r>
        <w:rPr>
          <w:spacing w:val="-4"/>
        </w:rPr>
        <w:t xml:space="preserve"> </w:t>
      </w:r>
      <w:r>
        <w:t>en</w:t>
      </w:r>
      <w:r>
        <w:rPr>
          <w:spacing w:val="-4"/>
        </w:rPr>
        <w:t xml:space="preserve"> </w:t>
      </w:r>
      <w:r>
        <w:t>concreto</w:t>
      </w:r>
      <w:r>
        <w:rPr>
          <w:spacing w:val="-4"/>
        </w:rPr>
        <w:t xml:space="preserve"> </w:t>
      </w:r>
      <w:r>
        <w:t>y</w:t>
      </w:r>
      <w:r>
        <w:rPr>
          <w:spacing w:val="-4"/>
        </w:rPr>
        <w:t xml:space="preserve"> </w:t>
      </w:r>
      <w:r>
        <w:t>recubierto</w:t>
      </w:r>
      <w:r>
        <w:rPr>
          <w:spacing w:val="-4"/>
        </w:rPr>
        <w:t xml:space="preserve"> </w:t>
      </w:r>
      <w:r>
        <w:t>con</w:t>
      </w:r>
      <w:r>
        <w:rPr>
          <w:spacing w:val="-7"/>
        </w:rPr>
        <w:t xml:space="preserve"> </w:t>
      </w:r>
      <w:r>
        <w:t>una</w:t>
      </w:r>
      <w:r>
        <w:rPr>
          <w:spacing w:val="-4"/>
        </w:rPr>
        <w:t xml:space="preserve"> </w:t>
      </w:r>
      <w:r>
        <w:t>capa</w:t>
      </w:r>
      <w:r>
        <w:rPr>
          <w:spacing w:val="-4"/>
        </w:rPr>
        <w:t xml:space="preserve"> </w:t>
      </w:r>
      <w:r>
        <w:t>de</w:t>
      </w:r>
      <w:r>
        <w:rPr>
          <w:spacing w:val="-4"/>
        </w:rPr>
        <w:t xml:space="preserve"> </w:t>
      </w:r>
      <w:r>
        <w:t>estuco</w:t>
      </w:r>
      <w:r>
        <w:rPr>
          <w:spacing w:val="-6"/>
        </w:rPr>
        <w:t xml:space="preserve"> </w:t>
      </w:r>
      <w:r>
        <w:t>y</w:t>
      </w:r>
      <w:r>
        <w:rPr>
          <w:spacing w:val="-4"/>
        </w:rPr>
        <w:t xml:space="preserve"> </w:t>
      </w:r>
      <w:r>
        <w:t>pintado</w:t>
      </w:r>
      <w:r>
        <w:rPr>
          <w:spacing w:val="-6"/>
        </w:rPr>
        <w:t xml:space="preserve"> </w:t>
      </w:r>
      <w:r>
        <w:t>de</w:t>
      </w:r>
      <w:r>
        <w:rPr>
          <w:spacing w:val="-4"/>
        </w:rPr>
        <w:t xml:space="preserve"> </w:t>
      </w:r>
      <w:r>
        <w:t>color</w:t>
      </w:r>
      <w:r>
        <w:rPr>
          <w:spacing w:val="-3"/>
        </w:rPr>
        <w:t xml:space="preserve"> </w:t>
      </w:r>
      <w:r>
        <w:t>banco,</w:t>
      </w:r>
      <w:r>
        <w:rPr>
          <w:spacing w:val="-3"/>
        </w:rPr>
        <w:t xml:space="preserve"> </w:t>
      </w:r>
      <w:r>
        <w:t>el último piso tiene cercha y teja de eternit.</w:t>
      </w:r>
    </w:p>
    <w:p w14:paraId="10CA9290" w14:textId="77777777" w:rsidR="003315CD" w:rsidRDefault="003315CD">
      <w:pPr>
        <w:pStyle w:val="Textoindependiente"/>
        <w:spacing w:before="2"/>
      </w:pPr>
    </w:p>
    <w:p w14:paraId="466562F2" w14:textId="77777777" w:rsidR="003315CD" w:rsidRDefault="0082365E">
      <w:pPr>
        <w:pStyle w:val="Textoindependiente"/>
        <w:ind w:left="710" w:right="704"/>
        <w:jc w:val="both"/>
      </w:pPr>
      <w:r>
        <w:rPr>
          <w:rFonts w:ascii="Arial"/>
          <w:b/>
        </w:rPr>
        <w:t>Paredes:</w:t>
      </w:r>
      <w:r>
        <w:rPr>
          <w:rFonts w:ascii="Arial"/>
          <w:b/>
          <w:spacing w:val="-1"/>
        </w:rPr>
        <w:t xml:space="preserve"> </w:t>
      </w:r>
      <w:r>
        <w:t>En</w:t>
      </w:r>
      <w:r>
        <w:rPr>
          <w:spacing w:val="-4"/>
        </w:rPr>
        <w:t xml:space="preserve"> </w:t>
      </w:r>
      <w:r>
        <w:t>ladrillos</w:t>
      </w:r>
      <w:r>
        <w:rPr>
          <w:spacing w:val="-2"/>
        </w:rPr>
        <w:t xml:space="preserve"> </w:t>
      </w:r>
      <w:r>
        <w:t>macizo</w:t>
      </w:r>
      <w:r>
        <w:rPr>
          <w:spacing w:val="-2"/>
        </w:rPr>
        <w:t xml:space="preserve"> </w:t>
      </w:r>
      <w:r>
        <w:t>pegado</w:t>
      </w:r>
      <w:r>
        <w:rPr>
          <w:spacing w:val="-2"/>
        </w:rPr>
        <w:t xml:space="preserve"> </w:t>
      </w:r>
      <w:r>
        <w:t>con</w:t>
      </w:r>
      <w:r>
        <w:rPr>
          <w:spacing w:val="-4"/>
        </w:rPr>
        <w:t xml:space="preserve"> </w:t>
      </w:r>
      <w:r>
        <w:t>una</w:t>
      </w:r>
      <w:r>
        <w:rPr>
          <w:spacing w:val="-4"/>
        </w:rPr>
        <w:t xml:space="preserve"> </w:t>
      </w:r>
      <w:r>
        <w:t>espesa</w:t>
      </w:r>
      <w:r>
        <w:rPr>
          <w:spacing w:val="-2"/>
        </w:rPr>
        <w:t xml:space="preserve"> </w:t>
      </w:r>
      <w:r>
        <w:t>capa</w:t>
      </w:r>
      <w:r>
        <w:rPr>
          <w:spacing w:val="-4"/>
        </w:rPr>
        <w:t xml:space="preserve"> </w:t>
      </w:r>
      <w:r>
        <w:t>de</w:t>
      </w:r>
      <w:r>
        <w:rPr>
          <w:spacing w:val="-2"/>
        </w:rPr>
        <w:t xml:space="preserve"> </w:t>
      </w:r>
      <w:r>
        <w:t>concreto,</w:t>
      </w:r>
      <w:r>
        <w:rPr>
          <w:spacing w:val="-3"/>
        </w:rPr>
        <w:t xml:space="preserve"> </w:t>
      </w:r>
      <w:r>
        <w:t>cubiertos</w:t>
      </w:r>
      <w:r>
        <w:rPr>
          <w:spacing w:val="-4"/>
        </w:rPr>
        <w:t xml:space="preserve"> </w:t>
      </w:r>
      <w:r>
        <w:t>con</w:t>
      </w:r>
      <w:r>
        <w:rPr>
          <w:spacing w:val="-2"/>
        </w:rPr>
        <w:t xml:space="preserve"> </w:t>
      </w:r>
      <w:r>
        <w:t>una capa de revoque y pintura de color blanco.</w:t>
      </w:r>
    </w:p>
    <w:p w14:paraId="3A91C671" w14:textId="77777777" w:rsidR="003315CD" w:rsidRDefault="0082365E">
      <w:pPr>
        <w:pStyle w:val="Textoindependiente"/>
        <w:spacing w:line="242" w:lineRule="auto"/>
        <w:ind w:left="710" w:right="705"/>
        <w:jc w:val="both"/>
      </w:pPr>
      <w:r>
        <w:rPr>
          <w:rFonts w:ascii="Arial" w:hAnsi="Arial"/>
          <w:b/>
        </w:rPr>
        <w:t xml:space="preserve">Escaleras: </w:t>
      </w:r>
      <w:r>
        <w:t xml:space="preserve">La sede Palermo las salas de velación tienen escaleras amplias en granito </w:t>
      </w:r>
      <w:r>
        <w:rPr>
          <w:spacing w:val="-2"/>
        </w:rPr>
        <w:t>fundido.</w:t>
      </w:r>
    </w:p>
    <w:p w14:paraId="05769F71" w14:textId="77777777" w:rsidR="003315CD" w:rsidRDefault="0082365E">
      <w:pPr>
        <w:pStyle w:val="Ttulo2"/>
        <w:numPr>
          <w:ilvl w:val="2"/>
          <w:numId w:val="27"/>
        </w:numPr>
        <w:tabs>
          <w:tab w:val="left" w:pos="2124"/>
        </w:tabs>
        <w:spacing w:before="246"/>
        <w:ind w:left="2124" w:hanging="694"/>
      </w:pPr>
      <w:r>
        <w:rPr>
          <w:spacing w:val="-2"/>
        </w:rPr>
        <w:t>Linderos</w:t>
      </w:r>
    </w:p>
    <w:p w14:paraId="32CF62FB" w14:textId="77777777" w:rsidR="003315CD" w:rsidRDefault="0082365E">
      <w:pPr>
        <w:spacing w:before="255"/>
        <w:ind w:left="710"/>
        <w:jc w:val="both"/>
      </w:pPr>
      <w:r>
        <w:rPr>
          <w:rFonts w:ascii="Arial" w:hAnsi="Arial"/>
          <w:b/>
        </w:rPr>
        <w:t>Tabla</w:t>
      </w:r>
      <w:r>
        <w:rPr>
          <w:rFonts w:ascii="Arial" w:hAnsi="Arial"/>
          <w:b/>
          <w:spacing w:val="-2"/>
        </w:rPr>
        <w:t xml:space="preserve"> </w:t>
      </w:r>
      <w:r>
        <w:rPr>
          <w:rFonts w:ascii="Arial" w:hAnsi="Arial"/>
          <w:b/>
        </w:rPr>
        <w:t>3.</w:t>
      </w:r>
      <w:r>
        <w:rPr>
          <w:rFonts w:ascii="Arial" w:hAnsi="Arial"/>
          <w:b/>
          <w:spacing w:val="-1"/>
        </w:rPr>
        <w:t xml:space="preserve"> </w:t>
      </w:r>
      <w:r>
        <w:rPr>
          <w:spacing w:val="-2"/>
        </w:rPr>
        <w:t>Localización</w:t>
      </w: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0"/>
        <w:gridCol w:w="7451"/>
      </w:tblGrid>
      <w:tr w:rsidR="003315CD" w14:paraId="6DAE0857" w14:textId="77777777">
        <w:trPr>
          <w:trHeight w:val="253"/>
        </w:trPr>
        <w:tc>
          <w:tcPr>
            <w:tcW w:w="1380" w:type="dxa"/>
          </w:tcPr>
          <w:p w14:paraId="5915021C" w14:textId="77777777" w:rsidR="003315CD" w:rsidRDefault="0082365E">
            <w:pPr>
              <w:pStyle w:val="TableParagraph"/>
              <w:spacing w:line="234" w:lineRule="exact"/>
              <w:ind w:left="107"/>
            </w:pPr>
            <w:r>
              <w:rPr>
                <w:spacing w:val="-2"/>
              </w:rPr>
              <w:t>Norte</w:t>
            </w:r>
          </w:p>
        </w:tc>
        <w:tc>
          <w:tcPr>
            <w:tcW w:w="7451" w:type="dxa"/>
          </w:tcPr>
          <w:p w14:paraId="15FEDE97" w14:textId="77777777" w:rsidR="003315CD" w:rsidRDefault="0082365E">
            <w:pPr>
              <w:pStyle w:val="TableParagraph"/>
              <w:spacing w:line="234" w:lineRule="exact"/>
              <w:ind w:left="107"/>
            </w:pPr>
            <w:r>
              <w:rPr>
                <w:spacing w:val="-2"/>
              </w:rPr>
              <w:t>Parqueadero</w:t>
            </w:r>
          </w:p>
        </w:tc>
      </w:tr>
      <w:tr w:rsidR="003315CD" w14:paraId="1EF5FD0D" w14:textId="77777777">
        <w:trPr>
          <w:trHeight w:val="251"/>
        </w:trPr>
        <w:tc>
          <w:tcPr>
            <w:tcW w:w="1380" w:type="dxa"/>
          </w:tcPr>
          <w:p w14:paraId="4882E85E" w14:textId="77777777" w:rsidR="003315CD" w:rsidRDefault="0082365E">
            <w:pPr>
              <w:pStyle w:val="TableParagraph"/>
              <w:spacing w:line="232" w:lineRule="exact"/>
              <w:ind w:left="107"/>
            </w:pPr>
            <w:r>
              <w:rPr>
                <w:spacing w:val="-2"/>
              </w:rPr>
              <w:t>Oriente</w:t>
            </w:r>
          </w:p>
        </w:tc>
        <w:tc>
          <w:tcPr>
            <w:tcW w:w="7451" w:type="dxa"/>
          </w:tcPr>
          <w:p w14:paraId="6119343D" w14:textId="77777777" w:rsidR="003315CD" w:rsidRDefault="0082365E">
            <w:pPr>
              <w:pStyle w:val="TableParagraph"/>
              <w:spacing w:line="232" w:lineRule="exact"/>
              <w:ind w:left="107"/>
            </w:pPr>
            <w:r>
              <w:t>Av.</w:t>
            </w:r>
            <w:r>
              <w:rPr>
                <w:spacing w:val="1"/>
              </w:rPr>
              <w:t xml:space="preserve"> </w:t>
            </w:r>
            <w:r>
              <w:rPr>
                <w:spacing w:val="-2"/>
              </w:rPr>
              <w:t>Caracas</w:t>
            </w:r>
          </w:p>
        </w:tc>
      </w:tr>
      <w:tr w:rsidR="003315CD" w14:paraId="7627BECC" w14:textId="77777777">
        <w:trPr>
          <w:trHeight w:val="254"/>
        </w:trPr>
        <w:tc>
          <w:tcPr>
            <w:tcW w:w="1380" w:type="dxa"/>
          </w:tcPr>
          <w:p w14:paraId="5DF99CFC" w14:textId="77777777" w:rsidR="003315CD" w:rsidRDefault="0082365E">
            <w:pPr>
              <w:pStyle w:val="TableParagraph"/>
              <w:spacing w:line="234" w:lineRule="exact"/>
              <w:ind w:left="107"/>
            </w:pPr>
            <w:r>
              <w:rPr>
                <w:spacing w:val="-2"/>
              </w:rPr>
              <w:t>Occidente</w:t>
            </w:r>
          </w:p>
        </w:tc>
        <w:tc>
          <w:tcPr>
            <w:tcW w:w="7451" w:type="dxa"/>
          </w:tcPr>
          <w:p w14:paraId="4C085167" w14:textId="77777777" w:rsidR="003315CD" w:rsidRDefault="0082365E">
            <w:pPr>
              <w:pStyle w:val="TableParagraph"/>
              <w:spacing w:line="234" w:lineRule="exact"/>
              <w:ind w:left="107"/>
            </w:pPr>
            <w:r>
              <w:rPr>
                <w:spacing w:val="-2"/>
              </w:rPr>
              <w:t>Floristería-Parqueadero</w:t>
            </w:r>
          </w:p>
        </w:tc>
      </w:tr>
      <w:tr w:rsidR="003315CD" w14:paraId="73B91214" w14:textId="77777777">
        <w:trPr>
          <w:trHeight w:val="253"/>
        </w:trPr>
        <w:tc>
          <w:tcPr>
            <w:tcW w:w="1380" w:type="dxa"/>
          </w:tcPr>
          <w:p w14:paraId="6DCF84E7" w14:textId="77777777" w:rsidR="003315CD" w:rsidRDefault="0082365E">
            <w:pPr>
              <w:pStyle w:val="TableParagraph"/>
              <w:spacing w:line="234" w:lineRule="exact"/>
              <w:ind w:left="107"/>
            </w:pPr>
            <w:r>
              <w:rPr>
                <w:spacing w:val="-5"/>
              </w:rPr>
              <w:t>Sur</w:t>
            </w:r>
          </w:p>
        </w:tc>
        <w:tc>
          <w:tcPr>
            <w:tcW w:w="7451" w:type="dxa"/>
          </w:tcPr>
          <w:p w14:paraId="4D2A883B" w14:textId="77777777" w:rsidR="003315CD" w:rsidRDefault="0082365E">
            <w:pPr>
              <w:pStyle w:val="TableParagraph"/>
              <w:spacing w:line="234" w:lineRule="exact"/>
              <w:ind w:left="107"/>
            </w:pPr>
            <w:r>
              <w:t>Diagonal</w:t>
            </w:r>
            <w:r>
              <w:rPr>
                <w:spacing w:val="-6"/>
              </w:rPr>
              <w:t xml:space="preserve"> </w:t>
            </w:r>
            <w:r>
              <w:t>43</w:t>
            </w:r>
            <w:r>
              <w:rPr>
                <w:spacing w:val="-5"/>
              </w:rPr>
              <w:t xml:space="preserve"> </w:t>
            </w:r>
            <w:r>
              <w:t>bis</w:t>
            </w:r>
            <w:r>
              <w:rPr>
                <w:spacing w:val="-4"/>
              </w:rPr>
              <w:t xml:space="preserve"> </w:t>
            </w:r>
            <w:r>
              <w:t>y</w:t>
            </w:r>
            <w:r>
              <w:rPr>
                <w:spacing w:val="-4"/>
              </w:rPr>
              <w:t xml:space="preserve"> </w:t>
            </w:r>
            <w:r>
              <w:t>Universidad</w:t>
            </w:r>
            <w:r>
              <w:rPr>
                <w:spacing w:val="-4"/>
              </w:rPr>
              <w:t xml:space="preserve"> </w:t>
            </w:r>
            <w:r>
              <w:rPr>
                <w:spacing w:val="-2"/>
              </w:rPr>
              <w:t>cooperativa</w:t>
            </w:r>
          </w:p>
        </w:tc>
      </w:tr>
    </w:tbl>
    <w:p w14:paraId="1DF77085" w14:textId="77777777" w:rsidR="003315CD" w:rsidRDefault="003315CD">
      <w:pPr>
        <w:pStyle w:val="TableParagraph"/>
        <w:spacing w:line="234" w:lineRule="exact"/>
        <w:sectPr w:rsidR="003315CD">
          <w:pgSz w:w="12250" w:h="15850"/>
          <w:pgMar w:top="1360" w:right="992" w:bottom="1200" w:left="992" w:header="0" w:footer="1017" w:gutter="0"/>
          <w:cols w:space="720"/>
        </w:sectPr>
      </w:pPr>
    </w:p>
    <w:p w14:paraId="38A45D7B" w14:textId="77777777" w:rsidR="003315CD" w:rsidRDefault="0082365E">
      <w:pPr>
        <w:pStyle w:val="Ttulo2"/>
        <w:numPr>
          <w:ilvl w:val="1"/>
          <w:numId w:val="27"/>
        </w:numPr>
        <w:tabs>
          <w:tab w:val="left" w:pos="1499"/>
        </w:tabs>
        <w:spacing w:before="45"/>
        <w:ind w:left="1499" w:hanging="430"/>
      </w:pPr>
      <w:r>
        <w:lastRenderedPageBreak/>
        <w:t>Servicios</w:t>
      </w:r>
      <w:r>
        <w:rPr>
          <w:spacing w:val="-1"/>
        </w:rPr>
        <w:t xml:space="preserve"> </w:t>
      </w:r>
      <w:r>
        <w:t>e</w:t>
      </w:r>
      <w:r>
        <w:rPr>
          <w:spacing w:val="-1"/>
        </w:rPr>
        <w:t xml:space="preserve"> </w:t>
      </w:r>
      <w:r>
        <w:rPr>
          <w:spacing w:val="-2"/>
        </w:rPr>
        <w:t>Infraestructura</w:t>
      </w:r>
    </w:p>
    <w:p w14:paraId="14A3163F" w14:textId="77777777" w:rsidR="003315CD" w:rsidRDefault="0082365E">
      <w:pPr>
        <w:spacing w:before="1"/>
        <w:ind w:left="710"/>
      </w:pPr>
      <w:r>
        <w:rPr>
          <w:rFonts w:ascii="Arial"/>
          <w:b/>
        </w:rPr>
        <w:t>Tabla</w:t>
      </w:r>
      <w:r>
        <w:rPr>
          <w:rFonts w:ascii="Arial"/>
          <w:b/>
          <w:spacing w:val="-2"/>
        </w:rPr>
        <w:t xml:space="preserve"> </w:t>
      </w:r>
      <w:r>
        <w:rPr>
          <w:rFonts w:ascii="Arial"/>
          <w:b/>
        </w:rPr>
        <w:t>4.</w:t>
      </w:r>
      <w:r>
        <w:rPr>
          <w:rFonts w:ascii="Arial"/>
          <w:b/>
          <w:spacing w:val="-1"/>
        </w:rPr>
        <w:t xml:space="preserve"> </w:t>
      </w:r>
      <w:r>
        <w:rPr>
          <w:spacing w:val="-2"/>
        </w:rPr>
        <w:t>Servicios</w:t>
      </w:r>
    </w:p>
    <w:tbl>
      <w:tblPr>
        <w:tblStyle w:val="TableNormal"/>
        <w:tblW w:w="0" w:type="auto"/>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4"/>
        <w:gridCol w:w="2941"/>
        <w:gridCol w:w="3917"/>
      </w:tblGrid>
      <w:tr w:rsidR="003315CD" w14:paraId="3AD78758" w14:textId="77777777">
        <w:trPr>
          <w:trHeight w:val="506"/>
        </w:trPr>
        <w:tc>
          <w:tcPr>
            <w:tcW w:w="1874" w:type="dxa"/>
          </w:tcPr>
          <w:p w14:paraId="4F992B34" w14:textId="77777777" w:rsidR="003315CD" w:rsidRDefault="0082365E">
            <w:pPr>
              <w:pStyle w:val="TableParagraph"/>
              <w:spacing w:line="252" w:lineRule="exact"/>
              <w:ind w:left="220" w:right="209" w:firstLine="158"/>
            </w:pPr>
            <w:r>
              <w:rPr>
                <w:spacing w:val="-2"/>
              </w:rPr>
              <w:t xml:space="preserve">MAQUINAS </w:t>
            </w:r>
            <w:r>
              <w:t>AUTO</w:t>
            </w:r>
            <w:r>
              <w:rPr>
                <w:spacing w:val="-16"/>
              </w:rPr>
              <w:t xml:space="preserve"> </w:t>
            </w:r>
            <w:r>
              <w:t>SNACK</w:t>
            </w:r>
          </w:p>
        </w:tc>
        <w:tc>
          <w:tcPr>
            <w:tcW w:w="2941" w:type="dxa"/>
          </w:tcPr>
          <w:p w14:paraId="421B4C32" w14:textId="77777777" w:rsidR="003315CD" w:rsidRDefault="0082365E">
            <w:pPr>
              <w:pStyle w:val="TableParagraph"/>
              <w:spacing w:before="124"/>
              <w:ind w:left="5"/>
              <w:jc w:val="center"/>
            </w:pPr>
            <w:r>
              <w:rPr>
                <w:spacing w:val="-2"/>
              </w:rPr>
              <w:t>Cantidad</w:t>
            </w:r>
          </w:p>
        </w:tc>
        <w:tc>
          <w:tcPr>
            <w:tcW w:w="3917" w:type="dxa"/>
          </w:tcPr>
          <w:p w14:paraId="2C46FFFE" w14:textId="77777777" w:rsidR="003315CD" w:rsidRDefault="0082365E">
            <w:pPr>
              <w:pStyle w:val="TableParagraph"/>
              <w:spacing w:line="252" w:lineRule="exact"/>
              <w:ind w:left="105" w:right="97"/>
            </w:pPr>
            <w:r>
              <w:t>Hay 3 Maquinas dos de Tintos y una de Snack</w:t>
            </w:r>
          </w:p>
        </w:tc>
      </w:tr>
      <w:tr w:rsidR="003315CD" w14:paraId="4FD466F6" w14:textId="77777777">
        <w:trPr>
          <w:trHeight w:val="693"/>
        </w:trPr>
        <w:tc>
          <w:tcPr>
            <w:tcW w:w="1874" w:type="dxa"/>
            <w:vMerge w:val="restart"/>
          </w:tcPr>
          <w:p w14:paraId="79700D29" w14:textId="77777777" w:rsidR="003315CD" w:rsidRDefault="0082365E">
            <w:pPr>
              <w:pStyle w:val="TableParagraph"/>
              <w:spacing w:before="98"/>
              <w:ind w:left="122" w:right="114"/>
              <w:jc w:val="center"/>
            </w:pPr>
            <w:r>
              <w:t>TANQUE</w:t>
            </w:r>
            <w:r>
              <w:rPr>
                <w:spacing w:val="-16"/>
              </w:rPr>
              <w:t xml:space="preserve"> </w:t>
            </w:r>
            <w:r>
              <w:t xml:space="preserve">PARA </w:t>
            </w:r>
            <w:r>
              <w:rPr>
                <w:spacing w:val="-2"/>
              </w:rPr>
              <w:t xml:space="preserve">SUMINISTRO </w:t>
            </w:r>
            <w:r>
              <w:t xml:space="preserve">DE AGUA </w:t>
            </w:r>
            <w:r>
              <w:rPr>
                <w:spacing w:val="-2"/>
              </w:rPr>
              <w:t>POTABLE</w:t>
            </w:r>
          </w:p>
        </w:tc>
        <w:tc>
          <w:tcPr>
            <w:tcW w:w="2941" w:type="dxa"/>
          </w:tcPr>
          <w:p w14:paraId="5AB5E810" w14:textId="77777777" w:rsidR="003315CD" w:rsidRDefault="0082365E">
            <w:pPr>
              <w:pStyle w:val="TableParagraph"/>
              <w:spacing w:before="220"/>
              <w:ind w:left="106"/>
            </w:pPr>
            <w:r>
              <w:t>Capacidad</w:t>
            </w:r>
            <w:r>
              <w:rPr>
                <w:spacing w:val="-6"/>
              </w:rPr>
              <w:t xml:space="preserve"> </w:t>
            </w:r>
            <w:r>
              <w:t>de</w:t>
            </w:r>
            <w:r>
              <w:rPr>
                <w:spacing w:val="-5"/>
              </w:rPr>
              <w:t xml:space="preserve"> </w:t>
            </w:r>
            <w:r>
              <w:rPr>
                <w:spacing w:val="-2"/>
              </w:rPr>
              <w:t>reserva</w:t>
            </w:r>
          </w:p>
        </w:tc>
        <w:tc>
          <w:tcPr>
            <w:tcW w:w="3917" w:type="dxa"/>
          </w:tcPr>
          <w:p w14:paraId="0F94858F" w14:textId="77777777" w:rsidR="003315CD" w:rsidRDefault="0082365E">
            <w:pPr>
              <w:pStyle w:val="TableParagraph"/>
              <w:ind w:left="105" w:right="97"/>
            </w:pPr>
            <w:r>
              <w:t>La</w:t>
            </w:r>
            <w:r>
              <w:rPr>
                <w:spacing w:val="38"/>
              </w:rPr>
              <w:t xml:space="preserve"> </w:t>
            </w:r>
            <w:r>
              <w:t>edificación</w:t>
            </w:r>
            <w:r>
              <w:rPr>
                <w:spacing w:val="38"/>
              </w:rPr>
              <w:t xml:space="preserve"> </w:t>
            </w:r>
            <w:r>
              <w:t>cuenta</w:t>
            </w:r>
            <w:r>
              <w:rPr>
                <w:spacing w:val="36"/>
              </w:rPr>
              <w:t xml:space="preserve"> </w:t>
            </w:r>
            <w:r>
              <w:t>con</w:t>
            </w:r>
            <w:r>
              <w:rPr>
                <w:spacing w:val="40"/>
              </w:rPr>
              <w:t xml:space="preserve"> </w:t>
            </w:r>
            <w:r>
              <w:t>2</w:t>
            </w:r>
            <w:r>
              <w:rPr>
                <w:spacing w:val="39"/>
              </w:rPr>
              <w:t xml:space="preserve"> </w:t>
            </w:r>
            <w:r>
              <w:t>Tanque Elevado de 1000 litros</w:t>
            </w:r>
          </w:p>
        </w:tc>
      </w:tr>
      <w:tr w:rsidR="003315CD" w14:paraId="0CCEDD4F" w14:textId="77777777">
        <w:trPr>
          <w:trHeight w:val="505"/>
        </w:trPr>
        <w:tc>
          <w:tcPr>
            <w:tcW w:w="1874" w:type="dxa"/>
            <w:vMerge/>
            <w:tcBorders>
              <w:top w:val="nil"/>
            </w:tcBorders>
          </w:tcPr>
          <w:p w14:paraId="227EC50F" w14:textId="77777777" w:rsidR="003315CD" w:rsidRDefault="003315CD">
            <w:pPr>
              <w:rPr>
                <w:sz w:val="2"/>
                <w:szCs w:val="2"/>
              </w:rPr>
            </w:pPr>
          </w:p>
        </w:tc>
        <w:tc>
          <w:tcPr>
            <w:tcW w:w="2941" w:type="dxa"/>
          </w:tcPr>
          <w:p w14:paraId="745A942E" w14:textId="77777777" w:rsidR="003315CD" w:rsidRDefault="0082365E">
            <w:pPr>
              <w:pStyle w:val="TableParagraph"/>
              <w:ind w:left="106"/>
            </w:pPr>
            <w:r>
              <w:t>Fuente</w:t>
            </w:r>
            <w:r>
              <w:rPr>
                <w:spacing w:val="-3"/>
              </w:rPr>
              <w:t xml:space="preserve"> </w:t>
            </w:r>
            <w:r>
              <w:t>de</w:t>
            </w:r>
            <w:r>
              <w:rPr>
                <w:spacing w:val="-4"/>
              </w:rPr>
              <w:t xml:space="preserve"> </w:t>
            </w:r>
            <w:r>
              <w:rPr>
                <w:spacing w:val="-2"/>
              </w:rPr>
              <w:t>suministro</w:t>
            </w:r>
          </w:p>
        </w:tc>
        <w:tc>
          <w:tcPr>
            <w:tcW w:w="3917" w:type="dxa"/>
          </w:tcPr>
          <w:p w14:paraId="51F3B0B4" w14:textId="77777777" w:rsidR="003315CD" w:rsidRDefault="0082365E">
            <w:pPr>
              <w:pStyle w:val="TableParagraph"/>
              <w:tabs>
                <w:tab w:val="left" w:pos="1463"/>
                <w:tab w:val="left" w:pos="2183"/>
                <w:tab w:val="left" w:pos="3697"/>
              </w:tabs>
              <w:spacing w:line="252" w:lineRule="exact"/>
              <w:ind w:left="105" w:right="97"/>
            </w:pPr>
            <w:r>
              <w:rPr>
                <w:spacing w:val="-2"/>
              </w:rPr>
              <w:t>Empresa</w:t>
            </w:r>
            <w:r>
              <w:tab/>
            </w:r>
            <w:r>
              <w:rPr>
                <w:spacing w:val="-6"/>
              </w:rPr>
              <w:t>de</w:t>
            </w:r>
            <w:r>
              <w:tab/>
            </w:r>
            <w:r>
              <w:rPr>
                <w:spacing w:val="-2"/>
              </w:rPr>
              <w:t>Acueducto</w:t>
            </w:r>
            <w:r>
              <w:tab/>
            </w:r>
            <w:r>
              <w:rPr>
                <w:spacing w:val="-10"/>
              </w:rPr>
              <w:t xml:space="preserve">y </w:t>
            </w:r>
            <w:r>
              <w:t>alcantarillado de Bogotá</w:t>
            </w:r>
          </w:p>
        </w:tc>
      </w:tr>
      <w:tr w:rsidR="003315CD" w14:paraId="2FCC8EF6" w14:textId="77777777">
        <w:trPr>
          <w:trHeight w:val="251"/>
        </w:trPr>
        <w:tc>
          <w:tcPr>
            <w:tcW w:w="1874" w:type="dxa"/>
            <w:vMerge w:val="restart"/>
          </w:tcPr>
          <w:p w14:paraId="770CD319" w14:textId="77777777" w:rsidR="003315CD" w:rsidRDefault="003315CD">
            <w:pPr>
              <w:pStyle w:val="TableParagraph"/>
            </w:pPr>
          </w:p>
          <w:p w14:paraId="420B5726" w14:textId="77777777" w:rsidR="003315CD" w:rsidRDefault="003315CD">
            <w:pPr>
              <w:pStyle w:val="TableParagraph"/>
              <w:spacing w:before="14"/>
            </w:pPr>
          </w:p>
          <w:p w14:paraId="481B2A64" w14:textId="77777777" w:rsidR="003315CD" w:rsidRDefault="0082365E">
            <w:pPr>
              <w:pStyle w:val="TableParagraph"/>
              <w:ind w:left="318" w:right="209" w:firstLine="189"/>
            </w:pPr>
            <w:r>
              <w:rPr>
                <w:spacing w:val="-2"/>
              </w:rPr>
              <w:t>PLANTA ELÉCTRICA</w:t>
            </w:r>
          </w:p>
        </w:tc>
        <w:tc>
          <w:tcPr>
            <w:tcW w:w="2941" w:type="dxa"/>
          </w:tcPr>
          <w:p w14:paraId="55361325" w14:textId="77777777" w:rsidR="003315CD" w:rsidRDefault="0082365E">
            <w:pPr>
              <w:pStyle w:val="TableParagraph"/>
              <w:spacing w:line="232" w:lineRule="exact"/>
              <w:ind w:left="106"/>
            </w:pPr>
            <w:r>
              <w:rPr>
                <w:spacing w:val="-2"/>
              </w:rPr>
              <w:t>Voltaje</w:t>
            </w:r>
          </w:p>
        </w:tc>
        <w:tc>
          <w:tcPr>
            <w:tcW w:w="3917" w:type="dxa"/>
          </w:tcPr>
          <w:p w14:paraId="168963F6" w14:textId="77777777" w:rsidR="003315CD" w:rsidRDefault="0082365E">
            <w:pPr>
              <w:pStyle w:val="TableParagraph"/>
              <w:spacing w:line="232" w:lineRule="exact"/>
              <w:ind w:left="105"/>
            </w:pPr>
            <w:r>
              <w:t>220</w:t>
            </w:r>
            <w:r>
              <w:rPr>
                <w:spacing w:val="-3"/>
              </w:rPr>
              <w:t xml:space="preserve"> </w:t>
            </w:r>
            <w:r>
              <w:rPr>
                <w:spacing w:val="-4"/>
              </w:rPr>
              <w:t>volt</w:t>
            </w:r>
          </w:p>
        </w:tc>
      </w:tr>
      <w:tr w:rsidR="003315CD" w14:paraId="0DA70A19" w14:textId="77777777">
        <w:trPr>
          <w:trHeight w:val="505"/>
        </w:trPr>
        <w:tc>
          <w:tcPr>
            <w:tcW w:w="1874" w:type="dxa"/>
            <w:vMerge/>
            <w:tcBorders>
              <w:top w:val="nil"/>
            </w:tcBorders>
          </w:tcPr>
          <w:p w14:paraId="55954EDB" w14:textId="77777777" w:rsidR="003315CD" w:rsidRDefault="003315CD">
            <w:pPr>
              <w:rPr>
                <w:sz w:val="2"/>
                <w:szCs w:val="2"/>
              </w:rPr>
            </w:pPr>
          </w:p>
        </w:tc>
        <w:tc>
          <w:tcPr>
            <w:tcW w:w="2941" w:type="dxa"/>
          </w:tcPr>
          <w:p w14:paraId="5BFEF914" w14:textId="77777777" w:rsidR="003315CD" w:rsidRDefault="0082365E">
            <w:pPr>
              <w:pStyle w:val="TableParagraph"/>
              <w:spacing w:before="2"/>
              <w:ind w:left="106"/>
            </w:pPr>
            <w:r>
              <w:rPr>
                <w:spacing w:val="-2"/>
              </w:rPr>
              <w:t>Potencia</w:t>
            </w:r>
          </w:p>
        </w:tc>
        <w:tc>
          <w:tcPr>
            <w:tcW w:w="3917" w:type="dxa"/>
          </w:tcPr>
          <w:p w14:paraId="5FA66615" w14:textId="77777777" w:rsidR="003315CD" w:rsidRDefault="0082365E">
            <w:pPr>
              <w:pStyle w:val="TableParagraph"/>
              <w:spacing w:before="2"/>
              <w:ind w:left="105"/>
            </w:pPr>
            <w:r>
              <w:t>175</w:t>
            </w:r>
            <w:r>
              <w:rPr>
                <w:spacing w:val="-1"/>
              </w:rPr>
              <w:t xml:space="preserve"> </w:t>
            </w:r>
            <w:r>
              <w:rPr>
                <w:spacing w:val="-5"/>
              </w:rPr>
              <w:t>KVA</w:t>
            </w:r>
          </w:p>
        </w:tc>
      </w:tr>
      <w:tr w:rsidR="003315CD" w14:paraId="7CDBBA0F" w14:textId="77777777">
        <w:trPr>
          <w:trHeight w:val="506"/>
        </w:trPr>
        <w:tc>
          <w:tcPr>
            <w:tcW w:w="1874" w:type="dxa"/>
            <w:vMerge/>
            <w:tcBorders>
              <w:top w:val="nil"/>
            </w:tcBorders>
          </w:tcPr>
          <w:p w14:paraId="5C3B2C15" w14:textId="77777777" w:rsidR="003315CD" w:rsidRDefault="003315CD">
            <w:pPr>
              <w:rPr>
                <w:sz w:val="2"/>
                <w:szCs w:val="2"/>
              </w:rPr>
            </w:pPr>
          </w:p>
        </w:tc>
        <w:tc>
          <w:tcPr>
            <w:tcW w:w="2941" w:type="dxa"/>
          </w:tcPr>
          <w:p w14:paraId="65171B03" w14:textId="77777777" w:rsidR="003315CD" w:rsidRDefault="0082365E">
            <w:pPr>
              <w:pStyle w:val="TableParagraph"/>
              <w:spacing w:line="252" w:lineRule="exact"/>
              <w:ind w:left="106"/>
            </w:pPr>
            <w:r>
              <w:t>Periodo</w:t>
            </w:r>
            <w:r>
              <w:rPr>
                <w:spacing w:val="40"/>
              </w:rPr>
              <w:t xml:space="preserve"> </w:t>
            </w:r>
            <w:r>
              <w:t>de</w:t>
            </w:r>
            <w:r>
              <w:rPr>
                <w:spacing w:val="40"/>
              </w:rPr>
              <w:t xml:space="preserve"> </w:t>
            </w:r>
            <w:r>
              <w:t>autonomía</w:t>
            </w:r>
            <w:r>
              <w:rPr>
                <w:spacing w:val="40"/>
              </w:rPr>
              <w:t xml:space="preserve"> </w:t>
            </w:r>
            <w:r>
              <w:t xml:space="preserve">en </w:t>
            </w:r>
            <w:r>
              <w:rPr>
                <w:spacing w:val="-2"/>
              </w:rPr>
              <w:t>horas</w:t>
            </w:r>
          </w:p>
        </w:tc>
        <w:tc>
          <w:tcPr>
            <w:tcW w:w="3917" w:type="dxa"/>
          </w:tcPr>
          <w:p w14:paraId="427425D2" w14:textId="77777777" w:rsidR="003315CD" w:rsidRDefault="0082365E">
            <w:pPr>
              <w:pStyle w:val="TableParagraph"/>
              <w:spacing w:line="252" w:lineRule="exact"/>
              <w:ind w:left="105" w:right="97"/>
            </w:pPr>
            <w:r>
              <w:t xml:space="preserve">Esta variable depende de la cantidad </w:t>
            </w:r>
            <w:r>
              <w:rPr>
                <w:spacing w:val="-2"/>
              </w:rPr>
              <w:t>combustible.</w:t>
            </w:r>
          </w:p>
        </w:tc>
      </w:tr>
      <w:tr w:rsidR="003315CD" w14:paraId="542181E1" w14:textId="77777777">
        <w:trPr>
          <w:trHeight w:val="253"/>
        </w:trPr>
        <w:tc>
          <w:tcPr>
            <w:tcW w:w="1874" w:type="dxa"/>
            <w:vMerge/>
            <w:tcBorders>
              <w:top w:val="nil"/>
            </w:tcBorders>
          </w:tcPr>
          <w:p w14:paraId="147DCA50" w14:textId="77777777" w:rsidR="003315CD" w:rsidRDefault="003315CD">
            <w:pPr>
              <w:rPr>
                <w:sz w:val="2"/>
                <w:szCs w:val="2"/>
              </w:rPr>
            </w:pPr>
          </w:p>
        </w:tc>
        <w:tc>
          <w:tcPr>
            <w:tcW w:w="2941" w:type="dxa"/>
          </w:tcPr>
          <w:p w14:paraId="38C71217" w14:textId="77777777" w:rsidR="003315CD" w:rsidRDefault="0082365E">
            <w:pPr>
              <w:pStyle w:val="TableParagraph"/>
              <w:spacing w:before="2" w:line="232" w:lineRule="exact"/>
              <w:ind w:left="106"/>
            </w:pPr>
            <w:r>
              <w:rPr>
                <w:spacing w:val="-2"/>
              </w:rPr>
              <w:t>Combustible</w:t>
            </w:r>
          </w:p>
        </w:tc>
        <w:tc>
          <w:tcPr>
            <w:tcW w:w="3917" w:type="dxa"/>
          </w:tcPr>
          <w:p w14:paraId="480DCA95" w14:textId="77777777" w:rsidR="003315CD" w:rsidRDefault="0082365E">
            <w:pPr>
              <w:pStyle w:val="TableParagraph"/>
              <w:spacing w:before="2" w:line="232" w:lineRule="exact"/>
              <w:ind w:left="105"/>
            </w:pPr>
            <w:r>
              <w:rPr>
                <w:spacing w:val="-2"/>
              </w:rPr>
              <w:t>Diésel</w:t>
            </w:r>
          </w:p>
        </w:tc>
      </w:tr>
      <w:tr w:rsidR="003315CD" w14:paraId="10ABE554" w14:textId="77777777">
        <w:trPr>
          <w:trHeight w:val="254"/>
        </w:trPr>
        <w:tc>
          <w:tcPr>
            <w:tcW w:w="1874" w:type="dxa"/>
            <w:vMerge w:val="restart"/>
          </w:tcPr>
          <w:p w14:paraId="24808715" w14:textId="77777777" w:rsidR="003315CD" w:rsidRDefault="0082365E">
            <w:pPr>
              <w:pStyle w:val="TableParagraph"/>
              <w:spacing w:before="132"/>
              <w:ind w:left="213"/>
            </w:pPr>
            <w:r>
              <w:rPr>
                <w:spacing w:val="-2"/>
              </w:rPr>
              <w:t>ILUMINACIÓN</w:t>
            </w:r>
          </w:p>
        </w:tc>
        <w:tc>
          <w:tcPr>
            <w:tcW w:w="6858" w:type="dxa"/>
            <w:gridSpan w:val="2"/>
          </w:tcPr>
          <w:p w14:paraId="71CAEB25" w14:textId="77777777" w:rsidR="003315CD" w:rsidRDefault="0082365E">
            <w:pPr>
              <w:pStyle w:val="TableParagraph"/>
              <w:spacing w:line="234" w:lineRule="exact"/>
              <w:ind w:left="106"/>
            </w:pPr>
            <w:r>
              <w:t>Natural:</w:t>
            </w:r>
            <w:r>
              <w:rPr>
                <w:spacing w:val="-5"/>
              </w:rPr>
              <w:t xml:space="preserve"> </w:t>
            </w:r>
            <w:r>
              <w:t>Se</w:t>
            </w:r>
            <w:r>
              <w:rPr>
                <w:spacing w:val="-5"/>
              </w:rPr>
              <w:t xml:space="preserve"> </w:t>
            </w:r>
            <w:r>
              <w:t>cuenta</w:t>
            </w:r>
            <w:r>
              <w:rPr>
                <w:spacing w:val="-5"/>
              </w:rPr>
              <w:t xml:space="preserve"> </w:t>
            </w:r>
            <w:r>
              <w:t>grandes</w:t>
            </w:r>
            <w:r>
              <w:rPr>
                <w:spacing w:val="-5"/>
              </w:rPr>
              <w:t xml:space="preserve"> </w:t>
            </w:r>
            <w:r>
              <w:rPr>
                <w:spacing w:val="-2"/>
              </w:rPr>
              <w:t>ventanales</w:t>
            </w:r>
          </w:p>
        </w:tc>
      </w:tr>
      <w:tr w:rsidR="003315CD" w14:paraId="30AE7A6D" w14:textId="77777777">
        <w:trPr>
          <w:trHeight w:val="251"/>
        </w:trPr>
        <w:tc>
          <w:tcPr>
            <w:tcW w:w="1874" w:type="dxa"/>
            <w:vMerge/>
            <w:tcBorders>
              <w:top w:val="nil"/>
            </w:tcBorders>
          </w:tcPr>
          <w:p w14:paraId="2D8976CC" w14:textId="77777777" w:rsidR="003315CD" w:rsidRDefault="003315CD">
            <w:pPr>
              <w:rPr>
                <w:sz w:val="2"/>
                <w:szCs w:val="2"/>
              </w:rPr>
            </w:pPr>
          </w:p>
        </w:tc>
        <w:tc>
          <w:tcPr>
            <w:tcW w:w="6858" w:type="dxa"/>
            <w:gridSpan w:val="2"/>
          </w:tcPr>
          <w:p w14:paraId="0D9F3B31" w14:textId="77777777" w:rsidR="003315CD" w:rsidRDefault="0082365E">
            <w:pPr>
              <w:pStyle w:val="TableParagraph"/>
              <w:spacing w:line="232" w:lineRule="exact"/>
              <w:ind w:left="106"/>
            </w:pPr>
            <w:r>
              <w:t>Artificial:</w:t>
            </w:r>
            <w:r>
              <w:rPr>
                <w:spacing w:val="-10"/>
              </w:rPr>
              <w:t xml:space="preserve"> </w:t>
            </w:r>
            <w:r>
              <w:t>Bombillas</w:t>
            </w:r>
            <w:r>
              <w:rPr>
                <w:spacing w:val="-10"/>
              </w:rPr>
              <w:t xml:space="preserve"> </w:t>
            </w:r>
            <w:r>
              <w:rPr>
                <w:spacing w:val="-2"/>
              </w:rPr>
              <w:t>ahorradoras</w:t>
            </w:r>
          </w:p>
        </w:tc>
      </w:tr>
      <w:tr w:rsidR="003315CD" w14:paraId="44BDD28C" w14:textId="77777777">
        <w:trPr>
          <w:trHeight w:val="506"/>
        </w:trPr>
        <w:tc>
          <w:tcPr>
            <w:tcW w:w="1874" w:type="dxa"/>
          </w:tcPr>
          <w:p w14:paraId="309B8735" w14:textId="77777777" w:rsidR="003315CD" w:rsidRDefault="0082365E">
            <w:pPr>
              <w:pStyle w:val="TableParagraph"/>
              <w:spacing w:before="127"/>
              <w:ind w:left="410"/>
            </w:pPr>
            <w:r>
              <w:rPr>
                <w:spacing w:val="-2"/>
              </w:rPr>
              <w:t>BASURAS</w:t>
            </w:r>
          </w:p>
        </w:tc>
        <w:tc>
          <w:tcPr>
            <w:tcW w:w="2941" w:type="dxa"/>
          </w:tcPr>
          <w:p w14:paraId="599ECD66" w14:textId="77777777" w:rsidR="003315CD" w:rsidRDefault="003315CD">
            <w:pPr>
              <w:pStyle w:val="TableParagraph"/>
              <w:spacing w:before="1"/>
            </w:pPr>
          </w:p>
          <w:p w14:paraId="3C3AB765" w14:textId="77777777" w:rsidR="003315CD" w:rsidRDefault="0082365E">
            <w:pPr>
              <w:pStyle w:val="TableParagraph"/>
              <w:spacing w:line="232" w:lineRule="exact"/>
              <w:ind w:left="106"/>
            </w:pPr>
            <w:r>
              <w:rPr>
                <w:spacing w:val="-2"/>
              </w:rPr>
              <w:t>Ordinarias</w:t>
            </w:r>
          </w:p>
        </w:tc>
        <w:tc>
          <w:tcPr>
            <w:tcW w:w="3917" w:type="dxa"/>
          </w:tcPr>
          <w:p w14:paraId="339A6267" w14:textId="77777777" w:rsidR="003315CD" w:rsidRDefault="0082365E">
            <w:pPr>
              <w:pStyle w:val="TableParagraph"/>
              <w:spacing w:line="254" w:lineRule="exact"/>
              <w:ind w:left="105" w:right="97"/>
            </w:pPr>
            <w:r>
              <w:t>Apoyo del servicio local atreves de la empresa LIME S.A. E.S.P</w:t>
            </w:r>
          </w:p>
        </w:tc>
      </w:tr>
      <w:tr w:rsidR="003315CD" w14:paraId="0F5A5EAD" w14:textId="77777777">
        <w:trPr>
          <w:trHeight w:val="503"/>
        </w:trPr>
        <w:tc>
          <w:tcPr>
            <w:tcW w:w="1874" w:type="dxa"/>
          </w:tcPr>
          <w:p w14:paraId="4143297D" w14:textId="77777777" w:rsidR="003315CD" w:rsidRDefault="0082365E">
            <w:pPr>
              <w:pStyle w:val="TableParagraph"/>
              <w:spacing w:line="254" w:lineRule="exact"/>
              <w:ind w:left="263" w:right="209" w:firstLine="72"/>
            </w:pPr>
            <w:r>
              <w:rPr>
                <w:spacing w:val="-2"/>
              </w:rPr>
              <w:t>SERVICIOS GENERALES</w:t>
            </w:r>
          </w:p>
        </w:tc>
        <w:tc>
          <w:tcPr>
            <w:tcW w:w="6858" w:type="dxa"/>
            <w:gridSpan w:val="2"/>
          </w:tcPr>
          <w:p w14:paraId="489B7813" w14:textId="77777777" w:rsidR="003315CD" w:rsidRDefault="0082365E">
            <w:pPr>
              <w:pStyle w:val="TableParagraph"/>
              <w:spacing w:line="254" w:lineRule="exact"/>
              <w:ind w:left="106"/>
            </w:pPr>
            <w:r>
              <w:t>Se cuenta con el apoyo de la empresa de limpieza Soyla, quienes presta servicio de 6:00 a 21:00</w:t>
            </w:r>
          </w:p>
        </w:tc>
      </w:tr>
      <w:tr w:rsidR="003315CD" w14:paraId="66FD8DF7" w14:textId="77777777">
        <w:trPr>
          <w:trHeight w:val="756"/>
        </w:trPr>
        <w:tc>
          <w:tcPr>
            <w:tcW w:w="1874" w:type="dxa"/>
          </w:tcPr>
          <w:p w14:paraId="18EECA4C" w14:textId="77777777" w:rsidR="003315CD" w:rsidRDefault="0082365E">
            <w:pPr>
              <w:pStyle w:val="TableParagraph"/>
              <w:spacing w:before="123"/>
              <w:ind w:left="453" w:right="209" w:hanging="137"/>
            </w:pPr>
            <w:r>
              <w:rPr>
                <w:spacing w:val="-2"/>
              </w:rPr>
              <w:t>VIGILANCIA PRIVADA</w:t>
            </w:r>
          </w:p>
        </w:tc>
        <w:tc>
          <w:tcPr>
            <w:tcW w:w="6858" w:type="dxa"/>
            <w:gridSpan w:val="2"/>
          </w:tcPr>
          <w:p w14:paraId="1BD388F9" w14:textId="77777777" w:rsidR="003315CD" w:rsidRDefault="0082365E">
            <w:pPr>
              <w:pStyle w:val="TableParagraph"/>
              <w:spacing w:line="249" w:lineRule="exact"/>
              <w:ind w:left="106"/>
            </w:pPr>
            <w:r>
              <w:t>El</w:t>
            </w:r>
            <w:r>
              <w:rPr>
                <w:spacing w:val="25"/>
              </w:rPr>
              <w:t xml:space="preserve"> </w:t>
            </w:r>
            <w:r>
              <w:t>servicio</w:t>
            </w:r>
            <w:r>
              <w:rPr>
                <w:spacing w:val="27"/>
              </w:rPr>
              <w:t xml:space="preserve"> </w:t>
            </w:r>
            <w:r>
              <w:t>de</w:t>
            </w:r>
            <w:r>
              <w:rPr>
                <w:spacing w:val="27"/>
              </w:rPr>
              <w:t xml:space="preserve"> </w:t>
            </w:r>
            <w:r>
              <w:t>seguridad</w:t>
            </w:r>
            <w:r>
              <w:rPr>
                <w:spacing w:val="25"/>
              </w:rPr>
              <w:t xml:space="preserve"> </w:t>
            </w:r>
            <w:r>
              <w:t>privada</w:t>
            </w:r>
            <w:r>
              <w:rPr>
                <w:spacing w:val="27"/>
              </w:rPr>
              <w:t xml:space="preserve"> </w:t>
            </w:r>
            <w:r>
              <w:t>se</w:t>
            </w:r>
            <w:r>
              <w:rPr>
                <w:spacing w:val="27"/>
              </w:rPr>
              <w:t xml:space="preserve"> </w:t>
            </w:r>
            <w:r>
              <w:t>presta</w:t>
            </w:r>
            <w:r>
              <w:rPr>
                <w:spacing w:val="26"/>
              </w:rPr>
              <w:t xml:space="preserve"> </w:t>
            </w:r>
            <w:r>
              <w:t>atreves</w:t>
            </w:r>
            <w:r>
              <w:rPr>
                <w:spacing w:val="27"/>
              </w:rPr>
              <w:t xml:space="preserve"> </w:t>
            </w:r>
            <w:r>
              <w:t>de</w:t>
            </w:r>
            <w:r>
              <w:rPr>
                <w:spacing w:val="27"/>
              </w:rPr>
              <w:t xml:space="preserve"> </w:t>
            </w:r>
            <w:r>
              <w:t>la</w:t>
            </w:r>
            <w:r>
              <w:rPr>
                <w:spacing w:val="28"/>
              </w:rPr>
              <w:t xml:space="preserve"> </w:t>
            </w:r>
            <w:r>
              <w:rPr>
                <w:spacing w:val="-2"/>
              </w:rPr>
              <w:t>empresa</w:t>
            </w:r>
          </w:p>
          <w:p w14:paraId="1D3A7740" w14:textId="77777777" w:rsidR="003315CD" w:rsidRDefault="0082365E">
            <w:pPr>
              <w:pStyle w:val="TableParagraph"/>
              <w:spacing w:line="252" w:lineRule="exact"/>
              <w:ind w:left="106"/>
            </w:pPr>
            <w:r>
              <w:t>Seguridad</w:t>
            </w:r>
            <w:r>
              <w:rPr>
                <w:spacing w:val="-14"/>
              </w:rPr>
              <w:t xml:space="preserve"> </w:t>
            </w:r>
            <w:r>
              <w:t>Superior</w:t>
            </w:r>
            <w:r>
              <w:rPr>
                <w:spacing w:val="-14"/>
              </w:rPr>
              <w:t xml:space="preserve"> </w:t>
            </w:r>
            <w:r>
              <w:t>Ltda.</w:t>
            </w:r>
            <w:r>
              <w:rPr>
                <w:spacing w:val="-14"/>
              </w:rPr>
              <w:t xml:space="preserve"> </w:t>
            </w:r>
            <w:r>
              <w:t>Quien</w:t>
            </w:r>
            <w:r>
              <w:rPr>
                <w:spacing w:val="-16"/>
              </w:rPr>
              <w:t xml:space="preserve"> </w:t>
            </w:r>
            <w:r>
              <w:t>presta</w:t>
            </w:r>
            <w:r>
              <w:rPr>
                <w:spacing w:val="-12"/>
              </w:rPr>
              <w:t xml:space="preserve"> </w:t>
            </w:r>
            <w:r>
              <w:t>apoyo</w:t>
            </w:r>
            <w:r>
              <w:rPr>
                <w:spacing w:val="-13"/>
              </w:rPr>
              <w:t xml:space="preserve"> </w:t>
            </w:r>
            <w:r>
              <w:t>en</w:t>
            </w:r>
            <w:r>
              <w:rPr>
                <w:spacing w:val="-16"/>
              </w:rPr>
              <w:t xml:space="preserve"> </w:t>
            </w:r>
            <w:r>
              <w:t>3</w:t>
            </w:r>
            <w:r>
              <w:rPr>
                <w:spacing w:val="-15"/>
              </w:rPr>
              <w:t xml:space="preserve"> </w:t>
            </w:r>
            <w:r>
              <w:t>turnos</w:t>
            </w:r>
            <w:r>
              <w:rPr>
                <w:spacing w:val="-12"/>
              </w:rPr>
              <w:t xml:space="preserve"> </w:t>
            </w:r>
            <w:r>
              <w:t>durante</w:t>
            </w:r>
            <w:r>
              <w:rPr>
                <w:spacing w:val="-13"/>
              </w:rPr>
              <w:t xml:space="preserve"> </w:t>
            </w:r>
            <w:r>
              <w:t>las 24 horas.</w:t>
            </w:r>
          </w:p>
        </w:tc>
      </w:tr>
    </w:tbl>
    <w:p w14:paraId="283C3405" w14:textId="77777777" w:rsidR="003315CD" w:rsidRDefault="003315CD">
      <w:pPr>
        <w:pStyle w:val="Textoindependiente"/>
      </w:pPr>
    </w:p>
    <w:p w14:paraId="28A45DE3" w14:textId="77777777" w:rsidR="003315CD" w:rsidRDefault="003315CD">
      <w:pPr>
        <w:pStyle w:val="Textoindependiente"/>
        <w:spacing w:before="4"/>
      </w:pPr>
    </w:p>
    <w:p w14:paraId="44B29E8A" w14:textId="77777777" w:rsidR="003315CD" w:rsidRDefault="0082365E">
      <w:pPr>
        <w:pStyle w:val="Ttulo2"/>
        <w:numPr>
          <w:ilvl w:val="1"/>
          <w:numId w:val="27"/>
        </w:numPr>
        <w:tabs>
          <w:tab w:val="left" w:pos="1499"/>
        </w:tabs>
        <w:ind w:left="1499" w:hanging="430"/>
      </w:pPr>
      <w:r>
        <w:t>Equipos</w:t>
      </w:r>
      <w:r>
        <w:rPr>
          <w:spacing w:val="-1"/>
        </w:rPr>
        <w:t xml:space="preserve"> </w:t>
      </w:r>
      <w:r>
        <w:t>y/o</w:t>
      </w:r>
      <w:r>
        <w:rPr>
          <w:spacing w:val="-1"/>
        </w:rPr>
        <w:t xml:space="preserve"> </w:t>
      </w:r>
      <w:r>
        <w:rPr>
          <w:spacing w:val="-2"/>
        </w:rPr>
        <w:t>Enseres</w:t>
      </w:r>
    </w:p>
    <w:p w14:paraId="1378DC24" w14:textId="77777777" w:rsidR="003315CD" w:rsidRDefault="0082365E">
      <w:pPr>
        <w:spacing w:before="1"/>
        <w:ind w:left="710"/>
      </w:pPr>
      <w:r>
        <w:rPr>
          <w:rFonts w:ascii="Arial"/>
          <w:b/>
        </w:rPr>
        <w:t>Tabla</w:t>
      </w:r>
      <w:r>
        <w:rPr>
          <w:rFonts w:ascii="Arial"/>
          <w:b/>
          <w:spacing w:val="-3"/>
        </w:rPr>
        <w:t xml:space="preserve"> </w:t>
      </w:r>
      <w:r>
        <w:rPr>
          <w:rFonts w:ascii="Arial"/>
          <w:b/>
        </w:rPr>
        <w:t>5.</w:t>
      </w:r>
      <w:r>
        <w:rPr>
          <w:rFonts w:ascii="Arial"/>
          <w:b/>
          <w:spacing w:val="-1"/>
        </w:rPr>
        <w:t xml:space="preserve"> </w:t>
      </w:r>
      <w:r>
        <w:t>Equipos</w:t>
      </w:r>
      <w:r>
        <w:rPr>
          <w:spacing w:val="-5"/>
        </w:rPr>
        <w:t xml:space="preserve"> </w:t>
      </w:r>
      <w:r>
        <w:t>y/o</w:t>
      </w:r>
      <w:r>
        <w:rPr>
          <w:spacing w:val="-5"/>
        </w:rPr>
        <w:t xml:space="preserve"> </w:t>
      </w:r>
      <w:r>
        <w:rPr>
          <w:spacing w:val="-2"/>
        </w:rPr>
        <w:t>Enseres</w:t>
      </w: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4"/>
        <w:gridCol w:w="2657"/>
        <w:gridCol w:w="2590"/>
      </w:tblGrid>
      <w:tr w:rsidR="003315CD" w14:paraId="17E58C2A" w14:textId="77777777">
        <w:trPr>
          <w:trHeight w:val="251"/>
        </w:trPr>
        <w:tc>
          <w:tcPr>
            <w:tcW w:w="3584" w:type="dxa"/>
          </w:tcPr>
          <w:p w14:paraId="1EA219E9" w14:textId="77777777" w:rsidR="003315CD" w:rsidRDefault="0082365E">
            <w:pPr>
              <w:pStyle w:val="TableParagraph"/>
              <w:spacing w:line="232" w:lineRule="exact"/>
              <w:ind w:left="6"/>
              <w:jc w:val="center"/>
              <w:rPr>
                <w:rFonts w:ascii="Arial"/>
                <w:b/>
              </w:rPr>
            </w:pPr>
            <w:r>
              <w:rPr>
                <w:rFonts w:ascii="Arial"/>
                <w:b/>
                <w:spacing w:val="-2"/>
              </w:rPr>
              <w:t>Equipos</w:t>
            </w:r>
          </w:p>
        </w:tc>
        <w:tc>
          <w:tcPr>
            <w:tcW w:w="2657" w:type="dxa"/>
          </w:tcPr>
          <w:p w14:paraId="4BC8C866" w14:textId="77777777" w:rsidR="003315CD" w:rsidRDefault="0082365E">
            <w:pPr>
              <w:pStyle w:val="TableParagraph"/>
              <w:spacing w:line="232" w:lineRule="exact"/>
              <w:ind w:left="642"/>
              <w:rPr>
                <w:rFonts w:ascii="Arial"/>
                <w:b/>
              </w:rPr>
            </w:pPr>
            <w:r>
              <w:rPr>
                <w:rFonts w:ascii="Arial"/>
                <w:b/>
                <w:spacing w:val="-2"/>
              </w:rPr>
              <w:t>Inmobiliarios</w:t>
            </w:r>
          </w:p>
        </w:tc>
        <w:tc>
          <w:tcPr>
            <w:tcW w:w="2590" w:type="dxa"/>
          </w:tcPr>
          <w:p w14:paraId="70BCD934" w14:textId="77777777" w:rsidR="003315CD" w:rsidRDefault="0082365E">
            <w:pPr>
              <w:pStyle w:val="TableParagraph"/>
              <w:spacing w:line="232" w:lineRule="exact"/>
              <w:ind w:left="736"/>
              <w:rPr>
                <w:rFonts w:ascii="Arial"/>
                <w:b/>
              </w:rPr>
            </w:pPr>
            <w:r>
              <w:rPr>
                <w:rFonts w:ascii="Arial"/>
                <w:b/>
                <w:spacing w:val="-2"/>
              </w:rPr>
              <w:t>Elementos</w:t>
            </w:r>
          </w:p>
        </w:tc>
      </w:tr>
      <w:tr w:rsidR="003315CD" w14:paraId="32E82E74" w14:textId="77777777">
        <w:trPr>
          <w:trHeight w:val="2025"/>
        </w:trPr>
        <w:tc>
          <w:tcPr>
            <w:tcW w:w="3584" w:type="dxa"/>
          </w:tcPr>
          <w:p w14:paraId="5C3EECDD" w14:textId="77777777" w:rsidR="003315CD" w:rsidRDefault="0082365E">
            <w:pPr>
              <w:pStyle w:val="TableParagraph"/>
              <w:ind w:left="107" w:right="1613"/>
            </w:pPr>
            <w:r>
              <w:rPr>
                <w:spacing w:val="-2"/>
              </w:rPr>
              <w:t>Computadores Impresoras Teléfonos Cosedoras Cafetera</w:t>
            </w:r>
          </w:p>
          <w:p w14:paraId="7511D0AB" w14:textId="77777777" w:rsidR="003315CD" w:rsidRDefault="0082365E">
            <w:pPr>
              <w:pStyle w:val="TableParagraph"/>
              <w:ind w:left="107" w:right="735"/>
            </w:pPr>
            <w:r>
              <w:t>Horno Microondas Máquinas</w:t>
            </w:r>
            <w:r>
              <w:rPr>
                <w:spacing w:val="-10"/>
              </w:rPr>
              <w:t xml:space="preserve"> </w:t>
            </w:r>
            <w:r>
              <w:t>de</w:t>
            </w:r>
            <w:r>
              <w:rPr>
                <w:spacing w:val="-13"/>
              </w:rPr>
              <w:t xml:space="preserve"> </w:t>
            </w:r>
            <w:r>
              <w:t>auto</w:t>
            </w:r>
            <w:r>
              <w:rPr>
                <w:spacing w:val="-13"/>
              </w:rPr>
              <w:t xml:space="preserve"> </w:t>
            </w:r>
            <w:r>
              <w:t>Snack</w:t>
            </w:r>
          </w:p>
        </w:tc>
        <w:tc>
          <w:tcPr>
            <w:tcW w:w="2657" w:type="dxa"/>
          </w:tcPr>
          <w:p w14:paraId="477F3006" w14:textId="77777777" w:rsidR="003315CD" w:rsidRDefault="0082365E">
            <w:pPr>
              <w:pStyle w:val="TableParagraph"/>
              <w:ind w:left="107" w:right="1408"/>
            </w:pPr>
            <w:r>
              <w:rPr>
                <w:spacing w:val="-2"/>
              </w:rPr>
              <w:t>Lokers Mesas Sillas Poltronas Vitrinas Estanterías Cofres</w:t>
            </w:r>
          </w:p>
        </w:tc>
        <w:tc>
          <w:tcPr>
            <w:tcW w:w="2590" w:type="dxa"/>
          </w:tcPr>
          <w:p w14:paraId="7562326A" w14:textId="77777777" w:rsidR="003315CD" w:rsidRDefault="0082365E">
            <w:pPr>
              <w:pStyle w:val="TableParagraph"/>
              <w:ind w:left="107"/>
            </w:pPr>
            <w:r>
              <w:t>Ganchos</w:t>
            </w:r>
            <w:r>
              <w:rPr>
                <w:spacing w:val="-16"/>
              </w:rPr>
              <w:t xml:space="preserve"> </w:t>
            </w:r>
            <w:r>
              <w:t xml:space="preserve">legajadores </w:t>
            </w:r>
            <w:r>
              <w:rPr>
                <w:spacing w:val="-2"/>
              </w:rPr>
              <w:t>Carpetas</w:t>
            </w:r>
          </w:p>
          <w:p w14:paraId="5334FD59" w14:textId="77777777" w:rsidR="003315CD" w:rsidRDefault="0082365E">
            <w:pPr>
              <w:pStyle w:val="TableParagraph"/>
              <w:ind w:left="107"/>
            </w:pPr>
            <w:r>
              <w:t>Resmas</w:t>
            </w:r>
            <w:r>
              <w:rPr>
                <w:spacing w:val="-3"/>
              </w:rPr>
              <w:t xml:space="preserve"> </w:t>
            </w:r>
            <w:r>
              <w:t>de</w:t>
            </w:r>
            <w:r>
              <w:rPr>
                <w:spacing w:val="-3"/>
              </w:rPr>
              <w:t xml:space="preserve"> </w:t>
            </w:r>
            <w:r>
              <w:rPr>
                <w:spacing w:val="-2"/>
              </w:rPr>
              <w:t>papel</w:t>
            </w:r>
          </w:p>
        </w:tc>
      </w:tr>
    </w:tbl>
    <w:p w14:paraId="104AD9EE" w14:textId="77777777" w:rsidR="003315CD" w:rsidRDefault="003315CD">
      <w:pPr>
        <w:pStyle w:val="Textoindependiente"/>
      </w:pPr>
    </w:p>
    <w:p w14:paraId="2297455F" w14:textId="77777777" w:rsidR="003315CD" w:rsidRDefault="0082365E">
      <w:pPr>
        <w:pStyle w:val="Ttulo3"/>
        <w:numPr>
          <w:ilvl w:val="1"/>
          <w:numId w:val="27"/>
        </w:numPr>
        <w:tabs>
          <w:tab w:val="left" w:pos="1079"/>
        </w:tabs>
        <w:ind w:left="1079" w:hanging="369"/>
      </w:pPr>
      <w:r>
        <w:t>Sustancias</w:t>
      </w:r>
      <w:r>
        <w:rPr>
          <w:spacing w:val="-10"/>
        </w:rPr>
        <w:t xml:space="preserve"> </w:t>
      </w:r>
      <w:r>
        <w:rPr>
          <w:spacing w:val="-2"/>
        </w:rPr>
        <w:t>Utilizadas</w:t>
      </w:r>
    </w:p>
    <w:p w14:paraId="204D130C" w14:textId="77777777" w:rsidR="003315CD" w:rsidRDefault="0082365E">
      <w:pPr>
        <w:pStyle w:val="Textoindependiente"/>
        <w:spacing w:before="1"/>
        <w:ind w:left="710" w:right="702"/>
        <w:jc w:val="both"/>
      </w:pPr>
      <w:r>
        <w:t>La operación de Coopserfun – sede Palermo no involucra sustancias inflamables ni peligrosas</w:t>
      </w:r>
      <w:r>
        <w:rPr>
          <w:spacing w:val="-2"/>
        </w:rPr>
        <w:t xml:space="preserve"> </w:t>
      </w:r>
      <w:r>
        <w:t>para</w:t>
      </w:r>
      <w:r>
        <w:rPr>
          <w:spacing w:val="-4"/>
        </w:rPr>
        <w:t xml:space="preserve"> </w:t>
      </w:r>
      <w:r>
        <w:t>la</w:t>
      </w:r>
      <w:r>
        <w:rPr>
          <w:spacing w:val="-2"/>
        </w:rPr>
        <w:t xml:space="preserve"> </w:t>
      </w:r>
      <w:r>
        <w:t>salud</w:t>
      </w:r>
      <w:r>
        <w:rPr>
          <w:spacing w:val="-7"/>
        </w:rPr>
        <w:t xml:space="preserve"> </w:t>
      </w:r>
      <w:r>
        <w:t>humana,</w:t>
      </w:r>
      <w:r>
        <w:rPr>
          <w:spacing w:val="-3"/>
        </w:rPr>
        <w:t xml:space="preserve"> </w:t>
      </w:r>
      <w:r>
        <w:t>solamente</w:t>
      </w:r>
      <w:r>
        <w:rPr>
          <w:spacing w:val="-4"/>
        </w:rPr>
        <w:t xml:space="preserve"> </w:t>
      </w:r>
      <w:r>
        <w:t>se</w:t>
      </w:r>
      <w:r>
        <w:rPr>
          <w:spacing w:val="-4"/>
        </w:rPr>
        <w:t xml:space="preserve"> </w:t>
      </w:r>
      <w:r>
        <w:t>utilizan</w:t>
      </w:r>
      <w:r>
        <w:rPr>
          <w:spacing w:val="-2"/>
        </w:rPr>
        <w:t xml:space="preserve"> </w:t>
      </w:r>
      <w:r>
        <w:t>elementos</w:t>
      </w:r>
      <w:r>
        <w:rPr>
          <w:spacing w:val="-4"/>
        </w:rPr>
        <w:t xml:space="preserve"> </w:t>
      </w:r>
      <w:r>
        <w:t>para</w:t>
      </w:r>
      <w:r>
        <w:rPr>
          <w:spacing w:val="-4"/>
        </w:rPr>
        <w:t xml:space="preserve"> </w:t>
      </w:r>
      <w:r>
        <w:t>limpieza</w:t>
      </w:r>
      <w:r>
        <w:rPr>
          <w:spacing w:val="-4"/>
        </w:rPr>
        <w:t xml:space="preserve"> </w:t>
      </w:r>
      <w:r>
        <w:t>y</w:t>
      </w:r>
      <w:r>
        <w:rPr>
          <w:spacing w:val="-4"/>
        </w:rPr>
        <w:t xml:space="preserve"> </w:t>
      </w:r>
      <w:r>
        <w:t>aseo</w:t>
      </w:r>
      <w:r>
        <w:rPr>
          <w:spacing w:val="-4"/>
        </w:rPr>
        <w:t xml:space="preserve"> </w:t>
      </w:r>
      <w:r>
        <w:t>las cuales</w:t>
      </w:r>
      <w:r>
        <w:rPr>
          <w:spacing w:val="-2"/>
        </w:rPr>
        <w:t xml:space="preserve"> </w:t>
      </w:r>
      <w:r>
        <w:t>son</w:t>
      </w:r>
      <w:r>
        <w:rPr>
          <w:spacing w:val="-2"/>
        </w:rPr>
        <w:t xml:space="preserve"> </w:t>
      </w:r>
      <w:r>
        <w:t>de</w:t>
      </w:r>
      <w:r>
        <w:rPr>
          <w:spacing w:val="-4"/>
        </w:rPr>
        <w:t xml:space="preserve"> </w:t>
      </w:r>
      <w:r>
        <w:t>uso</w:t>
      </w:r>
      <w:r>
        <w:rPr>
          <w:spacing w:val="-4"/>
        </w:rPr>
        <w:t xml:space="preserve"> </w:t>
      </w:r>
      <w:r>
        <w:t>común y</w:t>
      </w:r>
      <w:r>
        <w:rPr>
          <w:spacing w:val="-1"/>
        </w:rPr>
        <w:t xml:space="preserve"> </w:t>
      </w:r>
      <w:r>
        <w:t>están</w:t>
      </w:r>
      <w:r>
        <w:rPr>
          <w:spacing w:val="-4"/>
        </w:rPr>
        <w:t xml:space="preserve"> </w:t>
      </w:r>
      <w:r>
        <w:t>en</w:t>
      </w:r>
      <w:r>
        <w:rPr>
          <w:spacing w:val="-2"/>
        </w:rPr>
        <w:t xml:space="preserve"> </w:t>
      </w:r>
      <w:r>
        <w:t>bajas</w:t>
      </w:r>
      <w:r>
        <w:rPr>
          <w:spacing w:val="-4"/>
        </w:rPr>
        <w:t xml:space="preserve"> </w:t>
      </w:r>
      <w:r>
        <w:t>cantidades, adicionales</w:t>
      </w:r>
      <w:r>
        <w:rPr>
          <w:spacing w:val="-2"/>
        </w:rPr>
        <w:t xml:space="preserve"> </w:t>
      </w:r>
      <w:r>
        <w:t>productos</w:t>
      </w:r>
      <w:r>
        <w:rPr>
          <w:spacing w:val="-2"/>
        </w:rPr>
        <w:t xml:space="preserve"> </w:t>
      </w:r>
      <w:r>
        <w:t>usados</w:t>
      </w:r>
      <w:r>
        <w:rPr>
          <w:spacing w:val="-2"/>
        </w:rPr>
        <w:t xml:space="preserve"> </w:t>
      </w:r>
      <w:r>
        <w:t>en</w:t>
      </w:r>
      <w:r>
        <w:rPr>
          <w:spacing w:val="-1"/>
        </w:rPr>
        <w:t xml:space="preserve"> </w:t>
      </w:r>
      <w:r>
        <w:t>la sala de rencuentro entre ellas están:</w:t>
      </w:r>
    </w:p>
    <w:p w14:paraId="47E07C6A" w14:textId="77777777" w:rsidR="003315CD" w:rsidRDefault="0082365E">
      <w:pPr>
        <w:pStyle w:val="Prrafodelista"/>
        <w:numPr>
          <w:ilvl w:val="0"/>
          <w:numId w:val="24"/>
        </w:numPr>
        <w:tabs>
          <w:tab w:val="left" w:pos="1429"/>
        </w:tabs>
        <w:spacing w:before="253" w:line="269" w:lineRule="exact"/>
        <w:ind w:left="1429"/>
      </w:pPr>
      <w:r>
        <w:rPr>
          <w:spacing w:val="-2"/>
        </w:rPr>
        <w:t>Hipoclorito</w:t>
      </w:r>
    </w:p>
    <w:p w14:paraId="0A11CC2C" w14:textId="77777777" w:rsidR="003315CD" w:rsidRDefault="0082365E">
      <w:pPr>
        <w:pStyle w:val="Prrafodelista"/>
        <w:numPr>
          <w:ilvl w:val="0"/>
          <w:numId w:val="24"/>
        </w:numPr>
        <w:tabs>
          <w:tab w:val="left" w:pos="1429"/>
        </w:tabs>
        <w:spacing w:line="268" w:lineRule="exact"/>
        <w:ind w:left="1429"/>
      </w:pPr>
      <w:r>
        <w:rPr>
          <w:spacing w:val="-2"/>
        </w:rPr>
        <w:t>Desengrasante</w:t>
      </w:r>
    </w:p>
    <w:p w14:paraId="67D26968" w14:textId="77777777" w:rsidR="003315CD" w:rsidRDefault="0082365E">
      <w:pPr>
        <w:pStyle w:val="Prrafodelista"/>
        <w:numPr>
          <w:ilvl w:val="0"/>
          <w:numId w:val="24"/>
        </w:numPr>
        <w:tabs>
          <w:tab w:val="left" w:pos="1429"/>
        </w:tabs>
        <w:spacing w:line="268" w:lineRule="exact"/>
        <w:ind w:left="1429"/>
      </w:pPr>
      <w:r>
        <w:rPr>
          <w:spacing w:val="-2"/>
        </w:rPr>
        <w:t>Limpiavidrios</w:t>
      </w:r>
    </w:p>
    <w:p w14:paraId="0E22A82E" w14:textId="77777777" w:rsidR="003315CD" w:rsidRDefault="0082365E">
      <w:pPr>
        <w:pStyle w:val="Prrafodelista"/>
        <w:numPr>
          <w:ilvl w:val="0"/>
          <w:numId w:val="24"/>
        </w:numPr>
        <w:tabs>
          <w:tab w:val="left" w:pos="1429"/>
        </w:tabs>
        <w:spacing w:line="268" w:lineRule="exact"/>
        <w:ind w:left="1429"/>
      </w:pPr>
      <w:r>
        <w:t>Jabón</w:t>
      </w:r>
      <w:r>
        <w:rPr>
          <w:spacing w:val="-4"/>
        </w:rPr>
        <w:t xml:space="preserve"> </w:t>
      </w:r>
      <w:r>
        <w:rPr>
          <w:spacing w:val="-2"/>
        </w:rPr>
        <w:t>Polvo</w:t>
      </w:r>
    </w:p>
    <w:p w14:paraId="629AA7AD" w14:textId="77777777" w:rsidR="003315CD" w:rsidRDefault="0082365E">
      <w:pPr>
        <w:pStyle w:val="Prrafodelista"/>
        <w:numPr>
          <w:ilvl w:val="0"/>
          <w:numId w:val="24"/>
        </w:numPr>
        <w:tabs>
          <w:tab w:val="left" w:pos="1429"/>
        </w:tabs>
        <w:spacing w:line="268" w:lineRule="exact"/>
        <w:ind w:left="1429"/>
      </w:pPr>
      <w:r>
        <w:t>Jabón</w:t>
      </w:r>
      <w:r>
        <w:rPr>
          <w:spacing w:val="-5"/>
        </w:rPr>
        <w:t xml:space="preserve"> </w:t>
      </w:r>
      <w:r>
        <w:t>Líquido</w:t>
      </w:r>
      <w:r>
        <w:rPr>
          <w:spacing w:val="-6"/>
        </w:rPr>
        <w:t xml:space="preserve"> </w:t>
      </w:r>
      <w:r>
        <w:t>de</w:t>
      </w:r>
      <w:r>
        <w:rPr>
          <w:spacing w:val="-5"/>
        </w:rPr>
        <w:t xml:space="preserve"> </w:t>
      </w:r>
      <w:r>
        <w:rPr>
          <w:spacing w:val="-2"/>
        </w:rPr>
        <w:t>manos</w:t>
      </w:r>
    </w:p>
    <w:p w14:paraId="621F962D" w14:textId="77777777" w:rsidR="003315CD" w:rsidRDefault="0082365E">
      <w:pPr>
        <w:pStyle w:val="Prrafodelista"/>
        <w:numPr>
          <w:ilvl w:val="0"/>
          <w:numId w:val="24"/>
        </w:numPr>
        <w:tabs>
          <w:tab w:val="left" w:pos="1429"/>
        </w:tabs>
        <w:spacing w:line="269" w:lineRule="exact"/>
        <w:ind w:left="1429"/>
      </w:pPr>
      <w:r>
        <w:t>Cera</w:t>
      </w:r>
      <w:r>
        <w:rPr>
          <w:spacing w:val="-5"/>
        </w:rPr>
        <w:t xml:space="preserve"> </w:t>
      </w:r>
      <w:r>
        <w:rPr>
          <w:spacing w:val="-2"/>
        </w:rPr>
        <w:t>liquida</w:t>
      </w:r>
    </w:p>
    <w:p w14:paraId="70D11FA0" w14:textId="77777777" w:rsidR="003315CD" w:rsidRDefault="003315CD">
      <w:pPr>
        <w:pStyle w:val="Prrafodelista"/>
        <w:spacing w:line="269" w:lineRule="exact"/>
        <w:sectPr w:rsidR="003315CD">
          <w:pgSz w:w="12250" w:h="15850"/>
          <w:pgMar w:top="1360" w:right="992" w:bottom="1200" w:left="992" w:header="0" w:footer="1017" w:gutter="0"/>
          <w:cols w:space="720"/>
        </w:sectPr>
      </w:pPr>
    </w:p>
    <w:p w14:paraId="21B730D1" w14:textId="77777777" w:rsidR="003315CD" w:rsidRDefault="0082365E">
      <w:pPr>
        <w:pStyle w:val="Prrafodelista"/>
        <w:numPr>
          <w:ilvl w:val="0"/>
          <w:numId w:val="24"/>
        </w:numPr>
        <w:tabs>
          <w:tab w:val="left" w:pos="1429"/>
        </w:tabs>
        <w:spacing w:before="47" w:line="269" w:lineRule="exact"/>
        <w:ind w:left="1429"/>
      </w:pPr>
      <w:r>
        <w:rPr>
          <w:spacing w:val="-2"/>
        </w:rPr>
        <w:lastRenderedPageBreak/>
        <w:t>Ambientadores</w:t>
      </w:r>
    </w:p>
    <w:p w14:paraId="0BD886CA" w14:textId="77777777" w:rsidR="003315CD" w:rsidRDefault="0082365E">
      <w:pPr>
        <w:pStyle w:val="Prrafodelista"/>
        <w:numPr>
          <w:ilvl w:val="0"/>
          <w:numId w:val="24"/>
        </w:numPr>
        <w:tabs>
          <w:tab w:val="left" w:pos="1429"/>
        </w:tabs>
        <w:spacing w:line="268" w:lineRule="exact"/>
        <w:ind w:left="1429"/>
      </w:pPr>
      <w:r>
        <w:t>Sellador</w:t>
      </w:r>
      <w:r>
        <w:rPr>
          <w:spacing w:val="-5"/>
        </w:rPr>
        <w:t xml:space="preserve"> </w:t>
      </w:r>
      <w:r>
        <w:t>para</w:t>
      </w:r>
      <w:r>
        <w:rPr>
          <w:spacing w:val="-4"/>
        </w:rPr>
        <w:t xml:space="preserve"> </w:t>
      </w:r>
      <w:r>
        <w:rPr>
          <w:spacing w:val="-2"/>
        </w:rPr>
        <w:t>pisos</w:t>
      </w:r>
    </w:p>
    <w:p w14:paraId="0CB7A417" w14:textId="77777777" w:rsidR="003315CD" w:rsidRDefault="0082365E">
      <w:pPr>
        <w:pStyle w:val="Prrafodelista"/>
        <w:numPr>
          <w:ilvl w:val="0"/>
          <w:numId w:val="24"/>
        </w:numPr>
        <w:tabs>
          <w:tab w:val="left" w:pos="1429"/>
        </w:tabs>
        <w:spacing w:line="268" w:lineRule="exact"/>
        <w:ind w:left="1429"/>
      </w:pPr>
      <w:r>
        <w:t>Limpiador</w:t>
      </w:r>
      <w:r>
        <w:rPr>
          <w:spacing w:val="-7"/>
        </w:rPr>
        <w:t xml:space="preserve"> </w:t>
      </w:r>
      <w:r>
        <w:rPr>
          <w:spacing w:val="-2"/>
        </w:rPr>
        <w:t>desinfectante</w:t>
      </w:r>
    </w:p>
    <w:p w14:paraId="7C1EBC60" w14:textId="77777777" w:rsidR="003315CD" w:rsidRDefault="0082365E">
      <w:pPr>
        <w:pStyle w:val="Prrafodelista"/>
        <w:numPr>
          <w:ilvl w:val="0"/>
          <w:numId w:val="24"/>
        </w:numPr>
        <w:tabs>
          <w:tab w:val="left" w:pos="1429"/>
        </w:tabs>
        <w:spacing w:line="268" w:lineRule="exact"/>
        <w:ind w:left="1429"/>
      </w:pPr>
      <w:r>
        <w:t>Removedor</w:t>
      </w:r>
      <w:r>
        <w:rPr>
          <w:spacing w:val="-6"/>
        </w:rPr>
        <w:t xml:space="preserve"> </w:t>
      </w:r>
      <w:r>
        <w:t>de</w:t>
      </w:r>
      <w:r>
        <w:rPr>
          <w:spacing w:val="-5"/>
        </w:rPr>
        <w:t xml:space="preserve"> </w:t>
      </w:r>
      <w:r>
        <w:rPr>
          <w:spacing w:val="-4"/>
        </w:rPr>
        <w:t>ceras</w:t>
      </w:r>
    </w:p>
    <w:p w14:paraId="422DADA7" w14:textId="77777777" w:rsidR="003315CD" w:rsidRDefault="0082365E">
      <w:pPr>
        <w:pStyle w:val="Prrafodelista"/>
        <w:numPr>
          <w:ilvl w:val="0"/>
          <w:numId w:val="24"/>
        </w:numPr>
        <w:tabs>
          <w:tab w:val="left" w:pos="1429"/>
        </w:tabs>
        <w:spacing w:line="268" w:lineRule="exact"/>
        <w:ind w:left="1429"/>
      </w:pPr>
      <w:r>
        <w:t>Limpiador</w:t>
      </w:r>
      <w:r>
        <w:rPr>
          <w:spacing w:val="-7"/>
        </w:rPr>
        <w:t xml:space="preserve"> </w:t>
      </w:r>
      <w:r>
        <w:rPr>
          <w:spacing w:val="-2"/>
        </w:rPr>
        <w:t>abrasivo</w:t>
      </w:r>
    </w:p>
    <w:p w14:paraId="6D6BC664" w14:textId="77777777" w:rsidR="003315CD" w:rsidRDefault="0082365E">
      <w:pPr>
        <w:pStyle w:val="Prrafodelista"/>
        <w:numPr>
          <w:ilvl w:val="0"/>
          <w:numId w:val="24"/>
        </w:numPr>
        <w:tabs>
          <w:tab w:val="left" w:pos="1429"/>
        </w:tabs>
        <w:spacing w:line="269" w:lineRule="exact"/>
        <w:ind w:left="1429"/>
      </w:pPr>
      <w:r>
        <w:t>Jabón</w:t>
      </w:r>
      <w:r>
        <w:rPr>
          <w:spacing w:val="-4"/>
        </w:rPr>
        <w:t xml:space="preserve"> </w:t>
      </w:r>
      <w:r>
        <w:rPr>
          <w:spacing w:val="-5"/>
        </w:rPr>
        <w:t>rey</w:t>
      </w:r>
    </w:p>
    <w:p w14:paraId="5AA6EBA7" w14:textId="77777777" w:rsidR="003315CD" w:rsidRDefault="0082365E">
      <w:pPr>
        <w:pStyle w:val="Prrafodelista"/>
        <w:numPr>
          <w:ilvl w:val="0"/>
          <w:numId w:val="24"/>
        </w:numPr>
        <w:tabs>
          <w:tab w:val="left" w:pos="1429"/>
        </w:tabs>
        <w:spacing w:line="268" w:lineRule="exact"/>
        <w:ind w:left="1429"/>
      </w:pPr>
      <w:r>
        <w:t>Jabón</w:t>
      </w:r>
      <w:r>
        <w:rPr>
          <w:spacing w:val="-5"/>
        </w:rPr>
        <w:t xml:space="preserve"> </w:t>
      </w:r>
      <w:r>
        <w:t>de</w:t>
      </w:r>
      <w:r>
        <w:rPr>
          <w:spacing w:val="-2"/>
        </w:rPr>
        <w:t xml:space="preserve"> </w:t>
      </w:r>
      <w:r>
        <w:rPr>
          <w:spacing w:val="-4"/>
        </w:rPr>
        <w:t>loza</w:t>
      </w:r>
    </w:p>
    <w:p w14:paraId="50AB534A" w14:textId="77777777" w:rsidR="003315CD" w:rsidRDefault="0082365E">
      <w:pPr>
        <w:pStyle w:val="Prrafodelista"/>
        <w:numPr>
          <w:ilvl w:val="0"/>
          <w:numId w:val="24"/>
        </w:numPr>
        <w:tabs>
          <w:tab w:val="left" w:pos="1429"/>
        </w:tabs>
        <w:spacing w:line="268" w:lineRule="exact"/>
        <w:ind w:left="1429"/>
      </w:pPr>
      <w:r>
        <w:t>Gel</w:t>
      </w:r>
      <w:r>
        <w:rPr>
          <w:spacing w:val="-2"/>
        </w:rPr>
        <w:t xml:space="preserve"> antibacterial</w:t>
      </w:r>
    </w:p>
    <w:p w14:paraId="57A70DC1" w14:textId="77777777" w:rsidR="003315CD" w:rsidRDefault="0082365E">
      <w:pPr>
        <w:pStyle w:val="Prrafodelista"/>
        <w:numPr>
          <w:ilvl w:val="0"/>
          <w:numId w:val="24"/>
        </w:numPr>
        <w:tabs>
          <w:tab w:val="left" w:pos="1429"/>
        </w:tabs>
        <w:spacing w:line="268" w:lineRule="exact"/>
        <w:ind w:left="1429"/>
      </w:pPr>
      <w:r>
        <w:rPr>
          <w:spacing w:val="-2"/>
        </w:rPr>
        <w:t>Alcohol</w:t>
      </w:r>
    </w:p>
    <w:p w14:paraId="3EC79714" w14:textId="77777777" w:rsidR="003315CD" w:rsidRDefault="0082365E">
      <w:pPr>
        <w:pStyle w:val="Prrafodelista"/>
        <w:numPr>
          <w:ilvl w:val="0"/>
          <w:numId w:val="24"/>
        </w:numPr>
        <w:tabs>
          <w:tab w:val="left" w:pos="1429"/>
        </w:tabs>
        <w:spacing w:line="268" w:lineRule="exact"/>
        <w:ind w:left="1429"/>
      </w:pPr>
      <w:r>
        <w:rPr>
          <w:spacing w:val="-4"/>
        </w:rPr>
        <w:t>Laca</w:t>
      </w:r>
    </w:p>
    <w:p w14:paraId="09FBBEAC" w14:textId="77777777" w:rsidR="003315CD" w:rsidRDefault="0082365E">
      <w:pPr>
        <w:pStyle w:val="Prrafodelista"/>
        <w:numPr>
          <w:ilvl w:val="0"/>
          <w:numId w:val="24"/>
        </w:numPr>
        <w:tabs>
          <w:tab w:val="left" w:pos="1429"/>
        </w:tabs>
        <w:spacing w:line="268" w:lineRule="exact"/>
        <w:ind w:left="1429"/>
      </w:pPr>
      <w:r>
        <w:t>Contacto</w:t>
      </w:r>
      <w:r>
        <w:rPr>
          <w:spacing w:val="-9"/>
        </w:rPr>
        <w:t xml:space="preserve"> </w:t>
      </w:r>
      <w:r>
        <w:rPr>
          <w:spacing w:val="-2"/>
        </w:rPr>
        <w:t>desinfectante</w:t>
      </w:r>
    </w:p>
    <w:p w14:paraId="19CE8F40" w14:textId="77777777" w:rsidR="003315CD" w:rsidRDefault="0082365E">
      <w:pPr>
        <w:pStyle w:val="Prrafodelista"/>
        <w:numPr>
          <w:ilvl w:val="0"/>
          <w:numId w:val="24"/>
        </w:numPr>
        <w:tabs>
          <w:tab w:val="left" w:pos="1429"/>
        </w:tabs>
        <w:spacing w:line="268" w:lineRule="exact"/>
        <w:ind w:left="1429"/>
      </w:pPr>
      <w:r>
        <w:t>Removedor</w:t>
      </w:r>
      <w:r>
        <w:rPr>
          <w:spacing w:val="-6"/>
        </w:rPr>
        <w:t xml:space="preserve"> </w:t>
      </w:r>
      <w:r>
        <w:t>de</w:t>
      </w:r>
      <w:r>
        <w:rPr>
          <w:spacing w:val="-5"/>
        </w:rPr>
        <w:t xml:space="preserve"> </w:t>
      </w:r>
      <w:r>
        <w:rPr>
          <w:spacing w:val="-2"/>
        </w:rPr>
        <w:t>esmalte</w:t>
      </w:r>
    </w:p>
    <w:p w14:paraId="245A37A9" w14:textId="77777777" w:rsidR="003315CD" w:rsidRDefault="003315CD">
      <w:pPr>
        <w:pStyle w:val="Textoindependiente"/>
        <w:spacing w:before="251"/>
      </w:pPr>
    </w:p>
    <w:p w14:paraId="341604B8" w14:textId="77777777" w:rsidR="003315CD" w:rsidRDefault="0082365E">
      <w:pPr>
        <w:pStyle w:val="Ttulo1"/>
        <w:numPr>
          <w:ilvl w:val="0"/>
          <w:numId w:val="27"/>
        </w:numPr>
        <w:tabs>
          <w:tab w:val="left" w:pos="3341"/>
        </w:tabs>
        <w:ind w:left="3341" w:hanging="358"/>
        <w:jc w:val="left"/>
      </w:pPr>
      <w:r>
        <w:t>IDENTIFICACIÓN</w:t>
      </w:r>
      <w:r>
        <w:rPr>
          <w:spacing w:val="-5"/>
        </w:rPr>
        <w:t xml:space="preserve"> </w:t>
      </w:r>
      <w:r>
        <w:t>DE</w:t>
      </w:r>
      <w:r>
        <w:rPr>
          <w:spacing w:val="-4"/>
        </w:rPr>
        <w:t xml:space="preserve"> </w:t>
      </w:r>
      <w:r>
        <w:rPr>
          <w:spacing w:val="-2"/>
        </w:rPr>
        <w:t>AMENAZAS</w:t>
      </w:r>
    </w:p>
    <w:p w14:paraId="4BBFD4C5" w14:textId="77777777" w:rsidR="003315CD" w:rsidRDefault="0082365E">
      <w:pPr>
        <w:pStyle w:val="Textoindependiente"/>
        <w:spacing w:before="253"/>
        <w:ind w:left="710" w:right="703"/>
        <w:jc w:val="both"/>
      </w:pPr>
      <w:r>
        <w:t>Las amenazas son consideradas como un factor de riesgo externo, representado por un peligro</w:t>
      </w:r>
      <w:r>
        <w:rPr>
          <w:spacing w:val="-6"/>
        </w:rPr>
        <w:t xml:space="preserve"> </w:t>
      </w:r>
      <w:r>
        <w:t>latente</w:t>
      </w:r>
      <w:r>
        <w:rPr>
          <w:spacing w:val="-9"/>
        </w:rPr>
        <w:t xml:space="preserve"> </w:t>
      </w:r>
      <w:r>
        <w:t>que</w:t>
      </w:r>
      <w:r>
        <w:rPr>
          <w:spacing w:val="-6"/>
        </w:rPr>
        <w:t xml:space="preserve"> </w:t>
      </w:r>
      <w:r>
        <w:t>puede</w:t>
      </w:r>
      <w:r>
        <w:rPr>
          <w:spacing w:val="-6"/>
        </w:rPr>
        <w:t xml:space="preserve"> </w:t>
      </w:r>
      <w:r>
        <w:t>ser</w:t>
      </w:r>
      <w:r>
        <w:rPr>
          <w:spacing w:val="-8"/>
        </w:rPr>
        <w:t xml:space="preserve"> </w:t>
      </w:r>
      <w:r>
        <w:t>asociado</w:t>
      </w:r>
      <w:r>
        <w:rPr>
          <w:spacing w:val="-6"/>
        </w:rPr>
        <w:t xml:space="preserve"> </w:t>
      </w:r>
      <w:r>
        <w:t>a</w:t>
      </w:r>
      <w:r>
        <w:rPr>
          <w:spacing w:val="-9"/>
        </w:rPr>
        <w:t xml:space="preserve"> </w:t>
      </w:r>
      <w:r>
        <w:t>un</w:t>
      </w:r>
      <w:r>
        <w:rPr>
          <w:spacing w:val="-9"/>
        </w:rPr>
        <w:t xml:space="preserve"> </w:t>
      </w:r>
      <w:r>
        <w:t>fenómeno</w:t>
      </w:r>
      <w:r>
        <w:rPr>
          <w:spacing w:val="-9"/>
        </w:rPr>
        <w:t xml:space="preserve"> </w:t>
      </w:r>
      <w:r>
        <w:t>físico,</w:t>
      </w:r>
      <w:r>
        <w:rPr>
          <w:spacing w:val="-5"/>
        </w:rPr>
        <w:t xml:space="preserve"> </w:t>
      </w:r>
      <w:r>
        <w:t>de</w:t>
      </w:r>
      <w:r>
        <w:rPr>
          <w:spacing w:val="-9"/>
        </w:rPr>
        <w:t xml:space="preserve"> </w:t>
      </w:r>
      <w:r>
        <w:t>origen</w:t>
      </w:r>
      <w:r>
        <w:rPr>
          <w:spacing w:val="-9"/>
        </w:rPr>
        <w:t xml:space="preserve"> </w:t>
      </w:r>
      <w:r>
        <w:t>natural,</w:t>
      </w:r>
      <w:r>
        <w:rPr>
          <w:spacing w:val="-7"/>
        </w:rPr>
        <w:t xml:space="preserve"> </w:t>
      </w:r>
      <w:r>
        <w:t>tecnológico o social; que produce efectos adversos en las personas, los bienes, y/o el ambiente.</w:t>
      </w:r>
    </w:p>
    <w:p w14:paraId="19525FD0" w14:textId="77777777" w:rsidR="003315CD" w:rsidRDefault="0082365E">
      <w:pPr>
        <w:pStyle w:val="Textoindependiente"/>
        <w:spacing w:before="2"/>
        <w:ind w:left="710" w:right="703"/>
        <w:jc w:val="both"/>
      </w:pPr>
      <w:r>
        <w:t>En esta sección se describe, el origen, desarrollo, especificaciones y características de cada una</w:t>
      </w:r>
      <w:r>
        <w:rPr>
          <w:spacing w:val="-2"/>
        </w:rPr>
        <w:t xml:space="preserve"> </w:t>
      </w:r>
      <w:r>
        <w:t>de</w:t>
      </w:r>
      <w:r>
        <w:rPr>
          <w:spacing w:val="-2"/>
        </w:rPr>
        <w:t xml:space="preserve"> </w:t>
      </w:r>
      <w:r>
        <w:t>las</w:t>
      </w:r>
      <w:r>
        <w:rPr>
          <w:spacing w:val="-2"/>
        </w:rPr>
        <w:t xml:space="preserve"> </w:t>
      </w:r>
      <w:r>
        <w:t>amenazas</w:t>
      </w:r>
      <w:r>
        <w:rPr>
          <w:spacing w:val="-2"/>
        </w:rPr>
        <w:t xml:space="preserve"> </w:t>
      </w:r>
      <w:r>
        <w:t>tanto</w:t>
      </w:r>
      <w:r>
        <w:rPr>
          <w:spacing w:val="-2"/>
        </w:rPr>
        <w:t xml:space="preserve"> </w:t>
      </w:r>
      <w:r>
        <w:t>de</w:t>
      </w:r>
      <w:r>
        <w:rPr>
          <w:spacing w:val="-2"/>
        </w:rPr>
        <w:t xml:space="preserve"> </w:t>
      </w:r>
      <w:r>
        <w:t>origen natural como</w:t>
      </w:r>
      <w:r>
        <w:rPr>
          <w:spacing w:val="-1"/>
        </w:rPr>
        <w:t xml:space="preserve"> </w:t>
      </w:r>
      <w:r>
        <w:t>antrópico, que</w:t>
      </w:r>
      <w:r>
        <w:rPr>
          <w:spacing w:val="-2"/>
        </w:rPr>
        <w:t xml:space="preserve"> </w:t>
      </w:r>
      <w:r>
        <w:t>se presentan</w:t>
      </w:r>
      <w:r>
        <w:rPr>
          <w:spacing w:val="-2"/>
        </w:rPr>
        <w:t xml:space="preserve"> </w:t>
      </w:r>
      <w:r>
        <w:t>en</w:t>
      </w:r>
      <w:r>
        <w:rPr>
          <w:spacing w:val="-2"/>
        </w:rPr>
        <w:t xml:space="preserve"> </w:t>
      </w:r>
      <w:r>
        <w:t>la empresa y en su entorno geográfico, detallando cuáles son las que ameritan establecer procedimientos operativos dentro de este plan de gestión del riesgo.</w:t>
      </w:r>
    </w:p>
    <w:p w14:paraId="083264AA" w14:textId="77777777" w:rsidR="003315CD" w:rsidRDefault="0082365E">
      <w:pPr>
        <w:pStyle w:val="Textoindependiente"/>
        <w:ind w:left="710" w:right="703"/>
        <w:jc w:val="both"/>
      </w:pPr>
      <w:r>
        <w:t xml:space="preserve">Las amenazas identificadas en </w:t>
      </w:r>
      <w:r>
        <w:rPr>
          <w:rFonts w:ascii="Arial" w:hAnsi="Arial"/>
          <w:b/>
        </w:rPr>
        <w:t xml:space="preserve">Coopserfun, </w:t>
      </w:r>
      <w:r>
        <w:t>y para las cuales se realizarán los procedimientos de respuesta, son las siguientes:</w:t>
      </w:r>
    </w:p>
    <w:p w14:paraId="104C86C8" w14:textId="77777777" w:rsidR="003315CD" w:rsidRDefault="003315CD">
      <w:pPr>
        <w:pStyle w:val="Textoindependiente"/>
        <w:spacing w:before="252"/>
      </w:pPr>
    </w:p>
    <w:p w14:paraId="62DB62E6" w14:textId="77777777" w:rsidR="003315CD" w:rsidRDefault="0082365E">
      <w:pPr>
        <w:ind w:left="710"/>
        <w:jc w:val="both"/>
      </w:pPr>
      <w:r>
        <w:rPr>
          <w:rFonts w:ascii="Arial" w:hAnsi="Arial"/>
          <w:b/>
        </w:rPr>
        <w:t>Tabla</w:t>
      </w:r>
      <w:r>
        <w:rPr>
          <w:rFonts w:ascii="Arial" w:hAnsi="Arial"/>
          <w:b/>
          <w:spacing w:val="-5"/>
        </w:rPr>
        <w:t xml:space="preserve"> </w:t>
      </w:r>
      <w:r>
        <w:rPr>
          <w:rFonts w:ascii="Arial" w:hAnsi="Arial"/>
          <w:b/>
        </w:rPr>
        <w:t>6.</w:t>
      </w:r>
      <w:r>
        <w:rPr>
          <w:rFonts w:ascii="Arial" w:hAnsi="Arial"/>
          <w:b/>
          <w:spacing w:val="-7"/>
        </w:rPr>
        <w:t xml:space="preserve"> </w:t>
      </w:r>
      <w:r>
        <w:t>Identificación</w:t>
      </w:r>
      <w:r>
        <w:rPr>
          <w:spacing w:val="-7"/>
        </w:rPr>
        <w:t xml:space="preserve"> </w:t>
      </w:r>
      <w:r>
        <w:t>de</w:t>
      </w:r>
      <w:r>
        <w:rPr>
          <w:spacing w:val="-5"/>
        </w:rPr>
        <w:t xml:space="preserve"> </w:t>
      </w:r>
      <w:r>
        <w:rPr>
          <w:spacing w:val="-2"/>
        </w:rPr>
        <w:t>Amenazas</w:t>
      </w:r>
    </w:p>
    <w:tbl>
      <w:tblPr>
        <w:tblStyle w:val="TableNormal"/>
        <w:tblW w:w="0" w:type="auto"/>
        <w:tblInd w:w="3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95"/>
        <w:gridCol w:w="1683"/>
        <w:gridCol w:w="6164"/>
      </w:tblGrid>
      <w:tr w:rsidR="003315CD" w14:paraId="7477F288" w14:textId="77777777">
        <w:trPr>
          <w:trHeight w:val="595"/>
        </w:trPr>
        <w:tc>
          <w:tcPr>
            <w:tcW w:w="1795" w:type="dxa"/>
          </w:tcPr>
          <w:p w14:paraId="156DECE5" w14:textId="77777777" w:rsidR="003315CD" w:rsidRDefault="0082365E">
            <w:pPr>
              <w:pStyle w:val="TableParagraph"/>
              <w:spacing w:before="45"/>
              <w:ind w:left="434" w:hanging="56"/>
              <w:rPr>
                <w:rFonts w:ascii="Arial"/>
                <w:b/>
              </w:rPr>
            </w:pPr>
            <w:r>
              <w:rPr>
                <w:rFonts w:ascii="Arial"/>
                <w:b/>
              </w:rPr>
              <w:t>Fuente</w:t>
            </w:r>
            <w:r>
              <w:rPr>
                <w:rFonts w:ascii="Arial"/>
                <w:b/>
                <w:spacing w:val="-16"/>
              </w:rPr>
              <w:t xml:space="preserve"> </w:t>
            </w:r>
            <w:r>
              <w:rPr>
                <w:rFonts w:ascii="Arial"/>
                <w:b/>
              </w:rPr>
              <w:t xml:space="preserve">de </w:t>
            </w:r>
            <w:r>
              <w:rPr>
                <w:rFonts w:ascii="Arial"/>
                <w:b/>
                <w:spacing w:val="-2"/>
              </w:rPr>
              <w:t>amenaza</w:t>
            </w:r>
          </w:p>
        </w:tc>
        <w:tc>
          <w:tcPr>
            <w:tcW w:w="1683" w:type="dxa"/>
          </w:tcPr>
          <w:p w14:paraId="3525D0C7" w14:textId="77777777" w:rsidR="003315CD" w:rsidRDefault="0082365E">
            <w:pPr>
              <w:pStyle w:val="TableParagraph"/>
              <w:spacing w:before="170"/>
              <w:ind w:left="8"/>
              <w:jc w:val="center"/>
              <w:rPr>
                <w:rFonts w:ascii="Arial"/>
                <w:b/>
              </w:rPr>
            </w:pPr>
            <w:r>
              <w:rPr>
                <w:rFonts w:ascii="Arial"/>
                <w:b/>
                <w:spacing w:val="-4"/>
              </w:rPr>
              <w:t>Tipo</w:t>
            </w:r>
          </w:p>
        </w:tc>
        <w:tc>
          <w:tcPr>
            <w:tcW w:w="6164" w:type="dxa"/>
          </w:tcPr>
          <w:p w14:paraId="06C735FE" w14:textId="77777777" w:rsidR="003315CD" w:rsidRDefault="003315CD">
            <w:pPr>
              <w:pStyle w:val="TableParagraph"/>
              <w:spacing w:before="87"/>
            </w:pPr>
          </w:p>
          <w:p w14:paraId="236F00A1" w14:textId="77777777" w:rsidR="003315CD" w:rsidRDefault="0082365E">
            <w:pPr>
              <w:pStyle w:val="TableParagraph"/>
              <w:spacing w:line="234" w:lineRule="exact"/>
              <w:ind w:left="1675"/>
              <w:rPr>
                <w:rFonts w:ascii="Arial" w:hAnsi="Arial"/>
                <w:b/>
              </w:rPr>
            </w:pPr>
            <w:r>
              <w:rPr>
                <w:rFonts w:ascii="Arial" w:hAnsi="Arial"/>
                <w:b/>
              </w:rPr>
              <w:t>Descripción</w:t>
            </w:r>
            <w:r>
              <w:rPr>
                <w:rFonts w:ascii="Arial" w:hAnsi="Arial"/>
                <w:b/>
                <w:spacing w:val="-6"/>
              </w:rPr>
              <w:t xml:space="preserve"> </w:t>
            </w:r>
            <w:r>
              <w:rPr>
                <w:rFonts w:ascii="Arial" w:hAnsi="Arial"/>
                <w:b/>
              </w:rPr>
              <w:t>de</w:t>
            </w:r>
            <w:r>
              <w:rPr>
                <w:rFonts w:ascii="Arial" w:hAnsi="Arial"/>
                <w:b/>
                <w:spacing w:val="-4"/>
              </w:rPr>
              <w:t xml:space="preserve"> </w:t>
            </w:r>
            <w:r>
              <w:rPr>
                <w:rFonts w:ascii="Arial" w:hAnsi="Arial"/>
                <w:b/>
              </w:rPr>
              <w:t>la</w:t>
            </w:r>
            <w:r>
              <w:rPr>
                <w:rFonts w:ascii="Arial" w:hAnsi="Arial"/>
                <w:b/>
                <w:spacing w:val="-2"/>
              </w:rPr>
              <w:t xml:space="preserve"> amenaza</w:t>
            </w:r>
          </w:p>
        </w:tc>
      </w:tr>
      <w:tr w:rsidR="003315CD" w14:paraId="562C5913" w14:textId="77777777">
        <w:trPr>
          <w:trHeight w:val="2076"/>
        </w:trPr>
        <w:tc>
          <w:tcPr>
            <w:tcW w:w="1795" w:type="dxa"/>
          </w:tcPr>
          <w:p w14:paraId="38A047A3" w14:textId="77777777" w:rsidR="003315CD" w:rsidRDefault="003315CD">
            <w:pPr>
              <w:pStyle w:val="TableParagraph"/>
            </w:pPr>
          </w:p>
          <w:p w14:paraId="77E91858" w14:textId="77777777" w:rsidR="003315CD" w:rsidRDefault="003315CD">
            <w:pPr>
              <w:pStyle w:val="TableParagraph"/>
            </w:pPr>
          </w:p>
          <w:p w14:paraId="4457E9E5" w14:textId="77777777" w:rsidR="003315CD" w:rsidRDefault="003315CD">
            <w:pPr>
              <w:pStyle w:val="TableParagraph"/>
              <w:spacing w:before="153"/>
            </w:pPr>
          </w:p>
          <w:p w14:paraId="7BB4CED4" w14:textId="77777777" w:rsidR="003315CD" w:rsidRDefault="0082365E">
            <w:pPr>
              <w:pStyle w:val="TableParagraph"/>
              <w:ind w:left="12" w:right="1"/>
              <w:jc w:val="center"/>
              <w:rPr>
                <w:rFonts w:ascii="Arial"/>
                <w:b/>
              </w:rPr>
            </w:pPr>
            <w:r>
              <w:rPr>
                <w:rFonts w:ascii="Arial"/>
                <w:b/>
                <w:spacing w:val="-2"/>
              </w:rPr>
              <w:t>Natural</w:t>
            </w:r>
          </w:p>
        </w:tc>
        <w:tc>
          <w:tcPr>
            <w:tcW w:w="1683" w:type="dxa"/>
          </w:tcPr>
          <w:p w14:paraId="626F96A5" w14:textId="77777777" w:rsidR="003315CD" w:rsidRDefault="003315CD">
            <w:pPr>
              <w:pStyle w:val="TableParagraph"/>
            </w:pPr>
          </w:p>
          <w:p w14:paraId="6DF32D0D" w14:textId="77777777" w:rsidR="003315CD" w:rsidRDefault="003315CD">
            <w:pPr>
              <w:pStyle w:val="TableParagraph"/>
            </w:pPr>
          </w:p>
          <w:p w14:paraId="25144841" w14:textId="77777777" w:rsidR="003315CD" w:rsidRDefault="003315CD">
            <w:pPr>
              <w:pStyle w:val="TableParagraph"/>
              <w:spacing w:before="25"/>
            </w:pPr>
          </w:p>
          <w:p w14:paraId="1624BB42" w14:textId="77777777" w:rsidR="003315CD" w:rsidRDefault="0082365E">
            <w:pPr>
              <w:pStyle w:val="TableParagraph"/>
              <w:spacing w:before="1"/>
              <w:ind w:left="108"/>
            </w:pPr>
            <w:r>
              <w:rPr>
                <w:spacing w:val="-2"/>
              </w:rPr>
              <w:t>Movimientos Telúricos</w:t>
            </w:r>
          </w:p>
        </w:tc>
        <w:tc>
          <w:tcPr>
            <w:tcW w:w="6164" w:type="dxa"/>
          </w:tcPr>
          <w:p w14:paraId="1A309E0F" w14:textId="77777777" w:rsidR="003315CD" w:rsidRDefault="0082365E">
            <w:pPr>
              <w:pStyle w:val="TableParagraph"/>
              <w:spacing w:before="26"/>
              <w:ind w:left="108" w:right="96"/>
              <w:jc w:val="both"/>
            </w:pPr>
            <w:r>
              <w:rPr>
                <w:spacing w:val="-4"/>
              </w:rPr>
              <w:t>Por</w:t>
            </w:r>
            <w:r>
              <w:rPr>
                <w:spacing w:val="-12"/>
              </w:rPr>
              <w:t xml:space="preserve"> </w:t>
            </w:r>
            <w:r>
              <w:rPr>
                <w:spacing w:val="-4"/>
              </w:rPr>
              <w:t>estar</w:t>
            </w:r>
            <w:r>
              <w:rPr>
                <w:spacing w:val="-11"/>
              </w:rPr>
              <w:t xml:space="preserve"> </w:t>
            </w:r>
            <w:r>
              <w:rPr>
                <w:spacing w:val="-4"/>
              </w:rPr>
              <w:t>ubicada</w:t>
            </w:r>
            <w:r>
              <w:rPr>
                <w:spacing w:val="-10"/>
              </w:rPr>
              <w:t xml:space="preserve"> </w:t>
            </w:r>
            <w:r>
              <w:rPr>
                <w:spacing w:val="-4"/>
              </w:rPr>
              <w:t>en</w:t>
            </w:r>
            <w:r>
              <w:rPr>
                <w:spacing w:val="-10"/>
              </w:rPr>
              <w:t xml:space="preserve"> </w:t>
            </w:r>
            <w:r>
              <w:rPr>
                <w:spacing w:val="-4"/>
              </w:rPr>
              <w:t>la</w:t>
            </w:r>
            <w:r>
              <w:rPr>
                <w:spacing w:val="-11"/>
              </w:rPr>
              <w:t xml:space="preserve"> </w:t>
            </w:r>
            <w:r>
              <w:rPr>
                <w:spacing w:val="-4"/>
              </w:rPr>
              <w:t>ciudad</w:t>
            </w:r>
            <w:r>
              <w:rPr>
                <w:spacing w:val="-12"/>
              </w:rPr>
              <w:t xml:space="preserve"> </w:t>
            </w:r>
            <w:r>
              <w:rPr>
                <w:spacing w:val="-4"/>
              </w:rPr>
              <w:t>de</w:t>
            </w:r>
            <w:r>
              <w:rPr>
                <w:spacing w:val="-11"/>
              </w:rPr>
              <w:t xml:space="preserve"> </w:t>
            </w:r>
            <w:r>
              <w:rPr>
                <w:spacing w:val="-4"/>
              </w:rPr>
              <w:t>Bogotá,</w:t>
            </w:r>
            <w:r>
              <w:rPr>
                <w:spacing w:val="-11"/>
              </w:rPr>
              <w:t xml:space="preserve"> </w:t>
            </w:r>
            <w:r>
              <w:rPr>
                <w:spacing w:val="-4"/>
              </w:rPr>
              <w:t>zona</w:t>
            </w:r>
            <w:r>
              <w:rPr>
                <w:spacing w:val="-10"/>
              </w:rPr>
              <w:t xml:space="preserve"> </w:t>
            </w:r>
            <w:r>
              <w:rPr>
                <w:spacing w:val="-4"/>
              </w:rPr>
              <w:t>de</w:t>
            </w:r>
            <w:r>
              <w:rPr>
                <w:spacing w:val="-10"/>
              </w:rPr>
              <w:t xml:space="preserve"> </w:t>
            </w:r>
            <w:r>
              <w:rPr>
                <w:spacing w:val="-4"/>
              </w:rPr>
              <w:t>influencia</w:t>
            </w:r>
            <w:r>
              <w:rPr>
                <w:spacing w:val="-12"/>
              </w:rPr>
              <w:t xml:space="preserve"> </w:t>
            </w:r>
            <w:r>
              <w:rPr>
                <w:spacing w:val="-4"/>
              </w:rPr>
              <w:t xml:space="preserve">de </w:t>
            </w:r>
            <w:r>
              <w:t>riesgo</w:t>
            </w:r>
            <w:r>
              <w:rPr>
                <w:spacing w:val="-11"/>
              </w:rPr>
              <w:t xml:space="preserve"> </w:t>
            </w:r>
            <w:r>
              <w:t>sísmico</w:t>
            </w:r>
            <w:r>
              <w:rPr>
                <w:spacing w:val="-9"/>
              </w:rPr>
              <w:t xml:space="preserve"> </w:t>
            </w:r>
            <w:r>
              <w:t>intermedio,</w:t>
            </w:r>
            <w:r>
              <w:rPr>
                <w:spacing w:val="-10"/>
              </w:rPr>
              <w:t xml:space="preserve"> </w:t>
            </w:r>
            <w:r>
              <w:t>con</w:t>
            </w:r>
            <w:r>
              <w:rPr>
                <w:spacing w:val="-11"/>
              </w:rPr>
              <w:t xml:space="preserve"> </w:t>
            </w:r>
            <w:r>
              <w:t>el</w:t>
            </w:r>
            <w:r>
              <w:rPr>
                <w:spacing w:val="-11"/>
              </w:rPr>
              <w:t xml:space="preserve"> </w:t>
            </w:r>
            <w:r>
              <w:t>precedente</w:t>
            </w:r>
            <w:r>
              <w:rPr>
                <w:spacing w:val="-9"/>
              </w:rPr>
              <w:t xml:space="preserve"> </w:t>
            </w:r>
            <w:r>
              <w:t>de</w:t>
            </w:r>
            <w:r>
              <w:rPr>
                <w:spacing w:val="-9"/>
              </w:rPr>
              <w:t xml:space="preserve"> </w:t>
            </w:r>
            <w:r>
              <w:t>la</w:t>
            </w:r>
            <w:r>
              <w:rPr>
                <w:spacing w:val="-11"/>
              </w:rPr>
              <w:t xml:space="preserve"> </w:t>
            </w:r>
            <w:r>
              <w:t xml:space="preserve">ocurrencia </w:t>
            </w:r>
            <w:r>
              <w:rPr>
                <w:spacing w:val="-2"/>
              </w:rPr>
              <w:t>de</w:t>
            </w:r>
            <w:r>
              <w:rPr>
                <w:spacing w:val="-14"/>
              </w:rPr>
              <w:t xml:space="preserve"> </w:t>
            </w:r>
            <w:r>
              <w:rPr>
                <w:spacing w:val="-2"/>
              </w:rPr>
              <w:t>varios</w:t>
            </w:r>
            <w:r>
              <w:rPr>
                <w:spacing w:val="-10"/>
              </w:rPr>
              <w:t xml:space="preserve"> </w:t>
            </w:r>
            <w:r>
              <w:rPr>
                <w:spacing w:val="-2"/>
              </w:rPr>
              <w:t>sismos</w:t>
            </w:r>
            <w:r>
              <w:rPr>
                <w:spacing w:val="-11"/>
              </w:rPr>
              <w:t xml:space="preserve"> </w:t>
            </w:r>
            <w:r>
              <w:rPr>
                <w:spacing w:val="-2"/>
              </w:rPr>
              <w:t>de</w:t>
            </w:r>
            <w:r>
              <w:rPr>
                <w:spacing w:val="-12"/>
              </w:rPr>
              <w:t xml:space="preserve"> </w:t>
            </w:r>
            <w:r>
              <w:rPr>
                <w:spacing w:val="-2"/>
              </w:rPr>
              <w:t>gran</w:t>
            </w:r>
            <w:r>
              <w:rPr>
                <w:spacing w:val="-14"/>
              </w:rPr>
              <w:t xml:space="preserve"> </w:t>
            </w:r>
            <w:r>
              <w:rPr>
                <w:spacing w:val="-2"/>
              </w:rPr>
              <w:t>magnitud</w:t>
            </w:r>
            <w:r>
              <w:rPr>
                <w:spacing w:val="-11"/>
              </w:rPr>
              <w:t xml:space="preserve"> </w:t>
            </w:r>
            <w:r>
              <w:rPr>
                <w:spacing w:val="-2"/>
              </w:rPr>
              <w:t>en</w:t>
            </w:r>
            <w:r>
              <w:rPr>
                <w:spacing w:val="-12"/>
              </w:rPr>
              <w:t xml:space="preserve"> </w:t>
            </w:r>
            <w:r>
              <w:rPr>
                <w:spacing w:val="-2"/>
              </w:rPr>
              <w:t>los</w:t>
            </w:r>
            <w:r>
              <w:rPr>
                <w:spacing w:val="-13"/>
              </w:rPr>
              <w:t xml:space="preserve"> </w:t>
            </w:r>
            <w:r>
              <w:rPr>
                <w:spacing w:val="-2"/>
              </w:rPr>
              <w:t>últimos</w:t>
            </w:r>
            <w:r>
              <w:rPr>
                <w:spacing w:val="-11"/>
              </w:rPr>
              <w:t xml:space="preserve"> </w:t>
            </w:r>
            <w:r>
              <w:rPr>
                <w:spacing w:val="-2"/>
              </w:rPr>
              <w:t>300</w:t>
            </w:r>
            <w:r>
              <w:rPr>
                <w:spacing w:val="-12"/>
              </w:rPr>
              <w:t xml:space="preserve"> </w:t>
            </w:r>
            <w:r>
              <w:rPr>
                <w:spacing w:val="-2"/>
              </w:rPr>
              <w:t>años,</w:t>
            </w:r>
            <w:r>
              <w:rPr>
                <w:spacing w:val="-10"/>
              </w:rPr>
              <w:t xml:space="preserve"> </w:t>
            </w:r>
            <w:r>
              <w:rPr>
                <w:spacing w:val="-2"/>
              </w:rPr>
              <w:t>se presenta</w:t>
            </w:r>
            <w:r>
              <w:rPr>
                <w:spacing w:val="-14"/>
              </w:rPr>
              <w:t xml:space="preserve"> </w:t>
            </w:r>
            <w:r>
              <w:rPr>
                <w:spacing w:val="-2"/>
              </w:rPr>
              <w:t>una</w:t>
            </w:r>
            <w:r>
              <w:rPr>
                <w:spacing w:val="-13"/>
              </w:rPr>
              <w:t xml:space="preserve"> </w:t>
            </w:r>
            <w:r>
              <w:rPr>
                <w:spacing w:val="-2"/>
              </w:rPr>
              <w:t>gran</w:t>
            </w:r>
            <w:r>
              <w:rPr>
                <w:spacing w:val="-13"/>
              </w:rPr>
              <w:t xml:space="preserve"> </w:t>
            </w:r>
            <w:r>
              <w:rPr>
                <w:spacing w:val="-2"/>
              </w:rPr>
              <w:t>posibilidad</w:t>
            </w:r>
            <w:r>
              <w:rPr>
                <w:spacing w:val="-14"/>
              </w:rPr>
              <w:t xml:space="preserve"> </w:t>
            </w:r>
            <w:r>
              <w:rPr>
                <w:spacing w:val="-2"/>
              </w:rPr>
              <w:t>de</w:t>
            </w:r>
            <w:r>
              <w:rPr>
                <w:spacing w:val="-13"/>
              </w:rPr>
              <w:t xml:space="preserve"> </w:t>
            </w:r>
            <w:r>
              <w:rPr>
                <w:spacing w:val="-2"/>
              </w:rPr>
              <w:t>un</w:t>
            </w:r>
            <w:r>
              <w:rPr>
                <w:spacing w:val="-13"/>
              </w:rPr>
              <w:t xml:space="preserve"> </w:t>
            </w:r>
            <w:r>
              <w:rPr>
                <w:spacing w:val="-2"/>
              </w:rPr>
              <w:t>nuevo</w:t>
            </w:r>
            <w:r>
              <w:rPr>
                <w:spacing w:val="-13"/>
              </w:rPr>
              <w:t xml:space="preserve"> </w:t>
            </w:r>
            <w:r>
              <w:rPr>
                <w:spacing w:val="-2"/>
              </w:rPr>
              <w:t>evento</w:t>
            </w:r>
            <w:r>
              <w:rPr>
                <w:spacing w:val="-14"/>
              </w:rPr>
              <w:t xml:space="preserve"> </w:t>
            </w:r>
            <w:r>
              <w:rPr>
                <w:spacing w:val="-2"/>
              </w:rPr>
              <w:t>de</w:t>
            </w:r>
            <w:r>
              <w:rPr>
                <w:spacing w:val="-13"/>
              </w:rPr>
              <w:t xml:space="preserve"> </w:t>
            </w:r>
            <w:r>
              <w:rPr>
                <w:spacing w:val="-2"/>
              </w:rPr>
              <w:t xml:space="preserve">magnitud </w:t>
            </w:r>
            <w:r>
              <w:t>VII</w:t>
            </w:r>
            <w:r>
              <w:rPr>
                <w:spacing w:val="-16"/>
              </w:rPr>
              <w:t xml:space="preserve"> </w:t>
            </w:r>
            <w:r>
              <w:t>u</w:t>
            </w:r>
            <w:r>
              <w:rPr>
                <w:spacing w:val="-15"/>
              </w:rPr>
              <w:t xml:space="preserve"> </w:t>
            </w:r>
            <w:r>
              <w:t>VIII</w:t>
            </w:r>
            <w:r>
              <w:rPr>
                <w:spacing w:val="-15"/>
              </w:rPr>
              <w:t xml:space="preserve"> </w:t>
            </w:r>
            <w:r>
              <w:t>en</w:t>
            </w:r>
            <w:r>
              <w:rPr>
                <w:spacing w:val="-16"/>
              </w:rPr>
              <w:t xml:space="preserve"> </w:t>
            </w:r>
            <w:r>
              <w:t>la</w:t>
            </w:r>
            <w:r>
              <w:rPr>
                <w:spacing w:val="-15"/>
              </w:rPr>
              <w:t xml:space="preserve"> </w:t>
            </w:r>
            <w:r>
              <w:t>escala</w:t>
            </w:r>
            <w:r>
              <w:rPr>
                <w:spacing w:val="-15"/>
              </w:rPr>
              <w:t xml:space="preserve"> </w:t>
            </w:r>
            <w:r>
              <w:t>abierta</w:t>
            </w:r>
            <w:r>
              <w:rPr>
                <w:spacing w:val="-15"/>
              </w:rPr>
              <w:t xml:space="preserve"> </w:t>
            </w:r>
            <w:r>
              <w:t>de</w:t>
            </w:r>
            <w:r>
              <w:rPr>
                <w:spacing w:val="-16"/>
              </w:rPr>
              <w:t xml:space="preserve"> </w:t>
            </w:r>
            <w:r>
              <w:t>Richter,</w:t>
            </w:r>
            <w:r>
              <w:rPr>
                <w:spacing w:val="-15"/>
              </w:rPr>
              <w:t xml:space="preserve"> </w:t>
            </w:r>
            <w:r>
              <w:t>lo</w:t>
            </w:r>
            <w:r>
              <w:rPr>
                <w:spacing w:val="-15"/>
              </w:rPr>
              <w:t xml:space="preserve"> </w:t>
            </w:r>
            <w:r>
              <w:t>cual</w:t>
            </w:r>
            <w:r>
              <w:rPr>
                <w:spacing w:val="-16"/>
              </w:rPr>
              <w:t xml:space="preserve"> </w:t>
            </w:r>
            <w:r>
              <w:t>puede</w:t>
            </w:r>
            <w:r>
              <w:rPr>
                <w:spacing w:val="-15"/>
              </w:rPr>
              <w:t xml:space="preserve"> </w:t>
            </w:r>
            <w:r>
              <w:t>generar consecuencias graves a toda la población.</w:t>
            </w:r>
          </w:p>
        </w:tc>
      </w:tr>
      <w:tr w:rsidR="003315CD" w14:paraId="0DD07D0A" w14:textId="77777777">
        <w:trPr>
          <w:trHeight w:val="1867"/>
        </w:trPr>
        <w:tc>
          <w:tcPr>
            <w:tcW w:w="1795" w:type="dxa"/>
          </w:tcPr>
          <w:p w14:paraId="7E620D82" w14:textId="77777777" w:rsidR="003315CD" w:rsidRDefault="003315CD">
            <w:pPr>
              <w:pStyle w:val="TableParagraph"/>
            </w:pPr>
          </w:p>
          <w:p w14:paraId="12AD2BBE" w14:textId="77777777" w:rsidR="003315CD" w:rsidRDefault="003315CD">
            <w:pPr>
              <w:pStyle w:val="TableParagraph"/>
            </w:pPr>
          </w:p>
          <w:p w14:paraId="1873C0B6" w14:textId="77777777" w:rsidR="003315CD" w:rsidRDefault="003315CD">
            <w:pPr>
              <w:pStyle w:val="TableParagraph"/>
              <w:spacing w:before="47"/>
            </w:pPr>
          </w:p>
          <w:p w14:paraId="2BB4D1CC" w14:textId="77777777" w:rsidR="003315CD" w:rsidRDefault="0082365E">
            <w:pPr>
              <w:pStyle w:val="TableParagraph"/>
              <w:ind w:left="12" w:right="1"/>
              <w:jc w:val="center"/>
              <w:rPr>
                <w:rFonts w:ascii="Arial"/>
                <w:b/>
              </w:rPr>
            </w:pPr>
            <w:r>
              <w:rPr>
                <w:rFonts w:ascii="Arial"/>
                <w:b/>
                <w:spacing w:val="-2"/>
              </w:rPr>
              <w:t>Natural</w:t>
            </w:r>
          </w:p>
        </w:tc>
        <w:tc>
          <w:tcPr>
            <w:tcW w:w="1683" w:type="dxa"/>
          </w:tcPr>
          <w:p w14:paraId="52E1441E" w14:textId="77777777" w:rsidR="003315CD" w:rsidRDefault="003315CD">
            <w:pPr>
              <w:pStyle w:val="TableParagraph"/>
            </w:pPr>
          </w:p>
          <w:p w14:paraId="26FF17E7" w14:textId="77777777" w:rsidR="003315CD" w:rsidRDefault="003315CD">
            <w:pPr>
              <w:pStyle w:val="TableParagraph"/>
            </w:pPr>
          </w:p>
          <w:p w14:paraId="2344CD11" w14:textId="77777777" w:rsidR="003315CD" w:rsidRDefault="003315CD">
            <w:pPr>
              <w:pStyle w:val="TableParagraph"/>
              <w:spacing w:before="47"/>
            </w:pPr>
          </w:p>
          <w:p w14:paraId="217BB7FB" w14:textId="77777777" w:rsidR="003315CD" w:rsidRDefault="0082365E">
            <w:pPr>
              <w:pStyle w:val="TableParagraph"/>
              <w:ind w:left="108"/>
            </w:pPr>
            <w:r>
              <w:rPr>
                <w:spacing w:val="-2"/>
              </w:rPr>
              <w:t>Inundación</w:t>
            </w:r>
          </w:p>
        </w:tc>
        <w:tc>
          <w:tcPr>
            <w:tcW w:w="6164" w:type="dxa"/>
          </w:tcPr>
          <w:p w14:paraId="224DD182" w14:textId="77777777" w:rsidR="003315CD" w:rsidRDefault="003315CD">
            <w:pPr>
              <w:pStyle w:val="TableParagraph"/>
              <w:spacing w:before="46"/>
            </w:pPr>
          </w:p>
          <w:p w14:paraId="1E6B19FB" w14:textId="77777777" w:rsidR="003315CD" w:rsidRDefault="0082365E">
            <w:pPr>
              <w:pStyle w:val="TableParagraph"/>
              <w:spacing w:before="1"/>
              <w:ind w:left="108" w:right="97"/>
              <w:jc w:val="both"/>
            </w:pPr>
            <w:r>
              <w:t>La ocurrencia de lluvias muy intensas por espacio de tiempo prolongado</w:t>
            </w:r>
            <w:r>
              <w:rPr>
                <w:spacing w:val="-7"/>
              </w:rPr>
              <w:t xml:space="preserve"> </w:t>
            </w:r>
            <w:r>
              <w:t>puede</w:t>
            </w:r>
            <w:r>
              <w:rPr>
                <w:spacing w:val="-9"/>
              </w:rPr>
              <w:t xml:space="preserve"> </w:t>
            </w:r>
            <w:r>
              <w:t>propiciar</w:t>
            </w:r>
            <w:r>
              <w:rPr>
                <w:spacing w:val="-6"/>
              </w:rPr>
              <w:t xml:space="preserve"> </w:t>
            </w:r>
            <w:r>
              <w:t>saturación</w:t>
            </w:r>
            <w:r>
              <w:rPr>
                <w:spacing w:val="-10"/>
              </w:rPr>
              <w:t xml:space="preserve"> </w:t>
            </w:r>
            <w:r>
              <w:t>y</w:t>
            </w:r>
            <w:r>
              <w:rPr>
                <w:spacing w:val="-9"/>
              </w:rPr>
              <w:t xml:space="preserve"> </w:t>
            </w:r>
            <w:r>
              <w:t>taponamiento</w:t>
            </w:r>
            <w:r>
              <w:rPr>
                <w:spacing w:val="-7"/>
              </w:rPr>
              <w:t xml:space="preserve"> </w:t>
            </w:r>
            <w:r>
              <w:t>de</w:t>
            </w:r>
            <w:r>
              <w:rPr>
                <w:spacing w:val="-10"/>
              </w:rPr>
              <w:t xml:space="preserve"> </w:t>
            </w:r>
            <w:r>
              <w:t xml:space="preserve">las redes de alcantarillado, de igual forma se pueden ver </w:t>
            </w:r>
            <w:r>
              <w:rPr>
                <w:spacing w:val="-4"/>
              </w:rPr>
              <w:t>afectadas</w:t>
            </w:r>
            <w:r>
              <w:rPr>
                <w:spacing w:val="-7"/>
              </w:rPr>
              <w:t xml:space="preserve"> </w:t>
            </w:r>
            <w:r>
              <w:rPr>
                <w:spacing w:val="-4"/>
              </w:rPr>
              <w:t>estructuras</w:t>
            </w:r>
            <w:r>
              <w:rPr>
                <w:spacing w:val="-10"/>
              </w:rPr>
              <w:t xml:space="preserve"> </w:t>
            </w:r>
            <w:r>
              <w:rPr>
                <w:spacing w:val="-4"/>
              </w:rPr>
              <w:t>como</w:t>
            </w:r>
            <w:r>
              <w:rPr>
                <w:spacing w:val="-11"/>
              </w:rPr>
              <w:t xml:space="preserve"> </w:t>
            </w:r>
            <w:r>
              <w:rPr>
                <w:spacing w:val="-4"/>
              </w:rPr>
              <w:t>tejas,</w:t>
            </w:r>
            <w:r>
              <w:rPr>
                <w:spacing w:val="-9"/>
              </w:rPr>
              <w:t xml:space="preserve"> </w:t>
            </w:r>
            <w:r>
              <w:rPr>
                <w:spacing w:val="-4"/>
              </w:rPr>
              <w:t>canales</w:t>
            </w:r>
            <w:r>
              <w:rPr>
                <w:spacing w:val="-10"/>
              </w:rPr>
              <w:t xml:space="preserve"> </w:t>
            </w:r>
            <w:r>
              <w:rPr>
                <w:spacing w:val="-4"/>
              </w:rPr>
              <w:t>y</w:t>
            </w:r>
            <w:r>
              <w:rPr>
                <w:spacing w:val="-7"/>
              </w:rPr>
              <w:t xml:space="preserve"> </w:t>
            </w:r>
            <w:r>
              <w:rPr>
                <w:spacing w:val="-4"/>
              </w:rPr>
              <w:t>bajantes</w:t>
            </w:r>
            <w:r>
              <w:rPr>
                <w:spacing w:val="-8"/>
              </w:rPr>
              <w:t xml:space="preserve"> </w:t>
            </w:r>
            <w:r>
              <w:rPr>
                <w:spacing w:val="-4"/>
              </w:rPr>
              <w:t xml:space="preserve">causando </w:t>
            </w:r>
            <w:r>
              <w:t>rebosamiento</w:t>
            </w:r>
            <w:r>
              <w:rPr>
                <w:spacing w:val="-3"/>
              </w:rPr>
              <w:t xml:space="preserve"> </w:t>
            </w:r>
            <w:r>
              <w:t>de</w:t>
            </w:r>
            <w:r>
              <w:rPr>
                <w:spacing w:val="-3"/>
              </w:rPr>
              <w:t xml:space="preserve"> </w:t>
            </w:r>
            <w:r>
              <w:t>aguas,</w:t>
            </w:r>
            <w:r>
              <w:rPr>
                <w:spacing w:val="-4"/>
              </w:rPr>
              <w:t xml:space="preserve"> </w:t>
            </w:r>
            <w:r>
              <w:t>causando</w:t>
            </w:r>
            <w:r>
              <w:rPr>
                <w:spacing w:val="-3"/>
              </w:rPr>
              <w:t xml:space="preserve"> </w:t>
            </w:r>
            <w:r>
              <w:t>inundaciones</w:t>
            </w:r>
            <w:r>
              <w:rPr>
                <w:spacing w:val="-5"/>
              </w:rPr>
              <w:t xml:space="preserve"> </w:t>
            </w:r>
            <w:r>
              <w:t>menores.</w:t>
            </w:r>
          </w:p>
        </w:tc>
      </w:tr>
    </w:tbl>
    <w:p w14:paraId="1259ADB8" w14:textId="77777777" w:rsidR="003315CD" w:rsidRDefault="003315CD">
      <w:pPr>
        <w:pStyle w:val="TableParagraph"/>
        <w:jc w:val="both"/>
        <w:sectPr w:rsidR="003315CD">
          <w:headerReference w:type="default" r:id="rId20"/>
          <w:footerReference w:type="default" r:id="rId21"/>
          <w:pgSz w:w="12250" w:h="15850"/>
          <w:pgMar w:top="1360" w:right="992" w:bottom="1200" w:left="992" w:header="0" w:footer="1017" w:gutter="0"/>
          <w:cols w:space="720"/>
        </w:sectPr>
      </w:pPr>
    </w:p>
    <w:tbl>
      <w:tblPr>
        <w:tblStyle w:val="TableNormal"/>
        <w:tblW w:w="0" w:type="auto"/>
        <w:tblInd w:w="3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95"/>
        <w:gridCol w:w="1683"/>
        <w:gridCol w:w="6164"/>
      </w:tblGrid>
      <w:tr w:rsidR="003315CD" w14:paraId="5CCBC9C0" w14:textId="77777777">
        <w:trPr>
          <w:trHeight w:val="1807"/>
        </w:trPr>
        <w:tc>
          <w:tcPr>
            <w:tcW w:w="1795" w:type="dxa"/>
          </w:tcPr>
          <w:p w14:paraId="156A3174" w14:textId="77777777" w:rsidR="003315CD" w:rsidRDefault="003315CD">
            <w:pPr>
              <w:pStyle w:val="TableParagraph"/>
            </w:pPr>
          </w:p>
          <w:p w14:paraId="25F7FF2A" w14:textId="77777777" w:rsidR="003315CD" w:rsidRDefault="003315CD">
            <w:pPr>
              <w:pStyle w:val="TableParagraph"/>
            </w:pPr>
          </w:p>
          <w:p w14:paraId="3604C7CC" w14:textId="77777777" w:rsidR="003315CD" w:rsidRDefault="003315CD">
            <w:pPr>
              <w:pStyle w:val="TableParagraph"/>
              <w:spacing w:before="19"/>
            </w:pPr>
          </w:p>
          <w:p w14:paraId="7071B945" w14:textId="77777777" w:rsidR="003315CD" w:rsidRDefault="0082365E">
            <w:pPr>
              <w:pStyle w:val="TableParagraph"/>
              <w:ind w:left="12" w:right="1"/>
              <w:jc w:val="center"/>
              <w:rPr>
                <w:rFonts w:ascii="Arial"/>
                <w:b/>
              </w:rPr>
            </w:pPr>
            <w:r>
              <w:rPr>
                <w:rFonts w:ascii="Arial"/>
                <w:b/>
                <w:spacing w:val="-2"/>
              </w:rPr>
              <w:t>Natural</w:t>
            </w:r>
          </w:p>
        </w:tc>
        <w:tc>
          <w:tcPr>
            <w:tcW w:w="1683" w:type="dxa"/>
          </w:tcPr>
          <w:p w14:paraId="55DD75F0" w14:textId="77777777" w:rsidR="003315CD" w:rsidRDefault="003315CD">
            <w:pPr>
              <w:pStyle w:val="TableParagraph"/>
            </w:pPr>
          </w:p>
          <w:p w14:paraId="2C026B5B" w14:textId="77777777" w:rsidR="003315CD" w:rsidRDefault="003315CD">
            <w:pPr>
              <w:pStyle w:val="TableParagraph"/>
            </w:pPr>
          </w:p>
          <w:p w14:paraId="73DD3C80" w14:textId="77777777" w:rsidR="003315CD" w:rsidRDefault="003315CD">
            <w:pPr>
              <w:pStyle w:val="TableParagraph"/>
              <w:spacing w:before="19"/>
            </w:pPr>
          </w:p>
          <w:p w14:paraId="0966EE6B" w14:textId="77777777" w:rsidR="003315CD" w:rsidRDefault="0082365E">
            <w:pPr>
              <w:pStyle w:val="TableParagraph"/>
              <w:ind w:left="108"/>
            </w:pPr>
            <w:r>
              <w:rPr>
                <w:spacing w:val="-2"/>
              </w:rPr>
              <w:t>Granizada</w:t>
            </w:r>
          </w:p>
        </w:tc>
        <w:tc>
          <w:tcPr>
            <w:tcW w:w="6164" w:type="dxa"/>
          </w:tcPr>
          <w:p w14:paraId="4CD53259" w14:textId="77777777" w:rsidR="003315CD" w:rsidRDefault="003315CD">
            <w:pPr>
              <w:pStyle w:val="TableParagraph"/>
              <w:spacing w:before="18"/>
            </w:pPr>
          </w:p>
          <w:p w14:paraId="29F95201" w14:textId="77777777" w:rsidR="003315CD" w:rsidRDefault="0082365E">
            <w:pPr>
              <w:pStyle w:val="TableParagraph"/>
              <w:ind w:left="108" w:right="99"/>
              <w:jc w:val="both"/>
            </w:pPr>
            <w:r>
              <w:t>Un aguacero fuerte puede desencadenar una granizada y aunque es poco frecuente que este evento se presente, la sede</w:t>
            </w:r>
            <w:r>
              <w:rPr>
                <w:spacing w:val="-16"/>
              </w:rPr>
              <w:t xml:space="preserve"> </w:t>
            </w:r>
            <w:r>
              <w:t>Palermo</w:t>
            </w:r>
            <w:r>
              <w:rPr>
                <w:spacing w:val="-15"/>
              </w:rPr>
              <w:t xml:space="preserve"> </w:t>
            </w:r>
            <w:r>
              <w:t>es</w:t>
            </w:r>
            <w:r>
              <w:rPr>
                <w:spacing w:val="-15"/>
              </w:rPr>
              <w:t xml:space="preserve"> </w:t>
            </w:r>
            <w:r>
              <w:t>susceptible</w:t>
            </w:r>
            <w:r>
              <w:rPr>
                <w:spacing w:val="-16"/>
              </w:rPr>
              <w:t xml:space="preserve"> </w:t>
            </w:r>
            <w:r>
              <w:t>de</w:t>
            </w:r>
            <w:r>
              <w:rPr>
                <w:spacing w:val="-15"/>
              </w:rPr>
              <w:t xml:space="preserve"> </w:t>
            </w:r>
            <w:r>
              <w:t>verse</w:t>
            </w:r>
            <w:r>
              <w:rPr>
                <w:spacing w:val="-15"/>
              </w:rPr>
              <w:t xml:space="preserve"> </w:t>
            </w:r>
            <w:r>
              <w:t>afectada</w:t>
            </w:r>
            <w:r>
              <w:rPr>
                <w:spacing w:val="-15"/>
              </w:rPr>
              <w:t xml:space="preserve"> </w:t>
            </w:r>
            <w:r>
              <w:t>ya</w:t>
            </w:r>
            <w:r>
              <w:rPr>
                <w:spacing w:val="-16"/>
              </w:rPr>
              <w:t xml:space="preserve"> </w:t>
            </w:r>
            <w:r>
              <w:t>que</w:t>
            </w:r>
            <w:r>
              <w:rPr>
                <w:spacing w:val="-15"/>
              </w:rPr>
              <w:t xml:space="preserve"> </w:t>
            </w:r>
            <w:r>
              <w:t>cuenta con</w:t>
            </w:r>
            <w:r>
              <w:rPr>
                <w:spacing w:val="-3"/>
              </w:rPr>
              <w:t xml:space="preserve"> </w:t>
            </w:r>
            <w:r>
              <w:t>tejas que</w:t>
            </w:r>
            <w:r>
              <w:rPr>
                <w:spacing w:val="-3"/>
              </w:rPr>
              <w:t xml:space="preserve"> </w:t>
            </w:r>
            <w:r>
              <w:t>pueden</w:t>
            </w:r>
            <w:r>
              <w:rPr>
                <w:spacing w:val="-1"/>
              </w:rPr>
              <w:t xml:space="preserve"> </w:t>
            </w:r>
            <w:r>
              <w:t>sufrir</w:t>
            </w:r>
            <w:r>
              <w:rPr>
                <w:spacing w:val="-2"/>
              </w:rPr>
              <w:t xml:space="preserve"> </w:t>
            </w:r>
            <w:r>
              <w:t>daños</w:t>
            </w:r>
            <w:r>
              <w:rPr>
                <w:spacing w:val="-3"/>
              </w:rPr>
              <w:t xml:space="preserve"> </w:t>
            </w:r>
            <w:r>
              <w:t>durante</w:t>
            </w:r>
            <w:r>
              <w:rPr>
                <w:spacing w:val="-3"/>
              </w:rPr>
              <w:t xml:space="preserve"> </w:t>
            </w:r>
            <w:r>
              <w:t>un</w:t>
            </w:r>
            <w:r>
              <w:rPr>
                <w:spacing w:val="-3"/>
              </w:rPr>
              <w:t xml:space="preserve"> </w:t>
            </w:r>
            <w:r>
              <w:t>evento</w:t>
            </w:r>
            <w:r>
              <w:rPr>
                <w:spacing w:val="-2"/>
              </w:rPr>
              <w:t xml:space="preserve"> </w:t>
            </w:r>
            <w:r>
              <w:t>de</w:t>
            </w:r>
            <w:r>
              <w:rPr>
                <w:spacing w:val="-3"/>
              </w:rPr>
              <w:t xml:space="preserve"> </w:t>
            </w:r>
            <w:r>
              <w:t xml:space="preserve">este </w:t>
            </w:r>
            <w:r>
              <w:rPr>
                <w:spacing w:val="-2"/>
              </w:rPr>
              <w:t>tipo.</w:t>
            </w:r>
          </w:p>
        </w:tc>
      </w:tr>
      <w:tr w:rsidR="003315CD" w14:paraId="2C85EEDC" w14:textId="77777777">
        <w:trPr>
          <w:trHeight w:val="1286"/>
        </w:trPr>
        <w:tc>
          <w:tcPr>
            <w:tcW w:w="1795" w:type="dxa"/>
          </w:tcPr>
          <w:p w14:paraId="1107BF57" w14:textId="77777777" w:rsidR="003315CD" w:rsidRDefault="003315CD">
            <w:pPr>
              <w:pStyle w:val="TableParagraph"/>
            </w:pPr>
          </w:p>
          <w:p w14:paraId="7144385B" w14:textId="77777777" w:rsidR="003315CD" w:rsidRDefault="003315CD">
            <w:pPr>
              <w:pStyle w:val="TableParagraph"/>
              <w:spacing w:before="9"/>
            </w:pPr>
          </w:p>
          <w:p w14:paraId="6132ED66" w14:textId="77777777" w:rsidR="003315CD" w:rsidRDefault="0082365E">
            <w:pPr>
              <w:pStyle w:val="TableParagraph"/>
              <w:spacing w:before="1"/>
              <w:ind w:left="12" w:right="2"/>
              <w:jc w:val="center"/>
              <w:rPr>
                <w:rFonts w:ascii="Arial" w:hAnsi="Arial"/>
                <w:b/>
              </w:rPr>
            </w:pPr>
            <w:r>
              <w:rPr>
                <w:rFonts w:ascii="Arial" w:hAnsi="Arial"/>
                <w:b/>
                <w:spacing w:val="-2"/>
              </w:rPr>
              <w:t>Tecnológica</w:t>
            </w:r>
          </w:p>
        </w:tc>
        <w:tc>
          <w:tcPr>
            <w:tcW w:w="1683" w:type="dxa"/>
          </w:tcPr>
          <w:p w14:paraId="79CA4315" w14:textId="77777777" w:rsidR="003315CD" w:rsidRDefault="003315CD">
            <w:pPr>
              <w:pStyle w:val="TableParagraph"/>
            </w:pPr>
          </w:p>
          <w:p w14:paraId="5F7C8572" w14:textId="77777777" w:rsidR="003315CD" w:rsidRDefault="003315CD">
            <w:pPr>
              <w:pStyle w:val="TableParagraph"/>
              <w:spacing w:before="9"/>
            </w:pPr>
          </w:p>
          <w:p w14:paraId="47185A54" w14:textId="77777777" w:rsidR="003315CD" w:rsidRDefault="0082365E">
            <w:pPr>
              <w:pStyle w:val="TableParagraph"/>
              <w:spacing w:before="1"/>
              <w:ind w:right="295"/>
              <w:jc w:val="right"/>
            </w:pPr>
            <w:r>
              <w:rPr>
                <w:spacing w:val="-2"/>
              </w:rPr>
              <w:t>Inundación</w:t>
            </w:r>
          </w:p>
        </w:tc>
        <w:tc>
          <w:tcPr>
            <w:tcW w:w="6164" w:type="dxa"/>
          </w:tcPr>
          <w:p w14:paraId="0C4E2248" w14:textId="77777777" w:rsidR="003315CD" w:rsidRDefault="0082365E">
            <w:pPr>
              <w:pStyle w:val="TableParagraph"/>
              <w:spacing w:before="136"/>
              <w:ind w:left="108" w:right="100"/>
              <w:jc w:val="both"/>
            </w:pPr>
            <w:r>
              <w:t>Afectación que puede presentarse por ruptura de tuberías sanitarias o por tanques de almacenamiento del lugar, también por el</w:t>
            </w:r>
            <w:r>
              <w:rPr>
                <w:spacing w:val="-2"/>
              </w:rPr>
              <w:t xml:space="preserve"> </w:t>
            </w:r>
            <w:r>
              <w:t>taponamiento de</w:t>
            </w:r>
            <w:r>
              <w:rPr>
                <w:spacing w:val="-1"/>
              </w:rPr>
              <w:t xml:space="preserve"> </w:t>
            </w:r>
            <w:r>
              <w:t>sifones</w:t>
            </w:r>
            <w:r>
              <w:rPr>
                <w:spacing w:val="-1"/>
              </w:rPr>
              <w:t xml:space="preserve"> </w:t>
            </w:r>
            <w:r>
              <w:t>y/o</w:t>
            </w:r>
            <w:r>
              <w:rPr>
                <w:spacing w:val="-1"/>
              </w:rPr>
              <w:t xml:space="preserve"> </w:t>
            </w:r>
            <w:r>
              <w:t xml:space="preserve">rebosamiento de </w:t>
            </w:r>
            <w:r>
              <w:rPr>
                <w:spacing w:val="-2"/>
              </w:rPr>
              <w:t>tuberías.</w:t>
            </w:r>
          </w:p>
        </w:tc>
      </w:tr>
      <w:tr w:rsidR="003315CD" w14:paraId="267E2C7B" w14:textId="77777777">
        <w:trPr>
          <w:trHeight w:val="3398"/>
        </w:trPr>
        <w:tc>
          <w:tcPr>
            <w:tcW w:w="1795" w:type="dxa"/>
          </w:tcPr>
          <w:p w14:paraId="29294B6F" w14:textId="77777777" w:rsidR="003315CD" w:rsidRDefault="003315CD">
            <w:pPr>
              <w:pStyle w:val="TableParagraph"/>
            </w:pPr>
          </w:p>
          <w:p w14:paraId="303FAF2D" w14:textId="77777777" w:rsidR="003315CD" w:rsidRDefault="003315CD">
            <w:pPr>
              <w:pStyle w:val="TableParagraph"/>
            </w:pPr>
          </w:p>
          <w:p w14:paraId="163020A0" w14:textId="77777777" w:rsidR="003315CD" w:rsidRDefault="003315CD">
            <w:pPr>
              <w:pStyle w:val="TableParagraph"/>
            </w:pPr>
          </w:p>
          <w:p w14:paraId="4F605458" w14:textId="77777777" w:rsidR="003315CD" w:rsidRDefault="003315CD">
            <w:pPr>
              <w:pStyle w:val="TableParagraph"/>
            </w:pPr>
          </w:p>
          <w:p w14:paraId="3D9092FA" w14:textId="77777777" w:rsidR="003315CD" w:rsidRDefault="003315CD">
            <w:pPr>
              <w:pStyle w:val="TableParagraph"/>
            </w:pPr>
          </w:p>
          <w:p w14:paraId="6E6366F2" w14:textId="77777777" w:rsidR="003315CD" w:rsidRDefault="003315CD">
            <w:pPr>
              <w:pStyle w:val="TableParagraph"/>
              <w:spacing w:before="54"/>
            </w:pPr>
          </w:p>
          <w:p w14:paraId="767141DB" w14:textId="77777777" w:rsidR="003315CD" w:rsidRDefault="0082365E">
            <w:pPr>
              <w:pStyle w:val="TableParagraph"/>
              <w:ind w:left="12" w:right="2"/>
              <w:jc w:val="center"/>
              <w:rPr>
                <w:rFonts w:ascii="Arial" w:hAnsi="Arial"/>
                <w:b/>
              </w:rPr>
            </w:pPr>
            <w:r>
              <w:rPr>
                <w:rFonts w:ascii="Arial" w:hAnsi="Arial"/>
                <w:b/>
                <w:spacing w:val="-2"/>
              </w:rPr>
              <w:t>Tecnológica</w:t>
            </w:r>
          </w:p>
        </w:tc>
        <w:tc>
          <w:tcPr>
            <w:tcW w:w="1683" w:type="dxa"/>
          </w:tcPr>
          <w:p w14:paraId="71F856C8" w14:textId="77777777" w:rsidR="003315CD" w:rsidRDefault="003315CD">
            <w:pPr>
              <w:pStyle w:val="TableParagraph"/>
            </w:pPr>
          </w:p>
          <w:p w14:paraId="5F2629F8" w14:textId="77777777" w:rsidR="003315CD" w:rsidRDefault="003315CD">
            <w:pPr>
              <w:pStyle w:val="TableParagraph"/>
            </w:pPr>
          </w:p>
          <w:p w14:paraId="5624FDE9" w14:textId="77777777" w:rsidR="003315CD" w:rsidRDefault="003315CD">
            <w:pPr>
              <w:pStyle w:val="TableParagraph"/>
            </w:pPr>
          </w:p>
          <w:p w14:paraId="642DC648" w14:textId="77777777" w:rsidR="003315CD" w:rsidRDefault="003315CD">
            <w:pPr>
              <w:pStyle w:val="TableParagraph"/>
            </w:pPr>
          </w:p>
          <w:p w14:paraId="4B1CB4E9" w14:textId="77777777" w:rsidR="003315CD" w:rsidRDefault="003315CD">
            <w:pPr>
              <w:pStyle w:val="TableParagraph"/>
            </w:pPr>
          </w:p>
          <w:p w14:paraId="2755390B" w14:textId="77777777" w:rsidR="003315CD" w:rsidRDefault="003315CD">
            <w:pPr>
              <w:pStyle w:val="TableParagraph"/>
              <w:spacing w:before="54"/>
            </w:pPr>
          </w:p>
          <w:p w14:paraId="0B7A3224" w14:textId="77777777" w:rsidR="003315CD" w:rsidRDefault="0082365E">
            <w:pPr>
              <w:pStyle w:val="TableParagraph"/>
              <w:ind w:left="424"/>
            </w:pPr>
            <w:r>
              <w:rPr>
                <w:spacing w:val="-2"/>
              </w:rPr>
              <w:t>Incendio</w:t>
            </w:r>
          </w:p>
        </w:tc>
        <w:tc>
          <w:tcPr>
            <w:tcW w:w="6164" w:type="dxa"/>
          </w:tcPr>
          <w:p w14:paraId="69E24C11" w14:textId="77777777" w:rsidR="003315CD" w:rsidRDefault="003315CD">
            <w:pPr>
              <w:pStyle w:val="TableParagraph"/>
              <w:spacing w:before="181"/>
            </w:pPr>
          </w:p>
          <w:p w14:paraId="298D22D6" w14:textId="77777777" w:rsidR="003315CD" w:rsidRDefault="0082365E">
            <w:pPr>
              <w:pStyle w:val="TableParagraph"/>
              <w:spacing w:before="1"/>
              <w:ind w:left="108" w:right="99"/>
              <w:jc w:val="both"/>
            </w:pPr>
            <w:r>
              <w:t>Amenaza que se puede materializar por presencia de carga combustible en las diferentes áreas de trabajo, el material combustible</w:t>
            </w:r>
            <w:r>
              <w:rPr>
                <w:spacing w:val="-16"/>
              </w:rPr>
              <w:t xml:space="preserve"> </w:t>
            </w:r>
            <w:r>
              <w:t>corresponde</w:t>
            </w:r>
            <w:r>
              <w:rPr>
                <w:spacing w:val="-15"/>
              </w:rPr>
              <w:t xml:space="preserve"> </w:t>
            </w:r>
            <w:r>
              <w:t>a</w:t>
            </w:r>
            <w:r>
              <w:rPr>
                <w:spacing w:val="-15"/>
              </w:rPr>
              <w:t xml:space="preserve"> </w:t>
            </w:r>
            <w:r>
              <w:t>papel,</w:t>
            </w:r>
            <w:r>
              <w:rPr>
                <w:spacing w:val="-16"/>
              </w:rPr>
              <w:t xml:space="preserve"> </w:t>
            </w:r>
            <w:r>
              <w:t>madera,</w:t>
            </w:r>
            <w:r>
              <w:rPr>
                <w:spacing w:val="-15"/>
              </w:rPr>
              <w:t xml:space="preserve"> </w:t>
            </w:r>
            <w:r>
              <w:t>cartón,</w:t>
            </w:r>
            <w:r>
              <w:rPr>
                <w:spacing w:val="-15"/>
              </w:rPr>
              <w:t xml:space="preserve"> </w:t>
            </w:r>
            <w:r>
              <w:t>equipos</w:t>
            </w:r>
            <w:r>
              <w:rPr>
                <w:spacing w:val="-15"/>
              </w:rPr>
              <w:t xml:space="preserve"> </w:t>
            </w:r>
            <w:r>
              <w:t>de cómputo energizados, servidor, tableros eléctricos. Es importante resaltar que el lugar presenta una carga combustible baja sin embargo ante una falla en el sistema eléctrico puede desencadenar una emergencia de consideración. Indirectamente Coopserfun puede verse afectada por un incendio en zonas vecinas debido a las actividades que se realizan en zonas cercanas.</w:t>
            </w:r>
          </w:p>
        </w:tc>
      </w:tr>
      <w:tr w:rsidR="003315CD" w14:paraId="2B84A1DB" w14:textId="77777777">
        <w:trPr>
          <w:trHeight w:val="3156"/>
        </w:trPr>
        <w:tc>
          <w:tcPr>
            <w:tcW w:w="1795" w:type="dxa"/>
          </w:tcPr>
          <w:p w14:paraId="517D4220" w14:textId="77777777" w:rsidR="003315CD" w:rsidRDefault="003315CD">
            <w:pPr>
              <w:pStyle w:val="TableParagraph"/>
            </w:pPr>
          </w:p>
          <w:p w14:paraId="4D5E9E7D" w14:textId="77777777" w:rsidR="003315CD" w:rsidRDefault="003315CD">
            <w:pPr>
              <w:pStyle w:val="TableParagraph"/>
            </w:pPr>
          </w:p>
          <w:p w14:paraId="41F30B95" w14:textId="77777777" w:rsidR="003315CD" w:rsidRDefault="003315CD">
            <w:pPr>
              <w:pStyle w:val="TableParagraph"/>
            </w:pPr>
          </w:p>
          <w:p w14:paraId="24103BBB" w14:textId="77777777" w:rsidR="003315CD" w:rsidRDefault="003315CD">
            <w:pPr>
              <w:pStyle w:val="TableParagraph"/>
            </w:pPr>
          </w:p>
          <w:p w14:paraId="1DD03E4A" w14:textId="77777777" w:rsidR="003315CD" w:rsidRDefault="003315CD">
            <w:pPr>
              <w:pStyle w:val="TableParagraph"/>
              <w:spacing w:before="187"/>
            </w:pPr>
          </w:p>
          <w:p w14:paraId="58F2700D" w14:textId="77777777" w:rsidR="003315CD" w:rsidRDefault="0082365E">
            <w:pPr>
              <w:pStyle w:val="TableParagraph"/>
              <w:ind w:left="12" w:right="2"/>
              <w:jc w:val="center"/>
              <w:rPr>
                <w:rFonts w:ascii="Arial" w:hAnsi="Arial"/>
                <w:b/>
              </w:rPr>
            </w:pPr>
            <w:r>
              <w:rPr>
                <w:rFonts w:ascii="Arial" w:hAnsi="Arial"/>
                <w:b/>
                <w:spacing w:val="-2"/>
              </w:rPr>
              <w:t>Tecnológica</w:t>
            </w:r>
          </w:p>
        </w:tc>
        <w:tc>
          <w:tcPr>
            <w:tcW w:w="1683" w:type="dxa"/>
          </w:tcPr>
          <w:p w14:paraId="67C19463" w14:textId="77777777" w:rsidR="003315CD" w:rsidRDefault="003315CD">
            <w:pPr>
              <w:pStyle w:val="TableParagraph"/>
            </w:pPr>
          </w:p>
          <w:p w14:paraId="086688DD" w14:textId="77777777" w:rsidR="003315CD" w:rsidRDefault="003315CD">
            <w:pPr>
              <w:pStyle w:val="TableParagraph"/>
            </w:pPr>
          </w:p>
          <w:p w14:paraId="609D332A" w14:textId="77777777" w:rsidR="003315CD" w:rsidRDefault="003315CD">
            <w:pPr>
              <w:pStyle w:val="TableParagraph"/>
            </w:pPr>
          </w:p>
          <w:p w14:paraId="09C0CAE5" w14:textId="77777777" w:rsidR="003315CD" w:rsidRDefault="003315CD">
            <w:pPr>
              <w:pStyle w:val="TableParagraph"/>
            </w:pPr>
          </w:p>
          <w:p w14:paraId="4434779A" w14:textId="77777777" w:rsidR="003315CD" w:rsidRDefault="003315CD">
            <w:pPr>
              <w:pStyle w:val="TableParagraph"/>
              <w:spacing w:before="187"/>
            </w:pPr>
          </w:p>
          <w:p w14:paraId="2BDD2291" w14:textId="77777777" w:rsidR="003315CD" w:rsidRDefault="0082365E">
            <w:pPr>
              <w:pStyle w:val="TableParagraph"/>
              <w:ind w:right="357"/>
              <w:jc w:val="right"/>
            </w:pPr>
            <w:r>
              <w:rPr>
                <w:spacing w:val="-2"/>
              </w:rPr>
              <w:t>Explosión</w:t>
            </w:r>
          </w:p>
        </w:tc>
        <w:tc>
          <w:tcPr>
            <w:tcW w:w="6164" w:type="dxa"/>
          </w:tcPr>
          <w:p w14:paraId="5D83E36D" w14:textId="77777777" w:rsidR="003315CD" w:rsidRDefault="003315CD">
            <w:pPr>
              <w:pStyle w:val="TableParagraph"/>
              <w:spacing w:before="186"/>
            </w:pPr>
          </w:p>
          <w:p w14:paraId="27B8A2C4" w14:textId="77777777" w:rsidR="003315CD" w:rsidRDefault="0082365E">
            <w:pPr>
              <w:pStyle w:val="TableParagraph"/>
              <w:ind w:left="108" w:right="100"/>
              <w:jc w:val="both"/>
            </w:pPr>
            <w:r>
              <w:t>Coopserfun</w:t>
            </w:r>
            <w:r>
              <w:rPr>
                <w:spacing w:val="-16"/>
              </w:rPr>
              <w:t xml:space="preserve"> </w:t>
            </w:r>
            <w:r>
              <w:t>es</w:t>
            </w:r>
            <w:r>
              <w:rPr>
                <w:spacing w:val="-15"/>
              </w:rPr>
              <w:t xml:space="preserve"> </w:t>
            </w:r>
            <w:r>
              <w:t>susceptible</w:t>
            </w:r>
            <w:r>
              <w:rPr>
                <w:spacing w:val="-15"/>
              </w:rPr>
              <w:t xml:space="preserve"> </w:t>
            </w:r>
            <w:r>
              <w:t>de</w:t>
            </w:r>
            <w:r>
              <w:rPr>
                <w:spacing w:val="-15"/>
              </w:rPr>
              <w:t xml:space="preserve"> </w:t>
            </w:r>
            <w:r>
              <w:t>presentar</w:t>
            </w:r>
            <w:r>
              <w:rPr>
                <w:spacing w:val="-15"/>
              </w:rPr>
              <w:t xml:space="preserve"> </w:t>
            </w:r>
            <w:r>
              <w:t>una</w:t>
            </w:r>
            <w:r>
              <w:rPr>
                <w:spacing w:val="-16"/>
              </w:rPr>
              <w:t xml:space="preserve"> </w:t>
            </w:r>
            <w:r>
              <w:t>explosión</w:t>
            </w:r>
            <w:r>
              <w:rPr>
                <w:spacing w:val="-14"/>
              </w:rPr>
              <w:t xml:space="preserve"> </w:t>
            </w:r>
            <w:r>
              <w:t>por</w:t>
            </w:r>
            <w:r>
              <w:rPr>
                <w:spacing w:val="-14"/>
              </w:rPr>
              <w:t xml:space="preserve"> </w:t>
            </w:r>
            <w:r>
              <w:t>las siguientes causas:</w:t>
            </w:r>
          </w:p>
          <w:p w14:paraId="71490EB2" w14:textId="77777777" w:rsidR="003315CD" w:rsidRDefault="0082365E">
            <w:pPr>
              <w:pStyle w:val="TableParagraph"/>
              <w:numPr>
                <w:ilvl w:val="0"/>
                <w:numId w:val="23"/>
              </w:numPr>
              <w:tabs>
                <w:tab w:val="left" w:pos="507"/>
              </w:tabs>
              <w:spacing w:before="1"/>
              <w:ind w:right="101" w:firstLine="0"/>
              <w:jc w:val="both"/>
            </w:pPr>
            <w:r>
              <w:t>edificaciones cercanas, negocios de comidas que posiblemente cuentan con el servicio de gas natural y/o gas propano, una falla en un cilindro o fuga en la acometida de estas puede generar una emergencia.</w:t>
            </w:r>
          </w:p>
          <w:p w14:paraId="1AC5A62C" w14:textId="77777777" w:rsidR="003315CD" w:rsidRDefault="0082365E">
            <w:pPr>
              <w:pStyle w:val="TableParagraph"/>
              <w:numPr>
                <w:ilvl w:val="0"/>
                <w:numId w:val="23"/>
              </w:numPr>
              <w:tabs>
                <w:tab w:val="left" w:pos="440"/>
              </w:tabs>
              <w:spacing w:before="1"/>
              <w:ind w:right="100" w:firstLine="0"/>
              <w:jc w:val="both"/>
            </w:pPr>
            <w:r>
              <w:t>La ocurrencia de algún acto terrorista dirigido a Las instalaciones</w:t>
            </w:r>
            <w:r>
              <w:rPr>
                <w:spacing w:val="-1"/>
              </w:rPr>
              <w:t xml:space="preserve"> </w:t>
            </w:r>
            <w:r>
              <w:t>de</w:t>
            </w:r>
            <w:r>
              <w:rPr>
                <w:spacing w:val="-2"/>
              </w:rPr>
              <w:t xml:space="preserve"> </w:t>
            </w:r>
            <w:r>
              <w:t>entidades</w:t>
            </w:r>
            <w:r>
              <w:rPr>
                <w:spacing w:val="-1"/>
              </w:rPr>
              <w:t xml:space="preserve"> </w:t>
            </w:r>
            <w:r>
              <w:t>vecinas</w:t>
            </w:r>
            <w:r>
              <w:rPr>
                <w:spacing w:val="-1"/>
              </w:rPr>
              <w:t xml:space="preserve"> </w:t>
            </w:r>
            <w:r>
              <w:t>y</w:t>
            </w:r>
            <w:r>
              <w:rPr>
                <w:spacing w:val="-1"/>
              </w:rPr>
              <w:t xml:space="preserve"> </w:t>
            </w:r>
            <w:r>
              <w:t>que</w:t>
            </w:r>
            <w:r>
              <w:rPr>
                <w:spacing w:val="-1"/>
              </w:rPr>
              <w:t xml:space="preserve"> </w:t>
            </w:r>
            <w:r>
              <w:t>pueden</w:t>
            </w:r>
            <w:r>
              <w:rPr>
                <w:spacing w:val="-4"/>
              </w:rPr>
              <w:t xml:space="preserve"> </w:t>
            </w:r>
            <w:r>
              <w:t>generar un gran impacto a Coopserfun – sede Palermo</w:t>
            </w:r>
          </w:p>
        </w:tc>
      </w:tr>
      <w:tr w:rsidR="003315CD" w14:paraId="7A9840DC" w14:textId="77777777">
        <w:trPr>
          <w:trHeight w:val="1267"/>
        </w:trPr>
        <w:tc>
          <w:tcPr>
            <w:tcW w:w="1795" w:type="dxa"/>
          </w:tcPr>
          <w:p w14:paraId="1A42070F" w14:textId="77777777" w:rsidR="003315CD" w:rsidRDefault="003315CD">
            <w:pPr>
              <w:pStyle w:val="TableParagraph"/>
            </w:pPr>
          </w:p>
          <w:p w14:paraId="72157C46" w14:textId="77777777" w:rsidR="003315CD" w:rsidRDefault="003315CD">
            <w:pPr>
              <w:pStyle w:val="TableParagraph"/>
            </w:pPr>
          </w:p>
          <w:p w14:paraId="3D4D819D" w14:textId="77777777" w:rsidR="003315CD" w:rsidRDefault="0082365E">
            <w:pPr>
              <w:pStyle w:val="TableParagraph"/>
              <w:spacing w:before="1"/>
              <w:ind w:left="12" w:right="2"/>
              <w:jc w:val="center"/>
              <w:rPr>
                <w:rFonts w:ascii="Arial" w:hAnsi="Arial"/>
                <w:b/>
              </w:rPr>
            </w:pPr>
            <w:r>
              <w:rPr>
                <w:rFonts w:ascii="Arial" w:hAnsi="Arial"/>
                <w:b/>
                <w:spacing w:val="-2"/>
              </w:rPr>
              <w:t>Tecnológica</w:t>
            </w:r>
          </w:p>
        </w:tc>
        <w:tc>
          <w:tcPr>
            <w:tcW w:w="1683" w:type="dxa"/>
          </w:tcPr>
          <w:p w14:paraId="61724B5C" w14:textId="77777777" w:rsidR="003315CD" w:rsidRDefault="003315CD">
            <w:pPr>
              <w:pStyle w:val="TableParagraph"/>
            </w:pPr>
          </w:p>
          <w:p w14:paraId="78C1F4C4" w14:textId="77777777" w:rsidR="003315CD" w:rsidRDefault="003315CD">
            <w:pPr>
              <w:pStyle w:val="TableParagraph"/>
            </w:pPr>
          </w:p>
          <w:p w14:paraId="43D7F611" w14:textId="77777777" w:rsidR="003315CD" w:rsidRDefault="0082365E">
            <w:pPr>
              <w:pStyle w:val="TableParagraph"/>
              <w:spacing w:before="1"/>
              <w:ind w:right="404"/>
              <w:jc w:val="right"/>
            </w:pPr>
            <w:r>
              <w:rPr>
                <w:spacing w:val="-2"/>
              </w:rPr>
              <w:t>Derrame</w:t>
            </w:r>
          </w:p>
        </w:tc>
        <w:tc>
          <w:tcPr>
            <w:tcW w:w="6164" w:type="dxa"/>
          </w:tcPr>
          <w:p w14:paraId="4F07D58C" w14:textId="77777777" w:rsidR="003315CD" w:rsidRDefault="0082365E">
            <w:pPr>
              <w:pStyle w:val="TableParagraph"/>
              <w:spacing w:before="127"/>
              <w:ind w:left="108" w:right="100"/>
              <w:jc w:val="both"/>
            </w:pPr>
            <w:r>
              <w:t xml:space="preserve">A menor escala se puede presentar una emergencia por el derrame accidental de productos para realizar la limpieza y </w:t>
            </w:r>
            <w:r>
              <w:rPr>
                <w:spacing w:val="-2"/>
              </w:rPr>
              <w:t>mantenimiento</w:t>
            </w:r>
            <w:r>
              <w:rPr>
                <w:spacing w:val="-7"/>
              </w:rPr>
              <w:t xml:space="preserve"> </w:t>
            </w:r>
            <w:r>
              <w:rPr>
                <w:spacing w:val="-2"/>
              </w:rPr>
              <w:t>de</w:t>
            </w:r>
            <w:r>
              <w:rPr>
                <w:spacing w:val="-6"/>
              </w:rPr>
              <w:t xml:space="preserve"> </w:t>
            </w:r>
            <w:r>
              <w:rPr>
                <w:spacing w:val="-2"/>
              </w:rPr>
              <w:t>las</w:t>
            </w:r>
            <w:r>
              <w:rPr>
                <w:spacing w:val="-7"/>
              </w:rPr>
              <w:t xml:space="preserve"> </w:t>
            </w:r>
            <w:r>
              <w:rPr>
                <w:spacing w:val="-2"/>
              </w:rPr>
              <w:t>instalaciones</w:t>
            </w:r>
            <w:r>
              <w:rPr>
                <w:spacing w:val="-6"/>
              </w:rPr>
              <w:t xml:space="preserve"> </w:t>
            </w:r>
            <w:r>
              <w:rPr>
                <w:spacing w:val="-2"/>
              </w:rPr>
              <w:t>como</w:t>
            </w:r>
            <w:r>
              <w:rPr>
                <w:spacing w:val="-7"/>
              </w:rPr>
              <w:t xml:space="preserve"> </w:t>
            </w:r>
            <w:r>
              <w:rPr>
                <w:spacing w:val="-2"/>
              </w:rPr>
              <w:t>hipoclorito</w:t>
            </w:r>
            <w:r>
              <w:rPr>
                <w:spacing w:val="-6"/>
              </w:rPr>
              <w:t xml:space="preserve"> </w:t>
            </w:r>
            <w:r>
              <w:rPr>
                <w:spacing w:val="-2"/>
              </w:rPr>
              <w:t>de</w:t>
            </w:r>
            <w:r>
              <w:rPr>
                <w:spacing w:val="-6"/>
              </w:rPr>
              <w:t xml:space="preserve"> </w:t>
            </w:r>
            <w:r>
              <w:rPr>
                <w:spacing w:val="-2"/>
              </w:rPr>
              <w:t>sodio.</w:t>
            </w:r>
          </w:p>
        </w:tc>
      </w:tr>
      <w:tr w:rsidR="003315CD" w14:paraId="0405651D" w14:textId="77777777">
        <w:trPr>
          <w:trHeight w:val="1034"/>
        </w:trPr>
        <w:tc>
          <w:tcPr>
            <w:tcW w:w="1795" w:type="dxa"/>
          </w:tcPr>
          <w:p w14:paraId="3DFD326E" w14:textId="77777777" w:rsidR="003315CD" w:rsidRDefault="003315CD">
            <w:pPr>
              <w:pStyle w:val="TableParagraph"/>
              <w:spacing w:before="138"/>
            </w:pPr>
          </w:p>
          <w:p w14:paraId="35847F34" w14:textId="77777777" w:rsidR="003315CD" w:rsidRDefault="0082365E">
            <w:pPr>
              <w:pStyle w:val="TableParagraph"/>
              <w:ind w:left="12" w:right="2"/>
              <w:jc w:val="center"/>
              <w:rPr>
                <w:rFonts w:ascii="Arial" w:hAnsi="Arial"/>
                <w:b/>
              </w:rPr>
            </w:pPr>
            <w:r>
              <w:rPr>
                <w:rFonts w:ascii="Arial" w:hAnsi="Arial"/>
                <w:b/>
                <w:spacing w:val="-2"/>
              </w:rPr>
              <w:t>Tecnológica</w:t>
            </w:r>
          </w:p>
        </w:tc>
        <w:tc>
          <w:tcPr>
            <w:tcW w:w="1683" w:type="dxa"/>
          </w:tcPr>
          <w:p w14:paraId="3710AE2E" w14:textId="77777777" w:rsidR="003315CD" w:rsidRDefault="003315CD">
            <w:pPr>
              <w:pStyle w:val="TableParagraph"/>
              <w:spacing w:before="10"/>
            </w:pPr>
          </w:p>
          <w:p w14:paraId="15F6EEB5" w14:textId="77777777" w:rsidR="003315CD" w:rsidRDefault="0082365E">
            <w:pPr>
              <w:pStyle w:val="TableParagraph"/>
              <w:spacing w:before="1"/>
              <w:ind w:left="326" w:firstLine="276"/>
            </w:pPr>
            <w:r>
              <w:rPr>
                <w:spacing w:val="-4"/>
              </w:rPr>
              <w:t xml:space="preserve">Falla </w:t>
            </w:r>
            <w:r>
              <w:rPr>
                <w:spacing w:val="-2"/>
              </w:rPr>
              <w:t>estructural</w:t>
            </w:r>
          </w:p>
        </w:tc>
        <w:tc>
          <w:tcPr>
            <w:tcW w:w="6164" w:type="dxa"/>
          </w:tcPr>
          <w:p w14:paraId="3D3060FB" w14:textId="77777777" w:rsidR="003315CD" w:rsidRDefault="0082365E">
            <w:pPr>
              <w:pStyle w:val="TableParagraph"/>
              <w:spacing w:before="139"/>
              <w:ind w:left="108" w:right="99"/>
              <w:jc w:val="both"/>
            </w:pPr>
            <w:r>
              <w:t>Se</w:t>
            </w:r>
            <w:r>
              <w:rPr>
                <w:spacing w:val="-4"/>
              </w:rPr>
              <w:t xml:space="preserve"> </w:t>
            </w:r>
            <w:r>
              <w:t>puede</w:t>
            </w:r>
            <w:r>
              <w:rPr>
                <w:spacing w:val="-6"/>
              </w:rPr>
              <w:t xml:space="preserve"> </w:t>
            </w:r>
            <w:r>
              <w:t>presentar</w:t>
            </w:r>
            <w:r>
              <w:rPr>
                <w:spacing w:val="-5"/>
              </w:rPr>
              <w:t xml:space="preserve"> </w:t>
            </w:r>
            <w:r>
              <w:t>por</w:t>
            </w:r>
            <w:r>
              <w:rPr>
                <w:spacing w:val="-5"/>
              </w:rPr>
              <w:t xml:space="preserve"> </w:t>
            </w:r>
            <w:r>
              <w:t>fatiga</w:t>
            </w:r>
            <w:r>
              <w:rPr>
                <w:spacing w:val="-4"/>
              </w:rPr>
              <w:t xml:space="preserve"> </w:t>
            </w:r>
            <w:r>
              <w:t>de</w:t>
            </w:r>
            <w:r>
              <w:rPr>
                <w:spacing w:val="-6"/>
              </w:rPr>
              <w:t xml:space="preserve"> </w:t>
            </w:r>
            <w:r>
              <w:t>los</w:t>
            </w:r>
            <w:r>
              <w:rPr>
                <w:spacing w:val="-8"/>
              </w:rPr>
              <w:t xml:space="preserve"> </w:t>
            </w:r>
            <w:r>
              <w:t>materiales</w:t>
            </w:r>
            <w:r>
              <w:rPr>
                <w:spacing w:val="-4"/>
              </w:rPr>
              <w:t xml:space="preserve"> </w:t>
            </w:r>
            <w:r>
              <w:t>con</w:t>
            </w:r>
            <w:r>
              <w:rPr>
                <w:spacing w:val="-4"/>
              </w:rPr>
              <w:t xml:space="preserve"> </w:t>
            </w:r>
            <w:r>
              <w:t>que</w:t>
            </w:r>
            <w:r>
              <w:rPr>
                <w:spacing w:val="-6"/>
              </w:rPr>
              <w:t xml:space="preserve"> </w:t>
            </w:r>
            <w:r>
              <w:t>está construida</w:t>
            </w:r>
            <w:r>
              <w:rPr>
                <w:spacing w:val="-11"/>
              </w:rPr>
              <w:t xml:space="preserve"> </w:t>
            </w:r>
            <w:r>
              <w:t>la</w:t>
            </w:r>
            <w:r>
              <w:rPr>
                <w:spacing w:val="-11"/>
              </w:rPr>
              <w:t xml:space="preserve"> </w:t>
            </w:r>
            <w:r>
              <w:t>edificación</w:t>
            </w:r>
            <w:r>
              <w:rPr>
                <w:spacing w:val="-11"/>
              </w:rPr>
              <w:t xml:space="preserve"> </w:t>
            </w:r>
            <w:r>
              <w:t>o</w:t>
            </w:r>
            <w:r>
              <w:rPr>
                <w:spacing w:val="-8"/>
              </w:rPr>
              <w:t xml:space="preserve"> </w:t>
            </w:r>
            <w:r>
              <w:t>también</w:t>
            </w:r>
            <w:r>
              <w:rPr>
                <w:spacing w:val="-11"/>
              </w:rPr>
              <w:t xml:space="preserve"> </w:t>
            </w:r>
            <w:r>
              <w:t>como</w:t>
            </w:r>
            <w:r>
              <w:rPr>
                <w:spacing w:val="-11"/>
              </w:rPr>
              <w:t xml:space="preserve"> </w:t>
            </w:r>
            <w:r>
              <w:t>consecuencia</w:t>
            </w:r>
            <w:r>
              <w:rPr>
                <w:spacing w:val="-8"/>
              </w:rPr>
              <w:t xml:space="preserve"> </w:t>
            </w:r>
            <w:r>
              <w:t>de</w:t>
            </w:r>
            <w:r>
              <w:rPr>
                <w:spacing w:val="-11"/>
              </w:rPr>
              <w:t xml:space="preserve"> </w:t>
            </w:r>
            <w:r>
              <w:t>un fuerte movimiento telúrico</w:t>
            </w:r>
          </w:p>
        </w:tc>
      </w:tr>
      <w:tr w:rsidR="003315CD" w14:paraId="6091EDF7" w14:textId="77777777">
        <w:trPr>
          <w:trHeight w:val="633"/>
        </w:trPr>
        <w:tc>
          <w:tcPr>
            <w:tcW w:w="1795" w:type="dxa"/>
          </w:tcPr>
          <w:p w14:paraId="5E04BA89" w14:textId="77777777" w:rsidR="003315CD" w:rsidRDefault="0082365E">
            <w:pPr>
              <w:pStyle w:val="TableParagraph"/>
              <w:spacing w:before="189"/>
              <w:ind w:left="12" w:right="2"/>
              <w:jc w:val="center"/>
              <w:rPr>
                <w:rFonts w:ascii="Arial" w:hAnsi="Arial"/>
                <w:b/>
              </w:rPr>
            </w:pPr>
            <w:r>
              <w:rPr>
                <w:rFonts w:ascii="Arial" w:hAnsi="Arial"/>
                <w:b/>
                <w:spacing w:val="-2"/>
              </w:rPr>
              <w:t>Tecnológica</w:t>
            </w:r>
          </w:p>
        </w:tc>
        <w:tc>
          <w:tcPr>
            <w:tcW w:w="1683" w:type="dxa"/>
          </w:tcPr>
          <w:p w14:paraId="76751207" w14:textId="77777777" w:rsidR="003315CD" w:rsidRDefault="0082365E">
            <w:pPr>
              <w:pStyle w:val="TableParagraph"/>
              <w:spacing w:before="189"/>
              <w:ind w:left="8" w:right="3"/>
              <w:jc w:val="center"/>
            </w:pPr>
            <w:r>
              <w:rPr>
                <w:spacing w:val="-4"/>
              </w:rPr>
              <w:t>Fuga</w:t>
            </w:r>
          </w:p>
        </w:tc>
        <w:tc>
          <w:tcPr>
            <w:tcW w:w="6164" w:type="dxa"/>
          </w:tcPr>
          <w:p w14:paraId="044184D7" w14:textId="77777777" w:rsidR="003315CD" w:rsidRDefault="0082365E">
            <w:pPr>
              <w:pStyle w:val="TableParagraph"/>
              <w:spacing w:before="64"/>
              <w:ind w:left="108"/>
            </w:pPr>
            <w:r>
              <w:t>Se puede presentar fuga</w:t>
            </w:r>
            <w:r>
              <w:rPr>
                <w:spacing w:val="-1"/>
              </w:rPr>
              <w:t xml:space="preserve"> </w:t>
            </w:r>
            <w:r>
              <w:t>ante</w:t>
            </w:r>
            <w:r>
              <w:rPr>
                <w:spacing w:val="-1"/>
              </w:rPr>
              <w:t xml:space="preserve"> </w:t>
            </w:r>
            <w:r>
              <w:t>un posible daño en</w:t>
            </w:r>
            <w:r>
              <w:rPr>
                <w:spacing w:val="-1"/>
              </w:rPr>
              <w:t xml:space="preserve"> </w:t>
            </w:r>
            <w:r>
              <w:t>el dicto</w:t>
            </w:r>
            <w:r>
              <w:rPr>
                <w:spacing w:val="-1"/>
              </w:rPr>
              <w:t xml:space="preserve"> </w:t>
            </w:r>
            <w:r>
              <w:t>de gas domiciliario</w:t>
            </w:r>
          </w:p>
        </w:tc>
      </w:tr>
    </w:tbl>
    <w:p w14:paraId="59630FF8" w14:textId="77777777" w:rsidR="003315CD" w:rsidRDefault="003315CD">
      <w:pPr>
        <w:pStyle w:val="TableParagraph"/>
        <w:sectPr w:rsidR="003315CD">
          <w:headerReference w:type="default" r:id="rId22"/>
          <w:footerReference w:type="default" r:id="rId23"/>
          <w:pgSz w:w="12250" w:h="15850"/>
          <w:pgMar w:top="1400" w:right="992" w:bottom="1200" w:left="992" w:header="0" w:footer="1017" w:gutter="0"/>
          <w:cols w:space="720"/>
        </w:sectPr>
      </w:pPr>
    </w:p>
    <w:tbl>
      <w:tblPr>
        <w:tblStyle w:val="TableNormal"/>
        <w:tblW w:w="0" w:type="auto"/>
        <w:tblInd w:w="3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95"/>
        <w:gridCol w:w="1683"/>
        <w:gridCol w:w="6164"/>
      </w:tblGrid>
      <w:tr w:rsidR="003315CD" w14:paraId="0673CDBF" w14:textId="77777777">
        <w:trPr>
          <w:trHeight w:val="2169"/>
        </w:trPr>
        <w:tc>
          <w:tcPr>
            <w:tcW w:w="1795" w:type="dxa"/>
          </w:tcPr>
          <w:p w14:paraId="486884DF" w14:textId="77777777" w:rsidR="003315CD" w:rsidRDefault="003315CD">
            <w:pPr>
              <w:pStyle w:val="TableParagraph"/>
            </w:pPr>
          </w:p>
          <w:p w14:paraId="6CBE2870" w14:textId="77777777" w:rsidR="003315CD" w:rsidRDefault="003315CD">
            <w:pPr>
              <w:pStyle w:val="TableParagraph"/>
            </w:pPr>
          </w:p>
          <w:p w14:paraId="56225130" w14:textId="77777777" w:rsidR="003315CD" w:rsidRDefault="003315CD">
            <w:pPr>
              <w:pStyle w:val="TableParagraph"/>
              <w:spacing w:before="201"/>
            </w:pPr>
          </w:p>
          <w:p w14:paraId="7D918C0E" w14:textId="77777777" w:rsidR="003315CD" w:rsidRDefault="0082365E">
            <w:pPr>
              <w:pStyle w:val="TableParagraph"/>
              <w:ind w:left="12" w:right="6"/>
              <w:jc w:val="center"/>
              <w:rPr>
                <w:rFonts w:ascii="Arial"/>
                <w:b/>
              </w:rPr>
            </w:pPr>
            <w:r>
              <w:rPr>
                <w:rFonts w:ascii="Arial"/>
                <w:b/>
                <w:spacing w:val="-2"/>
              </w:rPr>
              <w:t>Social</w:t>
            </w:r>
          </w:p>
        </w:tc>
        <w:tc>
          <w:tcPr>
            <w:tcW w:w="1683" w:type="dxa"/>
          </w:tcPr>
          <w:p w14:paraId="53B6EB52" w14:textId="77777777" w:rsidR="003315CD" w:rsidRDefault="003315CD">
            <w:pPr>
              <w:pStyle w:val="TableParagraph"/>
            </w:pPr>
          </w:p>
          <w:p w14:paraId="2B6E9AE8" w14:textId="77777777" w:rsidR="003315CD" w:rsidRDefault="003315CD">
            <w:pPr>
              <w:pStyle w:val="TableParagraph"/>
            </w:pPr>
          </w:p>
          <w:p w14:paraId="4D398242" w14:textId="77777777" w:rsidR="003315CD" w:rsidRDefault="003315CD">
            <w:pPr>
              <w:pStyle w:val="TableParagraph"/>
              <w:spacing w:before="201"/>
            </w:pPr>
          </w:p>
          <w:p w14:paraId="3246FEDC" w14:textId="77777777" w:rsidR="003315CD" w:rsidRDefault="0082365E">
            <w:pPr>
              <w:pStyle w:val="TableParagraph"/>
              <w:ind w:left="8" w:right="2"/>
              <w:jc w:val="center"/>
            </w:pPr>
            <w:r>
              <w:rPr>
                <w:spacing w:val="-2"/>
              </w:rPr>
              <w:t>Terrorismo</w:t>
            </w:r>
          </w:p>
        </w:tc>
        <w:tc>
          <w:tcPr>
            <w:tcW w:w="6164" w:type="dxa"/>
          </w:tcPr>
          <w:p w14:paraId="68AC1270" w14:textId="77777777" w:rsidR="003315CD" w:rsidRDefault="003315CD">
            <w:pPr>
              <w:pStyle w:val="TableParagraph"/>
              <w:spacing w:before="73"/>
            </w:pPr>
          </w:p>
          <w:p w14:paraId="2C4C4EB2" w14:textId="77777777" w:rsidR="003315CD" w:rsidRDefault="0082365E">
            <w:pPr>
              <w:pStyle w:val="TableParagraph"/>
              <w:ind w:left="108" w:right="100"/>
              <w:jc w:val="both"/>
            </w:pPr>
            <w:r>
              <w:t>Se puede presentar como consecuencia de la acción de grupos</w:t>
            </w:r>
            <w:r>
              <w:rPr>
                <w:spacing w:val="-3"/>
              </w:rPr>
              <w:t xml:space="preserve"> </w:t>
            </w:r>
            <w:r>
              <w:t>organizados</w:t>
            </w:r>
            <w:r>
              <w:rPr>
                <w:spacing w:val="-3"/>
              </w:rPr>
              <w:t xml:space="preserve"> </w:t>
            </w:r>
            <w:r>
              <w:t>al</w:t>
            </w:r>
            <w:r>
              <w:rPr>
                <w:spacing w:val="-4"/>
              </w:rPr>
              <w:t xml:space="preserve"> </w:t>
            </w:r>
            <w:r>
              <w:t>margen</w:t>
            </w:r>
            <w:r>
              <w:rPr>
                <w:spacing w:val="-3"/>
              </w:rPr>
              <w:t xml:space="preserve"> </w:t>
            </w:r>
            <w:r>
              <w:t>de</w:t>
            </w:r>
            <w:r>
              <w:rPr>
                <w:spacing w:val="-3"/>
              </w:rPr>
              <w:t xml:space="preserve"> </w:t>
            </w:r>
            <w:r>
              <w:t>la ley</w:t>
            </w:r>
            <w:r>
              <w:rPr>
                <w:spacing w:val="-3"/>
              </w:rPr>
              <w:t xml:space="preserve"> </w:t>
            </w:r>
            <w:r>
              <w:t>quienes</w:t>
            </w:r>
            <w:r>
              <w:rPr>
                <w:spacing w:val="-3"/>
              </w:rPr>
              <w:t xml:space="preserve"> </w:t>
            </w:r>
            <w:r>
              <w:t>con</w:t>
            </w:r>
            <w:r>
              <w:rPr>
                <w:spacing w:val="-1"/>
              </w:rPr>
              <w:t xml:space="preserve"> </w:t>
            </w:r>
            <w:r>
              <w:t>el</w:t>
            </w:r>
            <w:r>
              <w:rPr>
                <w:spacing w:val="-4"/>
              </w:rPr>
              <w:t xml:space="preserve"> </w:t>
            </w:r>
            <w:r>
              <w:t>fin</w:t>
            </w:r>
            <w:r>
              <w:rPr>
                <w:spacing w:val="-3"/>
              </w:rPr>
              <w:t xml:space="preserve"> </w:t>
            </w:r>
            <w:r>
              <w:t>de financiar actividades ilícitas pueden realizar acciones terroristas dirigidas a Coopserfun a empresas vecinas y que puede generar gran afectación a la imagen, las finanzas y hasta la vida de funcionarios y usuarios de esta sede</w:t>
            </w:r>
          </w:p>
        </w:tc>
      </w:tr>
      <w:tr w:rsidR="003315CD" w14:paraId="5E6B5D8F" w14:textId="77777777">
        <w:trPr>
          <w:trHeight w:val="3079"/>
        </w:trPr>
        <w:tc>
          <w:tcPr>
            <w:tcW w:w="1795" w:type="dxa"/>
          </w:tcPr>
          <w:p w14:paraId="23A8CC04" w14:textId="77777777" w:rsidR="003315CD" w:rsidRDefault="003315CD">
            <w:pPr>
              <w:pStyle w:val="TableParagraph"/>
            </w:pPr>
          </w:p>
          <w:p w14:paraId="1DA76EB3" w14:textId="77777777" w:rsidR="003315CD" w:rsidRDefault="003315CD">
            <w:pPr>
              <w:pStyle w:val="TableParagraph"/>
            </w:pPr>
          </w:p>
          <w:p w14:paraId="3B4E9A2D" w14:textId="77777777" w:rsidR="003315CD" w:rsidRDefault="003315CD">
            <w:pPr>
              <w:pStyle w:val="TableParagraph"/>
            </w:pPr>
          </w:p>
          <w:p w14:paraId="517D7F52" w14:textId="77777777" w:rsidR="003315CD" w:rsidRDefault="003315CD">
            <w:pPr>
              <w:pStyle w:val="TableParagraph"/>
            </w:pPr>
          </w:p>
          <w:p w14:paraId="568A57DC" w14:textId="77777777" w:rsidR="003315CD" w:rsidRDefault="003315CD">
            <w:pPr>
              <w:pStyle w:val="TableParagraph"/>
              <w:spacing w:before="149"/>
            </w:pPr>
          </w:p>
          <w:p w14:paraId="1459826B" w14:textId="77777777" w:rsidR="003315CD" w:rsidRDefault="0082365E">
            <w:pPr>
              <w:pStyle w:val="TableParagraph"/>
              <w:ind w:left="12" w:right="1"/>
              <w:jc w:val="center"/>
              <w:rPr>
                <w:rFonts w:ascii="Arial"/>
                <w:b/>
              </w:rPr>
            </w:pPr>
            <w:r>
              <w:rPr>
                <w:rFonts w:ascii="Arial"/>
                <w:b/>
                <w:spacing w:val="-2"/>
              </w:rPr>
              <w:t>Social</w:t>
            </w:r>
          </w:p>
        </w:tc>
        <w:tc>
          <w:tcPr>
            <w:tcW w:w="1683" w:type="dxa"/>
          </w:tcPr>
          <w:p w14:paraId="48ED0123" w14:textId="77777777" w:rsidR="003315CD" w:rsidRDefault="003315CD">
            <w:pPr>
              <w:pStyle w:val="TableParagraph"/>
            </w:pPr>
          </w:p>
          <w:p w14:paraId="47517361" w14:textId="77777777" w:rsidR="003315CD" w:rsidRDefault="003315CD">
            <w:pPr>
              <w:pStyle w:val="TableParagraph"/>
            </w:pPr>
          </w:p>
          <w:p w14:paraId="1AC43E03" w14:textId="77777777" w:rsidR="003315CD" w:rsidRDefault="003315CD">
            <w:pPr>
              <w:pStyle w:val="TableParagraph"/>
            </w:pPr>
          </w:p>
          <w:p w14:paraId="758BB089" w14:textId="77777777" w:rsidR="003315CD" w:rsidRDefault="003315CD">
            <w:pPr>
              <w:pStyle w:val="TableParagraph"/>
            </w:pPr>
          </w:p>
          <w:p w14:paraId="0B00617F" w14:textId="77777777" w:rsidR="003315CD" w:rsidRDefault="003315CD">
            <w:pPr>
              <w:pStyle w:val="TableParagraph"/>
              <w:spacing w:before="149"/>
            </w:pPr>
          </w:p>
          <w:p w14:paraId="28A90401" w14:textId="77777777" w:rsidR="003315CD" w:rsidRDefault="0082365E">
            <w:pPr>
              <w:pStyle w:val="TableParagraph"/>
              <w:ind w:left="8" w:right="4"/>
              <w:jc w:val="center"/>
            </w:pPr>
            <w:r>
              <w:rPr>
                <w:spacing w:val="-2"/>
              </w:rPr>
              <w:t>Robo/Atraco</w:t>
            </w:r>
          </w:p>
        </w:tc>
        <w:tc>
          <w:tcPr>
            <w:tcW w:w="6164" w:type="dxa"/>
          </w:tcPr>
          <w:p w14:paraId="770B5D0C" w14:textId="77777777" w:rsidR="003315CD" w:rsidRDefault="003315CD">
            <w:pPr>
              <w:pStyle w:val="TableParagraph"/>
              <w:spacing w:before="147"/>
            </w:pPr>
          </w:p>
          <w:p w14:paraId="09FD8887" w14:textId="591A8369" w:rsidR="003315CD" w:rsidRDefault="0082365E">
            <w:pPr>
              <w:pStyle w:val="TableParagraph"/>
              <w:ind w:left="108" w:right="99"/>
              <w:jc w:val="both"/>
            </w:pPr>
            <w:r>
              <w:t>Existen factores como inseguridad, hurtos, atracos, asesinatos, y la delicada situación de seguridad</w:t>
            </w:r>
            <w:r>
              <w:rPr>
                <w:spacing w:val="-1"/>
              </w:rPr>
              <w:t xml:space="preserve"> </w:t>
            </w:r>
            <w:r>
              <w:t>en la capital que hacen vulnerable a la sede frente a esta amenaza. Adicionalmente</w:t>
            </w:r>
            <w:r>
              <w:rPr>
                <w:spacing w:val="-12"/>
              </w:rPr>
              <w:t xml:space="preserve"> </w:t>
            </w:r>
            <w:r>
              <w:t>se</w:t>
            </w:r>
            <w:r>
              <w:rPr>
                <w:spacing w:val="-12"/>
              </w:rPr>
              <w:t xml:space="preserve"> </w:t>
            </w:r>
            <w:r>
              <w:t>pueden</w:t>
            </w:r>
            <w:r>
              <w:rPr>
                <w:spacing w:val="-12"/>
              </w:rPr>
              <w:t xml:space="preserve"> </w:t>
            </w:r>
            <w:r>
              <w:t>presentar</w:t>
            </w:r>
            <w:r>
              <w:rPr>
                <w:spacing w:val="-11"/>
              </w:rPr>
              <w:t xml:space="preserve"> </w:t>
            </w:r>
            <w:r>
              <w:t>alteraciones</w:t>
            </w:r>
            <w:r>
              <w:rPr>
                <w:spacing w:val="-11"/>
              </w:rPr>
              <w:t xml:space="preserve"> </w:t>
            </w:r>
            <w:r>
              <w:t>en</w:t>
            </w:r>
            <w:r>
              <w:rPr>
                <w:spacing w:val="-12"/>
              </w:rPr>
              <w:t xml:space="preserve"> </w:t>
            </w:r>
            <w:r>
              <w:t>el</w:t>
            </w:r>
            <w:r>
              <w:rPr>
                <w:spacing w:val="-13"/>
              </w:rPr>
              <w:t xml:space="preserve"> </w:t>
            </w:r>
            <w:r>
              <w:t xml:space="preserve">orden </w:t>
            </w:r>
            <w:r w:rsidR="0024328F">
              <w:t>público</w:t>
            </w:r>
            <w:r>
              <w:t xml:space="preserve"> por la situación de sensibilidad emocional que afrontan durante su permanencia los visitantes en la sede, que los hace propensos a protagonizar riñas, amenazas, discusiones o </w:t>
            </w:r>
            <w:r w:rsidR="0024328F">
              <w:t>también</w:t>
            </w:r>
            <w:r>
              <w:t xml:space="preserve"> la presencia de enemigos de </w:t>
            </w:r>
            <w:r w:rsidR="00204488">
              <w:t>las familias</w:t>
            </w:r>
            <w:r>
              <w:t xml:space="preserve"> mientras se realizan r</w:t>
            </w:r>
            <w:r w:rsidR="00204488">
              <w:t>i</w:t>
            </w:r>
            <w:r>
              <w:t>t</w:t>
            </w:r>
            <w:r w:rsidR="00204488">
              <w:t>u</w:t>
            </w:r>
            <w:r>
              <w:t>ales de velación etc.</w:t>
            </w:r>
          </w:p>
        </w:tc>
      </w:tr>
      <w:tr w:rsidR="003315CD" w14:paraId="24DA6502" w14:textId="77777777" w:rsidTr="00204488">
        <w:trPr>
          <w:trHeight w:val="2392"/>
        </w:trPr>
        <w:tc>
          <w:tcPr>
            <w:tcW w:w="1795" w:type="dxa"/>
          </w:tcPr>
          <w:p w14:paraId="57F131D5" w14:textId="77777777" w:rsidR="003315CD" w:rsidRDefault="003315CD">
            <w:pPr>
              <w:pStyle w:val="TableParagraph"/>
            </w:pPr>
          </w:p>
          <w:p w14:paraId="5B118E05" w14:textId="77777777" w:rsidR="003315CD" w:rsidRDefault="003315CD">
            <w:pPr>
              <w:pStyle w:val="TableParagraph"/>
            </w:pPr>
          </w:p>
          <w:p w14:paraId="4B824742" w14:textId="77777777" w:rsidR="003315CD" w:rsidRDefault="003315CD">
            <w:pPr>
              <w:pStyle w:val="TableParagraph"/>
            </w:pPr>
          </w:p>
          <w:p w14:paraId="5FF488F7" w14:textId="77777777" w:rsidR="003315CD" w:rsidRDefault="003315CD">
            <w:pPr>
              <w:pStyle w:val="TableParagraph"/>
            </w:pPr>
          </w:p>
          <w:p w14:paraId="43374B57" w14:textId="77777777" w:rsidR="003315CD" w:rsidRDefault="003315CD">
            <w:pPr>
              <w:pStyle w:val="TableParagraph"/>
            </w:pPr>
          </w:p>
          <w:p w14:paraId="3B5219C1" w14:textId="77777777" w:rsidR="003315CD" w:rsidRDefault="003315CD">
            <w:pPr>
              <w:pStyle w:val="TableParagraph"/>
              <w:spacing w:before="1"/>
            </w:pPr>
          </w:p>
          <w:p w14:paraId="57B2D016" w14:textId="77777777" w:rsidR="003315CD" w:rsidRDefault="0082365E">
            <w:pPr>
              <w:pStyle w:val="TableParagraph"/>
              <w:ind w:left="12"/>
              <w:jc w:val="center"/>
              <w:rPr>
                <w:rFonts w:ascii="Arial" w:hAnsi="Arial"/>
                <w:b/>
              </w:rPr>
            </w:pPr>
            <w:r>
              <w:rPr>
                <w:rFonts w:ascii="Arial" w:hAnsi="Arial"/>
                <w:b/>
                <w:spacing w:val="-2"/>
              </w:rPr>
              <w:t>Biológico</w:t>
            </w:r>
          </w:p>
        </w:tc>
        <w:tc>
          <w:tcPr>
            <w:tcW w:w="1683" w:type="dxa"/>
          </w:tcPr>
          <w:p w14:paraId="01E5C712" w14:textId="77777777" w:rsidR="003315CD" w:rsidRDefault="003315CD">
            <w:pPr>
              <w:pStyle w:val="TableParagraph"/>
            </w:pPr>
          </w:p>
          <w:p w14:paraId="6712A04E" w14:textId="77777777" w:rsidR="003315CD" w:rsidRDefault="003315CD">
            <w:pPr>
              <w:pStyle w:val="TableParagraph"/>
            </w:pPr>
          </w:p>
          <w:p w14:paraId="509CB4F7" w14:textId="77777777" w:rsidR="003315CD" w:rsidRDefault="003315CD">
            <w:pPr>
              <w:pStyle w:val="TableParagraph"/>
            </w:pPr>
          </w:p>
          <w:p w14:paraId="26D75667" w14:textId="77777777" w:rsidR="003315CD" w:rsidRDefault="003315CD">
            <w:pPr>
              <w:pStyle w:val="TableParagraph"/>
            </w:pPr>
          </w:p>
          <w:p w14:paraId="2E1A6BC2" w14:textId="77777777" w:rsidR="003315CD" w:rsidRDefault="003315CD">
            <w:pPr>
              <w:pStyle w:val="TableParagraph"/>
            </w:pPr>
          </w:p>
          <w:p w14:paraId="46A4D01C" w14:textId="77777777" w:rsidR="003315CD" w:rsidRDefault="003315CD">
            <w:pPr>
              <w:pStyle w:val="TableParagraph"/>
              <w:spacing w:before="1"/>
            </w:pPr>
          </w:p>
          <w:p w14:paraId="3BD0ABD2" w14:textId="77777777" w:rsidR="003315CD" w:rsidRDefault="0082365E">
            <w:pPr>
              <w:pStyle w:val="TableParagraph"/>
              <w:ind w:left="8" w:right="4"/>
              <w:jc w:val="center"/>
            </w:pPr>
            <w:r>
              <w:rPr>
                <w:spacing w:val="-2"/>
              </w:rPr>
              <w:t>Pandemia</w:t>
            </w:r>
          </w:p>
        </w:tc>
        <w:tc>
          <w:tcPr>
            <w:tcW w:w="6164" w:type="dxa"/>
          </w:tcPr>
          <w:p w14:paraId="4F5C7579" w14:textId="77777777" w:rsidR="003315CD" w:rsidRDefault="003315CD">
            <w:pPr>
              <w:pStyle w:val="TableParagraph"/>
              <w:spacing w:before="128"/>
            </w:pPr>
          </w:p>
          <w:p w14:paraId="6D81BA71" w14:textId="7CFA5B80" w:rsidR="003315CD" w:rsidRPr="00204488" w:rsidRDefault="00AB30D5">
            <w:pPr>
              <w:pStyle w:val="TableParagraph"/>
              <w:spacing w:before="1"/>
              <w:ind w:left="108" w:right="102"/>
              <w:jc w:val="both"/>
            </w:pPr>
            <w:r w:rsidRPr="00204488">
              <w:t>Exposición</w:t>
            </w:r>
            <w:r w:rsidRPr="00204488">
              <w:rPr>
                <w:spacing w:val="-7"/>
              </w:rPr>
              <w:t xml:space="preserve"> </w:t>
            </w:r>
            <w:r w:rsidRPr="00204488">
              <w:t>a</w:t>
            </w:r>
            <w:r w:rsidRPr="00204488">
              <w:rPr>
                <w:spacing w:val="-7"/>
              </w:rPr>
              <w:t xml:space="preserve"> </w:t>
            </w:r>
            <w:r w:rsidRPr="00204488">
              <w:t>la</w:t>
            </w:r>
            <w:r w:rsidRPr="00204488">
              <w:rPr>
                <w:spacing w:val="-6"/>
              </w:rPr>
              <w:t xml:space="preserve"> </w:t>
            </w:r>
            <w:r w:rsidRPr="00204488">
              <w:t>amenaza</w:t>
            </w:r>
            <w:r w:rsidRPr="00204488">
              <w:rPr>
                <w:spacing w:val="-7"/>
              </w:rPr>
              <w:t xml:space="preserve"> </w:t>
            </w:r>
            <w:r w:rsidRPr="00204488">
              <w:t>teniendo</w:t>
            </w:r>
            <w:r w:rsidRPr="00204488">
              <w:rPr>
                <w:spacing w:val="-8"/>
              </w:rPr>
              <w:t xml:space="preserve"> </w:t>
            </w:r>
            <w:r w:rsidRPr="00204488">
              <w:t>en</w:t>
            </w:r>
            <w:r w:rsidRPr="00204488">
              <w:rPr>
                <w:spacing w:val="-7"/>
              </w:rPr>
              <w:t xml:space="preserve"> </w:t>
            </w:r>
            <w:r w:rsidRPr="00204488">
              <w:t>cuenta</w:t>
            </w:r>
            <w:r w:rsidRPr="00204488">
              <w:rPr>
                <w:spacing w:val="-7"/>
              </w:rPr>
              <w:t xml:space="preserve"> </w:t>
            </w:r>
            <w:r w:rsidRPr="00204488">
              <w:t>la</w:t>
            </w:r>
            <w:r w:rsidRPr="00204488">
              <w:rPr>
                <w:spacing w:val="-7"/>
              </w:rPr>
              <w:t xml:space="preserve"> </w:t>
            </w:r>
            <w:r w:rsidRPr="00204488">
              <w:t>situación anteriormente presentada en el año 2020 de emergencia sanitaria frente a la aparición del Covid-19 por el virus SARS-CoV-2, donde la identificación del nuevo Coronavirus</w:t>
            </w:r>
            <w:r w:rsidRPr="00204488">
              <w:rPr>
                <w:spacing w:val="-4"/>
              </w:rPr>
              <w:t xml:space="preserve"> </w:t>
            </w:r>
            <w:r w:rsidRPr="00204488">
              <w:t>(COVID-19),</w:t>
            </w:r>
            <w:r w:rsidRPr="00204488">
              <w:rPr>
                <w:spacing w:val="-9"/>
              </w:rPr>
              <w:t xml:space="preserve"> </w:t>
            </w:r>
            <w:r w:rsidRPr="00204488">
              <w:t>se declaró</w:t>
            </w:r>
            <w:r w:rsidRPr="00204488">
              <w:rPr>
                <w:spacing w:val="-14"/>
              </w:rPr>
              <w:t xml:space="preserve"> </w:t>
            </w:r>
            <w:r w:rsidRPr="00204488">
              <w:t>como</w:t>
            </w:r>
            <w:r w:rsidRPr="00204488">
              <w:rPr>
                <w:spacing w:val="-14"/>
              </w:rPr>
              <w:t xml:space="preserve"> </w:t>
            </w:r>
            <w:r w:rsidRPr="00204488">
              <w:t>Emergencia</w:t>
            </w:r>
            <w:r w:rsidRPr="00204488">
              <w:rPr>
                <w:spacing w:val="-12"/>
              </w:rPr>
              <w:t xml:space="preserve"> </w:t>
            </w:r>
            <w:r w:rsidRPr="00204488">
              <w:t>de</w:t>
            </w:r>
            <w:r w:rsidRPr="00204488">
              <w:rPr>
                <w:spacing w:val="-14"/>
              </w:rPr>
              <w:t xml:space="preserve"> </w:t>
            </w:r>
            <w:r w:rsidRPr="00204488">
              <w:t>Salud</w:t>
            </w:r>
            <w:r w:rsidRPr="00204488">
              <w:rPr>
                <w:spacing w:val="-14"/>
              </w:rPr>
              <w:t xml:space="preserve"> </w:t>
            </w:r>
            <w:r w:rsidRPr="00204488">
              <w:t>Pública</w:t>
            </w:r>
            <w:r w:rsidRPr="00204488">
              <w:rPr>
                <w:spacing w:val="-13"/>
              </w:rPr>
              <w:t xml:space="preserve"> </w:t>
            </w:r>
            <w:r w:rsidRPr="00204488">
              <w:t>de Importancia Internacional (ESPII) por parte de la Organización Mundial de la Salud.</w:t>
            </w:r>
          </w:p>
        </w:tc>
      </w:tr>
      <w:tr w:rsidR="005D3C6B" w:rsidRPr="005E1AC9" w14:paraId="4C5FEB74" w14:textId="77777777" w:rsidTr="005B5086">
        <w:trPr>
          <w:trHeight w:val="2392"/>
        </w:trPr>
        <w:tc>
          <w:tcPr>
            <w:tcW w:w="1795" w:type="dxa"/>
            <w:vAlign w:val="center"/>
          </w:tcPr>
          <w:p w14:paraId="3369B4FC" w14:textId="5A3C25DD" w:rsidR="005D3C6B" w:rsidRPr="005E1AC9" w:rsidRDefault="005D3C6B" w:rsidP="005E1AC9">
            <w:pPr>
              <w:pStyle w:val="TableParagraph"/>
              <w:jc w:val="center"/>
            </w:pPr>
            <w:r w:rsidRPr="005E1AC9">
              <w:rPr>
                <w:rFonts w:ascii="Arial" w:hAnsi="Arial" w:cs="Arial"/>
                <w:b/>
              </w:rPr>
              <w:t>Biosanitaria</w:t>
            </w:r>
          </w:p>
        </w:tc>
        <w:tc>
          <w:tcPr>
            <w:tcW w:w="1683" w:type="dxa"/>
            <w:vAlign w:val="center"/>
          </w:tcPr>
          <w:p w14:paraId="79510907" w14:textId="50857ABB" w:rsidR="005D3C6B" w:rsidRPr="005E1AC9" w:rsidRDefault="005D3C6B" w:rsidP="005D3C6B">
            <w:pPr>
              <w:pStyle w:val="TableParagraph"/>
            </w:pPr>
            <w:r w:rsidRPr="005E1AC9">
              <w:rPr>
                <w:rFonts w:ascii="Arial" w:hAnsi="Arial" w:cs="Arial"/>
              </w:rPr>
              <w:t xml:space="preserve">Agentes biológicos </w:t>
            </w:r>
          </w:p>
        </w:tc>
        <w:tc>
          <w:tcPr>
            <w:tcW w:w="6164" w:type="dxa"/>
            <w:vAlign w:val="center"/>
          </w:tcPr>
          <w:p w14:paraId="34D43772" w14:textId="2BC243E8" w:rsidR="005D3C6B" w:rsidRPr="005E1AC9" w:rsidRDefault="005D3C6B" w:rsidP="005D3C6B">
            <w:pPr>
              <w:pStyle w:val="TableParagraph"/>
              <w:spacing w:before="128"/>
            </w:pPr>
            <w:r w:rsidRPr="005E1AC9">
              <w:rPr>
                <w:rFonts w:ascii="Arial" w:hAnsi="Arial" w:cs="Arial"/>
              </w:rPr>
              <w:t>Es la probabilidad que tiene el individuo de adquirir una infección, alergia o toxicidad secundario a la exposición a material biológico durante la realización de alguna actividad</w:t>
            </w:r>
          </w:p>
        </w:tc>
      </w:tr>
      <w:tr w:rsidR="005D3C6B" w14:paraId="1D98BDBE" w14:textId="77777777" w:rsidTr="005B5086">
        <w:trPr>
          <w:trHeight w:val="1504"/>
        </w:trPr>
        <w:tc>
          <w:tcPr>
            <w:tcW w:w="1795" w:type="dxa"/>
          </w:tcPr>
          <w:p w14:paraId="4F56E8E0" w14:textId="77777777" w:rsidR="005D3C6B" w:rsidRPr="005E1AC9" w:rsidRDefault="005D3C6B" w:rsidP="005D3C6B">
            <w:pPr>
              <w:pStyle w:val="TableParagraph"/>
              <w:jc w:val="center"/>
              <w:rPr>
                <w:b/>
                <w:bCs/>
              </w:rPr>
            </w:pPr>
          </w:p>
          <w:p w14:paraId="5430B589" w14:textId="77777777" w:rsidR="005D3C6B" w:rsidRPr="005E1AC9" w:rsidRDefault="005D3C6B" w:rsidP="005D3C6B">
            <w:pPr>
              <w:pStyle w:val="TableParagraph"/>
              <w:jc w:val="center"/>
              <w:rPr>
                <w:b/>
                <w:bCs/>
              </w:rPr>
            </w:pPr>
          </w:p>
          <w:p w14:paraId="4C6299ED" w14:textId="6BB132A4" w:rsidR="005D3C6B" w:rsidRPr="005E1AC9" w:rsidRDefault="005D3C6B" w:rsidP="005D3C6B">
            <w:pPr>
              <w:pStyle w:val="TableParagraph"/>
              <w:jc w:val="center"/>
            </w:pPr>
            <w:r w:rsidRPr="005E1AC9">
              <w:rPr>
                <w:b/>
                <w:bCs/>
              </w:rPr>
              <w:t>Antrópicas</w:t>
            </w:r>
          </w:p>
        </w:tc>
        <w:tc>
          <w:tcPr>
            <w:tcW w:w="1683" w:type="dxa"/>
            <w:vAlign w:val="center"/>
          </w:tcPr>
          <w:p w14:paraId="7DB7EA77" w14:textId="37B669F6" w:rsidR="005D3C6B" w:rsidRPr="005E1AC9" w:rsidRDefault="005D3C6B" w:rsidP="005D3C6B">
            <w:pPr>
              <w:pStyle w:val="TableParagraph"/>
              <w:jc w:val="center"/>
            </w:pPr>
            <w:r w:rsidRPr="005E1AC9">
              <w:rPr>
                <w:rFonts w:ascii="Arial" w:hAnsi="Arial" w:cs="Arial"/>
                <w:bCs/>
              </w:rPr>
              <w:t>Conceptos no adaptativos por fallecimiento de una persona</w:t>
            </w:r>
          </w:p>
        </w:tc>
        <w:tc>
          <w:tcPr>
            <w:tcW w:w="6164" w:type="dxa"/>
            <w:vAlign w:val="center"/>
          </w:tcPr>
          <w:p w14:paraId="13AAE17A" w14:textId="1CD25D06" w:rsidR="005D3C6B" w:rsidRDefault="005D3C6B" w:rsidP="005D3C6B">
            <w:pPr>
              <w:pStyle w:val="TableParagraph"/>
              <w:spacing w:before="128"/>
              <w:jc w:val="both"/>
            </w:pPr>
            <w:r w:rsidRPr="005E1AC9">
              <w:rPr>
                <w:rFonts w:ascii="Arial" w:hAnsi="Arial" w:cs="Arial"/>
                <w:noProof/>
              </w:rPr>
              <w:t>Se puede presentar esta situación en las personas que al acompañar su ser querido fallecido en las salas de velación, cementerio y zonas comunes lo que lleva a que experimenten respuestas emocionales, cognitivas o conductuales (pensamientos rigidos, conductas de evitación negación, dependiencia excesiva, entre otros), que no favorecen la elaboración saludable del duelo.</w:t>
            </w:r>
            <w:r w:rsidRPr="0045476F">
              <w:rPr>
                <w:rFonts w:ascii="Arial" w:hAnsi="Arial" w:cs="Arial"/>
                <w:noProof/>
              </w:rPr>
              <w:t xml:space="preserve"> </w:t>
            </w:r>
          </w:p>
        </w:tc>
      </w:tr>
    </w:tbl>
    <w:p w14:paraId="6961BD30" w14:textId="77777777" w:rsidR="003315CD" w:rsidRDefault="003315CD">
      <w:pPr>
        <w:pStyle w:val="Textoindependiente"/>
        <w:spacing w:before="230"/>
        <w:rPr>
          <w:sz w:val="24"/>
        </w:rPr>
      </w:pPr>
    </w:p>
    <w:p w14:paraId="65A3D4DE" w14:textId="77777777" w:rsidR="003315CD" w:rsidRDefault="0082365E">
      <w:pPr>
        <w:pStyle w:val="Ttulo1"/>
        <w:numPr>
          <w:ilvl w:val="0"/>
          <w:numId w:val="27"/>
        </w:numPr>
        <w:tabs>
          <w:tab w:val="left" w:pos="3375"/>
        </w:tabs>
        <w:ind w:left="3375" w:hanging="358"/>
        <w:jc w:val="left"/>
      </w:pPr>
      <w:r>
        <w:t>ANÁLISIS</w:t>
      </w:r>
      <w:r>
        <w:rPr>
          <w:spacing w:val="-5"/>
        </w:rPr>
        <w:t xml:space="preserve"> </w:t>
      </w:r>
      <w:r>
        <w:t>DE</w:t>
      </w:r>
      <w:r>
        <w:rPr>
          <w:spacing w:val="-2"/>
        </w:rPr>
        <w:t xml:space="preserve"> VULNERABILIDAD</w:t>
      </w:r>
    </w:p>
    <w:p w14:paraId="592A4135" w14:textId="77777777" w:rsidR="003315CD" w:rsidRDefault="0082365E">
      <w:pPr>
        <w:pStyle w:val="Textoindependiente"/>
        <w:spacing w:before="255"/>
        <w:ind w:left="710" w:right="705"/>
        <w:jc w:val="both"/>
      </w:pPr>
      <w:r>
        <w:lastRenderedPageBreak/>
        <w:t>Procedimiento que interpreta la determinación de los niveles de riesgo, la forma de identificar las amenazas en un lugar determinado, indicando si es externa o interna, adicionalmente identifica la probabilidad de ocurrencia de la amenaza ya localizada y el efecto que ésta tendría sobre las personas, los recursos, los sistemas y los procesos.</w:t>
      </w:r>
    </w:p>
    <w:p w14:paraId="4514720F" w14:textId="77777777" w:rsidR="003315CD" w:rsidRDefault="003315CD">
      <w:pPr>
        <w:pStyle w:val="Textoindependiente"/>
      </w:pPr>
    </w:p>
    <w:p w14:paraId="3C688131" w14:textId="77777777" w:rsidR="003315CD" w:rsidRDefault="0082365E">
      <w:pPr>
        <w:pStyle w:val="Textoindependiente"/>
        <w:spacing w:before="1"/>
        <w:ind w:left="710" w:right="704"/>
        <w:jc w:val="both"/>
      </w:pPr>
      <w:r>
        <w:t>Para</w:t>
      </w:r>
      <w:r>
        <w:rPr>
          <w:spacing w:val="-4"/>
        </w:rPr>
        <w:t xml:space="preserve"> </w:t>
      </w:r>
      <w:r>
        <w:t>realizar</w:t>
      </w:r>
      <w:r>
        <w:rPr>
          <w:spacing w:val="-3"/>
        </w:rPr>
        <w:t xml:space="preserve"> </w:t>
      </w:r>
      <w:r>
        <w:t>la</w:t>
      </w:r>
      <w:r>
        <w:rPr>
          <w:spacing w:val="-2"/>
        </w:rPr>
        <w:t xml:space="preserve"> </w:t>
      </w:r>
      <w:r>
        <w:t>priorización</w:t>
      </w:r>
      <w:r>
        <w:rPr>
          <w:spacing w:val="-2"/>
        </w:rPr>
        <w:t xml:space="preserve"> </w:t>
      </w:r>
      <w:r>
        <w:t>de</w:t>
      </w:r>
      <w:r>
        <w:rPr>
          <w:spacing w:val="-4"/>
        </w:rPr>
        <w:t xml:space="preserve"> </w:t>
      </w:r>
      <w:r>
        <w:t>los</w:t>
      </w:r>
      <w:r>
        <w:rPr>
          <w:spacing w:val="-4"/>
        </w:rPr>
        <w:t xml:space="preserve"> </w:t>
      </w:r>
      <w:r>
        <w:t>riesgos</w:t>
      </w:r>
      <w:r>
        <w:rPr>
          <w:spacing w:val="-4"/>
        </w:rPr>
        <w:t xml:space="preserve"> </w:t>
      </w:r>
      <w:r>
        <w:t>que</w:t>
      </w:r>
      <w:r>
        <w:rPr>
          <w:spacing w:val="-4"/>
        </w:rPr>
        <w:t xml:space="preserve"> </w:t>
      </w:r>
      <w:r>
        <w:t>se</w:t>
      </w:r>
      <w:r>
        <w:rPr>
          <w:spacing w:val="-6"/>
        </w:rPr>
        <w:t xml:space="preserve"> </w:t>
      </w:r>
      <w:r>
        <w:t>encontraron</w:t>
      </w:r>
      <w:r>
        <w:rPr>
          <w:spacing w:val="-4"/>
        </w:rPr>
        <w:t xml:space="preserve"> </w:t>
      </w:r>
      <w:r>
        <w:t xml:space="preserve">en </w:t>
      </w:r>
      <w:r>
        <w:rPr>
          <w:rFonts w:ascii="Arial" w:hAnsi="Arial"/>
          <w:b/>
        </w:rPr>
        <w:t>Coopserfun,</w:t>
      </w:r>
      <w:r>
        <w:rPr>
          <w:rFonts w:ascii="Arial" w:hAnsi="Arial"/>
          <w:b/>
          <w:spacing w:val="-1"/>
        </w:rPr>
        <w:t xml:space="preserve"> </w:t>
      </w:r>
      <w:r>
        <w:t>se</w:t>
      </w:r>
      <w:r>
        <w:rPr>
          <w:spacing w:val="-4"/>
        </w:rPr>
        <w:t xml:space="preserve"> </w:t>
      </w:r>
      <w:r>
        <w:t>utilizó</w:t>
      </w:r>
      <w:r>
        <w:rPr>
          <w:spacing w:val="-2"/>
        </w:rPr>
        <w:t xml:space="preserve"> </w:t>
      </w:r>
      <w:r>
        <w:t>la matriz de amenazas que a continuación se explica.</w:t>
      </w:r>
    </w:p>
    <w:p w14:paraId="1031032E" w14:textId="77777777" w:rsidR="003315CD" w:rsidRDefault="003315CD">
      <w:pPr>
        <w:pStyle w:val="Textoindependiente"/>
        <w:jc w:val="both"/>
        <w:sectPr w:rsidR="003315CD">
          <w:type w:val="continuous"/>
          <w:pgSz w:w="12250" w:h="15850"/>
          <w:pgMar w:top="1400" w:right="992" w:bottom="1200" w:left="992" w:header="0" w:footer="1017" w:gutter="0"/>
          <w:cols w:space="720"/>
        </w:sectPr>
      </w:pPr>
    </w:p>
    <w:p w14:paraId="4353AF09" w14:textId="77777777" w:rsidR="003315CD" w:rsidRDefault="0082365E">
      <w:pPr>
        <w:pStyle w:val="Ttulo1"/>
        <w:numPr>
          <w:ilvl w:val="0"/>
          <w:numId w:val="27"/>
        </w:numPr>
        <w:tabs>
          <w:tab w:val="left" w:pos="2918"/>
        </w:tabs>
        <w:spacing w:before="45"/>
        <w:ind w:left="2918" w:hanging="708"/>
        <w:jc w:val="left"/>
      </w:pPr>
      <w:r>
        <w:lastRenderedPageBreak/>
        <w:t>MATRIZ</w:t>
      </w:r>
      <w:r>
        <w:rPr>
          <w:spacing w:val="-4"/>
        </w:rPr>
        <w:t xml:space="preserve"> </w:t>
      </w:r>
      <w:r>
        <w:t>DE</w:t>
      </w:r>
      <w:r>
        <w:rPr>
          <w:spacing w:val="-3"/>
        </w:rPr>
        <w:t xml:space="preserve"> </w:t>
      </w:r>
      <w:r>
        <w:t>PRIORIZACIÓN</w:t>
      </w:r>
      <w:r>
        <w:rPr>
          <w:spacing w:val="-3"/>
        </w:rPr>
        <w:t xml:space="preserve"> </w:t>
      </w:r>
      <w:r>
        <w:t>DE</w:t>
      </w:r>
      <w:r>
        <w:rPr>
          <w:spacing w:val="-3"/>
        </w:rPr>
        <w:t xml:space="preserve"> </w:t>
      </w:r>
      <w:r>
        <w:rPr>
          <w:spacing w:val="-2"/>
        </w:rPr>
        <w:t>AMENAZAS</w:t>
      </w:r>
    </w:p>
    <w:p w14:paraId="7C6ED65D" w14:textId="77777777" w:rsidR="003315CD" w:rsidRDefault="0082365E">
      <w:pPr>
        <w:pStyle w:val="Ttulo2"/>
        <w:numPr>
          <w:ilvl w:val="1"/>
          <w:numId w:val="27"/>
        </w:numPr>
        <w:tabs>
          <w:tab w:val="left" w:pos="2125"/>
        </w:tabs>
        <w:spacing w:before="252"/>
        <w:ind w:left="2125"/>
      </w:pPr>
      <w:r>
        <w:t>Matriz</w:t>
      </w:r>
      <w:r>
        <w:rPr>
          <w:spacing w:val="-2"/>
        </w:rPr>
        <w:t xml:space="preserve"> </w:t>
      </w:r>
      <w:r>
        <w:t>de</w:t>
      </w:r>
      <w:r>
        <w:rPr>
          <w:spacing w:val="-3"/>
        </w:rPr>
        <w:t xml:space="preserve"> </w:t>
      </w:r>
      <w:r>
        <w:t>Priorización</w:t>
      </w:r>
      <w:r>
        <w:rPr>
          <w:spacing w:val="-2"/>
        </w:rPr>
        <w:t xml:space="preserve"> </w:t>
      </w:r>
      <w:r>
        <w:t>de</w:t>
      </w:r>
      <w:r>
        <w:rPr>
          <w:spacing w:val="-3"/>
        </w:rPr>
        <w:t xml:space="preserve"> </w:t>
      </w:r>
      <w:r>
        <w:rPr>
          <w:spacing w:val="-2"/>
        </w:rPr>
        <w:t>Amenazas</w:t>
      </w:r>
    </w:p>
    <w:p w14:paraId="4322B5C8" w14:textId="77777777" w:rsidR="003315CD" w:rsidRDefault="003315CD">
      <w:pPr>
        <w:pStyle w:val="Textoindependiente"/>
        <w:spacing w:before="14"/>
        <w:rPr>
          <w:rFonts w:ascii="Tahoma"/>
          <w:b/>
          <w:sz w:val="20"/>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566"/>
        <w:gridCol w:w="566"/>
        <w:gridCol w:w="567"/>
        <w:gridCol w:w="569"/>
      </w:tblGrid>
      <w:tr w:rsidR="003315CD" w14:paraId="30D8E8ED" w14:textId="77777777">
        <w:trPr>
          <w:trHeight w:val="566"/>
        </w:trPr>
        <w:tc>
          <w:tcPr>
            <w:tcW w:w="535" w:type="dxa"/>
          </w:tcPr>
          <w:p w14:paraId="25A48735" w14:textId="77777777" w:rsidR="003315CD" w:rsidRDefault="0082365E">
            <w:pPr>
              <w:pStyle w:val="TableParagraph"/>
              <w:spacing w:before="156"/>
              <w:ind w:left="5"/>
              <w:jc w:val="center"/>
            </w:pPr>
            <w:r>
              <w:rPr>
                <w:spacing w:val="-10"/>
              </w:rPr>
              <w:t>A</w:t>
            </w:r>
          </w:p>
        </w:tc>
        <w:tc>
          <w:tcPr>
            <w:tcW w:w="566" w:type="dxa"/>
          </w:tcPr>
          <w:p w14:paraId="33E3D605" w14:textId="77777777" w:rsidR="003315CD" w:rsidRDefault="0082365E">
            <w:pPr>
              <w:pStyle w:val="TableParagraph"/>
              <w:spacing w:before="156"/>
              <w:ind w:left="16" w:right="13"/>
              <w:jc w:val="center"/>
            </w:pPr>
            <w:r>
              <w:rPr>
                <w:spacing w:val="-10"/>
              </w:rPr>
              <w:t>B</w:t>
            </w:r>
          </w:p>
        </w:tc>
        <w:tc>
          <w:tcPr>
            <w:tcW w:w="566" w:type="dxa"/>
          </w:tcPr>
          <w:p w14:paraId="46964885" w14:textId="77777777" w:rsidR="003315CD" w:rsidRDefault="0082365E">
            <w:pPr>
              <w:pStyle w:val="TableParagraph"/>
              <w:spacing w:before="156"/>
              <w:ind w:left="16" w:right="4"/>
              <w:jc w:val="center"/>
            </w:pPr>
            <w:r>
              <w:rPr>
                <w:spacing w:val="-10"/>
              </w:rPr>
              <w:t>C</w:t>
            </w:r>
          </w:p>
        </w:tc>
        <w:tc>
          <w:tcPr>
            <w:tcW w:w="567" w:type="dxa"/>
          </w:tcPr>
          <w:p w14:paraId="0E68F3D5" w14:textId="77777777" w:rsidR="003315CD" w:rsidRDefault="0082365E">
            <w:pPr>
              <w:pStyle w:val="TableParagraph"/>
              <w:spacing w:before="156"/>
              <w:ind w:left="11"/>
              <w:jc w:val="center"/>
            </w:pPr>
            <w:r>
              <w:rPr>
                <w:spacing w:val="-10"/>
              </w:rPr>
              <w:t>D</w:t>
            </w:r>
          </w:p>
        </w:tc>
        <w:tc>
          <w:tcPr>
            <w:tcW w:w="569" w:type="dxa"/>
          </w:tcPr>
          <w:p w14:paraId="6B5ED9DD" w14:textId="77777777" w:rsidR="003315CD" w:rsidRDefault="0082365E">
            <w:pPr>
              <w:pStyle w:val="TableParagraph"/>
              <w:spacing w:before="156"/>
              <w:ind w:left="7"/>
              <w:jc w:val="center"/>
            </w:pPr>
            <w:r>
              <w:rPr>
                <w:spacing w:val="-10"/>
              </w:rPr>
              <w:t>E</w:t>
            </w:r>
          </w:p>
        </w:tc>
      </w:tr>
    </w:tbl>
    <w:p w14:paraId="0C6C8678" w14:textId="77777777" w:rsidR="003315CD" w:rsidRDefault="0082365E">
      <w:pPr>
        <w:pStyle w:val="Textoindependiente"/>
        <w:spacing w:before="76"/>
        <w:ind w:left="5018" w:right="496"/>
        <w:jc w:val="both"/>
      </w:pPr>
      <w:r>
        <w:rPr>
          <w:noProof/>
        </w:rPr>
        <mc:AlternateContent>
          <mc:Choice Requires="wps">
            <w:drawing>
              <wp:anchor distT="0" distB="0" distL="0" distR="0" simplePos="0" relativeHeight="15729664" behindDoc="0" locked="0" layoutInCell="1" allowOverlap="1" wp14:anchorId="0D927A01" wp14:editId="475F3235">
                <wp:simplePos x="0" y="0"/>
                <wp:positionH relativeFrom="page">
                  <wp:posOffset>1042720</wp:posOffset>
                </wp:positionH>
                <wp:positionV relativeFrom="paragraph">
                  <wp:posOffset>68325</wp:posOffset>
                </wp:positionV>
                <wp:extent cx="1882775" cy="147193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2775" cy="14719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66"/>
                              <w:gridCol w:w="566"/>
                              <w:gridCol w:w="569"/>
                              <w:gridCol w:w="566"/>
                            </w:tblGrid>
                            <w:tr w:rsidR="003315CD" w14:paraId="3A1CA87F" w14:textId="77777777">
                              <w:trPr>
                                <w:trHeight w:val="568"/>
                              </w:trPr>
                              <w:tc>
                                <w:tcPr>
                                  <w:tcW w:w="566" w:type="dxa"/>
                                  <w:shd w:val="clear" w:color="auto" w:fill="FF0000"/>
                                </w:tcPr>
                                <w:p w14:paraId="3D6BF867" w14:textId="77777777" w:rsidR="003315CD" w:rsidRDefault="003315CD">
                                  <w:pPr>
                                    <w:pStyle w:val="TableParagraph"/>
                                    <w:rPr>
                                      <w:rFonts w:ascii="Times New Roman"/>
                                    </w:rPr>
                                  </w:pPr>
                                </w:p>
                              </w:tc>
                              <w:tc>
                                <w:tcPr>
                                  <w:tcW w:w="566" w:type="dxa"/>
                                  <w:shd w:val="clear" w:color="auto" w:fill="FF0000"/>
                                </w:tcPr>
                                <w:p w14:paraId="72254FCC" w14:textId="77777777" w:rsidR="003315CD" w:rsidRDefault="003315CD">
                                  <w:pPr>
                                    <w:pStyle w:val="TableParagraph"/>
                                    <w:rPr>
                                      <w:rFonts w:ascii="Times New Roman"/>
                                    </w:rPr>
                                  </w:pPr>
                                </w:p>
                              </w:tc>
                              <w:tc>
                                <w:tcPr>
                                  <w:tcW w:w="566" w:type="dxa"/>
                                  <w:shd w:val="clear" w:color="auto" w:fill="FF0000"/>
                                </w:tcPr>
                                <w:p w14:paraId="1C7330C9" w14:textId="77777777" w:rsidR="003315CD" w:rsidRDefault="003315CD">
                                  <w:pPr>
                                    <w:pStyle w:val="TableParagraph"/>
                                    <w:rPr>
                                      <w:rFonts w:ascii="Times New Roman"/>
                                    </w:rPr>
                                  </w:pPr>
                                </w:p>
                              </w:tc>
                              <w:tc>
                                <w:tcPr>
                                  <w:tcW w:w="569" w:type="dxa"/>
                                  <w:shd w:val="clear" w:color="auto" w:fill="FFFF00"/>
                                </w:tcPr>
                                <w:p w14:paraId="0A234340" w14:textId="77777777" w:rsidR="003315CD" w:rsidRDefault="003315CD">
                                  <w:pPr>
                                    <w:pStyle w:val="TableParagraph"/>
                                    <w:rPr>
                                      <w:rFonts w:ascii="Times New Roman"/>
                                    </w:rPr>
                                  </w:pPr>
                                </w:p>
                              </w:tc>
                              <w:tc>
                                <w:tcPr>
                                  <w:tcW w:w="566" w:type="dxa"/>
                                  <w:shd w:val="clear" w:color="auto" w:fill="FFFF00"/>
                                </w:tcPr>
                                <w:p w14:paraId="05D79285" w14:textId="77777777" w:rsidR="003315CD" w:rsidRDefault="003315CD">
                                  <w:pPr>
                                    <w:pStyle w:val="TableParagraph"/>
                                    <w:rPr>
                                      <w:rFonts w:ascii="Times New Roman"/>
                                    </w:rPr>
                                  </w:pPr>
                                </w:p>
                              </w:tc>
                            </w:tr>
                            <w:tr w:rsidR="003315CD" w14:paraId="0467087B" w14:textId="77777777">
                              <w:trPr>
                                <w:trHeight w:val="566"/>
                              </w:trPr>
                              <w:tc>
                                <w:tcPr>
                                  <w:tcW w:w="566" w:type="dxa"/>
                                  <w:shd w:val="clear" w:color="auto" w:fill="FF0000"/>
                                </w:tcPr>
                                <w:p w14:paraId="7878E21B" w14:textId="77777777" w:rsidR="003315CD" w:rsidRDefault="003315CD">
                                  <w:pPr>
                                    <w:pStyle w:val="TableParagraph"/>
                                    <w:rPr>
                                      <w:rFonts w:ascii="Times New Roman"/>
                                    </w:rPr>
                                  </w:pPr>
                                </w:p>
                              </w:tc>
                              <w:tc>
                                <w:tcPr>
                                  <w:tcW w:w="566" w:type="dxa"/>
                                  <w:shd w:val="clear" w:color="auto" w:fill="FF0000"/>
                                </w:tcPr>
                                <w:p w14:paraId="50871B12" w14:textId="77777777" w:rsidR="003315CD" w:rsidRDefault="003315CD">
                                  <w:pPr>
                                    <w:pStyle w:val="TableParagraph"/>
                                    <w:rPr>
                                      <w:rFonts w:ascii="Times New Roman"/>
                                    </w:rPr>
                                  </w:pPr>
                                </w:p>
                              </w:tc>
                              <w:tc>
                                <w:tcPr>
                                  <w:tcW w:w="566" w:type="dxa"/>
                                  <w:shd w:val="clear" w:color="auto" w:fill="FFFF00"/>
                                </w:tcPr>
                                <w:p w14:paraId="6A2665B7" w14:textId="77777777" w:rsidR="003315CD" w:rsidRDefault="003315CD">
                                  <w:pPr>
                                    <w:pStyle w:val="TableParagraph"/>
                                    <w:rPr>
                                      <w:rFonts w:ascii="Times New Roman"/>
                                    </w:rPr>
                                  </w:pPr>
                                </w:p>
                              </w:tc>
                              <w:tc>
                                <w:tcPr>
                                  <w:tcW w:w="569" w:type="dxa"/>
                                  <w:shd w:val="clear" w:color="auto" w:fill="FFFF00"/>
                                </w:tcPr>
                                <w:p w14:paraId="5E191810" w14:textId="77777777" w:rsidR="003315CD" w:rsidRDefault="003315CD">
                                  <w:pPr>
                                    <w:pStyle w:val="TableParagraph"/>
                                    <w:rPr>
                                      <w:rFonts w:ascii="Times New Roman"/>
                                    </w:rPr>
                                  </w:pPr>
                                </w:p>
                              </w:tc>
                              <w:tc>
                                <w:tcPr>
                                  <w:tcW w:w="566" w:type="dxa"/>
                                  <w:shd w:val="clear" w:color="auto" w:fill="FFFF00"/>
                                </w:tcPr>
                                <w:p w14:paraId="03BCFDF3" w14:textId="77777777" w:rsidR="003315CD" w:rsidRDefault="003315CD">
                                  <w:pPr>
                                    <w:pStyle w:val="TableParagraph"/>
                                    <w:rPr>
                                      <w:rFonts w:ascii="Times New Roman"/>
                                    </w:rPr>
                                  </w:pPr>
                                </w:p>
                              </w:tc>
                            </w:tr>
                            <w:tr w:rsidR="003315CD" w14:paraId="2C81C4A6" w14:textId="77777777">
                              <w:trPr>
                                <w:trHeight w:val="566"/>
                              </w:trPr>
                              <w:tc>
                                <w:tcPr>
                                  <w:tcW w:w="566" w:type="dxa"/>
                                  <w:shd w:val="clear" w:color="auto" w:fill="FF0000"/>
                                </w:tcPr>
                                <w:p w14:paraId="7FBD08CF" w14:textId="77777777" w:rsidR="003315CD" w:rsidRDefault="003315CD">
                                  <w:pPr>
                                    <w:pStyle w:val="TableParagraph"/>
                                    <w:rPr>
                                      <w:rFonts w:ascii="Times New Roman"/>
                                    </w:rPr>
                                  </w:pPr>
                                </w:p>
                              </w:tc>
                              <w:tc>
                                <w:tcPr>
                                  <w:tcW w:w="566" w:type="dxa"/>
                                  <w:shd w:val="clear" w:color="auto" w:fill="FFFF00"/>
                                </w:tcPr>
                                <w:p w14:paraId="1207DAE6" w14:textId="77777777" w:rsidR="003315CD" w:rsidRDefault="003315CD">
                                  <w:pPr>
                                    <w:pStyle w:val="TableParagraph"/>
                                    <w:rPr>
                                      <w:rFonts w:ascii="Times New Roman"/>
                                    </w:rPr>
                                  </w:pPr>
                                </w:p>
                              </w:tc>
                              <w:tc>
                                <w:tcPr>
                                  <w:tcW w:w="566" w:type="dxa"/>
                                  <w:shd w:val="clear" w:color="auto" w:fill="FFFF00"/>
                                </w:tcPr>
                                <w:p w14:paraId="52655A08" w14:textId="77777777" w:rsidR="003315CD" w:rsidRDefault="003315CD">
                                  <w:pPr>
                                    <w:pStyle w:val="TableParagraph"/>
                                    <w:rPr>
                                      <w:rFonts w:ascii="Times New Roman"/>
                                    </w:rPr>
                                  </w:pPr>
                                </w:p>
                              </w:tc>
                              <w:tc>
                                <w:tcPr>
                                  <w:tcW w:w="569" w:type="dxa"/>
                                  <w:shd w:val="clear" w:color="auto" w:fill="008000"/>
                                </w:tcPr>
                                <w:p w14:paraId="153BD2C1" w14:textId="77777777" w:rsidR="003315CD" w:rsidRDefault="003315CD">
                                  <w:pPr>
                                    <w:pStyle w:val="TableParagraph"/>
                                    <w:rPr>
                                      <w:rFonts w:ascii="Times New Roman"/>
                                    </w:rPr>
                                  </w:pPr>
                                </w:p>
                              </w:tc>
                              <w:tc>
                                <w:tcPr>
                                  <w:tcW w:w="566" w:type="dxa"/>
                                  <w:shd w:val="clear" w:color="auto" w:fill="008000"/>
                                </w:tcPr>
                                <w:p w14:paraId="3310F488" w14:textId="77777777" w:rsidR="003315CD" w:rsidRDefault="003315CD">
                                  <w:pPr>
                                    <w:pStyle w:val="TableParagraph"/>
                                    <w:rPr>
                                      <w:rFonts w:ascii="Times New Roman"/>
                                    </w:rPr>
                                  </w:pPr>
                                </w:p>
                              </w:tc>
                            </w:tr>
                            <w:tr w:rsidR="003315CD" w14:paraId="0BD98EA5" w14:textId="77777777">
                              <w:trPr>
                                <w:trHeight w:val="568"/>
                              </w:trPr>
                              <w:tc>
                                <w:tcPr>
                                  <w:tcW w:w="566" w:type="dxa"/>
                                  <w:shd w:val="clear" w:color="auto" w:fill="FFFF00"/>
                                </w:tcPr>
                                <w:p w14:paraId="0961D379" w14:textId="77777777" w:rsidR="003315CD" w:rsidRDefault="003315CD">
                                  <w:pPr>
                                    <w:pStyle w:val="TableParagraph"/>
                                    <w:rPr>
                                      <w:rFonts w:ascii="Times New Roman"/>
                                    </w:rPr>
                                  </w:pPr>
                                </w:p>
                              </w:tc>
                              <w:tc>
                                <w:tcPr>
                                  <w:tcW w:w="566" w:type="dxa"/>
                                  <w:shd w:val="clear" w:color="auto" w:fill="008000"/>
                                </w:tcPr>
                                <w:p w14:paraId="08FA8128" w14:textId="77777777" w:rsidR="003315CD" w:rsidRDefault="003315CD">
                                  <w:pPr>
                                    <w:pStyle w:val="TableParagraph"/>
                                    <w:rPr>
                                      <w:rFonts w:ascii="Times New Roman"/>
                                    </w:rPr>
                                  </w:pPr>
                                </w:p>
                              </w:tc>
                              <w:tc>
                                <w:tcPr>
                                  <w:tcW w:w="566" w:type="dxa"/>
                                  <w:shd w:val="clear" w:color="auto" w:fill="008000"/>
                                </w:tcPr>
                                <w:p w14:paraId="0D3997DA" w14:textId="77777777" w:rsidR="003315CD" w:rsidRDefault="003315CD">
                                  <w:pPr>
                                    <w:pStyle w:val="TableParagraph"/>
                                    <w:rPr>
                                      <w:rFonts w:ascii="Times New Roman"/>
                                    </w:rPr>
                                  </w:pPr>
                                </w:p>
                              </w:tc>
                              <w:tc>
                                <w:tcPr>
                                  <w:tcW w:w="569" w:type="dxa"/>
                                  <w:shd w:val="clear" w:color="auto" w:fill="008000"/>
                                </w:tcPr>
                                <w:p w14:paraId="75834223" w14:textId="77777777" w:rsidR="003315CD" w:rsidRDefault="003315CD">
                                  <w:pPr>
                                    <w:pStyle w:val="TableParagraph"/>
                                    <w:rPr>
                                      <w:rFonts w:ascii="Times New Roman"/>
                                    </w:rPr>
                                  </w:pPr>
                                </w:p>
                              </w:tc>
                              <w:tc>
                                <w:tcPr>
                                  <w:tcW w:w="566" w:type="dxa"/>
                                  <w:shd w:val="clear" w:color="auto" w:fill="008000"/>
                                </w:tcPr>
                                <w:p w14:paraId="478D1E8B" w14:textId="77777777" w:rsidR="003315CD" w:rsidRDefault="003315CD">
                                  <w:pPr>
                                    <w:pStyle w:val="TableParagraph"/>
                                    <w:rPr>
                                      <w:rFonts w:ascii="Times New Roman"/>
                                    </w:rPr>
                                  </w:pPr>
                                </w:p>
                              </w:tc>
                            </w:tr>
                          </w:tbl>
                          <w:p w14:paraId="344202BE" w14:textId="77777777" w:rsidR="003315CD" w:rsidRDefault="003315CD">
                            <w:pPr>
                              <w:pStyle w:val="Textoindependiente"/>
                            </w:pPr>
                          </w:p>
                        </w:txbxContent>
                      </wps:txbx>
                      <wps:bodyPr wrap="square" lIns="0" tIns="0" rIns="0" bIns="0" rtlCol="0">
                        <a:noAutofit/>
                      </wps:bodyPr>
                    </wps:wsp>
                  </a:graphicData>
                </a:graphic>
              </wp:anchor>
            </w:drawing>
          </mc:Choice>
          <mc:Fallback>
            <w:pict>
              <v:shapetype w14:anchorId="0D927A01" id="_x0000_t202" coordsize="21600,21600" o:spt="202" path="m,l,21600r21600,l21600,xe">
                <v:stroke joinstyle="miter"/>
                <v:path gradientshapeok="t" o:connecttype="rect"/>
              </v:shapetype>
              <v:shape id="Textbox 28" o:spid="_x0000_s1026" type="#_x0000_t202" style="position:absolute;left:0;text-align:left;margin-left:82.1pt;margin-top:5.4pt;width:148.25pt;height:115.9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66"/>
                        <w:gridCol w:w="566"/>
                        <w:gridCol w:w="569"/>
                        <w:gridCol w:w="566"/>
                      </w:tblGrid>
                      <w:tr w:rsidR="003315CD" w14:paraId="3A1CA87F" w14:textId="77777777">
                        <w:trPr>
                          <w:trHeight w:val="568"/>
                        </w:trPr>
                        <w:tc>
                          <w:tcPr>
                            <w:tcW w:w="566" w:type="dxa"/>
                            <w:shd w:val="clear" w:color="auto" w:fill="FF0000"/>
                          </w:tcPr>
                          <w:p w14:paraId="3D6BF867" w14:textId="77777777" w:rsidR="003315CD" w:rsidRDefault="003315CD">
                            <w:pPr>
                              <w:pStyle w:val="TableParagraph"/>
                              <w:rPr>
                                <w:rFonts w:ascii="Times New Roman"/>
                              </w:rPr>
                            </w:pPr>
                          </w:p>
                        </w:tc>
                        <w:tc>
                          <w:tcPr>
                            <w:tcW w:w="566" w:type="dxa"/>
                            <w:shd w:val="clear" w:color="auto" w:fill="FF0000"/>
                          </w:tcPr>
                          <w:p w14:paraId="72254FCC" w14:textId="77777777" w:rsidR="003315CD" w:rsidRDefault="003315CD">
                            <w:pPr>
                              <w:pStyle w:val="TableParagraph"/>
                              <w:rPr>
                                <w:rFonts w:ascii="Times New Roman"/>
                              </w:rPr>
                            </w:pPr>
                          </w:p>
                        </w:tc>
                        <w:tc>
                          <w:tcPr>
                            <w:tcW w:w="566" w:type="dxa"/>
                            <w:shd w:val="clear" w:color="auto" w:fill="FF0000"/>
                          </w:tcPr>
                          <w:p w14:paraId="1C7330C9" w14:textId="77777777" w:rsidR="003315CD" w:rsidRDefault="003315CD">
                            <w:pPr>
                              <w:pStyle w:val="TableParagraph"/>
                              <w:rPr>
                                <w:rFonts w:ascii="Times New Roman"/>
                              </w:rPr>
                            </w:pPr>
                          </w:p>
                        </w:tc>
                        <w:tc>
                          <w:tcPr>
                            <w:tcW w:w="569" w:type="dxa"/>
                            <w:shd w:val="clear" w:color="auto" w:fill="FFFF00"/>
                          </w:tcPr>
                          <w:p w14:paraId="0A234340" w14:textId="77777777" w:rsidR="003315CD" w:rsidRDefault="003315CD">
                            <w:pPr>
                              <w:pStyle w:val="TableParagraph"/>
                              <w:rPr>
                                <w:rFonts w:ascii="Times New Roman"/>
                              </w:rPr>
                            </w:pPr>
                          </w:p>
                        </w:tc>
                        <w:tc>
                          <w:tcPr>
                            <w:tcW w:w="566" w:type="dxa"/>
                            <w:shd w:val="clear" w:color="auto" w:fill="FFFF00"/>
                          </w:tcPr>
                          <w:p w14:paraId="05D79285" w14:textId="77777777" w:rsidR="003315CD" w:rsidRDefault="003315CD">
                            <w:pPr>
                              <w:pStyle w:val="TableParagraph"/>
                              <w:rPr>
                                <w:rFonts w:ascii="Times New Roman"/>
                              </w:rPr>
                            </w:pPr>
                          </w:p>
                        </w:tc>
                      </w:tr>
                      <w:tr w:rsidR="003315CD" w14:paraId="0467087B" w14:textId="77777777">
                        <w:trPr>
                          <w:trHeight w:val="566"/>
                        </w:trPr>
                        <w:tc>
                          <w:tcPr>
                            <w:tcW w:w="566" w:type="dxa"/>
                            <w:shd w:val="clear" w:color="auto" w:fill="FF0000"/>
                          </w:tcPr>
                          <w:p w14:paraId="7878E21B" w14:textId="77777777" w:rsidR="003315CD" w:rsidRDefault="003315CD">
                            <w:pPr>
                              <w:pStyle w:val="TableParagraph"/>
                              <w:rPr>
                                <w:rFonts w:ascii="Times New Roman"/>
                              </w:rPr>
                            </w:pPr>
                          </w:p>
                        </w:tc>
                        <w:tc>
                          <w:tcPr>
                            <w:tcW w:w="566" w:type="dxa"/>
                            <w:shd w:val="clear" w:color="auto" w:fill="FF0000"/>
                          </w:tcPr>
                          <w:p w14:paraId="50871B12" w14:textId="77777777" w:rsidR="003315CD" w:rsidRDefault="003315CD">
                            <w:pPr>
                              <w:pStyle w:val="TableParagraph"/>
                              <w:rPr>
                                <w:rFonts w:ascii="Times New Roman"/>
                              </w:rPr>
                            </w:pPr>
                          </w:p>
                        </w:tc>
                        <w:tc>
                          <w:tcPr>
                            <w:tcW w:w="566" w:type="dxa"/>
                            <w:shd w:val="clear" w:color="auto" w:fill="FFFF00"/>
                          </w:tcPr>
                          <w:p w14:paraId="6A2665B7" w14:textId="77777777" w:rsidR="003315CD" w:rsidRDefault="003315CD">
                            <w:pPr>
                              <w:pStyle w:val="TableParagraph"/>
                              <w:rPr>
                                <w:rFonts w:ascii="Times New Roman"/>
                              </w:rPr>
                            </w:pPr>
                          </w:p>
                        </w:tc>
                        <w:tc>
                          <w:tcPr>
                            <w:tcW w:w="569" w:type="dxa"/>
                            <w:shd w:val="clear" w:color="auto" w:fill="FFFF00"/>
                          </w:tcPr>
                          <w:p w14:paraId="5E191810" w14:textId="77777777" w:rsidR="003315CD" w:rsidRDefault="003315CD">
                            <w:pPr>
                              <w:pStyle w:val="TableParagraph"/>
                              <w:rPr>
                                <w:rFonts w:ascii="Times New Roman"/>
                              </w:rPr>
                            </w:pPr>
                          </w:p>
                        </w:tc>
                        <w:tc>
                          <w:tcPr>
                            <w:tcW w:w="566" w:type="dxa"/>
                            <w:shd w:val="clear" w:color="auto" w:fill="FFFF00"/>
                          </w:tcPr>
                          <w:p w14:paraId="03BCFDF3" w14:textId="77777777" w:rsidR="003315CD" w:rsidRDefault="003315CD">
                            <w:pPr>
                              <w:pStyle w:val="TableParagraph"/>
                              <w:rPr>
                                <w:rFonts w:ascii="Times New Roman"/>
                              </w:rPr>
                            </w:pPr>
                          </w:p>
                        </w:tc>
                      </w:tr>
                      <w:tr w:rsidR="003315CD" w14:paraId="2C81C4A6" w14:textId="77777777">
                        <w:trPr>
                          <w:trHeight w:val="566"/>
                        </w:trPr>
                        <w:tc>
                          <w:tcPr>
                            <w:tcW w:w="566" w:type="dxa"/>
                            <w:shd w:val="clear" w:color="auto" w:fill="FF0000"/>
                          </w:tcPr>
                          <w:p w14:paraId="7FBD08CF" w14:textId="77777777" w:rsidR="003315CD" w:rsidRDefault="003315CD">
                            <w:pPr>
                              <w:pStyle w:val="TableParagraph"/>
                              <w:rPr>
                                <w:rFonts w:ascii="Times New Roman"/>
                              </w:rPr>
                            </w:pPr>
                          </w:p>
                        </w:tc>
                        <w:tc>
                          <w:tcPr>
                            <w:tcW w:w="566" w:type="dxa"/>
                            <w:shd w:val="clear" w:color="auto" w:fill="FFFF00"/>
                          </w:tcPr>
                          <w:p w14:paraId="1207DAE6" w14:textId="77777777" w:rsidR="003315CD" w:rsidRDefault="003315CD">
                            <w:pPr>
                              <w:pStyle w:val="TableParagraph"/>
                              <w:rPr>
                                <w:rFonts w:ascii="Times New Roman"/>
                              </w:rPr>
                            </w:pPr>
                          </w:p>
                        </w:tc>
                        <w:tc>
                          <w:tcPr>
                            <w:tcW w:w="566" w:type="dxa"/>
                            <w:shd w:val="clear" w:color="auto" w:fill="FFFF00"/>
                          </w:tcPr>
                          <w:p w14:paraId="52655A08" w14:textId="77777777" w:rsidR="003315CD" w:rsidRDefault="003315CD">
                            <w:pPr>
                              <w:pStyle w:val="TableParagraph"/>
                              <w:rPr>
                                <w:rFonts w:ascii="Times New Roman"/>
                              </w:rPr>
                            </w:pPr>
                          </w:p>
                        </w:tc>
                        <w:tc>
                          <w:tcPr>
                            <w:tcW w:w="569" w:type="dxa"/>
                            <w:shd w:val="clear" w:color="auto" w:fill="008000"/>
                          </w:tcPr>
                          <w:p w14:paraId="153BD2C1" w14:textId="77777777" w:rsidR="003315CD" w:rsidRDefault="003315CD">
                            <w:pPr>
                              <w:pStyle w:val="TableParagraph"/>
                              <w:rPr>
                                <w:rFonts w:ascii="Times New Roman"/>
                              </w:rPr>
                            </w:pPr>
                          </w:p>
                        </w:tc>
                        <w:tc>
                          <w:tcPr>
                            <w:tcW w:w="566" w:type="dxa"/>
                            <w:shd w:val="clear" w:color="auto" w:fill="008000"/>
                          </w:tcPr>
                          <w:p w14:paraId="3310F488" w14:textId="77777777" w:rsidR="003315CD" w:rsidRDefault="003315CD">
                            <w:pPr>
                              <w:pStyle w:val="TableParagraph"/>
                              <w:rPr>
                                <w:rFonts w:ascii="Times New Roman"/>
                              </w:rPr>
                            </w:pPr>
                          </w:p>
                        </w:tc>
                      </w:tr>
                      <w:tr w:rsidR="003315CD" w14:paraId="0BD98EA5" w14:textId="77777777">
                        <w:trPr>
                          <w:trHeight w:val="568"/>
                        </w:trPr>
                        <w:tc>
                          <w:tcPr>
                            <w:tcW w:w="566" w:type="dxa"/>
                            <w:shd w:val="clear" w:color="auto" w:fill="FFFF00"/>
                          </w:tcPr>
                          <w:p w14:paraId="0961D379" w14:textId="77777777" w:rsidR="003315CD" w:rsidRDefault="003315CD">
                            <w:pPr>
                              <w:pStyle w:val="TableParagraph"/>
                              <w:rPr>
                                <w:rFonts w:ascii="Times New Roman"/>
                              </w:rPr>
                            </w:pPr>
                          </w:p>
                        </w:tc>
                        <w:tc>
                          <w:tcPr>
                            <w:tcW w:w="566" w:type="dxa"/>
                            <w:shd w:val="clear" w:color="auto" w:fill="008000"/>
                          </w:tcPr>
                          <w:p w14:paraId="08FA8128" w14:textId="77777777" w:rsidR="003315CD" w:rsidRDefault="003315CD">
                            <w:pPr>
                              <w:pStyle w:val="TableParagraph"/>
                              <w:rPr>
                                <w:rFonts w:ascii="Times New Roman"/>
                              </w:rPr>
                            </w:pPr>
                          </w:p>
                        </w:tc>
                        <w:tc>
                          <w:tcPr>
                            <w:tcW w:w="566" w:type="dxa"/>
                            <w:shd w:val="clear" w:color="auto" w:fill="008000"/>
                          </w:tcPr>
                          <w:p w14:paraId="0D3997DA" w14:textId="77777777" w:rsidR="003315CD" w:rsidRDefault="003315CD">
                            <w:pPr>
                              <w:pStyle w:val="TableParagraph"/>
                              <w:rPr>
                                <w:rFonts w:ascii="Times New Roman"/>
                              </w:rPr>
                            </w:pPr>
                          </w:p>
                        </w:tc>
                        <w:tc>
                          <w:tcPr>
                            <w:tcW w:w="569" w:type="dxa"/>
                            <w:shd w:val="clear" w:color="auto" w:fill="008000"/>
                          </w:tcPr>
                          <w:p w14:paraId="75834223" w14:textId="77777777" w:rsidR="003315CD" w:rsidRDefault="003315CD">
                            <w:pPr>
                              <w:pStyle w:val="TableParagraph"/>
                              <w:rPr>
                                <w:rFonts w:ascii="Times New Roman"/>
                              </w:rPr>
                            </w:pPr>
                          </w:p>
                        </w:tc>
                        <w:tc>
                          <w:tcPr>
                            <w:tcW w:w="566" w:type="dxa"/>
                            <w:shd w:val="clear" w:color="auto" w:fill="008000"/>
                          </w:tcPr>
                          <w:p w14:paraId="478D1E8B" w14:textId="77777777" w:rsidR="003315CD" w:rsidRDefault="003315CD">
                            <w:pPr>
                              <w:pStyle w:val="TableParagraph"/>
                              <w:rPr>
                                <w:rFonts w:ascii="Times New Roman"/>
                              </w:rPr>
                            </w:pPr>
                          </w:p>
                        </w:tc>
                      </w:tr>
                    </w:tbl>
                    <w:p w14:paraId="344202BE" w14:textId="77777777" w:rsidR="003315CD" w:rsidRDefault="003315CD">
                      <w:pPr>
                        <w:pStyle w:val="Textoindependiente"/>
                      </w:pPr>
                    </w:p>
                  </w:txbxContent>
                </v:textbox>
                <w10:wrap anchorx="page"/>
              </v:shape>
            </w:pict>
          </mc:Fallback>
        </mc:AlternateContent>
      </w:r>
      <w:r>
        <w:rPr>
          <w:noProof/>
        </w:rPr>
        <mc:AlternateContent>
          <mc:Choice Requires="wps">
            <w:drawing>
              <wp:anchor distT="0" distB="0" distL="0" distR="0" simplePos="0" relativeHeight="15730176" behindDoc="0" locked="0" layoutInCell="1" allowOverlap="1" wp14:anchorId="2A15FDC9" wp14:editId="28B5DC64">
                <wp:simplePos x="0" y="0"/>
                <wp:positionH relativeFrom="page">
                  <wp:posOffset>2966338</wp:posOffset>
                </wp:positionH>
                <wp:positionV relativeFrom="paragraph">
                  <wp:posOffset>101853</wp:posOffset>
                </wp:positionV>
                <wp:extent cx="441959" cy="144589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59" cy="144589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tblGrid>
                            <w:tr w:rsidR="003315CD" w14:paraId="25A512DE" w14:textId="77777777">
                              <w:trPr>
                                <w:trHeight w:val="558"/>
                              </w:trPr>
                              <w:tc>
                                <w:tcPr>
                                  <w:tcW w:w="566" w:type="dxa"/>
                                </w:tcPr>
                                <w:p w14:paraId="5D8A81DE" w14:textId="77777777" w:rsidR="003315CD" w:rsidRDefault="0082365E">
                                  <w:pPr>
                                    <w:pStyle w:val="TableParagraph"/>
                                    <w:spacing w:before="153"/>
                                    <w:ind w:left="16" w:right="3"/>
                                    <w:jc w:val="center"/>
                                    <w:rPr>
                                      <w:rFonts w:ascii="Arial"/>
                                      <w:b/>
                                    </w:rPr>
                                  </w:pPr>
                                  <w:r>
                                    <w:rPr>
                                      <w:rFonts w:ascii="Arial"/>
                                      <w:b/>
                                      <w:spacing w:val="-10"/>
                                    </w:rPr>
                                    <w:t>I</w:t>
                                  </w:r>
                                </w:p>
                              </w:tc>
                            </w:tr>
                            <w:tr w:rsidR="003315CD" w14:paraId="2B1D58E8" w14:textId="77777777">
                              <w:trPr>
                                <w:trHeight w:val="556"/>
                              </w:trPr>
                              <w:tc>
                                <w:tcPr>
                                  <w:tcW w:w="566" w:type="dxa"/>
                                </w:tcPr>
                                <w:p w14:paraId="48D193BB" w14:textId="77777777" w:rsidR="003315CD" w:rsidRDefault="0082365E">
                                  <w:pPr>
                                    <w:pStyle w:val="TableParagraph"/>
                                    <w:spacing w:before="151"/>
                                    <w:ind w:left="16" w:right="2"/>
                                    <w:jc w:val="center"/>
                                    <w:rPr>
                                      <w:rFonts w:ascii="Arial"/>
                                      <w:b/>
                                    </w:rPr>
                                  </w:pPr>
                                  <w:r>
                                    <w:rPr>
                                      <w:rFonts w:ascii="Arial"/>
                                      <w:b/>
                                      <w:spacing w:val="-5"/>
                                    </w:rPr>
                                    <w:t>II</w:t>
                                  </w:r>
                                </w:p>
                              </w:tc>
                            </w:tr>
                            <w:tr w:rsidR="003315CD" w14:paraId="375B65E0" w14:textId="77777777">
                              <w:trPr>
                                <w:trHeight w:val="557"/>
                              </w:trPr>
                              <w:tc>
                                <w:tcPr>
                                  <w:tcW w:w="566" w:type="dxa"/>
                                </w:tcPr>
                                <w:p w14:paraId="1FE88C4F" w14:textId="77777777" w:rsidR="003315CD" w:rsidRDefault="0082365E">
                                  <w:pPr>
                                    <w:pStyle w:val="TableParagraph"/>
                                    <w:spacing w:before="151"/>
                                    <w:ind w:left="16"/>
                                    <w:jc w:val="center"/>
                                    <w:rPr>
                                      <w:rFonts w:ascii="Arial"/>
                                      <w:b/>
                                    </w:rPr>
                                  </w:pPr>
                                  <w:r>
                                    <w:rPr>
                                      <w:rFonts w:ascii="Arial"/>
                                      <w:b/>
                                      <w:spacing w:val="-5"/>
                                    </w:rPr>
                                    <w:t>III</w:t>
                                  </w:r>
                                </w:p>
                              </w:tc>
                            </w:tr>
                            <w:tr w:rsidR="003315CD" w14:paraId="2A8057A5" w14:textId="77777777">
                              <w:trPr>
                                <w:trHeight w:val="556"/>
                              </w:trPr>
                              <w:tc>
                                <w:tcPr>
                                  <w:tcW w:w="566" w:type="dxa"/>
                                </w:tcPr>
                                <w:p w14:paraId="48601E89" w14:textId="77777777" w:rsidR="003315CD" w:rsidRDefault="0082365E">
                                  <w:pPr>
                                    <w:pStyle w:val="TableParagraph"/>
                                    <w:spacing w:before="153"/>
                                    <w:ind w:left="16" w:right="2"/>
                                    <w:jc w:val="center"/>
                                    <w:rPr>
                                      <w:rFonts w:ascii="Arial"/>
                                      <w:b/>
                                    </w:rPr>
                                  </w:pPr>
                                  <w:r>
                                    <w:rPr>
                                      <w:rFonts w:ascii="Arial"/>
                                      <w:b/>
                                      <w:spacing w:val="-5"/>
                                    </w:rPr>
                                    <w:t>IV</w:t>
                                  </w:r>
                                </w:p>
                              </w:tc>
                            </w:tr>
                          </w:tbl>
                          <w:p w14:paraId="18AF21AC" w14:textId="77777777" w:rsidR="003315CD" w:rsidRDefault="003315CD">
                            <w:pPr>
                              <w:pStyle w:val="Textoindependiente"/>
                            </w:pPr>
                          </w:p>
                        </w:txbxContent>
                      </wps:txbx>
                      <wps:bodyPr wrap="square" lIns="0" tIns="0" rIns="0" bIns="0" rtlCol="0">
                        <a:noAutofit/>
                      </wps:bodyPr>
                    </wps:wsp>
                  </a:graphicData>
                </a:graphic>
              </wp:anchor>
            </w:drawing>
          </mc:Choice>
          <mc:Fallback>
            <w:pict>
              <v:shape w14:anchorId="2A15FDC9" id="Textbox 29" o:spid="_x0000_s1027" type="#_x0000_t202" style="position:absolute;left:0;text-align:left;margin-left:233.55pt;margin-top:8pt;width:34.8pt;height:113.8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tblGrid>
                      <w:tr w:rsidR="003315CD" w14:paraId="25A512DE" w14:textId="77777777">
                        <w:trPr>
                          <w:trHeight w:val="558"/>
                        </w:trPr>
                        <w:tc>
                          <w:tcPr>
                            <w:tcW w:w="566" w:type="dxa"/>
                          </w:tcPr>
                          <w:p w14:paraId="5D8A81DE" w14:textId="77777777" w:rsidR="003315CD" w:rsidRDefault="0082365E">
                            <w:pPr>
                              <w:pStyle w:val="TableParagraph"/>
                              <w:spacing w:before="153"/>
                              <w:ind w:left="16" w:right="3"/>
                              <w:jc w:val="center"/>
                              <w:rPr>
                                <w:rFonts w:ascii="Arial"/>
                                <w:b/>
                              </w:rPr>
                            </w:pPr>
                            <w:r>
                              <w:rPr>
                                <w:rFonts w:ascii="Arial"/>
                                <w:b/>
                                <w:spacing w:val="-10"/>
                              </w:rPr>
                              <w:t>I</w:t>
                            </w:r>
                          </w:p>
                        </w:tc>
                      </w:tr>
                      <w:tr w:rsidR="003315CD" w14:paraId="2B1D58E8" w14:textId="77777777">
                        <w:trPr>
                          <w:trHeight w:val="556"/>
                        </w:trPr>
                        <w:tc>
                          <w:tcPr>
                            <w:tcW w:w="566" w:type="dxa"/>
                          </w:tcPr>
                          <w:p w14:paraId="48D193BB" w14:textId="77777777" w:rsidR="003315CD" w:rsidRDefault="0082365E">
                            <w:pPr>
                              <w:pStyle w:val="TableParagraph"/>
                              <w:spacing w:before="151"/>
                              <w:ind w:left="16" w:right="2"/>
                              <w:jc w:val="center"/>
                              <w:rPr>
                                <w:rFonts w:ascii="Arial"/>
                                <w:b/>
                              </w:rPr>
                            </w:pPr>
                            <w:r>
                              <w:rPr>
                                <w:rFonts w:ascii="Arial"/>
                                <w:b/>
                                <w:spacing w:val="-5"/>
                              </w:rPr>
                              <w:t>II</w:t>
                            </w:r>
                          </w:p>
                        </w:tc>
                      </w:tr>
                      <w:tr w:rsidR="003315CD" w14:paraId="375B65E0" w14:textId="77777777">
                        <w:trPr>
                          <w:trHeight w:val="557"/>
                        </w:trPr>
                        <w:tc>
                          <w:tcPr>
                            <w:tcW w:w="566" w:type="dxa"/>
                          </w:tcPr>
                          <w:p w14:paraId="1FE88C4F" w14:textId="77777777" w:rsidR="003315CD" w:rsidRDefault="0082365E">
                            <w:pPr>
                              <w:pStyle w:val="TableParagraph"/>
                              <w:spacing w:before="151"/>
                              <w:ind w:left="16"/>
                              <w:jc w:val="center"/>
                              <w:rPr>
                                <w:rFonts w:ascii="Arial"/>
                                <w:b/>
                              </w:rPr>
                            </w:pPr>
                            <w:r>
                              <w:rPr>
                                <w:rFonts w:ascii="Arial"/>
                                <w:b/>
                                <w:spacing w:val="-5"/>
                              </w:rPr>
                              <w:t>III</w:t>
                            </w:r>
                          </w:p>
                        </w:tc>
                      </w:tr>
                      <w:tr w:rsidR="003315CD" w14:paraId="2A8057A5" w14:textId="77777777">
                        <w:trPr>
                          <w:trHeight w:val="556"/>
                        </w:trPr>
                        <w:tc>
                          <w:tcPr>
                            <w:tcW w:w="566" w:type="dxa"/>
                          </w:tcPr>
                          <w:p w14:paraId="48601E89" w14:textId="77777777" w:rsidR="003315CD" w:rsidRDefault="0082365E">
                            <w:pPr>
                              <w:pStyle w:val="TableParagraph"/>
                              <w:spacing w:before="153"/>
                              <w:ind w:left="16" w:right="2"/>
                              <w:jc w:val="center"/>
                              <w:rPr>
                                <w:rFonts w:ascii="Arial"/>
                                <w:b/>
                              </w:rPr>
                            </w:pPr>
                            <w:r>
                              <w:rPr>
                                <w:rFonts w:ascii="Arial"/>
                                <w:b/>
                                <w:spacing w:val="-5"/>
                              </w:rPr>
                              <w:t>IV</w:t>
                            </w:r>
                          </w:p>
                        </w:tc>
                      </w:tr>
                    </w:tbl>
                    <w:p w14:paraId="18AF21AC" w14:textId="77777777" w:rsidR="003315CD" w:rsidRDefault="003315CD">
                      <w:pPr>
                        <w:pStyle w:val="Textoindependiente"/>
                      </w:pPr>
                    </w:p>
                  </w:txbxContent>
                </v:textbox>
                <w10:wrap anchorx="page"/>
              </v:shape>
            </w:pict>
          </mc:Fallback>
        </mc:AlternateContent>
      </w:r>
      <w:r>
        <w:t>La matriz de amenazas consiste en cinco columnas (A, B, C, D, E), que representan las categorías</w:t>
      </w:r>
      <w:r>
        <w:rPr>
          <w:spacing w:val="-5"/>
        </w:rPr>
        <w:t xml:space="preserve"> </w:t>
      </w:r>
      <w:r>
        <w:t>de</w:t>
      </w:r>
      <w:r>
        <w:rPr>
          <w:spacing w:val="-8"/>
        </w:rPr>
        <w:t xml:space="preserve"> </w:t>
      </w:r>
      <w:r>
        <w:t>probabilidad,</w:t>
      </w:r>
      <w:r>
        <w:rPr>
          <w:spacing w:val="-4"/>
        </w:rPr>
        <w:t xml:space="preserve"> </w:t>
      </w:r>
      <w:r>
        <w:t>y</w:t>
      </w:r>
      <w:r>
        <w:rPr>
          <w:spacing w:val="-7"/>
        </w:rPr>
        <w:t xml:space="preserve"> </w:t>
      </w:r>
      <w:r>
        <w:t>cuatro</w:t>
      </w:r>
      <w:r>
        <w:rPr>
          <w:spacing w:val="-7"/>
        </w:rPr>
        <w:t xml:space="preserve"> </w:t>
      </w:r>
      <w:r>
        <w:t>filas</w:t>
      </w:r>
      <w:r>
        <w:rPr>
          <w:spacing w:val="-5"/>
        </w:rPr>
        <w:t xml:space="preserve"> </w:t>
      </w:r>
      <w:r>
        <w:t>(I,</w:t>
      </w:r>
      <w:r>
        <w:rPr>
          <w:spacing w:val="-8"/>
        </w:rPr>
        <w:t xml:space="preserve"> </w:t>
      </w:r>
      <w:r>
        <w:t>II,</w:t>
      </w:r>
      <w:r>
        <w:rPr>
          <w:spacing w:val="-6"/>
        </w:rPr>
        <w:t xml:space="preserve"> </w:t>
      </w:r>
      <w:r>
        <w:t xml:space="preserve">III, IV) que representan las categorías de </w:t>
      </w:r>
      <w:r>
        <w:rPr>
          <w:spacing w:val="-2"/>
        </w:rPr>
        <w:t>consecuencias.</w:t>
      </w:r>
    </w:p>
    <w:p w14:paraId="3A6F702D" w14:textId="77777777" w:rsidR="003315CD" w:rsidRDefault="003315CD">
      <w:pPr>
        <w:pStyle w:val="Textoindependiente"/>
      </w:pPr>
    </w:p>
    <w:p w14:paraId="602F4C3B" w14:textId="77777777" w:rsidR="003315CD" w:rsidRDefault="003315CD">
      <w:pPr>
        <w:pStyle w:val="Textoindependiente"/>
      </w:pPr>
    </w:p>
    <w:p w14:paraId="118C6421" w14:textId="77777777" w:rsidR="003315CD" w:rsidRDefault="003315CD">
      <w:pPr>
        <w:pStyle w:val="Textoindependiente"/>
      </w:pPr>
    </w:p>
    <w:p w14:paraId="51EA00A8" w14:textId="77777777" w:rsidR="003315CD" w:rsidRDefault="003315CD">
      <w:pPr>
        <w:pStyle w:val="Textoindependiente"/>
        <w:spacing w:before="193"/>
      </w:pPr>
    </w:p>
    <w:p w14:paraId="19280F7D" w14:textId="77777777" w:rsidR="003315CD" w:rsidRDefault="0082365E">
      <w:pPr>
        <w:ind w:left="710" w:right="590"/>
        <w:rPr>
          <w:rFonts w:ascii="Tahoma" w:hAnsi="Tahoma"/>
          <w:sz w:val="24"/>
        </w:rPr>
      </w:pPr>
      <w:r>
        <w:rPr>
          <w:rFonts w:ascii="Tahoma" w:hAnsi="Tahoma"/>
          <w:sz w:val="24"/>
        </w:rPr>
        <w:t>Las</w:t>
      </w:r>
      <w:r>
        <w:rPr>
          <w:rFonts w:ascii="Tahoma" w:hAnsi="Tahoma"/>
          <w:spacing w:val="31"/>
          <w:sz w:val="24"/>
        </w:rPr>
        <w:t xml:space="preserve"> </w:t>
      </w:r>
      <w:r>
        <w:rPr>
          <w:rFonts w:ascii="Tahoma" w:hAnsi="Tahoma"/>
          <w:sz w:val="24"/>
        </w:rPr>
        <w:t>categorías</w:t>
      </w:r>
      <w:r>
        <w:rPr>
          <w:rFonts w:ascii="Tahoma" w:hAnsi="Tahoma"/>
          <w:spacing w:val="31"/>
          <w:sz w:val="24"/>
        </w:rPr>
        <w:t xml:space="preserve"> </w:t>
      </w:r>
      <w:r>
        <w:rPr>
          <w:rFonts w:ascii="Tahoma" w:hAnsi="Tahoma"/>
          <w:sz w:val="24"/>
        </w:rPr>
        <w:t>de</w:t>
      </w:r>
      <w:r>
        <w:rPr>
          <w:rFonts w:ascii="Tahoma" w:hAnsi="Tahoma"/>
          <w:spacing w:val="30"/>
          <w:sz w:val="24"/>
        </w:rPr>
        <w:t xml:space="preserve"> </w:t>
      </w:r>
      <w:r>
        <w:rPr>
          <w:rFonts w:ascii="Tahoma" w:hAnsi="Tahoma"/>
          <w:sz w:val="24"/>
        </w:rPr>
        <w:t>probabilidad</w:t>
      </w:r>
      <w:r>
        <w:rPr>
          <w:rFonts w:ascii="Tahoma" w:hAnsi="Tahoma"/>
          <w:spacing w:val="30"/>
          <w:sz w:val="24"/>
        </w:rPr>
        <w:t xml:space="preserve"> </w:t>
      </w:r>
      <w:r>
        <w:rPr>
          <w:rFonts w:ascii="Tahoma" w:hAnsi="Tahoma"/>
          <w:sz w:val="24"/>
        </w:rPr>
        <w:t>se</w:t>
      </w:r>
      <w:r>
        <w:rPr>
          <w:rFonts w:ascii="Tahoma" w:hAnsi="Tahoma"/>
          <w:spacing w:val="31"/>
          <w:sz w:val="24"/>
        </w:rPr>
        <w:t xml:space="preserve"> </w:t>
      </w:r>
      <w:r>
        <w:rPr>
          <w:rFonts w:ascii="Tahoma" w:hAnsi="Tahoma"/>
          <w:sz w:val="24"/>
        </w:rPr>
        <w:t>explican</w:t>
      </w:r>
      <w:r>
        <w:rPr>
          <w:rFonts w:ascii="Tahoma" w:hAnsi="Tahoma"/>
          <w:spacing w:val="28"/>
          <w:sz w:val="24"/>
        </w:rPr>
        <w:t xml:space="preserve"> </w:t>
      </w:r>
      <w:r>
        <w:rPr>
          <w:rFonts w:ascii="Tahoma" w:hAnsi="Tahoma"/>
          <w:sz w:val="24"/>
        </w:rPr>
        <w:t>de</w:t>
      </w:r>
      <w:r>
        <w:rPr>
          <w:rFonts w:ascii="Tahoma" w:hAnsi="Tahoma"/>
          <w:spacing w:val="30"/>
          <w:sz w:val="24"/>
        </w:rPr>
        <w:t xml:space="preserve"> </w:t>
      </w:r>
      <w:r>
        <w:rPr>
          <w:rFonts w:ascii="Tahoma" w:hAnsi="Tahoma"/>
          <w:sz w:val="24"/>
        </w:rPr>
        <w:t>manera</w:t>
      </w:r>
      <w:r>
        <w:rPr>
          <w:rFonts w:ascii="Tahoma" w:hAnsi="Tahoma"/>
          <w:spacing w:val="31"/>
          <w:sz w:val="24"/>
        </w:rPr>
        <w:t xml:space="preserve"> </w:t>
      </w:r>
      <w:r>
        <w:rPr>
          <w:rFonts w:ascii="Tahoma" w:hAnsi="Tahoma"/>
          <w:sz w:val="24"/>
        </w:rPr>
        <w:t>horizontal</w:t>
      </w:r>
      <w:r>
        <w:rPr>
          <w:rFonts w:ascii="Tahoma" w:hAnsi="Tahoma"/>
          <w:spacing w:val="31"/>
          <w:sz w:val="24"/>
        </w:rPr>
        <w:t xml:space="preserve"> </w:t>
      </w:r>
      <w:r>
        <w:rPr>
          <w:rFonts w:ascii="Tahoma" w:hAnsi="Tahoma"/>
          <w:sz w:val="24"/>
        </w:rPr>
        <w:t>en</w:t>
      </w:r>
      <w:r>
        <w:rPr>
          <w:rFonts w:ascii="Tahoma" w:hAnsi="Tahoma"/>
          <w:spacing w:val="31"/>
          <w:sz w:val="24"/>
        </w:rPr>
        <w:t xml:space="preserve"> </w:t>
      </w:r>
      <w:r>
        <w:rPr>
          <w:rFonts w:ascii="Tahoma" w:hAnsi="Tahoma"/>
          <w:sz w:val="24"/>
        </w:rPr>
        <w:t>la</w:t>
      </w:r>
      <w:r>
        <w:rPr>
          <w:rFonts w:ascii="Tahoma" w:hAnsi="Tahoma"/>
          <w:spacing w:val="31"/>
          <w:sz w:val="24"/>
        </w:rPr>
        <w:t xml:space="preserve"> </w:t>
      </w:r>
      <w:r>
        <w:rPr>
          <w:rFonts w:ascii="Tahoma" w:hAnsi="Tahoma"/>
          <w:sz w:val="24"/>
        </w:rPr>
        <w:t>matriz,</w:t>
      </w:r>
      <w:r>
        <w:rPr>
          <w:rFonts w:ascii="Tahoma" w:hAnsi="Tahoma"/>
          <w:spacing w:val="30"/>
          <w:sz w:val="24"/>
        </w:rPr>
        <w:t xml:space="preserve"> </w:t>
      </w:r>
      <w:r>
        <w:rPr>
          <w:rFonts w:ascii="Tahoma" w:hAnsi="Tahoma"/>
          <w:sz w:val="24"/>
        </w:rPr>
        <w:t>la categoría más alta es la A, que indica la probabilidad de incidentes repetidos.</w:t>
      </w:r>
    </w:p>
    <w:p w14:paraId="30E6FBD0" w14:textId="77777777" w:rsidR="003315CD" w:rsidRDefault="0082365E">
      <w:pPr>
        <w:spacing w:line="289" w:lineRule="exact"/>
        <w:ind w:left="710"/>
        <w:rPr>
          <w:rFonts w:ascii="Tahoma" w:hAnsi="Tahoma"/>
          <w:sz w:val="24"/>
        </w:rPr>
      </w:pPr>
      <w:r>
        <w:rPr>
          <w:rFonts w:ascii="Tahoma" w:hAnsi="Tahoma"/>
          <w:sz w:val="24"/>
        </w:rPr>
        <w:t>La</w:t>
      </w:r>
      <w:r>
        <w:rPr>
          <w:rFonts w:ascii="Tahoma" w:hAnsi="Tahoma"/>
          <w:spacing w:val="-1"/>
          <w:sz w:val="24"/>
        </w:rPr>
        <w:t xml:space="preserve"> </w:t>
      </w:r>
      <w:r>
        <w:rPr>
          <w:rFonts w:ascii="Tahoma" w:hAnsi="Tahoma"/>
          <w:sz w:val="24"/>
        </w:rPr>
        <w:t>categoría más baja es la</w:t>
      </w:r>
      <w:r>
        <w:rPr>
          <w:rFonts w:ascii="Tahoma" w:hAnsi="Tahoma"/>
          <w:spacing w:val="-2"/>
          <w:sz w:val="24"/>
        </w:rPr>
        <w:t xml:space="preserve"> </w:t>
      </w:r>
      <w:r>
        <w:rPr>
          <w:rFonts w:ascii="Tahoma" w:hAnsi="Tahoma"/>
          <w:sz w:val="24"/>
        </w:rPr>
        <w:t>E,</w:t>
      </w:r>
      <w:r>
        <w:rPr>
          <w:rFonts w:ascii="Tahoma" w:hAnsi="Tahoma"/>
          <w:spacing w:val="-1"/>
          <w:sz w:val="24"/>
        </w:rPr>
        <w:t xml:space="preserve"> </w:t>
      </w:r>
      <w:r>
        <w:rPr>
          <w:rFonts w:ascii="Tahoma" w:hAnsi="Tahoma"/>
          <w:sz w:val="24"/>
        </w:rPr>
        <w:t>en la cual:</w:t>
      </w:r>
      <w:r>
        <w:rPr>
          <w:rFonts w:ascii="Tahoma" w:hAnsi="Tahoma"/>
          <w:spacing w:val="-1"/>
          <w:sz w:val="24"/>
        </w:rPr>
        <w:t xml:space="preserve"> </w:t>
      </w:r>
      <w:r>
        <w:rPr>
          <w:rFonts w:ascii="Tahoma" w:hAnsi="Tahoma"/>
          <w:sz w:val="24"/>
        </w:rPr>
        <w:t>“es</w:t>
      </w:r>
      <w:r>
        <w:rPr>
          <w:rFonts w:ascii="Tahoma" w:hAnsi="Tahoma"/>
          <w:spacing w:val="-2"/>
          <w:sz w:val="24"/>
        </w:rPr>
        <w:t xml:space="preserve"> </w:t>
      </w:r>
      <w:r>
        <w:rPr>
          <w:rFonts w:ascii="Tahoma" w:hAnsi="Tahoma"/>
          <w:sz w:val="24"/>
        </w:rPr>
        <w:t>prácticamente</w:t>
      </w:r>
      <w:r>
        <w:rPr>
          <w:rFonts w:ascii="Tahoma" w:hAnsi="Tahoma"/>
          <w:spacing w:val="-1"/>
          <w:sz w:val="24"/>
        </w:rPr>
        <w:t xml:space="preserve"> </w:t>
      </w:r>
      <w:r>
        <w:rPr>
          <w:rFonts w:ascii="Tahoma" w:hAnsi="Tahoma"/>
          <w:sz w:val="24"/>
        </w:rPr>
        <w:t xml:space="preserve">imposible” </w:t>
      </w:r>
      <w:r>
        <w:rPr>
          <w:rFonts w:ascii="Tahoma" w:hAnsi="Tahoma"/>
          <w:spacing w:val="-2"/>
          <w:sz w:val="24"/>
        </w:rPr>
        <w:t>significando</w:t>
      </w:r>
    </w:p>
    <w:p w14:paraId="28572664" w14:textId="77777777" w:rsidR="003315CD" w:rsidRDefault="0082365E">
      <w:pPr>
        <w:spacing w:before="1"/>
        <w:ind w:left="710"/>
        <w:rPr>
          <w:rFonts w:ascii="Tahoma"/>
          <w:sz w:val="24"/>
        </w:rPr>
      </w:pPr>
      <w:r>
        <w:rPr>
          <w:rFonts w:ascii="Tahoma"/>
          <w:sz w:val="24"/>
        </w:rPr>
        <w:t>que</w:t>
      </w:r>
      <w:r>
        <w:rPr>
          <w:rFonts w:ascii="Tahoma"/>
          <w:spacing w:val="-2"/>
          <w:sz w:val="24"/>
        </w:rPr>
        <w:t xml:space="preserve"> </w:t>
      </w:r>
      <w:r>
        <w:rPr>
          <w:rFonts w:ascii="Tahoma"/>
          <w:sz w:val="24"/>
        </w:rPr>
        <w:t>la</w:t>
      </w:r>
      <w:r>
        <w:rPr>
          <w:rFonts w:ascii="Tahoma"/>
          <w:spacing w:val="-1"/>
          <w:sz w:val="24"/>
        </w:rPr>
        <w:t xml:space="preserve"> </w:t>
      </w:r>
      <w:r>
        <w:rPr>
          <w:rFonts w:ascii="Tahoma"/>
          <w:sz w:val="24"/>
        </w:rPr>
        <w:t>probabilidad</w:t>
      </w:r>
      <w:r>
        <w:rPr>
          <w:rFonts w:ascii="Tahoma"/>
          <w:spacing w:val="-2"/>
          <w:sz w:val="24"/>
        </w:rPr>
        <w:t xml:space="preserve"> </w:t>
      </w:r>
      <w:r>
        <w:rPr>
          <w:rFonts w:ascii="Tahoma"/>
          <w:sz w:val="24"/>
        </w:rPr>
        <w:t>es</w:t>
      </w:r>
      <w:r>
        <w:rPr>
          <w:rFonts w:ascii="Tahoma"/>
          <w:spacing w:val="-2"/>
          <w:sz w:val="24"/>
        </w:rPr>
        <w:t xml:space="preserve"> </w:t>
      </w:r>
      <w:r>
        <w:rPr>
          <w:rFonts w:ascii="Tahoma"/>
          <w:sz w:val="24"/>
        </w:rPr>
        <w:t>casi</w:t>
      </w:r>
      <w:r>
        <w:rPr>
          <w:rFonts w:ascii="Tahoma"/>
          <w:spacing w:val="-1"/>
          <w:sz w:val="24"/>
        </w:rPr>
        <w:t xml:space="preserve"> </w:t>
      </w:r>
      <w:r>
        <w:rPr>
          <w:rFonts w:ascii="Tahoma"/>
          <w:spacing w:val="-4"/>
          <w:sz w:val="24"/>
        </w:rPr>
        <w:t>cero.</w:t>
      </w:r>
    </w:p>
    <w:p w14:paraId="32689D46" w14:textId="77777777" w:rsidR="003315CD" w:rsidRDefault="003315CD">
      <w:pPr>
        <w:pStyle w:val="Textoindependiente"/>
        <w:spacing w:before="1"/>
        <w:rPr>
          <w:rFonts w:ascii="Tahoma"/>
          <w:sz w:val="24"/>
        </w:rPr>
      </w:pPr>
    </w:p>
    <w:p w14:paraId="72666330" w14:textId="77777777" w:rsidR="003315CD" w:rsidRDefault="0082365E">
      <w:pPr>
        <w:spacing w:before="1"/>
        <w:ind w:left="710"/>
        <w:jc w:val="both"/>
      </w:pPr>
      <w:r>
        <w:rPr>
          <w:rFonts w:ascii="Arial" w:hAnsi="Arial"/>
          <w:b/>
        </w:rPr>
        <w:t>Tabla</w:t>
      </w:r>
      <w:r>
        <w:rPr>
          <w:rFonts w:ascii="Arial" w:hAnsi="Arial"/>
          <w:b/>
          <w:spacing w:val="-4"/>
        </w:rPr>
        <w:t xml:space="preserve"> </w:t>
      </w:r>
      <w:r>
        <w:rPr>
          <w:rFonts w:ascii="Arial" w:hAnsi="Arial"/>
          <w:b/>
        </w:rPr>
        <w:t>7.</w:t>
      </w:r>
      <w:r>
        <w:rPr>
          <w:rFonts w:ascii="Arial" w:hAnsi="Arial"/>
          <w:b/>
          <w:spacing w:val="-2"/>
        </w:rPr>
        <w:t xml:space="preserve"> </w:t>
      </w:r>
      <w:r>
        <w:t>Categoría</w:t>
      </w:r>
      <w:r>
        <w:rPr>
          <w:spacing w:val="-4"/>
        </w:rPr>
        <w:t xml:space="preserve"> </w:t>
      </w:r>
      <w:r>
        <w:t>de</w:t>
      </w:r>
      <w:r>
        <w:rPr>
          <w:spacing w:val="-5"/>
        </w:rPr>
        <w:t xml:space="preserve"> </w:t>
      </w:r>
      <w:r>
        <w:rPr>
          <w:spacing w:val="-2"/>
        </w:rPr>
        <w:t>Probabilidad</w:t>
      </w:r>
    </w:p>
    <w:tbl>
      <w:tblPr>
        <w:tblStyle w:val="TableNormal"/>
        <w:tblW w:w="0" w:type="auto"/>
        <w:tblInd w:w="3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65"/>
        <w:gridCol w:w="5178"/>
      </w:tblGrid>
      <w:tr w:rsidR="003315CD" w14:paraId="22E51CBA" w14:textId="77777777">
        <w:trPr>
          <w:trHeight w:val="325"/>
        </w:trPr>
        <w:tc>
          <w:tcPr>
            <w:tcW w:w="4465" w:type="dxa"/>
          </w:tcPr>
          <w:p w14:paraId="5CF823B1" w14:textId="77777777" w:rsidR="003315CD" w:rsidRDefault="0082365E">
            <w:pPr>
              <w:pStyle w:val="TableParagraph"/>
              <w:spacing w:line="253" w:lineRule="exact"/>
              <w:ind w:left="16" w:right="1"/>
              <w:jc w:val="center"/>
              <w:rPr>
                <w:rFonts w:ascii="Arial" w:hAnsi="Arial"/>
                <w:b/>
              </w:rPr>
            </w:pPr>
            <w:r>
              <w:rPr>
                <w:rFonts w:ascii="Arial" w:hAnsi="Arial"/>
                <w:b/>
              </w:rPr>
              <w:t>Categoría</w:t>
            </w:r>
            <w:r>
              <w:rPr>
                <w:rFonts w:ascii="Arial" w:hAnsi="Arial"/>
                <w:b/>
                <w:spacing w:val="-4"/>
              </w:rPr>
              <w:t xml:space="preserve"> </w:t>
            </w:r>
            <w:r>
              <w:rPr>
                <w:rFonts w:ascii="Arial" w:hAnsi="Arial"/>
                <w:b/>
              </w:rPr>
              <w:t>de</w:t>
            </w:r>
            <w:r>
              <w:rPr>
                <w:rFonts w:ascii="Arial" w:hAnsi="Arial"/>
                <w:b/>
                <w:spacing w:val="-1"/>
              </w:rPr>
              <w:t xml:space="preserve"> </w:t>
            </w:r>
            <w:r>
              <w:rPr>
                <w:rFonts w:ascii="Arial" w:hAnsi="Arial"/>
                <w:b/>
                <w:spacing w:val="-2"/>
              </w:rPr>
              <w:t>probabilidad</w:t>
            </w:r>
          </w:p>
        </w:tc>
        <w:tc>
          <w:tcPr>
            <w:tcW w:w="5178" w:type="dxa"/>
          </w:tcPr>
          <w:p w14:paraId="367E35DC" w14:textId="77777777" w:rsidR="003315CD" w:rsidRDefault="0082365E">
            <w:pPr>
              <w:pStyle w:val="TableParagraph"/>
              <w:tabs>
                <w:tab w:val="left" w:pos="2421"/>
              </w:tabs>
              <w:spacing w:before="16" w:line="289" w:lineRule="exact"/>
              <w:ind w:left="1713"/>
              <w:rPr>
                <w:rFonts w:ascii="Tahoma" w:hAnsi="Tahoma"/>
                <w:sz w:val="24"/>
              </w:rPr>
            </w:pPr>
            <w:r>
              <w:rPr>
                <w:rFonts w:ascii="Tahoma" w:hAnsi="Tahoma"/>
                <w:spacing w:val="-5"/>
                <w:sz w:val="24"/>
              </w:rPr>
              <w:t>11.</w:t>
            </w:r>
            <w:r>
              <w:rPr>
                <w:rFonts w:ascii="Tahoma" w:hAnsi="Tahoma"/>
                <w:sz w:val="24"/>
              </w:rPr>
              <w:tab/>
            </w:r>
            <w:r>
              <w:rPr>
                <w:rFonts w:ascii="Tahoma" w:hAnsi="Tahoma"/>
                <w:spacing w:val="-2"/>
                <w:sz w:val="24"/>
              </w:rPr>
              <w:t>Definición</w:t>
            </w:r>
          </w:p>
        </w:tc>
      </w:tr>
      <w:tr w:rsidR="003315CD" w14:paraId="4CAD9C60" w14:textId="77777777">
        <w:trPr>
          <w:trHeight w:val="323"/>
        </w:trPr>
        <w:tc>
          <w:tcPr>
            <w:tcW w:w="4465" w:type="dxa"/>
          </w:tcPr>
          <w:p w14:paraId="4A8BE350" w14:textId="77777777" w:rsidR="003315CD" w:rsidRDefault="0082365E">
            <w:pPr>
              <w:pStyle w:val="TableParagraph"/>
              <w:spacing w:before="35"/>
              <w:ind w:left="16"/>
              <w:jc w:val="center"/>
            </w:pPr>
            <w:r>
              <w:rPr>
                <w:spacing w:val="-10"/>
              </w:rPr>
              <w:t>A</w:t>
            </w:r>
          </w:p>
        </w:tc>
        <w:tc>
          <w:tcPr>
            <w:tcW w:w="5178" w:type="dxa"/>
          </w:tcPr>
          <w:p w14:paraId="739C426F" w14:textId="77777777" w:rsidR="003315CD" w:rsidRDefault="0082365E">
            <w:pPr>
              <w:pStyle w:val="TableParagraph"/>
              <w:spacing w:before="35"/>
              <w:ind w:left="15" w:right="2"/>
              <w:jc w:val="center"/>
            </w:pPr>
            <w:r>
              <w:t>Incidente</w:t>
            </w:r>
            <w:r>
              <w:rPr>
                <w:spacing w:val="-6"/>
              </w:rPr>
              <w:t xml:space="preserve"> </w:t>
            </w:r>
            <w:r>
              <w:t>que</w:t>
            </w:r>
            <w:r>
              <w:rPr>
                <w:spacing w:val="-6"/>
              </w:rPr>
              <w:t xml:space="preserve"> </w:t>
            </w:r>
            <w:r>
              <w:t>puede</w:t>
            </w:r>
            <w:r>
              <w:rPr>
                <w:spacing w:val="-8"/>
              </w:rPr>
              <w:t xml:space="preserve"> </w:t>
            </w:r>
            <w:r>
              <w:t>ocurrir</w:t>
            </w:r>
            <w:r>
              <w:rPr>
                <w:spacing w:val="-7"/>
              </w:rPr>
              <w:t xml:space="preserve"> </w:t>
            </w:r>
            <w:r>
              <w:t>varias</w:t>
            </w:r>
            <w:r>
              <w:rPr>
                <w:spacing w:val="-7"/>
              </w:rPr>
              <w:t xml:space="preserve"> </w:t>
            </w:r>
            <w:r>
              <w:rPr>
                <w:spacing w:val="-2"/>
              </w:rPr>
              <w:t>veces</w:t>
            </w:r>
          </w:p>
        </w:tc>
      </w:tr>
      <w:tr w:rsidR="003315CD" w14:paraId="36CD8BB9" w14:textId="77777777">
        <w:trPr>
          <w:trHeight w:val="326"/>
        </w:trPr>
        <w:tc>
          <w:tcPr>
            <w:tcW w:w="4465" w:type="dxa"/>
          </w:tcPr>
          <w:p w14:paraId="3B54F90D" w14:textId="77777777" w:rsidR="003315CD" w:rsidRDefault="0082365E">
            <w:pPr>
              <w:pStyle w:val="TableParagraph"/>
              <w:spacing w:before="38"/>
              <w:ind w:left="16"/>
              <w:jc w:val="center"/>
            </w:pPr>
            <w:r>
              <w:rPr>
                <w:spacing w:val="-10"/>
              </w:rPr>
              <w:t>B</w:t>
            </w:r>
          </w:p>
        </w:tc>
        <w:tc>
          <w:tcPr>
            <w:tcW w:w="5178" w:type="dxa"/>
          </w:tcPr>
          <w:p w14:paraId="45E329F6" w14:textId="77777777" w:rsidR="003315CD" w:rsidRDefault="0082365E">
            <w:pPr>
              <w:pStyle w:val="TableParagraph"/>
              <w:spacing w:before="38"/>
              <w:ind w:left="15" w:right="3"/>
              <w:jc w:val="center"/>
            </w:pPr>
            <w:r>
              <w:t>Incidente</w:t>
            </w:r>
            <w:r>
              <w:rPr>
                <w:spacing w:val="-7"/>
              </w:rPr>
              <w:t xml:space="preserve"> </w:t>
            </w:r>
            <w:r>
              <w:rPr>
                <w:spacing w:val="-2"/>
              </w:rPr>
              <w:t>esporádico</w:t>
            </w:r>
          </w:p>
        </w:tc>
      </w:tr>
      <w:tr w:rsidR="003315CD" w14:paraId="7054C406" w14:textId="77777777">
        <w:trPr>
          <w:trHeight w:val="325"/>
        </w:trPr>
        <w:tc>
          <w:tcPr>
            <w:tcW w:w="4465" w:type="dxa"/>
          </w:tcPr>
          <w:p w14:paraId="06760B62" w14:textId="77777777" w:rsidR="003315CD" w:rsidRDefault="0082365E">
            <w:pPr>
              <w:pStyle w:val="TableParagraph"/>
              <w:spacing w:before="35"/>
              <w:ind w:left="16" w:right="2"/>
              <w:jc w:val="center"/>
            </w:pPr>
            <w:r>
              <w:rPr>
                <w:spacing w:val="-10"/>
              </w:rPr>
              <w:t>C</w:t>
            </w:r>
          </w:p>
        </w:tc>
        <w:tc>
          <w:tcPr>
            <w:tcW w:w="5178" w:type="dxa"/>
          </w:tcPr>
          <w:p w14:paraId="799F538A" w14:textId="77777777" w:rsidR="003315CD" w:rsidRDefault="0082365E">
            <w:pPr>
              <w:pStyle w:val="TableParagraph"/>
              <w:spacing w:before="35"/>
              <w:ind w:left="15"/>
              <w:jc w:val="center"/>
            </w:pPr>
            <w:r>
              <w:t>Puede</w:t>
            </w:r>
            <w:r>
              <w:rPr>
                <w:spacing w:val="-8"/>
              </w:rPr>
              <w:t xml:space="preserve"> </w:t>
            </w:r>
            <w:r>
              <w:t>ocurrir</w:t>
            </w:r>
            <w:r>
              <w:rPr>
                <w:spacing w:val="-5"/>
              </w:rPr>
              <w:t xml:space="preserve"> </w:t>
            </w:r>
            <w:r>
              <w:t>alguna</w:t>
            </w:r>
            <w:r>
              <w:rPr>
                <w:spacing w:val="-7"/>
              </w:rPr>
              <w:t xml:space="preserve"> </w:t>
            </w:r>
            <w:r>
              <w:rPr>
                <w:spacing w:val="-5"/>
              </w:rPr>
              <w:t>vez</w:t>
            </w:r>
          </w:p>
        </w:tc>
      </w:tr>
      <w:tr w:rsidR="003315CD" w14:paraId="32891763" w14:textId="77777777">
        <w:trPr>
          <w:trHeight w:val="323"/>
        </w:trPr>
        <w:tc>
          <w:tcPr>
            <w:tcW w:w="4465" w:type="dxa"/>
          </w:tcPr>
          <w:p w14:paraId="7EF113C9" w14:textId="77777777" w:rsidR="003315CD" w:rsidRDefault="0082365E">
            <w:pPr>
              <w:pStyle w:val="TableParagraph"/>
              <w:spacing w:before="35"/>
              <w:ind w:left="16" w:right="2"/>
              <w:jc w:val="center"/>
            </w:pPr>
            <w:r>
              <w:rPr>
                <w:spacing w:val="-10"/>
              </w:rPr>
              <w:t>D</w:t>
            </w:r>
          </w:p>
        </w:tc>
        <w:tc>
          <w:tcPr>
            <w:tcW w:w="5178" w:type="dxa"/>
          </w:tcPr>
          <w:p w14:paraId="0190FEBC" w14:textId="77777777" w:rsidR="003315CD" w:rsidRDefault="0082365E">
            <w:pPr>
              <w:pStyle w:val="TableParagraph"/>
              <w:spacing w:before="35"/>
              <w:ind w:left="15" w:right="3"/>
              <w:jc w:val="center"/>
            </w:pPr>
            <w:r>
              <w:t>Poco</w:t>
            </w:r>
            <w:r>
              <w:rPr>
                <w:spacing w:val="-5"/>
              </w:rPr>
              <w:t xml:space="preserve"> </w:t>
            </w:r>
            <w:r>
              <w:t>probable</w:t>
            </w:r>
            <w:r>
              <w:rPr>
                <w:spacing w:val="-4"/>
              </w:rPr>
              <w:t xml:space="preserve"> </w:t>
            </w:r>
            <w:r>
              <w:t>que</w:t>
            </w:r>
            <w:r>
              <w:rPr>
                <w:spacing w:val="-6"/>
              </w:rPr>
              <w:t xml:space="preserve"> </w:t>
            </w:r>
            <w:r>
              <w:rPr>
                <w:spacing w:val="-2"/>
              </w:rPr>
              <w:t>ocurra</w:t>
            </w:r>
          </w:p>
        </w:tc>
      </w:tr>
      <w:tr w:rsidR="003315CD" w14:paraId="6B0CBDB8" w14:textId="77777777">
        <w:trPr>
          <w:trHeight w:val="325"/>
        </w:trPr>
        <w:tc>
          <w:tcPr>
            <w:tcW w:w="4465" w:type="dxa"/>
          </w:tcPr>
          <w:p w14:paraId="5053076F" w14:textId="77777777" w:rsidR="003315CD" w:rsidRDefault="0082365E">
            <w:pPr>
              <w:pStyle w:val="TableParagraph"/>
              <w:spacing w:before="18" w:line="287" w:lineRule="exact"/>
              <w:ind w:left="16" w:right="3"/>
              <w:jc w:val="center"/>
              <w:rPr>
                <w:rFonts w:ascii="Tahoma"/>
                <w:sz w:val="24"/>
              </w:rPr>
            </w:pPr>
            <w:r>
              <w:rPr>
                <w:rFonts w:ascii="Tahoma"/>
                <w:spacing w:val="-10"/>
                <w:sz w:val="24"/>
              </w:rPr>
              <w:t>E</w:t>
            </w:r>
          </w:p>
        </w:tc>
        <w:tc>
          <w:tcPr>
            <w:tcW w:w="5178" w:type="dxa"/>
          </w:tcPr>
          <w:p w14:paraId="1C5103D5" w14:textId="77777777" w:rsidR="003315CD" w:rsidRDefault="0082365E">
            <w:pPr>
              <w:pStyle w:val="TableParagraph"/>
              <w:spacing w:before="38"/>
              <w:ind w:left="15" w:right="3"/>
              <w:jc w:val="center"/>
            </w:pPr>
            <w:r>
              <w:t>Prácticamente</w:t>
            </w:r>
            <w:r>
              <w:rPr>
                <w:spacing w:val="-14"/>
              </w:rPr>
              <w:t xml:space="preserve"> </w:t>
            </w:r>
            <w:r>
              <w:rPr>
                <w:spacing w:val="-2"/>
              </w:rPr>
              <w:t>imposible</w:t>
            </w:r>
          </w:p>
        </w:tc>
      </w:tr>
    </w:tbl>
    <w:p w14:paraId="62D736A6" w14:textId="77777777" w:rsidR="003315CD" w:rsidRDefault="003315CD">
      <w:pPr>
        <w:pStyle w:val="Textoindependiente"/>
      </w:pPr>
    </w:p>
    <w:p w14:paraId="7558736A" w14:textId="77777777" w:rsidR="003315CD" w:rsidRDefault="003315CD">
      <w:pPr>
        <w:pStyle w:val="Textoindependiente"/>
        <w:spacing w:before="2"/>
      </w:pPr>
    </w:p>
    <w:p w14:paraId="5D50A60A" w14:textId="77777777" w:rsidR="003315CD" w:rsidRDefault="0082365E">
      <w:pPr>
        <w:pStyle w:val="Textoindependiente"/>
        <w:ind w:left="710" w:right="702"/>
        <w:jc w:val="both"/>
      </w:pPr>
      <w:r>
        <w:t>Las categorías de consecuencia se explican de manera vertical, en la matriz hay cuatro tipos</w:t>
      </w:r>
      <w:r>
        <w:rPr>
          <w:spacing w:val="-8"/>
        </w:rPr>
        <w:t xml:space="preserve"> </w:t>
      </w:r>
      <w:r>
        <w:t>de</w:t>
      </w:r>
      <w:r>
        <w:rPr>
          <w:spacing w:val="-9"/>
        </w:rPr>
        <w:t xml:space="preserve"> </w:t>
      </w:r>
      <w:r>
        <w:t>consideraciones:</w:t>
      </w:r>
      <w:r>
        <w:rPr>
          <w:spacing w:val="-8"/>
        </w:rPr>
        <w:t xml:space="preserve"> </w:t>
      </w:r>
      <w:r>
        <w:t>Impacto</w:t>
      </w:r>
      <w:r>
        <w:rPr>
          <w:spacing w:val="-9"/>
        </w:rPr>
        <w:t xml:space="preserve"> </w:t>
      </w:r>
      <w:r>
        <w:t>en</w:t>
      </w:r>
      <w:r>
        <w:rPr>
          <w:spacing w:val="-12"/>
        </w:rPr>
        <w:t xml:space="preserve"> </w:t>
      </w:r>
      <w:r>
        <w:t>Salud</w:t>
      </w:r>
      <w:r>
        <w:rPr>
          <w:spacing w:val="-9"/>
        </w:rPr>
        <w:t xml:space="preserve"> </w:t>
      </w:r>
      <w:r>
        <w:t>/</w:t>
      </w:r>
      <w:r>
        <w:rPr>
          <w:spacing w:val="-10"/>
        </w:rPr>
        <w:t xml:space="preserve"> </w:t>
      </w:r>
      <w:r>
        <w:t>seguridad</w:t>
      </w:r>
      <w:r>
        <w:rPr>
          <w:spacing w:val="-9"/>
        </w:rPr>
        <w:t xml:space="preserve"> </w:t>
      </w:r>
      <w:r>
        <w:t>industrial,</w:t>
      </w:r>
      <w:r>
        <w:rPr>
          <w:spacing w:val="-10"/>
        </w:rPr>
        <w:t xml:space="preserve"> </w:t>
      </w:r>
      <w:r>
        <w:t>Impacto</w:t>
      </w:r>
      <w:r>
        <w:rPr>
          <w:spacing w:val="-11"/>
        </w:rPr>
        <w:t xml:space="preserve"> </w:t>
      </w:r>
      <w:r>
        <w:t>público,</w:t>
      </w:r>
      <w:r>
        <w:rPr>
          <w:spacing w:val="-8"/>
        </w:rPr>
        <w:t xml:space="preserve"> </w:t>
      </w:r>
      <w:r>
        <w:t>Impacto ambiental e Impacto financiero.</w:t>
      </w:r>
    </w:p>
    <w:p w14:paraId="79FEA346" w14:textId="77777777" w:rsidR="003315CD" w:rsidRDefault="0082365E">
      <w:pPr>
        <w:ind w:left="710" w:right="590"/>
        <w:rPr>
          <w:rFonts w:ascii="Tahoma" w:hAnsi="Tahoma"/>
          <w:sz w:val="24"/>
        </w:rPr>
      </w:pPr>
      <w:r>
        <w:rPr>
          <w:rFonts w:ascii="Tahoma" w:hAnsi="Tahoma"/>
          <w:sz w:val="24"/>
        </w:rPr>
        <w:t>La categoría uno (I) representa el peor de los casos, y por el contrario la categoría IV representa consecuencias menores</w:t>
      </w:r>
    </w:p>
    <w:p w14:paraId="38CAA5DF" w14:textId="77777777" w:rsidR="003315CD" w:rsidRDefault="003315CD">
      <w:pPr>
        <w:pStyle w:val="Textoindependiente"/>
        <w:rPr>
          <w:rFonts w:ascii="Tahoma"/>
          <w:sz w:val="24"/>
        </w:rPr>
      </w:pPr>
    </w:p>
    <w:p w14:paraId="514A3626" w14:textId="77777777" w:rsidR="003315CD" w:rsidRDefault="003315CD">
      <w:pPr>
        <w:pStyle w:val="Textoindependiente"/>
        <w:rPr>
          <w:rFonts w:ascii="Tahoma"/>
          <w:sz w:val="24"/>
        </w:rPr>
      </w:pPr>
    </w:p>
    <w:p w14:paraId="270C3D5A" w14:textId="77777777" w:rsidR="003315CD" w:rsidRDefault="0082365E">
      <w:pPr>
        <w:spacing w:after="2"/>
        <w:ind w:left="710"/>
        <w:jc w:val="both"/>
      </w:pPr>
      <w:r>
        <w:rPr>
          <w:rFonts w:ascii="Arial" w:hAnsi="Arial"/>
          <w:b/>
        </w:rPr>
        <w:t>Tabla</w:t>
      </w:r>
      <w:r>
        <w:rPr>
          <w:rFonts w:ascii="Arial" w:hAnsi="Arial"/>
          <w:b/>
          <w:spacing w:val="-4"/>
        </w:rPr>
        <w:t xml:space="preserve"> </w:t>
      </w:r>
      <w:r>
        <w:rPr>
          <w:rFonts w:ascii="Arial" w:hAnsi="Arial"/>
          <w:b/>
        </w:rPr>
        <w:t>8.</w:t>
      </w:r>
      <w:r>
        <w:rPr>
          <w:rFonts w:ascii="Arial" w:hAnsi="Arial"/>
          <w:b/>
          <w:spacing w:val="-2"/>
        </w:rPr>
        <w:t xml:space="preserve"> </w:t>
      </w:r>
      <w:r>
        <w:t>Categoría</w:t>
      </w:r>
      <w:r>
        <w:rPr>
          <w:spacing w:val="-4"/>
        </w:rPr>
        <w:t xml:space="preserve"> </w:t>
      </w:r>
      <w:r>
        <w:t>de</w:t>
      </w:r>
      <w:r>
        <w:rPr>
          <w:spacing w:val="-5"/>
        </w:rPr>
        <w:t xml:space="preserve"> </w:t>
      </w:r>
      <w:r>
        <w:rPr>
          <w:spacing w:val="-2"/>
        </w:rPr>
        <w:t>Consecuencias</w:t>
      </w:r>
    </w:p>
    <w:tbl>
      <w:tblPr>
        <w:tblStyle w:val="TableNormal"/>
        <w:tblW w:w="0" w:type="auto"/>
        <w:tblInd w:w="3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678"/>
        <w:gridCol w:w="2835"/>
        <w:gridCol w:w="1136"/>
        <w:gridCol w:w="1986"/>
        <w:gridCol w:w="2009"/>
      </w:tblGrid>
      <w:tr w:rsidR="003315CD" w14:paraId="0C585927" w14:textId="77777777">
        <w:trPr>
          <w:trHeight w:val="561"/>
        </w:trPr>
        <w:tc>
          <w:tcPr>
            <w:tcW w:w="1678" w:type="dxa"/>
            <w:vMerge w:val="restart"/>
            <w:tcBorders>
              <w:bottom w:val="single" w:sz="6" w:space="0" w:color="000000"/>
              <w:right w:val="single" w:sz="6" w:space="0" w:color="000000"/>
            </w:tcBorders>
          </w:tcPr>
          <w:p w14:paraId="1B9A6E9A" w14:textId="77777777" w:rsidR="003315CD" w:rsidRDefault="0082365E">
            <w:pPr>
              <w:pStyle w:val="TableParagraph"/>
              <w:spacing w:before="184"/>
              <w:ind w:left="112" w:right="95" w:hanging="3"/>
              <w:jc w:val="center"/>
              <w:rPr>
                <w:rFonts w:ascii="Arial" w:hAnsi="Arial"/>
                <w:b/>
              </w:rPr>
            </w:pPr>
            <w:r>
              <w:rPr>
                <w:rFonts w:ascii="Arial" w:hAnsi="Arial"/>
                <w:b/>
              </w:rPr>
              <w:t xml:space="preserve">Categoría de </w:t>
            </w:r>
            <w:r>
              <w:rPr>
                <w:rFonts w:ascii="Arial" w:hAnsi="Arial"/>
                <w:b/>
                <w:spacing w:val="-2"/>
              </w:rPr>
              <w:t xml:space="preserve">consecuencia </w:t>
            </w:r>
            <w:r>
              <w:rPr>
                <w:rFonts w:ascii="Arial" w:hAnsi="Arial"/>
                <w:b/>
                <w:spacing w:val="-10"/>
              </w:rPr>
              <w:t>s</w:t>
            </w:r>
          </w:p>
        </w:tc>
        <w:tc>
          <w:tcPr>
            <w:tcW w:w="7966" w:type="dxa"/>
            <w:gridSpan w:val="4"/>
            <w:tcBorders>
              <w:left w:val="single" w:sz="6" w:space="0" w:color="000000"/>
              <w:bottom w:val="single" w:sz="6" w:space="0" w:color="000000"/>
            </w:tcBorders>
          </w:tcPr>
          <w:p w14:paraId="0E91D9AC" w14:textId="77777777" w:rsidR="003315CD" w:rsidRDefault="0082365E">
            <w:pPr>
              <w:pStyle w:val="TableParagraph"/>
              <w:spacing w:before="153"/>
              <w:jc w:val="center"/>
              <w:rPr>
                <w:rFonts w:ascii="Arial"/>
                <w:b/>
              </w:rPr>
            </w:pPr>
            <w:r>
              <w:rPr>
                <w:rFonts w:ascii="Arial"/>
                <w:b/>
                <w:spacing w:val="-2"/>
              </w:rPr>
              <w:t>Consideraciones</w:t>
            </w:r>
          </w:p>
        </w:tc>
      </w:tr>
      <w:tr w:rsidR="003315CD" w14:paraId="11719326" w14:textId="77777777">
        <w:trPr>
          <w:trHeight w:val="551"/>
        </w:trPr>
        <w:tc>
          <w:tcPr>
            <w:tcW w:w="1678" w:type="dxa"/>
            <w:vMerge/>
            <w:tcBorders>
              <w:top w:val="nil"/>
              <w:bottom w:val="single" w:sz="6" w:space="0" w:color="000000"/>
              <w:right w:val="single" w:sz="6" w:space="0" w:color="000000"/>
            </w:tcBorders>
          </w:tcPr>
          <w:p w14:paraId="3460F374" w14:textId="77777777" w:rsidR="003315CD" w:rsidRDefault="003315CD">
            <w:pPr>
              <w:rPr>
                <w:sz w:val="2"/>
                <w:szCs w:val="2"/>
              </w:rPr>
            </w:pPr>
          </w:p>
        </w:tc>
        <w:tc>
          <w:tcPr>
            <w:tcW w:w="2835" w:type="dxa"/>
            <w:tcBorders>
              <w:top w:val="single" w:sz="6" w:space="0" w:color="000000"/>
              <w:left w:val="single" w:sz="6" w:space="0" w:color="000000"/>
              <w:bottom w:val="single" w:sz="6" w:space="0" w:color="000000"/>
              <w:right w:val="single" w:sz="6" w:space="0" w:color="000000"/>
            </w:tcBorders>
          </w:tcPr>
          <w:p w14:paraId="06686B28" w14:textId="77777777" w:rsidR="003315CD" w:rsidRDefault="0082365E">
            <w:pPr>
              <w:pStyle w:val="TableParagraph"/>
              <w:spacing w:before="148"/>
              <w:ind w:left="556"/>
              <w:rPr>
                <w:rFonts w:ascii="Arial"/>
                <w:b/>
              </w:rPr>
            </w:pPr>
            <w:r>
              <w:rPr>
                <w:rFonts w:ascii="Arial"/>
                <w:b/>
                <w:spacing w:val="-2"/>
              </w:rPr>
              <w:t>Salud/seguridad</w:t>
            </w:r>
          </w:p>
        </w:tc>
        <w:tc>
          <w:tcPr>
            <w:tcW w:w="1136" w:type="dxa"/>
            <w:tcBorders>
              <w:top w:val="single" w:sz="6" w:space="0" w:color="000000"/>
              <w:left w:val="single" w:sz="6" w:space="0" w:color="000000"/>
              <w:bottom w:val="single" w:sz="6" w:space="0" w:color="000000"/>
              <w:right w:val="single" w:sz="6" w:space="0" w:color="000000"/>
            </w:tcBorders>
          </w:tcPr>
          <w:p w14:paraId="6EE391FB" w14:textId="77777777" w:rsidR="003315CD" w:rsidRDefault="0082365E">
            <w:pPr>
              <w:pStyle w:val="TableParagraph"/>
              <w:spacing w:before="23"/>
              <w:ind w:left="172" w:right="131" w:hanging="32"/>
              <w:rPr>
                <w:rFonts w:ascii="Arial"/>
                <w:b/>
              </w:rPr>
            </w:pPr>
            <w:r>
              <w:rPr>
                <w:rFonts w:ascii="Arial"/>
                <w:b/>
                <w:spacing w:val="-2"/>
              </w:rPr>
              <w:t>Impacto publico</w:t>
            </w:r>
          </w:p>
        </w:tc>
        <w:tc>
          <w:tcPr>
            <w:tcW w:w="1986" w:type="dxa"/>
            <w:tcBorders>
              <w:top w:val="single" w:sz="6" w:space="0" w:color="000000"/>
              <w:left w:val="single" w:sz="6" w:space="0" w:color="000000"/>
              <w:bottom w:val="single" w:sz="6" w:space="0" w:color="000000"/>
              <w:right w:val="single" w:sz="6" w:space="0" w:color="000000"/>
            </w:tcBorders>
          </w:tcPr>
          <w:p w14:paraId="2B6429B8" w14:textId="77777777" w:rsidR="003315CD" w:rsidRDefault="0082365E">
            <w:pPr>
              <w:pStyle w:val="TableParagraph"/>
              <w:spacing w:before="23"/>
              <w:ind w:left="471" w:right="99" w:firstLine="91"/>
              <w:rPr>
                <w:rFonts w:ascii="Arial"/>
                <w:b/>
              </w:rPr>
            </w:pPr>
            <w:r>
              <w:rPr>
                <w:rFonts w:ascii="Arial"/>
                <w:b/>
                <w:spacing w:val="-2"/>
              </w:rPr>
              <w:t>Impacto ambiental</w:t>
            </w:r>
          </w:p>
        </w:tc>
        <w:tc>
          <w:tcPr>
            <w:tcW w:w="2009" w:type="dxa"/>
            <w:tcBorders>
              <w:top w:val="single" w:sz="6" w:space="0" w:color="000000"/>
              <w:left w:val="single" w:sz="6" w:space="0" w:color="000000"/>
              <w:bottom w:val="single" w:sz="6" w:space="0" w:color="000000"/>
            </w:tcBorders>
          </w:tcPr>
          <w:p w14:paraId="3CA14219" w14:textId="77777777" w:rsidR="003315CD" w:rsidRDefault="0082365E">
            <w:pPr>
              <w:pStyle w:val="TableParagraph"/>
              <w:spacing w:before="23"/>
              <w:ind w:left="471" w:right="472" w:firstLine="103"/>
              <w:rPr>
                <w:rFonts w:ascii="Arial"/>
                <w:b/>
              </w:rPr>
            </w:pPr>
            <w:r>
              <w:rPr>
                <w:rFonts w:ascii="Arial"/>
                <w:b/>
                <w:spacing w:val="-2"/>
              </w:rPr>
              <w:t>Impacto financiero</w:t>
            </w:r>
          </w:p>
        </w:tc>
      </w:tr>
      <w:tr w:rsidR="003315CD" w14:paraId="77C71588" w14:textId="77777777">
        <w:trPr>
          <w:trHeight w:val="743"/>
        </w:trPr>
        <w:tc>
          <w:tcPr>
            <w:tcW w:w="1678" w:type="dxa"/>
            <w:tcBorders>
              <w:top w:val="single" w:sz="6" w:space="0" w:color="000000"/>
              <w:right w:val="single" w:sz="6" w:space="0" w:color="000000"/>
            </w:tcBorders>
          </w:tcPr>
          <w:p w14:paraId="4D26D905" w14:textId="77777777" w:rsidR="003315CD" w:rsidRDefault="0082365E">
            <w:pPr>
              <w:pStyle w:val="TableParagraph"/>
              <w:spacing w:before="244"/>
              <w:ind w:left="12" w:right="2"/>
              <w:jc w:val="center"/>
              <w:rPr>
                <w:rFonts w:ascii="Arial"/>
                <w:b/>
              </w:rPr>
            </w:pPr>
            <w:r>
              <w:rPr>
                <w:rFonts w:ascii="Arial"/>
                <w:b/>
                <w:spacing w:val="-10"/>
              </w:rPr>
              <w:t>I</w:t>
            </w:r>
          </w:p>
        </w:tc>
        <w:tc>
          <w:tcPr>
            <w:tcW w:w="2835" w:type="dxa"/>
            <w:tcBorders>
              <w:top w:val="single" w:sz="6" w:space="0" w:color="000000"/>
              <w:left w:val="single" w:sz="6" w:space="0" w:color="000000"/>
              <w:right w:val="single" w:sz="6" w:space="0" w:color="000000"/>
            </w:tcBorders>
          </w:tcPr>
          <w:p w14:paraId="666061D7" w14:textId="77777777" w:rsidR="003315CD" w:rsidRDefault="0082365E">
            <w:pPr>
              <w:pStyle w:val="TableParagraph"/>
              <w:spacing w:before="164"/>
              <w:ind w:left="1041" w:hanging="767"/>
              <w:rPr>
                <w:sz w:val="18"/>
              </w:rPr>
            </w:pPr>
            <w:r>
              <w:rPr>
                <w:sz w:val="18"/>
              </w:rPr>
              <w:t>Muertes/impacto</w:t>
            </w:r>
            <w:r>
              <w:rPr>
                <w:spacing w:val="-15"/>
                <w:sz w:val="18"/>
              </w:rPr>
              <w:t xml:space="preserve"> </w:t>
            </w:r>
            <w:r>
              <w:rPr>
                <w:sz w:val="18"/>
              </w:rPr>
              <w:t>serio</w:t>
            </w:r>
            <w:r>
              <w:rPr>
                <w:spacing w:val="-12"/>
                <w:sz w:val="18"/>
              </w:rPr>
              <w:t xml:space="preserve"> </w:t>
            </w:r>
            <w:r>
              <w:rPr>
                <w:sz w:val="18"/>
              </w:rPr>
              <w:t xml:space="preserve">sobre </w:t>
            </w:r>
            <w:r>
              <w:rPr>
                <w:spacing w:val="-2"/>
                <w:sz w:val="18"/>
              </w:rPr>
              <w:t>personas</w:t>
            </w:r>
          </w:p>
        </w:tc>
        <w:tc>
          <w:tcPr>
            <w:tcW w:w="1136" w:type="dxa"/>
            <w:tcBorders>
              <w:top w:val="single" w:sz="6" w:space="0" w:color="000000"/>
              <w:left w:val="single" w:sz="6" w:space="0" w:color="000000"/>
              <w:right w:val="single" w:sz="6" w:space="0" w:color="000000"/>
            </w:tcBorders>
          </w:tcPr>
          <w:p w14:paraId="1A966AD2" w14:textId="77777777" w:rsidR="003315CD" w:rsidRDefault="0082365E">
            <w:pPr>
              <w:pStyle w:val="TableParagraph"/>
              <w:spacing w:before="164"/>
              <w:ind w:left="282" w:hanging="180"/>
              <w:rPr>
                <w:sz w:val="18"/>
              </w:rPr>
            </w:pPr>
            <w:r>
              <w:rPr>
                <w:spacing w:val="-2"/>
                <w:sz w:val="18"/>
              </w:rPr>
              <w:t>Comunidad grande</w:t>
            </w:r>
          </w:p>
        </w:tc>
        <w:tc>
          <w:tcPr>
            <w:tcW w:w="1986" w:type="dxa"/>
            <w:tcBorders>
              <w:top w:val="single" w:sz="6" w:space="0" w:color="000000"/>
              <w:left w:val="single" w:sz="6" w:space="0" w:color="000000"/>
              <w:right w:val="single" w:sz="6" w:space="0" w:color="000000"/>
            </w:tcBorders>
          </w:tcPr>
          <w:p w14:paraId="178CBB7B" w14:textId="77777777" w:rsidR="003315CD" w:rsidRDefault="0082365E">
            <w:pPr>
              <w:pStyle w:val="TableParagraph"/>
              <w:spacing w:before="61"/>
              <w:ind w:left="219" w:right="218" w:firstLine="1"/>
              <w:jc w:val="center"/>
              <w:rPr>
                <w:sz w:val="18"/>
              </w:rPr>
            </w:pPr>
            <w:r>
              <w:rPr>
                <w:spacing w:val="-2"/>
                <w:sz w:val="18"/>
              </w:rPr>
              <w:t xml:space="preserve">Mayor/larga duración/respuesta </w:t>
            </w:r>
            <w:r>
              <w:rPr>
                <w:sz w:val="18"/>
              </w:rPr>
              <w:t>gran escala</w:t>
            </w:r>
          </w:p>
        </w:tc>
        <w:tc>
          <w:tcPr>
            <w:tcW w:w="2009" w:type="dxa"/>
            <w:tcBorders>
              <w:top w:val="single" w:sz="6" w:space="0" w:color="000000"/>
              <w:left w:val="single" w:sz="6" w:space="0" w:color="000000"/>
            </w:tcBorders>
          </w:tcPr>
          <w:p w14:paraId="0D011236" w14:textId="77777777" w:rsidR="003315CD" w:rsidRDefault="003315CD">
            <w:pPr>
              <w:pStyle w:val="TableParagraph"/>
              <w:spacing w:before="60"/>
              <w:rPr>
                <w:sz w:val="18"/>
              </w:rPr>
            </w:pPr>
          </w:p>
          <w:p w14:paraId="7D2461C1" w14:textId="77777777" w:rsidR="003315CD" w:rsidRDefault="0082365E">
            <w:pPr>
              <w:pStyle w:val="TableParagraph"/>
              <w:ind w:left="531"/>
              <w:rPr>
                <w:sz w:val="18"/>
              </w:rPr>
            </w:pPr>
            <w:r>
              <w:rPr>
                <w:spacing w:val="-2"/>
                <w:sz w:val="18"/>
              </w:rPr>
              <w:t>Corporativo</w:t>
            </w:r>
          </w:p>
        </w:tc>
      </w:tr>
    </w:tbl>
    <w:p w14:paraId="2B91FC51" w14:textId="77777777" w:rsidR="003315CD" w:rsidRDefault="003315CD">
      <w:pPr>
        <w:pStyle w:val="TableParagraph"/>
        <w:rPr>
          <w:sz w:val="18"/>
        </w:rPr>
        <w:sectPr w:rsidR="003315CD">
          <w:pgSz w:w="12250" w:h="15850"/>
          <w:pgMar w:top="1360" w:right="992" w:bottom="1200" w:left="992" w:header="0" w:footer="1017" w:gutter="0"/>
          <w:cols w:space="720"/>
        </w:sectPr>
      </w:pPr>
    </w:p>
    <w:p w14:paraId="1A897749" w14:textId="77777777" w:rsidR="003315CD" w:rsidRDefault="003315CD">
      <w:pPr>
        <w:pStyle w:val="Textoindependiente"/>
        <w:spacing w:before="10"/>
        <w:rPr>
          <w:sz w:val="3"/>
        </w:rPr>
      </w:pPr>
    </w:p>
    <w:tbl>
      <w:tblPr>
        <w:tblStyle w:val="TableNormal"/>
        <w:tblW w:w="0" w:type="auto"/>
        <w:tblInd w:w="3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678"/>
        <w:gridCol w:w="2835"/>
        <w:gridCol w:w="1136"/>
        <w:gridCol w:w="1986"/>
        <w:gridCol w:w="2009"/>
      </w:tblGrid>
      <w:tr w:rsidR="003315CD" w14:paraId="47E808B6" w14:textId="77777777">
        <w:trPr>
          <w:trHeight w:val="811"/>
        </w:trPr>
        <w:tc>
          <w:tcPr>
            <w:tcW w:w="1678" w:type="dxa"/>
            <w:tcBorders>
              <w:bottom w:val="single" w:sz="6" w:space="0" w:color="000000"/>
              <w:right w:val="single" w:sz="6" w:space="0" w:color="000000"/>
            </w:tcBorders>
          </w:tcPr>
          <w:p w14:paraId="26B1E66A" w14:textId="77777777" w:rsidR="003315CD" w:rsidRDefault="003315CD">
            <w:pPr>
              <w:pStyle w:val="TableParagraph"/>
              <w:spacing w:before="28"/>
            </w:pPr>
          </w:p>
          <w:p w14:paraId="11E14182" w14:textId="77777777" w:rsidR="003315CD" w:rsidRDefault="0082365E">
            <w:pPr>
              <w:pStyle w:val="TableParagraph"/>
              <w:ind w:left="12" w:right="1"/>
              <w:jc w:val="center"/>
              <w:rPr>
                <w:rFonts w:ascii="Arial"/>
                <w:b/>
              </w:rPr>
            </w:pPr>
            <w:r>
              <w:rPr>
                <w:rFonts w:ascii="Arial"/>
                <w:b/>
                <w:spacing w:val="-5"/>
              </w:rPr>
              <w:t>II</w:t>
            </w:r>
          </w:p>
        </w:tc>
        <w:tc>
          <w:tcPr>
            <w:tcW w:w="2835" w:type="dxa"/>
            <w:tcBorders>
              <w:left w:val="single" w:sz="6" w:space="0" w:color="000000"/>
              <w:bottom w:val="single" w:sz="6" w:space="0" w:color="000000"/>
              <w:right w:val="single" w:sz="6" w:space="0" w:color="000000"/>
            </w:tcBorders>
          </w:tcPr>
          <w:p w14:paraId="099AD945" w14:textId="77777777" w:rsidR="003315CD" w:rsidRDefault="0082365E">
            <w:pPr>
              <w:pStyle w:val="TableParagraph"/>
              <w:spacing w:before="95"/>
              <w:ind w:left="169" w:right="170" w:firstLine="3"/>
              <w:jc w:val="center"/>
              <w:rPr>
                <w:sz w:val="18"/>
              </w:rPr>
            </w:pPr>
            <w:r>
              <w:rPr>
                <w:sz w:val="18"/>
              </w:rPr>
              <w:t>Lesiones serias al personal/impacto</w:t>
            </w:r>
            <w:r>
              <w:rPr>
                <w:spacing w:val="-13"/>
                <w:sz w:val="18"/>
              </w:rPr>
              <w:t xml:space="preserve"> </w:t>
            </w:r>
            <w:r>
              <w:rPr>
                <w:sz w:val="18"/>
              </w:rPr>
              <w:t>limitado</w:t>
            </w:r>
            <w:r>
              <w:rPr>
                <w:spacing w:val="-12"/>
                <w:sz w:val="18"/>
              </w:rPr>
              <w:t xml:space="preserve"> </w:t>
            </w:r>
            <w:r>
              <w:rPr>
                <w:sz w:val="18"/>
              </w:rPr>
              <w:t>en</w:t>
            </w:r>
            <w:r>
              <w:rPr>
                <w:spacing w:val="-13"/>
                <w:sz w:val="18"/>
              </w:rPr>
              <w:t xml:space="preserve"> </w:t>
            </w:r>
            <w:r>
              <w:rPr>
                <w:sz w:val="18"/>
              </w:rPr>
              <w:t xml:space="preserve">el </w:t>
            </w:r>
            <w:r>
              <w:rPr>
                <w:spacing w:val="-2"/>
                <w:sz w:val="18"/>
              </w:rPr>
              <w:t>publico</w:t>
            </w:r>
          </w:p>
        </w:tc>
        <w:tc>
          <w:tcPr>
            <w:tcW w:w="1136" w:type="dxa"/>
            <w:tcBorders>
              <w:left w:val="single" w:sz="6" w:space="0" w:color="000000"/>
              <w:bottom w:val="single" w:sz="6" w:space="0" w:color="000000"/>
              <w:right w:val="single" w:sz="6" w:space="0" w:color="000000"/>
            </w:tcBorders>
          </w:tcPr>
          <w:p w14:paraId="148DD2A8" w14:textId="77777777" w:rsidR="003315CD" w:rsidRDefault="0082365E">
            <w:pPr>
              <w:pStyle w:val="TableParagraph"/>
              <w:spacing w:before="198"/>
              <w:ind w:left="212" w:hanging="111"/>
              <w:rPr>
                <w:sz w:val="18"/>
              </w:rPr>
            </w:pPr>
            <w:r>
              <w:rPr>
                <w:spacing w:val="-2"/>
                <w:sz w:val="18"/>
              </w:rPr>
              <w:t>Comunidad pequeña</w:t>
            </w:r>
          </w:p>
        </w:tc>
        <w:tc>
          <w:tcPr>
            <w:tcW w:w="1986" w:type="dxa"/>
            <w:tcBorders>
              <w:left w:val="single" w:sz="6" w:space="0" w:color="000000"/>
              <w:bottom w:val="single" w:sz="6" w:space="0" w:color="000000"/>
              <w:right w:val="single" w:sz="6" w:space="0" w:color="000000"/>
            </w:tcBorders>
          </w:tcPr>
          <w:p w14:paraId="1FD73F6A" w14:textId="77777777" w:rsidR="003315CD" w:rsidRDefault="0082365E">
            <w:pPr>
              <w:pStyle w:val="TableParagraph"/>
              <w:spacing w:before="198"/>
              <w:ind w:left="104" w:right="99" w:firstLine="314"/>
              <w:rPr>
                <w:sz w:val="18"/>
              </w:rPr>
            </w:pPr>
            <w:r>
              <w:rPr>
                <w:spacing w:val="-2"/>
                <w:sz w:val="18"/>
              </w:rPr>
              <w:t xml:space="preserve">Serio/requiere </w:t>
            </w:r>
            <w:r>
              <w:rPr>
                <w:sz w:val="18"/>
              </w:rPr>
              <w:t>recursos</w:t>
            </w:r>
            <w:r>
              <w:rPr>
                <w:spacing w:val="-13"/>
                <w:sz w:val="18"/>
              </w:rPr>
              <w:t xml:space="preserve"> </w:t>
            </w:r>
            <w:r>
              <w:rPr>
                <w:sz w:val="18"/>
              </w:rPr>
              <w:t>significativos</w:t>
            </w:r>
          </w:p>
        </w:tc>
        <w:tc>
          <w:tcPr>
            <w:tcW w:w="2009" w:type="dxa"/>
            <w:tcBorders>
              <w:left w:val="single" w:sz="6" w:space="0" w:color="000000"/>
              <w:bottom w:val="single" w:sz="6" w:space="0" w:color="000000"/>
            </w:tcBorders>
          </w:tcPr>
          <w:p w14:paraId="1FA88AD2" w14:textId="77777777" w:rsidR="003315CD" w:rsidRDefault="003315CD">
            <w:pPr>
              <w:pStyle w:val="TableParagraph"/>
              <w:spacing w:before="94"/>
              <w:rPr>
                <w:sz w:val="18"/>
              </w:rPr>
            </w:pPr>
          </w:p>
          <w:p w14:paraId="1FE24E71" w14:textId="77777777" w:rsidR="003315CD" w:rsidRDefault="0082365E">
            <w:pPr>
              <w:pStyle w:val="TableParagraph"/>
              <w:spacing w:before="1"/>
              <w:ind w:left="2" w:right="5"/>
              <w:jc w:val="center"/>
              <w:rPr>
                <w:sz w:val="18"/>
              </w:rPr>
            </w:pPr>
            <w:r>
              <w:rPr>
                <w:spacing w:val="-2"/>
                <w:sz w:val="18"/>
              </w:rPr>
              <w:t>Región/afiliada</w:t>
            </w:r>
          </w:p>
        </w:tc>
      </w:tr>
      <w:tr w:rsidR="003315CD" w14:paraId="323D2DDD" w14:textId="77777777">
        <w:trPr>
          <w:trHeight w:val="705"/>
        </w:trPr>
        <w:tc>
          <w:tcPr>
            <w:tcW w:w="1678" w:type="dxa"/>
            <w:tcBorders>
              <w:top w:val="single" w:sz="6" w:space="0" w:color="000000"/>
              <w:bottom w:val="single" w:sz="6" w:space="0" w:color="000000"/>
              <w:right w:val="single" w:sz="6" w:space="0" w:color="000000"/>
            </w:tcBorders>
          </w:tcPr>
          <w:p w14:paraId="2BA308C8" w14:textId="77777777" w:rsidR="003315CD" w:rsidRDefault="0082365E">
            <w:pPr>
              <w:pStyle w:val="TableParagraph"/>
              <w:spacing w:before="227"/>
              <w:ind w:left="12"/>
              <w:jc w:val="center"/>
              <w:rPr>
                <w:rFonts w:ascii="Arial"/>
                <w:b/>
              </w:rPr>
            </w:pPr>
            <w:r>
              <w:rPr>
                <w:rFonts w:ascii="Arial"/>
                <w:b/>
                <w:spacing w:val="-5"/>
              </w:rPr>
              <w:t>III</w:t>
            </w:r>
          </w:p>
        </w:tc>
        <w:tc>
          <w:tcPr>
            <w:tcW w:w="2835" w:type="dxa"/>
            <w:tcBorders>
              <w:top w:val="single" w:sz="6" w:space="0" w:color="000000"/>
              <w:left w:val="single" w:sz="6" w:space="0" w:color="000000"/>
              <w:bottom w:val="single" w:sz="6" w:space="0" w:color="000000"/>
              <w:right w:val="single" w:sz="6" w:space="0" w:color="000000"/>
            </w:tcBorders>
          </w:tcPr>
          <w:p w14:paraId="2894B241" w14:textId="77777777" w:rsidR="003315CD" w:rsidRDefault="0082365E">
            <w:pPr>
              <w:pStyle w:val="TableParagraph"/>
              <w:spacing w:before="145"/>
              <w:ind w:left="196" w:firstLine="343"/>
              <w:rPr>
                <w:sz w:val="18"/>
              </w:rPr>
            </w:pPr>
            <w:r>
              <w:rPr>
                <w:sz w:val="18"/>
              </w:rPr>
              <w:t>Tratamiento médico a personal/no</w:t>
            </w:r>
            <w:r>
              <w:rPr>
                <w:spacing w:val="-13"/>
                <w:sz w:val="18"/>
              </w:rPr>
              <w:t xml:space="preserve"> </w:t>
            </w:r>
            <w:r>
              <w:rPr>
                <w:sz w:val="18"/>
              </w:rPr>
              <w:t>impacta</w:t>
            </w:r>
            <w:r>
              <w:rPr>
                <w:spacing w:val="-12"/>
                <w:sz w:val="18"/>
              </w:rPr>
              <w:t xml:space="preserve"> </w:t>
            </w:r>
            <w:r>
              <w:rPr>
                <w:sz w:val="18"/>
              </w:rPr>
              <w:t>al</w:t>
            </w:r>
            <w:r>
              <w:rPr>
                <w:spacing w:val="-13"/>
                <w:sz w:val="18"/>
              </w:rPr>
              <w:t xml:space="preserve"> </w:t>
            </w:r>
            <w:r>
              <w:rPr>
                <w:sz w:val="18"/>
              </w:rPr>
              <w:t>publico</w:t>
            </w:r>
          </w:p>
        </w:tc>
        <w:tc>
          <w:tcPr>
            <w:tcW w:w="1136" w:type="dxa"/>
            <w:tcBorders>
              <w:top w:val="single" w:sz="6" w:space="0" w:color="000000"/>
              <w:left w:val="single" w:sz="6" w:space="0" w:color="000000"/>
              <w:bottom w:val="single" w:sz="6" w:space="0" w:color="000000"/>
              <w:right w:val="single" w:sz="6" w:space="0" w:color="000000"/>
            </w:tcBorders>
          </w:tcPr>
          <w:p w14:paraId="6B873A08" w14:textId="77777777" w:rsidR="003315CD" w:rsidRDefault="003315CD">
            <w:pPr>
              <w:pStyle w:val="TableParagraph"/>
              <w:spacing w:before="41"/>
              <w:rPr>
                <w:sz w:val="18"/>
              </w:rPr>
            </w:pPr>
          </w:p>
          <w:p w14:paraId="3DCA3D9E" w14:textId="77777777" w:rsidR="003315CD" w:rsidRDefault="0082365E">
            <w:pPr>
              <w:pStyle w:val="TableParagraph"/>
              <w:ind w:left="306"/>
              <w:rPr>
                <w:sz w:val="18"/>
              </w:rPr>
            </w:pPr>
            <w:r>
              <w:rPr>
                <w:spacing w:val="-2"/>
                <w:sz w:val="18"/>
              </w:rPr>
              <w:t>Menor</w:t>
            </w:r>
          </w:p>
        </w:tc>
        <w:tc>
          <w:tcPr>
            <w:tcW w:w="1986" w:type="dxa"/>
            <w:tcBorders>
              <w:top w:val="single" w:sz="6" w:space="0" w:color="000000"/>
              <w:left w:val="single" w:sz="6" w:space="0" w:color="000000"/>
              <w:bottom w:val="single" w:sz="6" w:space="0" w:color="000000"/>
              <w:right w:val="single" w:sz="6" w:space="0" w:color="000000"/>
            </w:tcBorders>
          </w:tcPr>
          <w:p w14:paraId="12AAA1DB" w14:textId="77777777" w:rsidR="003315CD" w:rsidRDefault="0082365E">
            <w:pPr>
              <w:pStyle w:val="TableParagraph"/>
              <w:spacing w:before="42"/>
              <w:ind w:left="1"/>
              <w:jc w:val="center"/>
              <w:rPr>
                <w:sz w:val="18"/>
              </w:rPr>
            </w:pPr>
            <w:r>
              <w:rPr>
                <w:spacing w:val="-2"/>
                <w:sz w:val="18"/>
              </w:rPr>
              <w:t xml:space="preserve">Moderado/respuesta </w:t>
            </w:r>
            <w:r>
              <w:rPr>
                <w:sz w:val="18"/>
              </w:rPr>
              <w:t xml:space="preserve">limitada y de corta </w:t>
            </w:r>
            <w:r>
              <w:rPr>
                <w:spacing w:val="-2"/>
                <w:sz w:val="18"/>
              </w:rPr>
              <w:t>duración</w:t>
            </w:r>
          </w:p>
        </w:tc>
        <w:tc>
          <w:tcPr>
            <w:tcW w:w="2009" w:type="dxa"/>
            <w:tcBorders>
              <w:top w:val="single" w:sz="6" w:space="0" w:color="000000"/>
              <w:left w:val="single" w:sz="6" w:space="0" w:color="000000"/>
              <w:bottom w:val="single" w:sz="6" w:space="0" w:color="000000"/>
            </w:tcBorders>
          </w:tcPr>
          <w:p w14:paraId="370FFEAA" w14:textId="77777777" w:rsidR="003315CD" w:rsidRDefault="003315CD">
            <w:pPr>
              <w:pStyle w:val="TableParagraph"/>
              <w:spacing w:before="41"/>
              <w:rPr>
                <w:sz w:val="18"/>
              </w:rPr>
            </w:pPr>
          </w:p>
          <w:p w14:paraId="7BA98AC2" w14:textId="77777777" w:rsidR="003315CD" w:rsidRDefault="0082365E">
            <w:pPr>
              <w:pStyle w:val="TableParagraph"/>
              <w:ind w:left="2" w:right="5"/>
              <w:jc w:val="center"/>
              <w:rPr>
                <w:sz w:val="18"/>
              </w:rPr>
            </w:pPr>
            <w:r>
              <w:rPr>
                <w:spacing w:val="-2"/>
                <w:sz w:val="18"/>
              </w:rPr>
              <w:t>División/instalación</w:t>
            </w:r>
          </w:p>
        </w:tc>
      </w:tr>
      <w:tr w:rsidR="003315CD" w14:paraId="097F497B" w14:textId="77777777">
        <w:trPr>
          <w:trHeight w:val="553"/>
        </w:trPr>
        <w:tc>
          <w:tcPr>
            <w:tcW w:w="1678" w:type="dxa"/>
            <w:tcBorders>
              <w:top w:val="single" w:sz="6" w:space="0" w:color="000000"/>
              <w:right w:val="single" w:sz="6" w:space="0" w:color="000000"/>
            </w:tcBorders>
          </w:tcPr>
          <w:p w14:paraId="701534A6" w14:textId="77777777" w:rsidR="003315CD" w:rsidRDefault="0082365E">
            <w:pPr>
              <w:pStyle w:val="TableParagraph"/>
              <w:spacing w:before="151"/>
              <w:ind w:left="12" w:right="1"/>
              <w:jc w:val="center"/>
              <w:rPr>
                <w:rFonts w:ascii="Arial"/>
                <w:b/>
              </w:rPr>
            </w:pPr>
            <w:r>
              <w:rPr>
                <w:rFonts w:ascii="Arial"/>
                <w:b/>
                <w:spacing w:val="-5"/>
              </w:rPr>
              <w:t>IV</w:t>
            </w:r>
          </w:p>
        </w:tc>
        <w:tc>
          <w:tcPr>
            <w:tcW w:w="2835" w:type="dxa"/>
            <w:tcBorders>
              <w:top w:val="single" w:sz="6" w:space="0" w:color="000000"/>
              <w:left w:val="single" w:sz="6" w:space="0" w:color="000000"/>
              <w:right w:val="single" w:sz="6" w:space="0" w:color="000000"/>
            </w:tcBorders>
          </w:tcPr>
          <w:p w14:paraId="7891BB70" w14:textId="77777777" w:rsidR="003315CD" w:rsidRDefault="0082365E">
            <w:pPr>
              <w:pStyle w:val="TableParagraph"/>
              <w:spacing w:before="174"/>
              <w:ind w:left="220"/>
              <w:rPr>
                <w:sz w:val="18"/>
              </w:rPr>
            </w:pPr>
            <w:r>
              <w:rPr>
                <w:sz w:val="18"/>
              </w:rPr>
              <w:t>Impacto</w:t>
            </w:r>
            <w:r>
              <w:rPr>
                <w:spacing w:val="-3"/>
                <w:sz w:val="18"/>
              </w:rPr>
              <w:t xml:space="preserve"> </w:t>
            </w:r>
            <w:r>
              <w:rPr>
                <w:sz w:val="18"/>
              </w:rPr>
              <w:t>menor</w:t>
            </w:r>
            <w:r>
              <w:rPr>
                <w:spacing w:val="-1"/>
                <w:sz w:val="18"/>
              </w:rPr>
              <w:t xml:space="preserve"> </w:t>
            </w:r>
            <w:r>
              <w:rPr>
                <w:sz w:val="18"/>
              </w:rPr>
              <w:t>en</w:t>
            </w:r>
            <w:r>
              <w:rPr>
                <w:spacing w:val="-2"/>
                <w:sz w:val="18"/>
              </w:rPr>
              <w:t xml:space="preserve"> </w:t>
            </w:r>
            <w:r>
              <w:rPr>
                <w:sz w:val="18"/>
              </w:rPr>
              <w:t>el</w:t>
            </w:r>
            <w:r>
              <w:rPr>
                <w:spacing w:val="-2"/>
                <w:sz w:val="18"/>
              </w:rPr>
              <w:t xml:space="preserve"> personal</w:t>
            </w:r>
          </w:p>
        </w:tc>
        <w:tc>
          <w:tcPr>
            <w:tcW w:w="1136" w:type="dxa"/>
            <w:tcBorders>
              <w:top w:val="single" w:sz="6" w:space="0" w:color="000000"/>
              <w:left w:val="single" w:sz="6" w:space="0" w:color="000000"/>
              <w:right w:val="single" w:sz="6" w:space="0" w:color="000000"/>
            </w:tcBorders>
          </w:tcPr>
          <w:p w14:paraId="09D0B0B3" w14:textId="77777777" w:rsidR="003315CD" w:rsidRDefault="0082365E">
            <w:pPr>
              <w:pStyle w:val="TableParagraph"/>
              <w:spacing w:before="68"/>
              <w:ind w:left="241" w:right="183" w:hanging="51"/>
              <w:rPr>
                <w:sz w:val="18"/>
              </w:rPr>
            </w:pPr>
            <w:r>
              <w:rPr>
                <w:sz w:val="18"/>
              </w:rPr>
              <w:t>Mínimo</w:t>
            </w:r>
            <w:r>
              <w:rPr>
                <w:spacing w:val="-13"/>
                <w:sz w:val="18"/>
              </w:rPr>
              <w:t xml:space="preserve"> </w:t>
            </w:r>
            <w:r>
              <w:rPr>
                <w:sz w:val="18"/>
              </w:rPr>
              <w:t xml:space="preserve">o </w:t>
            </w:r>
            <w:r>
              <w:rPr>
                <w:spacing w:val="-2"/>
                <w:sz w:val="18"/>
              </w:rPr>
              <w:t>ninguno</w:t>
            </w:r>
          </w:p>
        </w:tc>
        <w:tc>
          <w:tcPr>
            <w:tcW w:w="1986" w:type="dxa"/>
            <w:tcBorders>
              <w:top w:val="single" w:sz="6" w:space="0" w:color="000000"/>
              <w:left w:val="single" w:sz="6" w:space="0" w:color="000000"/>
              <w:right w:val="single" w:sz="6" w:space="0" w:color="000000"/>
            </w:tcBorders>
          </w:tcPr>
          <w:p w14:paraId="261783FE" w14:textId="77777777" w:rsidR="003315CD" w:rsidRDefault="0082365E">
            <w:pPr>
              <w:pStyle w:val="TableParagraph"/>
              <w:spacing w:before="68"/>
              <w:ind w:left="591" w:right="128" w:hanging="464"/>
              <w:rPr>
                <w:sz w:val="18"/>
              </w:rPr>
            </w:pPr>
            <w:r>
              <w:rPr>
                <w:sz w:val="18"/>
              </w:rPr>
              <w:t>Menor/</w:t>
            </w:r>
            <w:r>
              <w:rPr>
                <w:spacing w:val="-15"/>
                <w:sz w:val="18"/>
              </w:rPr>
              <w:t xml:space="preserve"> </w:t>
            </w:r>
            <w:r>
              <w:rPr>
                <w:sz w:val="18"/>
              </w:rPr>
              <w:t>requiere</w:t>
            </w:r>
            <w:r>
              <w:rPr>
                <w:spacing w:val="-12"/>
                <w:sz w:val="18"/>
              </w:rPr>
              <w:t xml:space="preserve"> </w:t>
            </w:r>
            <w:r>
              <w:rPr>
                <w:sz w:val="18"/>
              </w:rPr>
              <w:t xml:space="preserve">poca </w:t>
            </w:r>
            <w:r>
              <w:rPr>
                <w:spacing w:val="-2"/>
                <w:sz w:val="18"/>
              </w:rPr>
              <w:t>respuesta</w:t>
            </w:r>
          </w:p>
        </w:tc>
        <w:tc>
          <w:tcPr>
            <w:tcW w:w="2009" w:type="dxa"/>
            <w:tcBorders>
              <w:top w:val="single" w:sz="6" w:space="0" w:color="000000"/>
              <w:left w:val="single" w:sz="6" w:space="0" w:color="000000"/>
            </w:tcBorders>
          </w:tcPr>
          <w:p w14:paraId="6F2F6D41" w14:textId="77777777" w:rsidR="003315CD" w:rsidRDefault="0082365E">
            <w:pPr>
              <w:pStyle w:val="TableParagraph"/>
              <w:spacing w:before="174"/>
              <w:ind w:right="5"/>
              <w:jc w:val="center"/>
              <w:rPr>
                <w:sz w:val="18"/>
              </w:rPr>
            </w:pPr>
            <w:r>
              <w:rPr>
                <w:spacing w:val="-2"/>
                <w:sz w:val="18"/>
              </w:rPr>
              <w:t>Otros</w:t>
            </w:r>
          </w:p>
        </w:tc>
      </w:tr>
    </w:tbl>
    <w:p w14:paraId="7332B8B1" w14:textId="77777777" w:rsidR="003315CD" w:rsidRDefault="003315CD">
      <w:pPr>
        <w:pStyle w:val="Textoindependiente"/>
        <w:rPr>
          <w:sz w:val="24"/>
        </w:rPr>
      </w:pPr>
    </w:p>
    <w:p w14:paraId="7BE4434D" w14:textId="77777777" w:rsidR="003315CD" w:rsidRDefault="003315CD">
      <w:pPr>
        <w:pStyle w:val="Textoindependiente"/>
        <w:spacing w:before="27"/>
        <w:rPr>
          <w:sz w:val="24"/>
        </w:rPr>
      </w:pPr>
    </w:p>
    <w:p w14:paraId="7EF6DB7A" w14:textId="77777777" w:rsidR="003315CD" w:rsidRDefault="0082365E">
      <w:pPr>
        <w:pStyle w:val="Ttulo2"/>
        <w:numPr>
          <w:ilvl w:val="1"/>
          <w:numId w:val="22"/>
        </w:numPr>
        <w:tabs>
          <w:tab w:val="left" w:pos="2125"/>
        </w:tabs>
        <w:ind w:left="2125"/>
      </w:pPr>
      <w:r>
        <w:t>Interpretación</w:t>
      </w:r>
      <w:r>
        <w:rPr>
          <w:spacing w:val="-3"/>
        </w:rPr>
        <w:t xml:space="preserve"> </w:t>
      </w:r>
      <w:r>
        <w:t>de</w:t>
      </w:r>
      <w:r>
        <w:rPr>
          <w:spacing w:val="-2"/>
        </w:rPr>
        <w:t xml:space="preserve"> </w:t>
      </w:r>
      <w:r>
        <w:t>la</w:t>
      </w:r>
      <w:r>
        <w:rPr>
          <w:spacing w:val="-3"/>
        </w:rPr>
        <w:t xml:space="preserve"> </w:t>
      </w:r>
      <w:r>
        <w:t>Matriz</w:t>
      </w:r>
      <w:r>
        <w:rPr>
          <w:spacing w:val="-2"/>
        </w:rPr>
        <w:t xml:space="preserve"> </w:t>
      </w:r>
      <w:r>
        <w:t>de</w:t>
      </w:r>
      <w:r>
        <w:rPr>
          <w:spacing w:val="-1"/>
        </w:rPr>
        <w:t xml:space="preserve"> </w:t>
      </w:r>
      <w:r>
        <w:rPr>
          <w:spacing w:val="-2"/>
        </w:rPr>
        <w:t>Amenazas</w:t>
      </w:r>
    </w:p>
    <w:p w14:paraId="5F4ED6EC" w14:textId="77777777" w:rsidR="003315CD" w:rsidRDefault="003315CD">
      <w:pPr>
        <w:pStyle w:val="Textoindependiente"/>
        <w:spacing w:before="2"/>
        <w:rPr>
          <w:rFonts w:ascii="Tahoma"/>
          <w:b/>
          <w:sz w:val="24"/>
        </w:rPr>
      </w:pPr>
    </w:p>
    <w:p w14:paraId="6E980275" w14:textId="77777777" w:rsidR="003315CD" w:rsidRDefault="0082365E">
      <w:pPr>
        <w:pStyle w:val="Textoindependiente"/>
        <w:ind w:left="710" w:right="704"/>
        <w:jc w:val="both"/>
      </w:pPr>
      <w:r>
        <w:t>Posterior</w:t>
      </w:r>
      <w:r>
        <w:rPr>
          <w:spacing w:val="-10"/>
        </w:rPr>
        <w:t xml:space="preserve"> </w:t>
      </w:r>
      <w:r>
        <w:t>a</w:t>
      </w:r>
      <w:r>
        <w:rPr>
          <w:spacing w:val="-9"/>
        </w:rPr>
        <w:t xml:space="preserve"> </w:t>
      </w:r>
      <w:r>
        <w:t>la</w:t>
      </w:r>
      <w:r>
        <w:rPr>
          <w:spacing w:val="-9"/>
        </w:rPr>
        <w:t xml:space="preserve"> </w:t>
      </w:r>
      <w:r>
        <w:t>globalización</w:t>
      </w:r>
      <w:r>
        <w:rPr>
          <w:spacing w:val="-9"/>
        </w:rPr>
        <w:t xml:space="preserve"> </w:t>
      </w:r>
      <w:r>
        <w:t>del</w:t>
      </w:r>
      <w:r>
        <w:rPr>
          <w:spacing w:val="-10"/>
        </w:rPr>
        <w:t xml:space="preserve"> </w:t>
      </w:r>
      <w:r>
        <w:t>riesgo</w:t>
      </w:r>
      <w:r>
        <w:rPr>
          <w:spacing w:val="-11"/>
        </w:rPr>
        <w:t xml:space="preserve"> </w:t>
      </w:r>
      <w:r>
        <w:t>con</w:t>
      </w:r>
      <w:r>
        <w:rPr>
          <w:spacing w:val="-9"/>
        </w:rPr>
        <w:t xml:space="preserve"> </w:t>
      </w:r>
      <w:r>
        <w:t>base</w:t>
      </w:r>
      <w:r>
        <w:rPr>
          <w:spacing w:val="-11"/>
        </w:rPr>
        <w:t xml:space="preserve"> </w:t>
      </w:r>
      <w:r>
        <w:t>a</w:t>
      </w:r>
      <w:r>
        <w:rPr>
          <w:spacing w:val="-11"/>
        </w:rPr>
        <w:t xml:space="preserve"> </w:t>
      </w:r>
      <w:r>
        <w:t>las</w:t>
      </w:r>
      <w:r>
        <w:rPr>
          <w:spacing w:val="-9"/>
        </w:rPr>
        <w:t xml:space="preserve"> </w:t>
      </w:r>
      <w:r>
        <w:t>amenazas</w:t>
      </w:r>
      <w:r>
        <w:rPr>
          <w:spacing w:val="-11"/>
        </w:rPr>
        <w:t xml:space="preserve"> </w:t>
      </w:r>
      <w:r>
        <w:t>identificadas</w:t>
      </w:r>
      <w:r>
        <w:rPr>
          <w:spacing w:val="-9"/>
        </w:rPr>
        <w:t xml:space="preserve"> </w:t>
      </w:r>
      <w:r>
        <w:t>en</w:t>
      </w:r>
      <w:r>
        <w:rPr>
          <w:spacing w:val="-9"/>
        </w:rPr>
        <w:t xml:space="preserve"> </w:t>
      </w:r>
      <w:r>
        <w:t>la</w:t>
      </w:r>
      <w:r>
        <w:rPr>
          <w:spacing w:val="-9"/>
        </w:rPr>
        <w:t xml:space="preserve"> </w:t>
      </w:r>
      <w:r>
        <w:t>empresa se proponen</w:t>
      </w:r>
      <w:r>
        <w:rPr>
          <w:spacing w:val="-2"/>
        </w:rPr>
        <w:t xml:space="preserve"> </w:t>
      </w:r>
      <w:r>
        <w:t>tres áreas</w:t>
      </w:r>
      <w:r>
        <w:rPr>
          <w:spacing w:val="-2"/>
        </w:rPr>
        <w:t xml:space="preserve"> </w:t>
      </w:r>
      <w:r>
        <w:t>o</w:t>
      </w:r>
      <w:r>
        <w:rPr>
          <w:spacing w:val="-2"/>
        </w:rPr>
        <w:t xml:space="preserve"> </w:t>
      </w:r>
      <w:r>
        <w:t>clasificaciones</w:t>
      </w:r>
      <w:r>
        <w:rPr>
          <w:spacing w:val="-2"/>
        </w:rPr>
        <w:t xml:space="preserve"> </w:t>
      </w:r>
      <w:r>
        <w:t>de</w:t>
      </w:r>
      <w:r>
        <w:rPr>
          <w:spacing w:val="-2"/>
        </w:rPr>
        <w:t xml:space="preserve"> </w:t>
      </w:r>
      <w:r>
        <w:t>riesgo, la</w:t>
      </w:r>
      <w:r>
        <w:rPr>
          <w:spacing w:val="-2"/>
        </w:rPr>
        <w:t xml:space="preserve"> </w:t>
      </w:r>
      <w:r>
        <w:t>primera</w:t>
      </w:r>
      <w:r>
        <w:rPr>
          <w:spacing w:val="-1"/>
        </w:rPr>
        <w:t xml:space="preserve"> </w:t>
      </w:r>
      <w:r>
        <w:t>considerada</w:t>
      </w:r>
      <w:r>
        <w:rPr>
          <w:spacing w:val="-4"/>
        </w:rPr>
        <w:t xml:space="preserve"> </w:t>
      </w:r>
      <w:r>
        <w:t>como</w:t>
      </w:r>
      <w:r>
        <w:rPr>
          <w:spacing w:val="-1"/>
        </w:rPr>
        <w:t xml:space="preserve"> </w:t>
      </w:r>
      <w:r>
        <w:t>de</w:t>
      </w:r>
      <w:r>
        <w:rPr>
          <w:spacing w:val="-2"/>
        </w:rPr>
        <w:t xml:space="preserve"> </w:t>
      </w:r>
      <w:r>
        <w:t xml:space="preserve">riesgo inaceptable </w:t>
      </w:r>
      <w:r>
        <w:rPr>
          <w:rFonts w:ascii="Arial" w:hAnsi="Arial"/>
          <w:b/>
        </w:rPr>
        <w:t>(riesgo alto</w:t>
      </w:r>
      <w:r>
        <w:rPr>
          <w:rFonts w:ascii="Arial" w:hAnsi="Arial"/>
          <w:b/>
          <w:spacing w:val="-1"/>
        </w:rPr>
        <w:t xml:space="preserve"> </w:t>
      </w:r>
      <w:r>
        <w:rPr>
          <w:rFonts w:ascii="Arial" w:hAnsi="Arial"/>
          <w:b/>
        </w:rPr>
        <w:t>= ABC / l, AB / II</w:t>
      </w:r>
      <w:r>
        <w:rPr>
          <w:rFonts w:ascii="Arial" w:hAnsi="Arial"/>
          <w:b/>
          <w:spacing w:val="40"/>
        </w:rPr>
        <w:t xml:space="preserve"> </w:t>
      </w:r>
      <w:r>
        <w:rPr>
          <w:rFonts w:ascii="Arial" w:hAnsi="Arial"/>
          <w:b/>
        </w:rPr>
        <w:t>y</w:t>
      </w:r>
      <w:r>
        <w:rPr>
          <w:rFonts w:ascii="Arial" w:hAnsi="Arial"/>
          <w:b/>
          <w:spacing w:val="-1"/>
        </w:rPr>
        <w:t xml:space="preserve"> </w:t>
      </w:r>
      <w:r>
        <w:rPr>
          <w:rFonts w:ascii="Arial" w:hAnsi="Arial"/>
          <w:b/>
        </w:rPr>
        <w:t>A / III)</w:t>
      </w:r>
      <w:r>
        <w:t>, deben</w:t>
      </w:r>
      <w:r>
        <w:rPr>
          <w:spacing w:val="-1"/>
        </w:rPr>
        <w:t xml:space="preserve"> </w:t>
      </w:r>
      <w:r>
        <w:t>tomarse acciones remediables de carácter inmediato.</w:t>
      </w:r>
    </w:p>
    <w:p w14:paraId="58A343D4" w14:textId="77777777" w:rsidR="003315CD" w:rsidRDefault="003315CD">
      <w:pPr>
        <w:pStyle w:val="Textoindependiente"/>
      </w:pPr>
    </w:p>
    <w:p w14:paraId="0A6E09A4" w14:textId="77777777" w:rsidR="003315CD" w:rsidRDefault="0082365E">
      <w:pPr>
        <w:pStyle w:val="Textoindependiente"/>
        <w:ind w:left="710" w:right="700"/>
        <w:jc w:val="both"/>
      </w:pPr>
      <w:r>
        <w:t>Para</w:t>
      </w:r>
      <w:r>
        <w:rPr>
          <w:spacing w:val="-5"/>
        </w:rPr>
        <w:t xml:space="preserve"> </w:t>
      </w:r>
      <w:r>
        <w:t>los</w:t>
      </w:r>
      <w:r>
        <w:rPr>
          <w:spacing w:val="-5"/>
        </w:rPr>
        <w:t xml:space="preserve"> </w:t>
      </w:r>
      <w:r>
        <w:t>amenazas</w:t>
      </w:r>
      <w:r>
        <w:rPr>
          <w:spacing w:val="-7"/>
        </w:rPr>
        <w:t xml:space="preserve"> </w:t>
      </w:r>
      <w:r>
        <w:t>que</w:t>
      </w:r>
      <w:r>
        <w:rPr>
          <w:spacing w:val="-8"/>
        </w:rPr>
        <w:t xml:space="preserve"> </w:t>
      </w:r>
      <w:r>
        <w:t>se</w:t>
      </w:r>
      <w:r>
        <w:rPr>
          <w:spacing w:val="-5"/>
        </w:rPr>
        <w:t xml:space="preserve"> </w:t>
      </w:r>
      <w:r>
        <w:t>ubican</w:t>
      </w:r>
      <w:r>
        <w:rPr>
          <w:spacing w:val="-6"/>
        </w:rPr>
        <w:t xml:space="preserve"> </w:t>
      </w:r>
      <w:r>
        <w:t>en</w:t>
      </w:r>
      <w:r>
        <w:rPr>
          <w:spacing w:val="40"/>
        </w:rPr>
        <w:t xml:space="preserve"> </w:t>
      </w:r>
      <w:r>
        <w:t>el</w:t>
      </w:r>
      <w:r>
        <w:rPr>
          <w:spacing w:val="40"/>
        </w:rPr>
        <w:t xml:space="preserve"> </w:t>
      </w:r>
      <w:r>
        <w:t>área</w:t>
      </w:r>
      <w:r>
        <w:rPr>
          <w:spacing w:val="40"/>
        </w:rPr>
        <w:t xml:space="preserve"> </w:t>
      </w:r>
      <w:r>
        <w:t>en</w:t>
      </w:r>
      <w:r>
        <w:rPr>
          <w:spacing w:val="-8"/>
        </w:rPr>
        <w:t xml:space="preserve"> </w:t>
      </w:r>
      <w:r>
        <w:t>la</w:t>
      </w:r>
      <w:r>
        <w:rPr>
          <w:spacing w:val="-5"/>
        </w:rPr>
        <w:t xml:space="preserve"> </w:t>
      </w:r>
      <w:r>
        <w:t>que</w:t>
      </w:r>
      <w:r>
        <w:rPr>
          <w:spacing w:val="-5"/>
        </w:rPr>
        <w:t xml:space="preserve"> </w:t>
      </w:r>
      <w:r>
        <w:t>el</w:t>
      </w:r>
      <w:r>
        <w:rPr>
          <w:spacing w:val="-9"/>
        </w:rPr>
        <w:t xml:space="preserve"> </w:t>
      </w:r>
      <w:r>
        <w:t>riesgo</w:t>
      </w:r>
      <w:r>
        <w:rPr>
          <w:spacing w:val="-5"/>
        </w:rPr>
        <w:t xml:space="preserve"> </w:t>
      </w:r>
      <w:r>
        <w:t>puede</w:t>
      </w:r>
      <w:r>
        <w:rPr>
          <w:spacing w:val="-8"/>
        </w:rPr>
        <w:t xml:space="preserve"> </w:t>
      </w:r>
      <w:r>
        <w:t>ser</w:t>
      </w:r>
      <w:r>
        <w:rPr>
          <w:spacing w:val="-5"/>
        </w:rPr>
        <w:t xml:space="preserve"> </w:t>
      </w:r>
      <w:r>
        <w:t>o</w:t>
      </w:r>
      <w:r>
        <w:rPr>
          <w:spacing w:val="-8"/>
        </w:rPr>
        <w:t xml:space="preserve"> </w:t>
      </w:r>
      <w:r>
        <w:t>no</w:t>
      </w:r>
      <w:r>
        <w:rPr>
          <w:spacing w:val="-6"/>
        </w:rPr>
        <w:t xml:space="preserve"> </w:t>
      </w:r>
      <w:r>
        <w:t>aceptable (</w:t>
      </w:r>
      <w:r>
        <w:rPr>
          <w:rFonts w:ascii="Arial" w:hAnsi="Arial"/>
          <w:b/>
        </w:rPr>
        <w:t>riesgo medio = DE</w:t>
      </w:r>
      <w:r>
        <w:rPr>
          <w:rFonts w:ascii="Arial" w:hAnsi="Arial"/>
          <w:b/>
          <w:spacing w:val="40"/>
        </w:rPr>
        <w:t xml:space="preserve"> </w:t>
      </w:r>
      <w:r>
        <w:rPr>
          <w:rFonts w:ascii="Arial" w:hAnsi="Arial"/>
          <w:b/>
        </w:rPr>
        <w:t>/ l, CDE / II,</w:t>
      </w:r>
      <w:r>
        <w:rPr>
          <w:rFonts w:ascii="Arial" w:hAnsi="Arial"/>
          <w:b/>
          <w:spacing w:val="40"/>
        </w:rPr>
        <w:t xml:space="preserve"> </w:t>
      </w:r>
      <w:r>
        <w:rPr>
          <w:rFonts w:ascii="Arial" w:hAnsi="Arial"/>
          <w:b/>
        </w:rPr>
        <w:t>BC / III</w:t>
      </w:r>
      <w:r>
        <w:rPr>
          <w:rFonts w:ascii="Arial" w:hAnsi="Arial"/>
          <w:b/>
          <w:spacing w:val="40"/>
        </w:rPr>
        <w:t xml:space="preserve"> </w:t>
      </w:r>
      <w:r>
        <w:rPr>
          <w:rFonts w:ascii="Arial" w:hAnsi="Arial"/>
          <w:b/>
        </w:rPr>
        <w:t>y</w:t>
      </w:r>
      <w:r>
        <w:rPr>
          <w:rFonts w:ascii="Arial" w:hAnsi="Arial"/>
          <w:b/>
          <w:spacing w:val="40"/>
        </w:rPr>
        <w:t xml:space="preserve"> </w:t>
      </w:r>
      <w:r>
        <w:rPr>
          <w:rFonts w:ascii="Arial" w:hAnsi="Arial"/>
          <w:b/>
        </w:rPr>
        <w:t xml:space="preserve">A / IV), </w:t>
      </w:r>
      <w:r>
        <w:t>se debe realizar</w:t>
      </w:r>
      <w:r>
        <w:rPr>
          <w:spacing w:val="40"/>
        </w:rPr>
        <w:t xml:space="preserve"> </w:t>
      </w:r>
      <w:r>
        <w:t>un análisis de costo/beneficio</w:t>
      </w:r>
      <w:r>
        <w:rPr>
          <w:spacing w:val="-9"/>
        </w:rPr>
        <w:t xml:space="preserve"> </w:t>
      </w:r>
      <w:r>
        <w:t>para</w:t>
      </w:r>
      <w:r>
        <w:rPr>
          <w:spacing w:val="-11"/>
        </w:rPr>
        <w:t xml:space="preserve"> </w:t>
      </w:r>
      <w:r>
        <w:t>definir</w:t>
      </w:r>
      <w:r>
        <w:rPr>
          <w:spacing w:val="-8"/>
        </w:rPr>
        <w:t xml:space="preserve"> </w:t>
      </w:r>
      <w:r>
        <w:t>las</w:t>
      </w:r>
      <w:r>
        <w:rPr>
          <w:spacing w:val="-7"/>
        </w:rPr>
        <w:t xml:space="preserve"> </w:t>
      </w:r>
      <w:r>
        <w:t>acciones</w:t>
      </w:r>
      <w:r>
        <w:rPr>
          <w:spacing w:val="-9"/>
        </w:rPr>
        <w:t xml:space="preserve"> </w:t>
      </w:r>
      <w:r>
        <w:t>y</w:t>
      </w:r>
      <w:r>
        <w:rPr>
          <w:spacing w:val="-11"/>
        </w:rPr>
        <w:t xml:space="preserve"> </w:t>
      </w:r>
      <w:r>
        <w:t>el</w:t>
      </w:r>
      <w:r>
        <w:rPr>
          <w:spacing w:val="-10"/>
        </w:rPr>
        <w:t xml:space="preserve"> </w:t>
      </w:r>
      <w:r>
        <w:t>tiempo</w:t>
      </w:r>
      <w:r>
        <w:rPr>
          <w:spacing w:val="-9"/>
        </w:rPr>
        <w:t xml:space="preserve"> </w:t>
      </w:r>
      <w:r>
        <w:t>para</w:t>
      </w:r>
      <w:r>
        <w:rPr>
          <w:spacing w:val="-9"/>
        </w:rPr>
        <w:t xml:space="preserve"> </w:t>
      </w:r>
      <w:r>
        <w:t>establecer</w:t>
      </w:r>
      <w:r>
        <w:rPr>
          <w:spacing w:val="-10"/>
        </w:rPr>
        <w:t xml:space="preserve"> </w:t>
      </w:r>
      <w:r>
        <w:t>las</w:t>
      </w:r>
      <w:r>
        <w:rPr>
          <w:spacing w:val="-9"/>
        </w:rPr>
        <w:t xml:space="preserve"> </w:t>
      </w:r>
      <w:r>
        <w:t>medidas</w:t>
      </w:r>
      <w:r>
        <w:rPr>
          <w:spacing w:val="-8"/>
        </w:rPr>
        <w:t xml:space="preserve"> </w:t>
      </w:r>
      <w:r>
        <w:t>de</w:t>
      </w:r>
      <w:r>
        <w:rPr>
          <w:spacing w:val="-9"/>
        </w:rPr>
        <w:t xml:space="preserve"> </w:t>
      </w:r>
      <w:r>
        <w:t>control. Para las</w:t>
      </w:r>
      <w:r>
        <w:rPr>
          <w:spacing w:val="-1"/>
        </w:rPr>
        <w:t xml:space="preserve"> </w:t>
      </w:r>
      <w:r>
        <w:t>amenazas</w:t>
      </w:r>
      <w:r>
        <w:rPr>
          <w:spacing w:val="-1"/>
        </w:rPr>
        <w:t xml:space="preserve"> </w:t>
      </w:r>
      <w:r>
        <w:t>que</w:t>
      </w:r>
      <w:r>
        <w:rPr>
          <w:spacing w:val="-3"/>
        </w:rPr>
        <w:t xml:space="preserve"> </w:t>
      </w:r>
      <w:r>
        <w:t>se</w:t>
      </w:r>
      <w:r>
        <w:rPr>
          <w:spacing w:val="-1"/>
        </w:rPr>
        <w:t xml:space="preserve"> </w:t>
      </w:r>
      <w:r>
        <w:t>ubican</w:t>
      </w:r>
      <w:r>
        <w:rPr>
          <w:spacing w:val="-1"/>
        </w:rPr>
        <w:t xml:space="preserve"> </w:t>
      </w:r>
      <w:r>
        <w:t>en</w:t>
      </w:r>
      <w:r>
        <w:rPr>
          <w:spacing w:val="-1"/>
        </w:rPr>
        <w:t xml:space="preserve"> </w:t>
      </w:r>
      <w:r>
        <w:t>el</w:t>
      </w:r>
      <w:r>
        <w:rPr>
          <w:spacing w:val="40"/>
        </w:rPr>
        <w:t xml:space="preserve"> </w:t>
      </w:r>
      <w:r>
        <w:t>área</w:t>
      </w:r>
      <w:r>
        <w:rPr>
          <w:spacing w:val="-1"/>
        </w:rPr>
        <w:t xml:space="preserve"> </w:t>
      </w:r>
      <w:r>
        <w:t>dónde</w:t>
      </w:r>
      <w:r>
        <w:rPr>
          <w:spacing w:val="-1"/>
        </w:rPr>
        <w:t xml:space="preserve"> </w:t>
      </w:r>
      <w:r>
        <w:t>el</w:t>
      </w:r>
      <w:r>
        <w:rPr>
          <w:spacing w:val="-1"/>
        </w:rPr>
        <w:t xml:space="preserve"> </w:t>
      </w:r>
      <w:r>
        <w:t>riesgo</w:t>
      </w:r>
      <w:r>
        <w:rPr>
          <w:spacing w:val="-1"/>
        </w:rPr>
        <w:t xml:space="preserve"> </w:t>
      </w:r>
      <w:r>
        <w:t>parece</w:t>
      </w:r>
      <w:r>
        <w:rPr>
          <w:spacing w:val="-1"/>
        </w:rPr>
        <w:t xml:space="preserve"> </w:t>
      </w:r>
      <w:r>
        <w:t>ser</w:t>
      </w:r>
      <w:r>
        <w:rPr>
          <w:spacing w:val="-4"/>
        </w:rPr>
        <w:t xml:space="preserve"> </w:t>
      </w:r>
      <w:r>
        <w:t>muy</w:t>
      </w:r>
      <w:r>
        <w:rPr>
          <w:spacing w:val="-1"/>
        </w:rPr>
        <w:t xml:space="preserve"> </w:t>
      </w:r>
      <w:r>
        <w:t xml:space="preserve">bajo </w:t>
      </w:r>
      <w:r>
        <w:rPr>
          <w:rFonts w:ascii="Arial" w:hAnsi="Arial"/>
          <w:b/>
        </w:rPr>
        <w:t>(riesgo bajo</w:t>
      </w:r>
      <w:r>
        <w:rPr>
          <w:rFonts w:ascii="Arial" w:hAnsi="Arial"/>
          <w:b/>
          <w:spacing w:val="-1"/>
        </w:rPr>
        <w:t xml:space="preserve"> </w:t>
      </w:r>
      <w:r>
        <w:rPr>
          <w:rFonts w:ascii="Arial" w:hAnsi="Arial"/>
          <w:b/>
        </w:rPr>
        <w:t>=</w:t>
      </w:r>
      <w:r>
        <w:rPr>
          <w:rFonts w:ascii="Arial" w:hAnsi="Arial"/>
          <w:b/>
          <w:spacing w:val="-2"/>
        </w:rPr>
        <w:t xml:space="preserve"> </w:t>
      </w:r>
      <w:r>
        <w:rPr>
          <w:rFonts w:ascii="Arial" w:hAnsi="Arial"/>
          <w:b/>
        </w:rPr>
        <w:t>DE</w:t>
      </w:r>
      <w:r>
        <w:rPr>
          <w:rFonts w:ascii="Arial" w:hAnsi="Arial"/>
          <w:b/>
          <w:spacing w:val="-1"/>
        </w:rPr>
        <w:t xml:space="preserve"> </w:t>
      </w:r>
      <w:r>
        <w:rPr>
          <w:rFonts w:ascii="Arial" w:hAnsi="Arial"/>
          <w:b/>
        </w:rPr>
        <w:t>/</w:t>
      </w:r>
      <w:r>
        <w:rPr>
          <w:rFonts w:ascii="Arial" w:hAnsi="Arial"/>
          <w:b/>
          <w:spacing w:val="-2"/>
        </w:rPr>
        <w:t xml:space="preserve"> </w:t>
      </w:r>
      <w:r>
        <w:rPr>
          <w:rFonts w:ascii="Arial" w:hAnsi="Arial"/>
          <w:b/>
        </w:rPr>
        <w:t>III</w:t>
      </w:r>
      <w:r>
        <w:rPr>
          <w:rFonts w:ascii="Arial" w:hAnsi="Arial"/>
          <w:b/>
          <w:spacing w:val="-2"/>
        </w:rPr>
        <w:t xml:space="preserve"> </w:t>
      </w:r>
      <w:r>
        <w:rPr>
          <w:rFonts w:ascii="Arial" w:hAnsi="Arial"/>
          <w:b/>
        </w:rPr>
        <w:t>y</w:t>
      </w:r>
      <w:r>
        <w:rPr>
          <w:rFonts w:ascii="Arial" w:hAnsi="Arial"/>
          <w:b/>
          <w:spacing w:val="-1"/>
        </w:rPr>
        <w:t xml:space="preserve"> </w:t>
      </w:r>
      <w:r>
        <w:rPr>
          <w:rFonts w:ascii="Arial" w:hAnsi="Arial"/>
          <w:b/>
        </w:rPr>
        <w:t>BCDE</w:t>
      </w:r>
      <w:r>
        <w:rPr>
          <w:rFonts w:ascii="Arial" w:hAnsi="Arial"/>
          <w:b/>
          <w:spacing w:val="-1"/>
        </w:rPr>
        <w:t xml:space="preserve"> </w:t>
      </w:r>
      <w:r>
        <w:rPr>
          <w:rFonts w:ascii="Arial" w:hAnsi="Arial"/>
          <w:b/>
        </w:rPr>
        <w:t>/</w:t>
      </w:r>
      <w:r>
        <w:rPr>
          <w:rFonts w:ascii="Arial" w:hAnsi="Arial"/>
          <w:b/>
          <w:spacing w:val="40"/>
        </w:rPr>
        <w:t xml:space="preserve"> </w:t>
      </w:r>
      <w:r>
        <w:rPr>
          <w:rFonts w:ascii="Arial" w:hAnsi="Arial"/>
          <w:b/>
        </w:rPr>
        <w:t>IV)</w:t>
      </w:r>
      <w:r>
        <w:rPr>
          <w:rFonts w:ascii="Arial" w:hAnsi="Arial"/>
          <w:b/>
          <w:spacing w:val="40"/>
        </w:rPr>
        <w:t xml:space="preserve"> </w:t>
      </w:r>
      <w:r>
        <w:t>es</w:t>
      </w:r>
      <w:r>
        <w:rPr>
          <w:spacing w:val="-3"/>
        </w:rPr>
        <w:t xml:space="preserve"> </w:t>
      </w:r>
      <w:r>
        <w:t>recomendable</w:t>
      </w:r>
      <w:r>
        <w:rPr>
          <w:spacing w:val="-3"/>
        </w:rPr>
        <w:t xml:space="preserve"> </w:t>
      </w:r>
      <w:r>
        <w:t>tomar</w:t>
      </w:r>
      <w:r>
        <w:rPr>
          <w:spacing w:val="-2"/>
        </w:rPr>
        <w:t xml:space="preserve"> </w:t>
      </w:r>
      <w:r>
        <w:t>acciones</w:t>
      </w:r>
      <w:r>
        <w:rPr>
          <w:spacing w:val="-1"/>
        </w:rPr>
        <w:t xml:space="preserve"> </w:t>
      </w:r>
      <w:r>
        <w:t>de</w:t>
      </w:r>
      <w:r>
        <w:rPr>
          <w:spacing w:val="-3"/>
        </w:rPr>
        <w:t xml:space="preserve"> </w:t>
      </w:r>
      <w:r>
        <w:t>control</w:t>
      </w:r>
      <w:r>
        <w:rPr>
          <w:spacing w:val="-4"/>
        </w:rPr>
        <w:t xml:space="preserve"> </w:t>
      </w:r>
      <w:r>
        <w:t>a</w:t>
      </w:r>
      <w:r>
        <w:rPr>
          <w:spacing w:val="-1"/>
        </w:rPr>
        <w:t xml:space="preserve"> </w:t>
      </w:r>
      <w:r>
        <w:t>mediano</w:t>
      </w:r>
      <w:r>
        <w:rPr>
          <w:spacing w:val="-1"/>
        </w:rPr>
        <w:t xml:space="preserve"> </w:t>
      </w:r>
      <w:r>
        <w:t>plazo las cuales involucran el factor social y funcional de la empresa.</w:t>
      </w:r>
    </w:p>
    <w:p w14:paraId="3A748217" w14:textId="77777777" w:rsidR="003315CD" w:rsidRDefault="0082365E">
      <w:pPr>
        <w:pStyle w:val="Textoindependiente"/>
        <w:spacing w:before="251"/>
        <w:ind w:left="710" w:right="707"/>
        <w:jc w:val="both"/>
      </w:pPr>
      <w:r>
        <w:t xml:space="preserve">Teniendo en cuenta la anterior explicación, se relaciona el respectivo análisis de vulnerabilidad de Coopserfun - sede Palermo </w:t>
      </w:r>
      <w:r>
        <w:rPr>
          <w:rFonts w:ascii="Arial" w:hAnsi="Arial"/>
          <w:b/>
        </w:rPr>
        <w:t xml:space="preserve">el </w:t>
      </w:r>
      <w:r>
        <w:t>cual presenta la siguiente calificación.</w:t>
      </w:r>
    </w:p>
    <w:p w14:paraId="22AF77F6" w14:textId="77777777" w:rsidR="003315CD" w:rsidRDefault="003315CD">
      <w:pPr>
        <w:pStyle w:val="Textoindependiente"/>
        <w:spacing w:before="2"/>
      </w:pPr>
    </w:p>
    <w:p w14:paraId="4099D668" w14:textId="77777777" w:rsidR="003315CD" w:rsidRDefault="0082365E">
      <w:pPr>
        <w:spacing w:before="1"/>
        <w:ind w:left="710"/>
        <w:jc w:val="both"/>
      </w:pPr>
      <w:r>
        <w:rPr>
          <w:rFonts w:ascii="Arial" w:hAnsi="Arial"/>
          <w:b/>
        </w:rPr>
        <w:t>Tabla</w:t>
      </w:r>
      <w:r>
        <w:rPr>
          <w:rFonts w:ascii="Arial" w:hAnsi="Arial"/>
          <w:b/>
          <w:spacing w:val="-4"/>
        </w:rPr>
        <w:t xml:space="preserve"> </w:t>
      </w:r>
      <w:r>
        <w:rPr>
          <w:rFonts w:ascii="Arial" w:hAnsi="Arial"/>
          <w:b/>
        </w:rPr>
        <w:t>9.</w:t>
      </w:r>
      <w:r>
        <w:rPr>
          <w:rFonts w:ascii="Arial" w:hAnsi="Arial"/>
          <w:b/>
          <w:spacing w:val="-2"/>
        </w:rPr>
        <w:t xml:space="preserve"> </w:t>
      </w:r>
      <w:r>
        <w:t>Análisis</w:t>
      </w:r>
      <w:r>
        <w:rPr>
          <w:spacing w:val="-3"/>
        </w:rPr>
        <w:t xml:space="preserve"> </w:t>
      </w:r>
      <w:r>
        <w:t>de</w:t>
      </w:r>
      <w:r>
        <w:rPr>
          <w:spacing w:val="-4"/>
        </w:rPr>
        <w:t xml:space="preserve"> </w:t>
      </w:r>
      <w:r>
        <w:rPr>
          <w:spacing w:val="-2"/>
        </w:rPr>
        <w:t>Vulnerabilidad</w:t>
      </w:r>
    </w:p>
    <w:p w14:paraId="68C33CE7" w14:textId="77777777" w:rsidR="003315CD" w:rsidRDefault="003315CD">
      <w:pPr>
        <w:pStyle w:val="Textoindependiente"/>
        <w:spacing w:before="20" w:after="1"/>
        <w:rPr>
          <w:sz w:val="20"/>
        </w:rPr>
      </w:pP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4"/>
        <w:gridCol w:w="1431"/>
        <w:gridCol w:w="1274"/>
        <w:gridCol w:w="1135"/>
        <w:gridCol w:w="1168"/>
        <w:gridCol w:w="1387"/>
        <w:gridCol w:w="1718"/>
      </w:tblGrid>
      <w:tr w:rsidR="003315CD" w14:paraId="347F2369" w14:textId="77777777">
        <w:trPr>
          <w:trHeight w:val="388"/>
        </w:trPr>
        <w:tc>
          <w:tcPr>
            <w:tcW w:w="9637" w:type="dxa"/>
            <w:gridSpan w:val="7"/>
          </w:tcPr>
          <w:p w14:paraId="2504640E" w14:textId="77777777" w:rsidR="003315CD" w:rsidRDefault="0082365E">
            <w:pPr>
              <w:pStyle w:val="TableParagraph"/>
              <w:spacing w:before="69"/>
              <w:ind w:left="8"/>
              <w:jc w:val="center"/>
              <w:rPr>
                <w:rFonts w:ascii="Arial" w:hAnsi="Arial"/>
                <w:b/>
              </w:rPr>
            </w:pPr>
            <w:r>
              <w:rPr>
                <w:rFonts w:ascii="Arial" w:hAnsi="Arial"/>
                <w:b/>
              </w:rPr>
              <w:t>Análisis</w:t>
            </w:r>
            <w:r>
              <w:rPr>
                <w:rFonts w:ascii="Arial" w:hAnsi="Arial"/>
                <w:b/>
                <w:spacing w:val="-6"/>
              </w:rPr>
              <w:t xml:space="preserve"> </w:t>
            </w:r>
            <w:r>
              <w:rPr>
                <w:rFonts w:ascii="Arial" w:hAnsi="Arial"/>
                <w:b/>
              </w:rPr>
              <w:t>de</w:t>
            </w:r>
            <w:r>
              <w:rPr>
                <w:rFonts w:ascii="Arial" w:hAnsi="Arial"/>
                <w:b/>
                <w:spacing w:val="-5"/>
              </w:rPr>
              <w:t xml:space="preserve"> </w:t>
            </w:r>
            <w:r>
              <w:rPr>
                <w:rFonts w:ascii="Arial" w:hAnsi="Arial"/>
                <w:b/>
                <w:spacing w:val="-2"/>
              </w:rPr>
              <w:t>vulnerabilidad</w:t>
            </w:r>
          </w:p>
        </w:tc>
      </w:tr>
      <w:tr w:rsidR="003315CD" w14:paraId="0057150F" w14:textId="77777777">
        <w:trPr>
          <w:trHeight w:val="659"/>
        </w:trPr>
        <w:tc>
          <w:tcPr>
            <w:tcW w:w="1524" w:type="dxa"/>
          </w:tcPr>
          <w:p w14:paraId="0C7E4113" w14:textId="77777777" w:rsidR="003315CD" w:rsidRDefault="0082365E">
            <w:pPr>
              <w:pStyle w:val="TableParagraph"/>
              <w:spacing w:before="110" w:line="206" w:lineRule="auto"/>
              <w:ind w:left="259" w:firstLine="134"/>
              <w:rPr>
                <w:rFonts w:ascii="Arial"/>
                <w:b/>
              </w:rPr>
            </w:pPr>
            <w:r>
              <w:rPr>
                <w:rFonts w:ascii="Arial"/>
                <w:b/>
                <w:spacing w:val="-2"/>
              </w:rPr>
              <w:t>Evento analizado</w:t>
            </w:r>
          </w:p>
        </w:tc>
        <w:tc>
          <w:tcPr>
            <w:tcW w:w="1431" w:type="dxa"/>
          </w:tcPr>
          <w:p w14:paraId="629325C8" w14:textId="77777777" w:rsidR="003315CD" w:rsidRDefault="0082365E">
            <w:pPr>
              <w:pStyle w:val="TableParagraph"/>
              <w:spacing w:before="110" w:line="206" w:lineRule="auto"/>
              <w:ind w:left="647" w:right="103" w:hanging="533"/>
              <w:rPr>
                <w:rFonts w:ascii="Arial"/>
                <w:b/>
              </w:rPr>
            </w:pPr>
            <w:r>
              <w:rPr>
                <w:rFonts w:ascii="Arial"/>
                <w:b/>
                <w:spacing w:val="-2"/>
              </w:rPr>
              <w:t xml:space="preserve">Probabilida </w:t>
            </w:r>
            <w:r>
              <w:rPr>
                <w:rFonts w:ascii="Arial"/>
                <w:b/>
                <w:spacing w:val="-10"/>
              </w:rPr>
              <w:t>d</w:t>
            </w:r>
          </w:p>
        </w:tc>
        <w:tc>
          <w:tcPr>
            <w:tcW w:w="1274" w:type="dxa"/>
          </w:tcPr>
          <w:p w14:paraId="421D461E" w14:textId="77777777" w:rsidR="003315CD" w:rsidRDefault="0082365E">
            <w:pPr>
              <w:pStyle w:val="TableParagraph"/>
              <w:spacing w:before="110" w:line="206" w:lineRule="auto"/>
              <w:ind w:left="98" w:firstLine="177"/>
              <w:rPr>
                <w:rFonts w:ascii="Arial"/>
                <w:b/>
              </w:rPr>
            </w:pPr>
            <w:r>
              <w:rPr>
                <w:rFonts w:ascii="Arial"/>
                <w:b/>
              </w:rPr>
              <w:t xml:space="preserve">Salud / </w:t>
            </w:r>
            <w:r>
              <w:rPr>
                <w:rFonts w:ascii="Arial"/>
                <w:b/>
                <w:spacing w:val="-2"/>
              </w:rPr>
              <w:t>Seguridad</w:t>
            </w:r>
          </w:p>
        </w:tc>
        <w:tc>
          <w:tcPr>
            <w:tcW w:w="1135" w:type="dxa"/>
          </w:tcPr>
          <w:p w14:paraId="7817CC47" w14:textId="77777777" w:rsidR="003315CD" w:rsidRDefault="0082365E">
            <w:pPr>
              <w:pStyle w:val="TableParagraph"/>
              <w:spacing w:line="206" w:lineRule="auto"/>
              <w:ind w:left="475" w:right="129" w:hanging="329"/>
              <w:rPr>
                <w:rFonts w:ascii="Arial"/>
                <w:b/>
              </w:rPr>
            </w:pPr>
            <w:r>
              <w:rPr>
                <w:rFonts w:ascii="Arial"/>
                <w:b/>
                <w:spacing w:val="-2"/>
              </w:rPr>
              <w:t xml:space="preserve">Impacto </w:t>
            </w:r>
            <w:r>
              <w:rPr>
                <w:rFonts w:ascii="Arial"/>
                <w:b/>
                <w:spacing w:val="-6"/>
              </w:rPr>
              <w:t>al</w:t>
            </w:r>
          </w:p>
          <w:p w14:paraId="4404C8C3" w14:textId="77777777" w:rsidR="003315CD" w:rsidRDefault="0082365E">
            <w:pPr>
              <w:pStyle w:val="TableParagraph"/>
              <w:spacing w:line="205" w:lineRule="exact"/>
              <w:ind w:left="177"/>
              <w:rPr>
                <w:rFonts w:ascii="Arial" w:hAnsi="Arial"/>
                <w:b/>
              </w:rPr>
            </w:pPr>
            <w:r>
              <w:rPr>
                <w:rFonts w:ascii="Arial" w:hAnsi="Arial"/>
                <w:b/>
                <w:spacing w:val="-2"/>
              </w:rPr>
              <w:t>público</w:t>
            </w:r>
          </w:p>
        </w:tc>
        <w:tc>
          <w:tcPr>
            <w:tcW w:w="1168" w:type="dxa"/>
          </w:tcPr>
          <w:p w14:paraId="0696BC2E" w14:textId="77777777" w:rsidR="003315CD" w:rsidRDefault="0082365E">
            <w:pPr>
              <w:pStyle w:val="TableParagraph"/>
              <w:spacing w:before="110" w:line="206" w:lineRule="auto"/>
              <w:ind w:left="70" w:firstLine="91"/>
              <w:rPr>
                <w:rFonts w:ascii="Arial"/>
                <w:b/>
              </w:rPr>
            </w:pPr>
            <w:r>
              <w:rPr>
                <w:rFonts w:ascii="Arial"/>
                <w:b/>
                <w:spacing w:val="-2"/>
              </w:rPr>
              <w:t>Impacto ambiental</w:t>
            </w:r>
          </w:p>
        </w:tc>
        <w:tc>
          <w:tcPr>
            <w:tcW w:w="1387" w:type="dxa"/>
          </w:tcPr>
          <w:p w14:paraId="5FBDF44B" w14:textId="77777777" w:rsidR="003315CD" w:rsidRDefault="0082365E">
            <w:pPr>
              <w:pStyle w:val="TableParagraph"/>
              <w:spacing w:before="110" w:line="206" w:lineRule="auto"/>
              <w:ind w:left="169" w:firstLine="103"/>
              <w:rPr>
                <w:rFonts w:ascii="Arial"/>
                <w:b/>
              </w:rPr>
            </w:pPr>
            <w:r>
              <w:rPr>
                <w:rFonts w:ascii="Arial"/>
                <w:b/>
                <w:spacing w:val="-2"/>
              </w:rPr>
              <w:t>Impacto financiero</w:t>
            </w:r>
          </w:p>
        </w:tc>
        <w:tc>
          <w:tcPr>
            <w:tcW w:w="1718" w:type="dxa"/>
          </w:tcPr>
          <w:p w14:paraId="1551DB4F" w14:textId="77777777" w:rsidR="003315CD" w:rsidRDefault="0082365E">
            <w:pPr>
              <w:pStyle w:val="TableParagraph"/>
              <w:spacing w:before="110" w:line="206" w:lineRule="auto"/>
              <w:ind w:left="340" w:hanging="195"/>
              <w:rPr>
                <w:rFonts w:ascii="Arial" w:hAnsi="Arial"/>
                <w:b/>
              </w:rPr>
            </w:pPr>
            <w:r>
              <w:rPr>
                <w:rFonts w:ascii="Arial" w:hAnsi="Arial"/>
                <w:b/>
                <w:spacing w:val="-2"/>
              </w:rPr>
              <w:t xml:space="preserve">Globalización </w:t>
            </w:r>
            <w:r>
              <w:rPr>
                <w:rFonts w:ascii="Arial" w:hAnsi="Arial"/>
                <w:b/>
              </w:rPr>
              <w:t>del riesgo</w:t>
            </w:r>
          </w:p>
        </w:tc>
      </w:tr>
      <w:tr w:rsidR="003315CD" w14:paraId="54B7CAEC" w14:textId="77777777">
        <w:trPr>
          <w:trHeight w:val="777"/>
        </w:trPr>
        <w:tc>
          <w:tcPr>
            <w:tcW w:w="1524" w:type="dxa"/>
          </w:tcPr>
          <w:p w14:paraId="27CF8C22" w14:textId="77777777" w:rsidR="003315CD" w:rsidRDefault="0082365E">
            <w:pPr>
              <w:pStyle w:val="TableParagraph"/>
              <w:spacing w:before="166" w:line="208" w:lineRule="auto"/>
              <w:ind w:left="299" w:hanging="214"/>
              <w:rPr>
                <w:rFonts w:ascii="Arial" w:hAnsi="Arial"/>
                <w:b/>
              </w:rPr>
            </w:pPr>
            <w:r>
              <w:rPr>
                <w:rFonts w:ascii="Arial" w:hAnsi="Arial"/>
                <w:b/>
                <w:spacing w:val="-2"/>
              </w:rPr>
              <w:t>Movimientos telúricos</w:t>
            </w:r>
          </w:p>
        </w:tc>
        <w:tc>
          <w:tcPr>
            <w:tcW w:w="1431" w:type="dxa"/>
          </w:tcPr>
          <w:p w14:paraId="603FCA38" w14:textId="77777777" w:rsidR="003315CD" w:rsidRDefault="0082365E">
            <w:pPr>
              <w:pStyle w:val="TableParagraph"/>
              <w:spacing w:before="249"/>
              <w:ind w:left="9"/>
              <w:jc w:val="center"/>
              <w:rPr>
                <w:rFonts w:ascii="Arial"/>
                <w:b/>
              </w:rPr>
            </w:pPr>
            <w:r>
              <w:rPr>
                <w:rFonts w:ascii="Arial"/>
                <w:b/>
                <w:spacing w:val="-10"/>
              </w:rPr>
              <w:t>C</w:t>
            </w:r>
          </w:p>
        </w:tc>
        <w:tc>
          <w:tcPr>
            <w:tcW w:w="1274" w:type="dxa"/>
          </w:tcPr>
          <w:p w14:paraId="0A3DB4B7" w14:textId="77777777" w:rsidR="003315CD" w:rsidRDefault="0082365E">
            <w:pPr>
              <w:pStyle w:val="TableParagraph"/>
              <w:spacing w:before="249"/>
              <w:ind w:left="12" w:right="1"/>
              <w:jc w:val="center"/>
            </w:pPr>
            <w:r>
              <w:rPr>
                <w:spacing w:val="-10"/>
              </w:rPr>
              <w:t>I</w:t>
            </w:r>
          </w:p>
        </w:tc>
        <w:tc>
          <w:tcPr>
            <w:tcW w:w="1135" w:type="dxa"/>
          </w:tcPr>
          <w:p w14:paraId="7C4A994F" w14:textId="77777777" w:rsidR="003315CD" w:rsidRDefault="0082365E">
            <w:pPr>
              <w:pStyle w:val="TableParagraph"/>
              <w:spacing w:before="249"/>
              <w:ind w:left="14" w:right="3"/>
              <w:jc w:val="center"/>
            </w:pPr>
            <w:r>
              <w:rPr>
                <w:spacing w:val="-10"/>
              </w:rPr>
              <w:t>I</w:t>
            </w:r>
          </w:p>
        </w:tc>
        <w:tc>
          <w:tcPr>
            <w:tcW w:w="1168" w:type="dxa"/>
          </w:tcPr>
          <w:p w14:paraId="54E85AD1" w14:textId="77777777" w:rsidR="003315CD" w:rsidRDefault="0082365E">
            <w:pPr>
              <w:pStyle w:val="TableParagraph"/>
              <w:spacing w:before="249"/>
              <w:ind w:left="14" w:right="1"/>
              <w:jc w:val="center"/>
            </w:pPr>
            <w:r>
              <w:rPr>
                <w:spacing w:val="-10"/>
              </w:rPr>
              <w:t>I</w:t>
            </w:r>
          </w:p>
        </w:tc>
        <w:tc>
          <w:tcPr>
            <w:tcW w:w="1387" w:type="dxa"/>
          </w:tcPr>
          <w:p w14:paraId="70F0EC26" w14:textId="77777777" w:rsidR="003315CD" w:rsidRDefault="0082365E">
            <w:pPr>
              <w:pStyle w:val="TableParagraph"/>
              <w:spacing w:before="249"/>
              <w:ind w:left="14" w:right="2"/>
              <w:jc w:val="center"/>
            </w:pPr>
            <w:r>
              <w:rPr>
                <w:spacing w:val="-10"/>
              </w:rPr>
              <w:t>I</w:t>
            </w:r>
          </w:p>
        </w:tc>
        <w:tc>
          <w:tcPr>
            <w:tcW w:w="1718" w:type="dxa"/>
            <w:shd w:val="clear" w:color="auto" w:fill="FF0000"/>
          </w:tcPr>
          <w:p w14:paraId="65A0610B" w14:textId="77777777" w:rsidR="003315CD" w:rsidRDefault="0082365E">
            <w:pPr>
              <w:pStyle w:val="TableParagraph"/>
              <w:spacing w:before="166" w:line="208" w:lineRule="auto"/>
              <w:ind w:left="103" w:firstLine="549"/>
              <w:rPr>
                <w:rFonts w:ascii="Arial"/>
                <w:b/>
              </w:rPr>
            </w:pPr>
            <w:r>
              <w:rPr>
                <w:rFonts w:ascii="Arial"/>
                <w:b/>
              </w:rPr>
              <w:t>C - I RIESGO</w:t>
            </w:r>
            <w:r>
              <w:rPr>
                <w:rFonts w:ascii="Arial"/>
                <w:b/>
                <w:spacing w:val="-16"/>
              </w:rPr>
              <w:t xml:space="preserve"> </w:t>
            </w:r>
            <w:r>
              <w:rPr>
                <w:rFonts w:ascii="Arial"/>
                <w:b/>
              </w:rPr>
              <w:t>ALTO</w:t>
            </w:r>
          </w:p>
        </w:tc>
      </w:tr>
      <w:tr w:rsidR="003315CD" w14:paraId="5D10C28B" w14:textId="77777777">
        <w:trPr>
          <w:trHeight w:val="691"/>
        </w:trPr>
        <w:tc>
          <w:tcPr>
            <w:tcW w:w="1524" w:type="dxa"/>
          </w:tcPr>
          <w:p w14:paraId="29F0971A" w14:textId="77777777" w:rsidR="003315CD" w:rsidRDefault="0082365E">
            <w:pPr>
              <w:pStyle w:val="TableParagraph"/>
              <w:spacing w:before="206"/>
              <w:ind w:left="9" w:right="2"/>
              <w:jc w:val="center"/>
              <w:rPr>
                <w:rFonts w:ascii="Arial" w:hAnsi="Arial"/>
                <w:b/>
              </w:rPr>
            </w:pPr>
            <w:r>
              <w:rPr>
                <w:rFonts w:ascii="Arial" w:hAnsi="Arial"/>
                <w:b/>
                <w:spacing w:val="-2"/>
              </w:rPr>
              <w:t>Inundación</w:t>
            </w:r>
          </w:p>
        </w:tc>
        <w:tc>
          <w:tcPr>
            <w:tcW w:w="1431" w:type="dxa"/>
          </w:tcPr>
          <w:p w14:paraId="0DE19258" w14:textId="77777777" w:rsidR="003315CD" w:rsidRDefault="0082365E">
            <w:pPr>
              <w:pStyle w:val="TableParagraph"/>
              <w:spacing w:before="206"/>
              <w:ind w:left="9"/>
              <w:jc w:val="center"/>
              <w:rPr>
                <w:rFonts w:ascii="Arial"/>
                <w:b/>
              </w:rPr>
            </w:pPr>
            <w:r>
              <w:rPr>
                <w:rFonts w:ascii="Arial"/>
                <w:b/>
                <w:spacing w:val="-10"/>
              </w:rPr>
              <w:t>C</w:t>
            </w:r>
          </w:p>
        </w:tc>
        <w:tc>
          <w:tcPr>
            <w:tcW w:w="1274" w:type="dxa"/>
          </w:tcPr>
          <w:p w14:paraId="21B801E7" w14:textId="77777777" w:rsidR="003315CD" w:rsidRDefault="0082365E">
            <w:pPr>
              <w:pStyle w:val="TableParagraph"/>
              <w:spacing w:before="206"/>
              <w:ind w:left="12" w:right="4"/>
              <w:jc w:val="center"/>
            </w:pPr>
            <w:r>
              <w:rPr>
                <w:spacing w:val="-5"/>
              </w:rPr>
              <w:t>III</w:t>
            </w:r>
          </w:p>
        </w:tc>
        <w:tc>
          <w:tcPr>
            <w:tcW w:w="1135" w:type="dxa"/>
          </w:tcPr>
          <w:p w14:paraId="2B2DBCC8" w14:textId="77777777" w:rsidR="003315CD" w:rsidRDefault="0082365E">
            <w:pPr>
              <w:pStyle w:val="TableParagraph"/>
              <w:spacing w:before="206"/>
              <w:ind w:left="14"/>
              <w:jc w:val="center"/>
            </w:pPr>
            <w:r>
              <w:rPr>
                <w:spacing w:val="-5"/>
              </w:rPr>
              <w:t>III</w:t>
            </w:r>
          </w:p>
        </w:tc>
        <w:tc>
          <w:tcPr>
            <w:tcW w:w="1168" w:type="dxa"/>
          </w:tcPr>
          <w:p w14:paraId="14B01189" w14:textId="77777777" w:rsidR="003315CD" w:rsidRDefault="0082365E">
            <w:pPr>
              <w:pStyle w:val="TableParagraph"/>
              <w:spacing w:before="206"/>
              <w:ind w:left="14" w:right="3"/>
              <w:jc w:val="center"/>
            </w:pPr>
            <w:r>
              <w:rPr>
                <w:spacing w:val="-5"/>
              </w:rPr>
              <w:t>III</w:t>
            </w:r>
          </w:p>
        </w:tc>
        <w:tc>
          <w:tcPr>
            <w:tcW w:w="1387" w:type="dxa"/>
          </w:tcPr>
          <w:p w14:paraId="419D762F" w14:textId="77777777" w:rsidR="003315CD" w:rsidRDefault="0082365E">
            <w:pPr>
              <w:pStyle w:val="TableParagraph"/>
              <w:spacing w:before="206"/>
              <w:ind w:left="14"/>
              <w:jc w:val="center"/>
            </w:pPr>
            <w:r>
              <w:rPr>
                <w:spacing w:val="-5"/>
              </w:rPr>
              <w:t>III</w:t>
            </w:r>
          </w:p>
        </w:tc>
        <w:tc>
          <w:tcPr>
            <w:tcW w:w="1718" w:type="dxa"/>
            <w:shd w:val="clear" w:color="auto" w:fill="FFFF00"/>
          </w:tcPr>
          <w:p w14:paraId="50CBB281" w14:textId="77777777" w:rsidR="003315CD" w:rsidRDefault="0082365E">
            <w:pPr>
              <w:pStyle w:val="TableParagraph"/>
              <w:spacing w:before="12" w:line="208" w:lineRule="auto"/>
              <w:ind w:left="431" w:right="413" w:firstLine="160"/>
              <w:rPr>
                <w:rFonts w:ascii="Arial"/>
                <w:b/>
              </w:rPr>
            </w:pPr>
            <w:r>
              <w:rPr>
                <w:rFonts w:ascii="Arial"/>
                <w:b/>
              </w:rPr>
              <w:t xml:space="preserve">C - III </w:t>
            </w:r>
            <w:r>
              <w:rPr>
                <w:rFonts w:ascii="Arial"/>
                <w:b/>
                <w:spacing w:val="-2"/>
              </w:rPr>
              <w:t>RIESGO</w:t>
            </w:r>
          </w:p>
          <w:p w14:paraId="318BD901" w14:textId="77777777" w:rsidR="003315CD" w:rsidRDefault="0082365E">
            <w:pPr>
              <w:pStyle w:val="TableParagraph"/>
              <w:spacing w:line="219" w:lineRule="exact"/>
              <w:ind w:left="501"/>
              <w:rPr>
                <w:rFonts w:ascii="Arial"/>
                <w:b/>
              </w:rPr>
            </w:pPr>
            <w:r>
              <w:rPr>
                <w:rFonts w:ascii="Arial"/>
                <w:b/>
                <w:spacing w:val="-2"/>
              </w:rPr>
              <w:t>MEDIO</w:t>
            </w:r>
          </w:p>
        </w:tc>
      </w:tr>
      <w:tr w:rsidR="003315CD" w14:paraId="623D368B" w14:textId="77777777">
        <w:trPr>
          <w:trHeight w:val="700"/>
        </w:trPr>
        <w:tc>
          <w:tcPr>
            <w:tcW w:w="1524" w:type="dxa"/>
          </w:tcPr>
          <w:p w14:paraId="67043DC3" w14:textId="77777777" w:rsidR="003315CD" w:rsidRDefault="0082365E">
            <w:pPr>
              <w:pStyle w:val="TableParagraph"/>
              <w:spacing w:before="211"/>
              <w:ind w:left="9" w:right="2"/>
              <w:jc w:val="center"/>
              <w:rPr>
                <w:rFonts w:ascii="Arial"/>
                <w:b/>
              </w:rPr>
            </w:pPr>
            <w:r>
              <w:rPr>
                <w:rFonts w:ascii="Arial"/>
                <w:b/>
                <w:spacing w:val="-2"/>
              </w:rPr>
              <w:t>Granizada</w:t>
            </w:r>
          </w:p>
        </w:tc>
        <w:tc>
          <w:tcPr>
            <w:tcW w:w="1431" w:type="dxa"/>
          </w:tcPr>
          <w:p w14:paraId="28C257EE" w14:textId="77777777" w:rsidR="003315CD" w:rsidRDefault="0082365E">
            <w:pPr>
              <w:pStyle w:val="TableParagraph"/>
              <w:spacing w:before="211"/>
              <w:ind w:left="9"/>
              <w:jc w:val="center"/>
              <w:rPr>
                <w:rFonts w:ascii="Arial"/>
                <w:b/>
              </w:rPr>
            </w:pPr>
            <w:r>
              <w:rPr>
                <w:rFonts w:ascii="Arial"/>
                <w:b/>
                <w:spacing w:val="-10"/>
              </w:rPr>
              <w:t>C</w:t>
            </w:r>
          </w:p>
        </w:tc>
        <w:tc>
          <w:tcPr>
            <w:tcW w:w="1274" w:type="dxa"/>
          </w:tcPr>
          <w:p w14:paraId="42B40321" w14:textId="77777777" w:rsidR="003315CD" w:rsidRDefault="0082365E">
            <w:pPr>
              <w:pStyle w:val="TableParagraph"/>
              <w:spacing w:before="211"/>
              <w:ind w:left="12" w:right="4"/>
              <w:jc w:val="center"/>
            </w:pPr>
            <w:r>
              <w:rPr>
                <w:spacing w:val="-5"/>
              </w:rPr>
              <w:t>III</w:t>
            </w:r>
          </w:p>
        </w:tc>
        <w:tc>
          <w:tcPr>
            <w:tcW w:w="1135" w:type="dxa"/>
          </w:tcPr>
          <w:p w14:paraId="0EE8CF46" w14:textId="77777777" w:rsidR="003315CD" w:rsidRDefault="0082365E">
            <w:pPr>
              <w:pStyle w:val="TableParagraph"/>
              <w:spacing w:before="211"/>
              <w:ind w:left="14"/>
              <w:jc w:val="center"/>
            </w:pPr>
            <w:r>
              <w:rPr>
                <w:spacing w:val="-5"/>
              </w:rPr>
              <w:t>III</w:t>
            </w:r>
          </w:p>
        </w:tc>
        <w:tc>
          <w:tcPr>
            <w:tcW w:w="1168" w:type="dxa"/>
          </w:tcPr>
          <w:p w14:paraId="14647272" w14:textId="77777777" w:rsidR="003315CD" w:rsidRDefault="0082365E">
            <w:pPr>
              <w:pStyle w:val="TableParagraph"/>
              <w:spacing w:before="211"/>
              <w:ind w:left="14" w:right="3"/>
              <w:jc w:val="center"/>
            </w:pPr>
            <w:r>
              <w:rPr>
                <w:spacing w:val="-5"/>
              </w:rPr>
              <w:t>III</w:t>
            </w:r>
          </w:p>
        </w:tc>
        <w:tc>
          <w:tcPr>
            <w:tcW w:w="1387" w:type="dxa"/>
          </w:tcPr>
          <w:p w14:paraId="6C8733DD" w14:textId="77777777" w:rsidR="003315CD" w:rsidRDefault="0082365E">
            <w:pPr>
              <w:pStyle w:val="TableParagraph"/>
              <w:spacing w:before="211"/>
              <w:ind w:left="14"/>
              <w:jc w:val="center"/>
            </w:pPr>
            <w:r>
              <w:rPr>
                <w:spacing w:val="-5"/>
              </w:rPr>
              <w:t>III</w:t>
            </w:r>
          </w:p>
        </w:tc>
        <w:tc>
          <w:tcPr>
            <w:tcW w:w="1718" w:type="dxa"/>
            <w:shd w:val="clear" w:color="auto" w:fill="FFFF00"/>
          </w:tcPr>
          <w:p w14:paraId="19DD84D2" w14:textId="77777777" w:rsidR="003315CD" w:rsidRDefault="0082365E">
            <w:pPr>
              <w:pStyle w:val="TableParagraph"/>
              <w:spacing w:before="17" w:line="208" w:lineRule="auto"/>
              <w:ind w:left="431" w:right="416" w:firstLine="2"/>
              <w:jc w:val="center"/>
              <w:rPr>
                <w:rFonts w:ascii="Arial"/>
                <w:b/>
              </w:rPr>
            </w:pPr>
            <w:r>
              <w:rPr>
                <w:rFonts w:ascii="Arial"/>
                <w:b/>
              </w:rPr>
              <w:t xml:space="preserve">C - III </w:t>
            </w:r>
            <w:r>
              <w:rPr>
                <w:rFonts w:ascii="Arial"/>
                <w:b/>
                <w:spacing w:val="-2"/>
              </w:rPr>
              <w:t>RIESGO MEDIO</w:t>
            </w:r>
          </w:p>
        </w:tc>
      </w:tr>
      <w:tr w:rsidR="003315CD" w14:paraId="7EBE013A" w14:textId="77777777">
        <w:trPr>
          <w:trHeight w:val="712"/>
        </w:trPr>
        <w:tc>
          <w:tcPr>
            <w:tcW w:w="1524" w:type="dxa"/>
          </w:tcPr>
          <w:p w14:paraId="61624C8F" w14:textId="77777777" w:rsidR="003315CD" w:rsidRDefault="0082365E">
            <w:pPr>
              <w:pStyle w:val="TableParagraph"/>
              <w:spacing w:before="216"/>
              <w:ind w:left="9" w:right="2"/>
              <w:jc w:val="center"/>
              <w:rPr>
                <w:rFonts w:ascii="Arial" w:hAnsi="Arial"/>
                <w:b/>
              </w:rPr>
            </w:pPr>
            <w:r>
              <w:rPr>
                <w:rFonts w:ascii="Arial" w:hAnsi="Arial"/>
                <w:b/>
                <w:spacing w:val="-2"/>
              </w:rPr>
              <w:t>Inundación</w:t>
            </w:r>
          </w:p>
        </w:tc>
        <w:tc>
          <w:tcPr>
            <w:tcW w:w="1431" w:type="dxa"/>
          </w:tcPr>
          <w:p w14:paraId="131FF087" w14:textId="77777777" w:rsidR="003315CD" w:rsidRDefault="0082365E">
            <w:pPr>
              <w:pStyle w:val="TableParagraph"/>
              <w:spacing w:before="216"/>
              <w:ind w:left="9"/>
              <w:jc w:val="center"/>
              <w:rPr>
                <w:rFonts w:ascii="Arial"/>
                <w:b/>
              </w:rPr>
            </w:pPr>
            <w:r>
              <w:rPr>
                <w:rFonts w:ascii="Arial"/>
                <w:b/>
                <w:spacing w:val="-10"/>
              </w:rPr>
              <w:t>C</w:t>
            </w:r>
          </w:p>
        </w:tc>
        <w:tc>
          <w:tcPr>
            <w:tcW w:w="1274" w:type="dxa"/>
          </w:tcPr>
          <w:p w14:paraId="4B5B3812" w14:textId="77777777" w:rsidR="003315CD" w:rsidRDefault="0082365E">
            <w:pPr>
              <w:pStyle w:val="TableParagraph"/>
              <w:spacing w:before="216"/>
              <w:ind w:left="12" w:right="4"/>
              <w:jc w:val="center"/>
            </w:pPr>
            <w:r>
              <w:rPr>
                <w:spacing w:val="-5"/>
              </w:rPr>
              <w:t>III</w:t>
            </w:r>
          </w:p>
        </w:tc>
        <w:tc>
          <w:tcPr>
            <w:tcW w:w="1135" w:type="dxa"/>
          </w:tcPr>
          <w:p w14:paraId="0582D9E4" w14:textId="77777777" w:rsidR="003315CD" w:rsidRDefault="0082365E">
            <w:pPr>
              <w:pStyle w:val="TableParagraph"/>
              <w:spacing w:before="216"/>
              <w:ind w:left="14"/>
              <w:jc w:val="center"/>
            </w:pPr>
            <w:r>
              <w:rPr>
                <w:spacing w:val="-5"/>
              </w:rPr>
              <w:t>III</w:t>
            </w:r>
          </w:p>
        </w:tc>
        <w:tc>
          <w:tcPr>
            <w:tcW w:w="1168" w:type="dxa"/>
          </w:tcPr>
          <w:p w14:paraId="07EDC105" w14:textId="77777777" w:rsidR="003315CD" w:rsidRDefault="0082365E">
            <w:pPr>
              <w:pStyle w:val="TableParagraph"/>
              <w:spacing w:before="216"/>
              <w:ind w:left="14"/>
              <w:jc w:val="center"/>
            </w:pPr>
            <w:r>
              <w:rPr>
                <w:spacing w:val="-5"/>
              </w:rPr>
              <w:t>IV</w:t>
            </w:r>
          </w:p>
        </w:tc>
        <w:tc>
          <w:tcPr>
            <w:tcW w:w="1387" w:type="dxa"/>
          </w:tcPr>
          <w:p w14:paraId="47129157" w14:textId="77777777" w:rsidR="003315CD" w:rsidRDefault="0082365E">
            <w:pPr>
              <w:pStyle w:val="TableParagraph"/>
              <w:spacing w:before="216"/>
              <w:ind w:left="14" w:right="2"/>
              <w:jc w:val="center"/>
            </w:pPr>
            <w:r>
              <w:rPr>
                <w:spacing w:val="-5"/>
              </w:rPr>
              <w:t>IV</w:t>
            </w:r>
          </w:p>
        </w:tc>
        <w:tc>
          <w:tcPr>
            <w:tcW w:w="1718" w:type="dxa"/>
            <w:shd w:val="clear" w:color="auto" w:fill="008000"/>
          </w:tcPr>
          <w:p w14:paraId="2E5E9D1C" w14:textId="77777777" w:rsidR="003315CD" w:rsidRDefault="0082365E">
            <w:pPr>
              <w:pStyle w:val="TableParagraph"/>
              <w:spacing w:before="136" w:line="206" w:lineRule="auto"/>
              <w:ind w:left="95" w:firstLine="484"/>
              <w:rPr>
                <w:rFonts w:ascii="Arial"/>
                <w:b/>
              </w:rPr>
            </w:pPr>
            <w:r>
              <w:rPr>
                <w:rFonts w:ascii="Arial"/>
                <w:b/>
              </w:rPr>
              <w:t>C - IV RIESGO</w:t>
            </w:r>
            <w:r>
              <w:rPr>
                <w:rFonts w:ascii="Arial"/>
                <w:b/>
                <w:spacing w:val="-16"/>
              </w:rPr>
              <w:t xml:space="preserve"> </w:t>
            </w:r>
            <w:r>
              <w:rPr>
                <w:rFonts w:ascii="Arial"/>
                <w:b/>
              </w:rPr>
              <w:t>BAJO</w:t>
            </w:r>
          </w:p>
        </w:tc>
      </w:tr>
      <w:tr w:rsidR="003315CD" w14:paraId="06B80926" w14:textId="77777777">
        <w:trPr>
          <w:trHeight w:val="690"/>
        </w:trPr>
        <w:tc>
          <w:tcPr>
            <w:tcW w:w="1524" w:type="dxa"/>
          </w:tcPr>
          <w:p w14:paraId="5A4207E7" w14:textId="77777777" w:rsidR="003315CD" w:rsidRDefault="0082365E">
            <w:pPr>
              <w:pStyle w:val="TableParagraph"/>
              <w:spacing w:before="206"/>
              <w:ind w:left="9" w:right="2"/>
              <w:jc w:val="center"/>
              <w:rPr>
                <w:rFonts w:ascii="Arial"/>
                <w:b/>
              </w:rPr>
            </w:pPr>
            <w:r>
              <w:rPr>
                <w:rFonts w:ascii="Arial"/>
                <w:b/>
                <w:spacing w:val="-2"/>
              </w:rPr>
              <w:t>Incendio</w:t>
            </w:r>
          </w:p>
        </w:tc>
        <w:tc>
          <w:tcPr>
            <w:tcW w:w="1431" w:type="dxa"/>
          </w:tcPr>
          <w:p w14:paraId="3236103F" w14:textId="77777777" w:rsidR="003315CD" w:rsidRDefault="0082365E">
            <w:pPr>
              <w:pStyle w:val="TableParagraph"/>
              <w:spacing w:before="206"/>
              <w:ind w:left="9"/>
              <w:jc w:val="center"/>
              <w:rPr>
                <w:rFonts w:ascii="Arial"/>
                <w:b/>
              </w:rPr>
            </w:pPr>
            <w:r>
              <w:rPr>
                <w:rFonts w:ascii="Arial"/>
                <w:b/>
                <w:spacing w:val="-10"/>
              </w:rPr>
              <w:t>C</w:t>
            </w:r>
          </w:p>
        </w:tc>
        <w:tc>
          <w:tcPr>
            <w:tcW w:w="1274" w:type="dxa"/>
          </w:tcPr>
          <w:p w14:paraId="5F1A06DE" w14:textId="77777777" w:rsidR="003315CD" w:rsidRDefault="0082365E">
            <w:pPr>
              <w:pStyle w:val="TableParagraph"/>
              <w:spacing w:before="206"/>
              <w:ind w:left="12"/>
              <w:jc w:val="center"/>
            </w:pPr>
            <w:r>
              <w:rPr>
                <w:spacing w:val="-5"/>
              </w:rPr>
              <w:t>II</w:t>
            </w:r>
          </w:p>
        </w:tc>
        <w:tc>
          <w:tcPr>
            <w:tcW w:w="1135" w:type="dxa"/>
          </w:tcPr>
          <w:p w14:paraId="04866584" w14:textId="77777777" w:rsidR="003315CD" w:rsidRDefault="0082365E">
            <w:pPr>
              <w:pStyle w:val="TableParagraph"/>
              <w:spacing w:before="206"/>
              <w:ind w:left="14" w:right="2"/>
              <w:jc w:val="center"/>
            </w:pPr>
            <w:r>
              <w:rPr>
                <w:spacing w:val="-5"/>
              </w:rPr>
              <w:t>II</w:t>
            </w:r>
          </w:p>
        </w:tc>
        <w:tc>
          <w:tcPr>
            <w:tcW w:w="1168" w:type="dxa"/>
          </w:tcPr>
          <w:p w14:paraId="32F13DE3" w14:textId="77777777" w:rsidR="003315CD" w:rsidRDefault="0082365E">
            <w:pPr>
              <w:pStyle w:val="TableParagraph"/>
              <w:spacing w:before="206"/>
              <w:ind w:left="14"/>
              <w:jc w:val="center"/>
            </w:pPr>
            <w:r>
              <w:rPr>
                <w:spacing w:val="-5"/>
              </w:rPr>
              <w:t>II</w:t>
            </w:r>
          </w:p>
        </w:tc>
        <w:tc>
          <w:tcPr>
            <w:tcW w:w="1387" w:type="dxa"/>
          </w:tcPr>
          <w:p w14:paraId="6BE00B7F" w14:textId="77777777" w:rsidR="003315CD" w:rsidRDefault="0082365E">
            <w:pPr>
              <w:pStyle w:val="TableParagraph"/>
              <w:spacing w:before="206"/>
              <w:ind w:left="14" w:right="1"/>
              <w:jc w:val="center"/>
            </w:pPr>
            <w:r>
              <w:rPr>
                <w:spacing w:val="-5"/>
              </w:rPr>
              <w:t>II</w:t>
            </w:r>
          </w:p>
        </w:tc>
        <w:tc>
          <w:tcPr>
            <w:tcW w:w="1718" w:type="dxa"/>
            <w:shd w:val="clear" w:color="auto" w:fill="FFFF00"/>
          </w:tcPr>
          <w:p w14:paraId="0D2605C5" w14:textId="77777777" w:rsidR="003315CD" w:rsidRDefault="0082365E">
            <w:pPr>
              <w:pStyle w:val="TableParagraph"/>
              <w:spacing w:before="11" w:line="220" w:lineRule="exact"/>
              <w:ind w:left="431" w:right="416" w:firstLine="1"/>
              <w:jc w:val="center"/>
              <w:rPr>
                <w:rFonts w:ascii="Arial"/>
                <w:b/>
              </w:rPr>
            </w:pPr>
            <w:r>
              <w:rPr>
                <w:rFonts w:ascii="Arial"/>
                <w:b/>
              </w:rPr>
              <w:t xml:space="preserve">C - II </w:t>
            </w:r>
            <w:r>
              <w:rPr>
                <w:rFonts w:ascii="Arial"/>
                <w:b/>
                <w:spacing w:val="-2"/>
              </w:rPr>
              <w:t>RIESGO MEDIO</w:t>
            </w:r>
          </w:p>
        </w:tc>
      </w:tr>
      <w:tr w:rsidR="003315CD" w14:paraId="1EBD77A4" w14:textId="77777777">
        <w:trPr>
          <w:trHeight w:val="702"/>
        </w:trPr>
        <w:tc>
          <w:tcPr>
            <w:tcW w:w="1524" w:type="dxa"/>
          </w:tcPr>
          <w:p w14:paraId="5D439B38" w14:textId="77777777" w:rsidR="003315CD" w:rsidRDefault="0082365E">
            <w:pPr>
              <w:pStyle w:val="TableParagraph"/>
              <w:spacing w:before="132" w:line="206" w:lineRule="auto"/>
              <w:ind w:left="179" w:firstLine="328"/>
              <w:rPr>
                <w:rFonts w:ascii="Arial"/>
                <w:b/>
              </w:rPr>
            </w:pPr>
            <w:r>
              <w:rPr>
                <w:rFonts w:ascii="Arial"/>
                <w:b/>
                <w:spacing w:val="-2"/>
              </w:rPr>
              <w:t>Falla Estructural</w:t>
            </w:r>
          </w:p>
        </w:tc>
        <w:tc>
          <w:tcPr>
            <w:tcW w:w="1431" w:type="dxa"/>
          </w:tcPr>
          <w:p w14:paraId="05A697D4" w14:textId="77777777" w:rsidR="003315CD" w:rsidRDefault="0082365E">
            <w:pPr>
              <w:pStyle w:val="TableParagraph"/>
              <w:spacing w:before="211"/>
              <w:ind w:left="9"/>
              <w:jc w:val="center"/>
              <w:rPr>
                <w:rFonts w:ascii="Arial"/>
                <w:b/>
              </w:rPr>
            </w:pPr>
            <w:r>
              <w:rPr>
                <w:rFonts w:ascii="Arial"/>
                <w:b/>
                <w:spacing w:val="-10"/>
              </w:rPr>
              <w:t>D</w:t>
            </w:r>
          </w:p>
        </w:tc>
        <w:tc>
          <w:tcPr>
            <w:tcW w:w="1274" w:type="dxa"/>
          </w:tcPr>
          <w:p w14:paraId="631B4361" w14:textId="77777777" w:rsidR="003315CD" w:rsidRDefault="0082365E">
            <w:pPr>
              <w:pStyle w:val="TableParagraph"/>
              <w:spacing w:before="211"/>
              <w:ind w:left="12"/>
              <w:jc w:val="center"/>
            </w:pPr>
            <w:r>
              <w:rPr>
                <w:spacing w:val="-5"/>
              </w:rPr>
              <w:t>II</w:t>
            </w:r>
          </w:p>
        </w:tc>
        <w:tc>
          <w:tcPr>
            <w:tcW w:w="1135" w:type="dxa"/>
          </w:tcPr>
          <w:p w14:paraId="27F4D641" w14:textId="77777777" w:rsidR="003315CD" w:rsidRDefault="0082365E">
            <w:pPr>
              <w:pStyle w:val="TableParagraph"/>
              <w:spacing w:before="211"/>
              <w:ind w:left="14" w:right="2"/>
              <w:jc w:val="center"/>
            </w:pPr>
            <w:r>
              <w:rPr>
                <w:spacing w:val="-5"/>
              </w:rPr>
              <w:t>II</w:t>
            </w:r>
          </w:p>
        </w:tc>
        <w:tc>
          <w:tcPr>
            <w:tcW w:w="1168" w:type="dxa"/>
          </w:tcPr>
          <w:p w14:paraId="76CC324F" w14:textId="77777777" w:rsidR="003315CD" w:rsidRDefault="0082365E">
            <w:pPr>
              <w:pStyle w:val="TableParagraph"/>
              <w:spacing w:before="211"/>
              <w:ind w:left="14"/>
              <w:jc w:val="center"/>
            </w:pPr>
            <w:r>
              <w:rPr>
                <w:spacing w:val="-5"/>
              </w:rPr>
              <w:t>II</w:t>
            </w:r>
          </w:p>
        </w:tc>
        <w:tc>
          <w:tcPr>
            <w:tcW w:w="1387" w:type="dxa"/>
          </w:tcPr>
          <w:p w14:paraId="12B2F178" w14:textId="77777777" w:rsidR="003315CD" w:rsidRDefault="0082365E">
            <w:pPr>
              <w:pStyle w:val="TableParagraph"/>
              <w:spacing w:before="211"/>
              <w:ind w:left="14" w:right="2"/>
              <w:jc w:val="center"/>
            </w:pPr>
            <w:r>
              <w:rPr>
                <w:spacing w:val="-10"/>
              </w:rPr>
              <w:t>I</w:t>
            </w:r>
          </w:p>
        </w:tc>
        <w:tc>
          <w:tcPr>
            <w:tcW w:w="1718" w:type="dxa"/>
            <w:shd w:val="clear" w:color="auto" w:fill="FFFF00"/>
          </w:tcPr>
          <w:p w14:paraId="75E64A4E" w14:textId="77777777" w:rsidR="003315CD" w:rsidRDefault="0082365E">
            <w:pPr>
              <w:pStyle w:val="TableParagraph"/>
              <w:spacing w:before="19" w:line="208" w:lineRule="auto"/>
              <w:ind w:left="431" w:right="416" w:firstLine="1"/>
              <w:jc w:val="center"/>
              <w:rPr>
                <w:rFonts w:ascii="Arial"/>
                <w:b/>
              </w:rPr>
            </w:pPr>
            <w:r>
              <w:rPr>
                <w:rFonts w:ascii="Arial"/>
                <w:b/>
              </w:rPr>
              <w:t xml:space="preserve">C - II </w:t>
            </w:r>
            <w:r>
              <w:rPr>
                <w:rFonts w:ascii="Arial"/>
                <w:b/>
                <w:spacing w:val="-2"/>
              </w:rPr>
              <w:t>RIESGO MEDIO</w:t>
            </w:r>
          </w:p>
        </w:tc>
      </w:tr>
    </w:tbl>
    <w:p w14:paraId="65A3983B" w14:textId="77777777" w:rsidR="003315CD" w:rsidRDefault="003315CD">
      <w:pPr>
        <w:pStyle w:val="TableParagraph"/>
        <w:spacing w:line="208" w:lineRule="auto"/>
        <w:jc w:val="center"/>
        <w:rPr>
          <w:rFonts w:ascii="Arial"/>
          <w:b/>
        </w:rPr>
        <w:sectPr w:rsidR="003315CD">
          <w:pgSz w:w="12250" w:h="15850"/>
          <w:pgMar w:top="1360" w:right="992" w:bottom="1200" w:left="992" w:header="0" w:footer="1017" w:gutter="0"/>
          <w:cols w:space="720"/>
        </w:sectPr>
      </w:pPr>
    </w:p>
    <w:p w14:paraId="5013FE7A" w14:textId="77777777" w:rsidR="003315CD" w:rsidRDefault="003315CD">
      <w:pPr>
        <w:pStyle w:val="Textoindependiente"/>
        <w:spacing w:before="5"/>
        <w:rPr>
          <w:sz w:val="3"/>
        </w:rPr>
      </w:pP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4"/>
        <w:gridCol w:w="1431"/>
        <w:gridCol w:w="1274"/>
        <w:gridCol w:w="1135"/>
        <w:gridCol w:w="1168"/>
        <w:gridCol w:w="1387"/>
        <w:gridCol w:w="1718"/>
      </w:tblGrid>
      <w:tr w:rsidR="003315CD" w14:paraId="2D36C2D5" w14:textId="77777777">
        <w:trPr>
          <w:trHeight w:val="837"/>
        </w:trPr>
        <w:tc>
          <w:tcPr>
            <w:tcW w:w="1524" w:type="dxa"/>
            <w:tcBorders>
              <w:top w:val="nil"/>
            </w:tcBorders>
          </w:tcPr>
          <w:p w14:paraId="2A166F81" w14:textId="77777777" w:rsidR="003315CD" w:rsidRDefault="003315CD">
            <w:pPr>
              <w:pStyle w:val="TableParagraph"/>
              <w:spacing w:before="28"/>
            </w:pPr>
          </w:p>
          <w:p w14:paraId="39C071E5" w14:textId="77777777" w:rsidR="003315CD" w:rsidRDefault="0082365E">
            <w:pPr>
              <w:pStyle w:val="TableParagraph"/>
              <w:ind w:left="9" w:right="4"/>
              <w:jc w:val="center"/>
              <w:rPr>
                <w:rFonts w:ascii="Arial" w:hAnsi="Arial"/>
                <w:b/>
              </w:rPr>
            </w:pPr>
            <w:r>
              <w:rPr>
                <w:rFonts w:ascii="Arial" w:hAnsi="Arial"/>
                <w:b/>
                <w:spacing w:val="-2"/>
              </w:rPr>
              <w:t>Explosión</w:t>
            </w:r>
          </w:p>
        </w:tc>
        <w:tc>
          <w:tcPr>
            <w:tcW w:w="1431" w:type="dxa"/>
            <w:tcBorders>
              <w:top w:val="nil"/>
            </w:tcBorders>
          </w:tcPr>
          <w:p w14:paraId="26DE235A" w14:textId="77777777" w:rsidR="003315CD" w:rsidRDefault="003315CD">
            <w:pPr>
              <w:pStyle w:val="TableParagraph"/>
              <w:spacing w:before="28"/>
            </w:pPr>
          </w:p>
          <w:p w14:paraId="32FF0046" w14:textId="77777777" w:rsidR="003315CD" w:rsidRDefault="0082365E">
            <w:pPr>
              <w:pStyle w:val="TableParagraph"/>
              <w:ind w:left="9"/>
              <w:jc w:val="center"/>
              <w:rPr>
                <w:rFonts w:ascii="Arial"/>
                <w:b/>
              </w:rPr>
            </w:pPr>
            <w:r>
              <w:rPr>
                <w:rFonts w:ascii="Arial"/>
                <w:b/>
                <w:spacing w:val="-10"/>
              </w:rPr>
              <w:t>C</w:t>
            </w:r>
          </w:p>
        </w:tc>
        <w:tc>
          <w:tcPr>
            <w:tcW w:w="1274" w:type="dxa"/>
            <w:tcBorders>
              <w:top w:val="nil"/>
            </w:tcBorders>
          </w:tcPr>
          <w:p w14:paraId="7BBA4954" w14:textId="77777777" w:rsidR="003315CD" w:rsidRDefault="003315CD">
            <w:pPr>
              <w:pStyle w:val="TableParagraph"/>
              <w:spacing w:before="28"/>
            </w:pPr>
          </w:p>
          <w:p w14:paraId="349C1BCB" w14:textId="77777777" w:rsidR="003315CD" w:rsidRDefault="0082365E">
            <w:pPr>
              <w:pStyle w:val="TableParagraph"/>
              <w:ind w:left="12" w:right="1"/>
              <w:jc w:val="center"/>
            </w:pPr>
            <w:r>
              <w:rPr>
                <w:spacing w:val="-5"/>
              </w:rPr>
              <w:t>II</w:t>
            </w:r>
          </w:p>
        </w:tc>
        <w:tc>
          <w:tcPr>
            <w:tcW w:w="1135" w:type="dxa"/>
            <w:tcBorders>
              <w:top w:val="nil"/>
            </w:tcBorders>
          </w:tcPr>
          <w:p w14:paraId="63E31362" w14:textId="77777777" w:rsidR="003315CD" w:rsidRDefault="003315CD">
            <w:pPr>
              <w:pStyle w:val="TableParagraph"/>
              <w:spacing w:before="28"/>
            </w:pPr>
          </w:p>
          <w:p w14:paraId="196B923C" w14:textId="77777777" w:rsidR="003315CD" w:rsidRDefault="0082365E">
            <w:pPr>
              <w:pStyle w:val="TableParagraph"/>
              <w:ind w:left="14" w:right="3"/>
              <w:jc w:val="center"/>
            </w:pPr>
            <w:r>
              <w:rPr>
                <w:spacing w:val="-5"/>
              </w:rPr>
              <w:t>II</w:t>
            </w:r>
          </w:p>
        </w:tc>
        <w:tc>
          <w:tcPr>
            <w:tcW w:w="1168" w:type="dxa"/>
            <w:tcBorders>
              <w:top w:val="nil"/>
            </w:tcBorders>
          </w:tcPr>
          <w:p w14:paraId="4ED5D665" w14:textId="77777777" w:rsidR="003315CD" w:rsidRDefault="003315CD">
            <w:pPr>
              <w:pStyle w:val="TableParagraph"/>
              <w:spacing w:before="28"/>
            </w:pPr>
          </w:p>
          <w:p w14:paraId="7C8ECF48" w14:textId="77777777" w:rsidR="003315CD" w:rsidRDefault="0082365E">
            <w:pPr>
              <w:pStyle w:val="TableParagraph"/>
              <w:ind w:left="14"/>
              <w:jc w:val="center"/>
            </w:pPr>
            <w:r>
              <w:rPr>
                <w:spacing w:val="-5"/>
              </w:rPr>
              <w:t>II</w:t>
            </w:r>
          </w:p>
        </w:tc>
        <w:tc>
          <w:tcPr>
            <w:tcW w:w="1387" w:type="dxa"/>
            <w:tcBorders>
              <w:top w:val="nil"/>
            </w:tcBorders>
          </w:tcPr>
          <w:p w14:paraId="0DB30142" w14:textId="77777777" w:rsidR="003315CD" w:rsidRDefault="003315CD">
            <w:pPr>
              <w:pStyle w:val="TableParagraph"/>
              <w:spacing w:before="28"/>
            </w:pPr>
          </w:p>
          <w:p w14:paraId="2743FD72" w14:textId="77777777" w:rsidR="003315CD" w:rsidRDefault="0082365E">
            <w:pPr>
              <w:pStyle w:val="TableParagraph"/>
              <w:ind w:left="14" w:right="1"/>
              <w:jc w:val="center"/>
            </w:pPr>
            <w:r>
              <w:rPr>
                <w:spacing w:val="-5"/>
              </w:rPr>
              <w:t>II</w:t>
            </w:r>
          </w:p>
        </w:tc>
        <w:tc>
          <w:tcPr>
            <w:tcW w:w="1718" w:type="dxa"/>
            <w:tcBorders>
              <w:top w:val="nil"/>
            </w:tcBorders>
            <w:shd w:val="clear" w:color="auto" w:fill="FFFF00"/>
          </w:tcPr>
          <w:p w14:paraId="765EC84A" w14:textId="77777777" w:rsidR="003315CD" w:rsidRDefault="0082365E">
            <w:pPr>
              <w:pStyle w:val="TableParagraph"/>
              <w:spacing w:before="87" w:line="208" w:lineRule="auto"/>
              <w:ind w:left="431" w:right="416" w:firstLine="1"/>
              <w:jc w:val="center"/>
              <w:rPr>
                <w:rFonts w:ascii="Arial"/>
                <w:b/>
              </w:rPr>
            </w:pPr>
            <w:r>
              <w:rPr>
                <w:rFonts w:ascii="Arial"/>
                <w:b/>
              </w:rPr>
              <w:t xml:space="preserve">C - II </w:t>
            </w:r>
            <w:r>
              <w:rPr>
                <w:rFonts w:ascii="Arial"/>
                <w:b/>
                <w:spacing w:val="-2"/>
              </w:rPr>
              <w:t>RIESGO MEDIO</w:t>
            </w:r>
          </w:p>
        </w:tc>
      </w:tr>
      <w:tr w:rsidR="003315CD" w14:paraId="348E1013" w14:textId="77777777">
        <w:trPr>
          <w:trHeight w:val="707"/>
        </w:trPr>
        <w:tc>
          <w:tcPr>
            <w:tcW w:w="1524" w:type="dxa"/>
          </w:tcPr>
          <w:p w14:paraId="28DD3A46" w14:textId="77777777" w:rsidR="003315CD" w:rsidRDefault="0082365E">
            <w:pPr>
              <w:pStyle w:val="TableParagraph"/>
              <w:spacing w:before="213"/>
              <w:ind w:left="9"/>
              <w:jc w:val="center"/>
              <w:rPr>
                <w:rFonts w:ascii="Arial"/>
                <w:b/>
              </w:rPr>
            </w:pPr>
            <w:r>
              <w:rPr>
                <w:rFonts w:ascii="Arial"/>
                <w:b/>
                <w:spacing w:val="-2"/>
              </w:rPr>
              <w:t>Derrame</w:t>
            </w:r>
          </w:p>
        </w:tc>
        <w:tc>
          <w:tcPr>
            <w:tcW w:w="1431" w:type="dxa"/>
          </w:tcPr>
          <w:p w14:paraId="4A11618D" w14:textId="77777777" w:rsidR="003315CD" w:rsidRDefault="0082365E">
            <w:pPr>
              <w:pStyle w:val="TableParagraph"/>
              <w:spacing w:before="213"/>
              <w:ind w:left="9"/>
              <w:jc w:val="center"/>
              <w:rPr>
                <w:rFonts w:ascii="Arial"/>
                <w:b/>
              </w:rPr>
            </w:pPr>
            <w:r>
              <w:rPr>
                <w:rFonts w:ascii="Arial"/>
                <w:b/>
                <w:spacing w:val="-10"/>
              </w:rPr>
              <w:t>D</w:t>
            </w:r>
          </w:p>
        </w:tc>
        <w:tc>
          <w:tcPr>
            <w:tcW w:w="1274" w:type="dxa"/>
          </w:tcPr>
          <w:p w14:paraId="17D83B10" w14:textId="77777777" w:rsidR="003315CD" w:rsidRDefault="0082365E">
            <w:pPr>
              <w:pStyle w:val="TableParagraph"/>
              <w:spacing w:before="213"/>
              <w:ind w:left="12" w:right="4"/>
              <w:jc w:val="center"/>
            </w:pPr>
            <w:r>
              <w:rPr>
                <w:spacing w:val="-5"/>
              </w:rPr>
              <w:t>III</w:t>
            </w:r>
          </w:p>
        </w:tc>
        <w:tc>
          <w:tcPr>
            <w:tcW w:w="1135" w:type="dxa"/>
          </w:tcPr>
          <w:p w14:paraId="5D5E8A4F" w14:textId="77777777" w:rsidR="003315CD" w:rsidRDefault="0082365E">
            <w:pPr>
              <w:pStyle w:val="TableParagraph"/>
              <w:spacing w:before="213"/>
              <w:ind w:left="14"/>
              <w:jc w:val="center"/>
            </w:pPr>
            <w:r>
              <w:rPr>
                <w:spacing w:val="-5"/>
              </w:rPr>
              <w:t>III</w:t>
            </w:r>
          </w:p>
        </w:tc>
        <w:tc>
          <w:tcPr>
            <w:tcW w:w="1168" w:type="dxa"/>
          </w:tcPr>
          <w:p w14:paraId="0EECED11" w14:textId="77777777" w:rsidR="003315CD" w:rsidRDefault="0082365E">
            <w:pPr>
              <w:pStyle w:val="TableParagraph"/>
              <w:spacing w:before="213"/>
              <w:ind w:left="14" w:right="3"/>
              <w:jc w:val="center"/>
            </w:pPr>
            <w:r>
              <w:rPr>
                <w:spacing w:val="-5"/>
              </w:rPr>
              <w:t>III</w:t>
            </w:r>
          </w:p>
        </w:tc>
        <w:tc>
          <w:tcPr>
            <w:tcW w:w="1387" w:type="dxa"/>
          </w:tcPr>
          <w:p w14:paraId="324F5C06" w14:textId="77777777" w:rsidR="003315CD" w:rsidRDefault="0082365E">
            <w:pPr>
              <w:pStyle w:val="TableParagraph"/>
              <w:spacing w:before="213"/>
              <w:ind w:left="14"/>
              <w:jc w:val="center"/>
            </w:pPr>
            <w:r>
              <w:rPr>
                <w:spacing w:val="-5"/>
              </w:rPr>
              <w:t>III</w:t>
            </w:r>
          </w:p>
        </w:tc>
        <w:tc>
          <w:tcPr>
            <w:tcW w:w="1718" w:type="dxa"/>
            <w:shd w:val="clear" w:color="auto" w:fill="008000"/>
          </w:tcPr>
          <w:p w14:paraId="298A2A86" w14:textId="77777777" w:rsidR="003315CD" w:rsidRDefault="0082365E">
            <w:pPr>
              <w:pStyle w:val="TableParagraph"/>
              <w:spacing w:before="134" w:line="206" w:lineRule="auto"/>
              <w:ind w:left="95" w:firstLine="496"/>
              <w:rPr>
                <w:rFonts w:ascii="Arial"/>
                <w:b/>
              </w:rPr>
            </w:pPr>
            <w:r>
              <w:rPr>
                <w:rFonts w:ascii="Arial"/>
                <w:b/>
              </w:rPr>
              <w:t>D - III RIESGO</w:t>
            </w:r>
            <w:r>
              <w:rPr>
                <w:rFonts w:ascii="Arial"/>
                <w:b/>
                <w:spacing w:val="-16"/>
              </w:rPr>
              <w:t xml:space="preserve"> </w:t>
            </w:r>
            <w:r>
              <w:rPr>
                <w:rFonts w:ascii="Arial"/>
                <w:b/>
              </w:rPr>
              <w:t>BAJO</w:t>
            </w:r>
          </w:p>
        </w:tc>
      </w:tr>
      <w:tr w:rsidR="003315CD" w14:paraId="3883D19C" w14:textId="77777777">
        <w:trPr>
          <w:trHeight w:val="688"/>
        </w:trPr>
        <w:tc>
          <w:tcPr>
            <w:tcW w:w="1524" w:type="dxa"/>
          </w:tcPr>
          <w:p w14:paraId="490B87FC" w14:textId="77777777" w:rsidR="003315CD" w:rsidRDefault="0082365E">
            <w:pPr>
              <w:pStyle w:val="TableParagraph"/>
              <w:spacing w:before="204"/>
              <w:ind w:left="9" w:right="5"/>
              <w:jc w:val="center"/>
              <w:rPr>
                <w:rFonts w:ascii="Arial"/>
                <w:b/>
              </w:rPr>
            </w:pPr>
            <w:r>
              <w:rPr>
                <w:rFonts w:ascii="Arial"/>
                <w:b/>
                <w:spacing w:val="-4"/>
              </w:rPr>
              <w:t>Fuga</w:t>
            </w:r>
          </w:p>
        </w:tc>
        <w:tc>
          <w:tcPr>
            <w:tcW w:w="1431" w:type="dxa"/>
          </w:tcPr>
          <w:p w14:paraId="5A6CBBA4" w14:textId="77777777" w:rsidR="003315CD" w:rsidRDefault="0082365E">
            <w:pPr>
              <w:pStyle w:val="TableParagraph"/>
              <w:spacing w:before="204"/>
              <w:ind w:left="9"/>
              <w:jc w:val="center"/>
              <w:rPr>
                <w:rFonts w:ascii="Arial"/>
                <w:b/>
              </w:rPr>
            </w:pPr>
            <w:r>
              <w:rPr>
                <w:rFonts w:ascii="Arial"/>
                <w:b/>
                <w:spacing w:val="-10"/>
              </w:rPr>
              <w:t>D</w:t>
            </w:r>
          </w:p>
        </w:tc>
        <w:tc>
          <w:tcPr>
            <w:tcW w:w="1274" w:type="dxa"/>
          </w:tcPr>
          <w:p w14:paraId="18676E67" w14:textId="77777777" w:rsidR="003315CD" w:rsidRDefault="0082365E">
            <w:pPr>
              <w:pStyle w:val="TableParagraph"/>
              <w:spacing w:before="204"/>
              <w:ind w:left="12" w:right="4"/>
              <w:jc w:val="center"/>
            </w:pPr>
            <w:r>
              <w:rPr>
                <w:spacing w:val="-5"/>
              </w:rPr>
              <w:t>III</w:t>
            </w:r>
          </w:p>
        </w:tc>
        <w:tc>
          <w:tcPr>
            <w:tcW w:w="1135" w:type="dxa"/>
          </w:tcPr>
          <w:p w14:paraId="53032781" w14:textId="77777777" w:rsidR="003315CD" w:rsidRDefault="0082365E">
            <w:pPr>
              <w:pStyle w:val="TableParagraph"/>
              <w:spacing w:before="204"/>
              <w:ind w:left="14"/>
              <w:jc w:val="center"/>
            </w:pPr>
            <w:r>
              <w:rPr>
                <w:spacing w:val="-5"/>
              </w:rPr>
              <w:t>III</w:t>
            </w:r>
          </w:p>
        </w:tc>
        <w:tc>
          <w:tcPr>
            <w:tcW w:w="1168" w:type="dxa"/>
          </w:tcPr>
          <w:p w14:paraId="3B0F61A5" w14:textId="77777777" w:rsidR="003315CD" w:rsidRDefault="0082365E">
            <w:pPr>
              <w:pStyle w:val="TableParagraph"/>
              <w:spacing w:before="204"/>
              <w:ind w:left="14" w:right="3"/>
              <w:jc w:val="center"/>
            </w:pPr>
            <w:r>
              <w:rPr>
                <w:spacing w:val="-5"/>
              </w:rPr>
              <w:t>III</w:t>
            </w:r>
          </w:p>
        </w:tc>
        <w:tc>
          <w:tcPr>
            <w:tcW w:w="1387" w:type="dxa"/>
          </w:tcPr>
          <w:p w14:paraId="5821D25A" w14:textId="77777777" w:rsidR="003315CD" w:rsidRDefault="0082365E">
            <w:pPr>
              <w:pStyle w:val="TableParagraph"/>
              <w:spacing w:before="204"/>
              <w:ind w:left="14" w:right="2"/>
              <w:jc w:val="center"/>
            </w:pPr>
            <w:r>
              <w:rPr>
                <w:spacing w:val="-5"/>
              </w:rPr>
              <w:t>IV</w:t>
            </w:r>
          </w:p>
        </w:tc>
        <w:tc>
          <w:tcPr>
            <w:tcW w:w="1718" w:type="dxa"/>
            <w:shd w:val="clear" w:color="auto" w:fill="008000"/>
          </w:tcPr>
          <w:p w14:paraId="248FB79D" w14:textId="77777777" w:rsidR="003315CD" w:rsidRDefault="0082365E">
            <w:pPr>
              <w:pStyle w:val="TableParagraph"/>
              <w:spacing w:before="124" w:line="206" w:lineRule="auto"/>
              <w:ind w:left="95" w:firstLine="496"/>
              <w:rPr>
                <w:rFonts w:ascii="Arial"/>
                <w:b/>
              </w:rPr>
            </w:pPr>
            <w:r>
              <w:rPr>
                <w:rFonts w:ascii="Arial"/>
                <w:b/>
              </w:rPr>
              <w:t>D - III RIESGO</w:t>
            </w:r>
            <w:r>
              <w:rPr>
                <w:rFonts w:ascii="Arial"/>
                <w:b/>
                <w:spacing w:val="-16"/>
              </w:rPr>
              <w:t xml:space="preserve"> </w:t>
            </w:r>
            <w:r>
              <w:rPr>
                <w:rFonts w:ascii="Arial"/>
                <w:b/>
              </w:rPr>
              <w:t>BAJO</w:t>
            </w:r>
          </w:p>
        </w:tc>
      </w:tr>
      <w:tr w:rsidR="003315CD" w14:paraId="4403BB95" w14:textId="77777777">
        <w:trPr>
          <w:trHeight w:val="839"/>
        </w:trPr>
        <w:tc>
          <w:tcPr>
            <w:tcW w:w="1524" w:type="dxa"/>
          </w:tcPr>
          <w:p w14:paraId="340D23C4" w14:textId="77777777" w:rsidR="003315CD" w:rsidRDefault="0082365E">
            <w:pPr>
              <w:pStyle w:val="TableParagraph"/>
              <w:spacing w:before="197" w:line="208" w:lineRule="auto"/>
              <w:ind w:left="247" w:firstLine="28"/>
              <w:rPr>
                <w:rFonts w:ascii="Arial"/>
                <w:b/>
              </w:rPr>
            </w:pPr>
            <w:r>
              <w:rPr>
                <w:rFonts w:ascii="Arial"/>
                <w:b/>
                <w:spacing w:val="-2"/>
              </w:rPr>
              <w:t>Amenaza Terrorista</w:t>
            </w:r>
          </w:p>
        </w:tc>
        <w:tc>
          <w:tcPr>
            <w:tcW w:w="1431" w:type="dxa"/>
          </w:tcPr>
          <w:p w14:paraId="7721E4BA" w14:textId="77777777" w:rsidR="003315CD" w:rsidRDefault="003315CD">
            <w:pPr>
              <w:pStyle w:val="TableParagraph"/>
              <w:spacing w:before="27"/>
            </w:pPr>
          </w:p>
          <w:p w14:paraId="6A509B32" w14:textId="77777777" w:rsidR="003315CD" w:rsidRDefault="0082365E">
            <w:pPr>
              <w:pStyle w:val="TableParagraph"/>
              <w:ind w:left="9"/>
              <w:jc w:val="center"/>
              <w:rPr>
                <w:rFonts w:ascii="Arial"/>
                <w:b/>
              </w:rPr>
            </w:pPr>
            <w:r>
              <w:rPr>
                <w:rFonts w:ascii="Arial"/>
                <w:b/>
                <w:spacing w:val="-10"/>
              </w:rPr>
              <w:t>C</w:t>
            </w:r>
          </w:p>
        </w:tc>
        <w:tc>
          <w:tcPr>
            <w:tcW w:w="1274" w:type="dxa"/>
          </w:tcPr>
          <w:p w14:paraId="315EAF19" w14:textId="77777777" w:rsidR="003315CD" w:rsidRDefault="003315CD">
            <w:pPr>
              <w:pStyle w:val="TableParagraph"/>
              <w:spacing w:before="27"/>
            </w:pPr>
          </w:p>
          <w:p w14:paraId="18701512" w14:textId="77777777" w:rsidR="003315CD" w:rsidRDefault="0082365E">
            <w:pPr>
              <w:pStyle w:val="TableParagraph"/>
              <w:ind w:left="12" w:right="4"/>
              <w:jc w:val="center"/>
            </w:pPr>
            <w:r>
              <w:rPr>
                <w:spacing w:val="-5"/>
              </w:rPr>
              <w:t>III</w:t>
            </w:r>
          </w:p>
        </w:tc>
        <w:tc>
          <w:tcPr>
            <w:tcW w:w="1135" w:type="dxa"/>
          </w:tcPr>
          <w:p w14:paraId="1EE515DA" w14:textId="77777777" w:rsidR="003315CD" w:rsidRDefault="003315CD">
            <w:pPr>
              <w:pStyle w:val="TableParagraph"/>
              <w:spacing w:before="27"/>
            </w:pPr>
          </w:p>
          <w:p w14:paraId="55841C84" w14:textId="77777777" w:rsidR="003315CD" w:rsidRDefault="0082365E">
            <w:pPr>
              <w:pStyle w:val="TableParagraph"/>
              <w:ind w:left="14"/>
              <w:jc w:val="center"/>
            </w:pPr>
            <w:r>
              <w:rPr>
                <w:spacing w:val="-5"/>
              </w:rPr>
              <w:t>III</w:t>
            </w:r>
          </w:p>
        </w:tc>
        <w:tc>
          <w:tcPr>
            <w:tcW w:w="1168" w:type="dxa"/>
          </w:tcPr>
          <w:p w14:paraId="4846E95E" w14:textId="77777777" w:rsidR="003315CD" w:rsidRDefault="003315CD">
            <w:pPr>
              <w:pStyle w:val="TableParagraph"/>
              <w:spacing w:before="27"/>
            </w:pPr>
          </w:p>
          <w:p w14:paraId="637386D3" w14:textId="77777777" w:rsidR="003315CD" w:rsidRDefault="0082365E">
            <w:pPr>
              <w:pStyle w:val="TableParagraph"/>
              <w:ind w:left="14" w:right="3"/>
              <w:jc w:val="center"/>
            </w:pPr>
            <w:r>
              <w:rPr>
                <w:spacing w:val="-5"/>
              </w:rPr>
              <w:t>III</w:t>
            </w:r>
          </w:p>
        </w:tc>
        <w:tc>
          <w:tcPr>
            <w:tcW w:w="1387" w:type="dxa"/>
          </w:tcPr>
          <w:p w14:paraId="62083806" w14:textId="77777777" w:rsidR="003315CD" w:rsidRDefault="003315CD">
            <w:pPr>
              <w:pStyle w:val="TableParagraph"/>
              <w:spacing w:before="27"/>
            </w:pPr>
          </w:p>
          <w:p w14:paraId="705A232E" w14:textId="77777777" w:rsidR="003315CD" w:rsidRDefault="0082365E">
            <w:pPr>
              <w:pStyle w:val="TableParagraph"/>
              <w:ind w:left="14"/>
              <w:jc w:val="center"/>
            </w:pPr>
            <w:r>
              <w:rPr>
                <w:spacing w:val="-5"/>
              </w:rPr>
              <w:t>III</w:t>
            </w:r>
          </w:p>
        </w:tc>
        <w:tc>
          <w:tcPr>
            <w:tcW w:w="1718" w:type="dxa"/>
            <w:shd w:val="clear" w:color="auto" w:fill="FFFF00"/>
          </w:tcPr>
          <w:p w14:paraId="4D049638" w14:textId="77777777" w:rsidR="003315CD" w:rsidRDefault="0082365E">
            <w:pPr>
              <w:pStyle w:val="TableParagraph"/>
              <w:spacing w:before="89" w:line="208" w:lineRule="auto"/>
              <w:ind w:left="431" w:right="416" w:firstLine="2"/>
              <w:jc w:val="center"/>
              <w:rPr>
                <w:rFonts w:ascii="Arial"/>
                <w:b/>
              </w:rPr>
            </w:pPr>
            <w:r>
              <w:rPr>
                <w:rFonts w:ascii="Arial"/>
                <w:b/>
              </w:rPr>
              <w:t xml:space="preserve">C - III </w:t>
            </w:r>
            <w:r>
              <w:rPr>
                <w:rFonts w:ascii="Arial"/>
                <w:b/>
                <w:spacing w:val="-2"/>
              </w:rPr>
              <w:t>RIESGO MEDIO</w:t>
            </w:r>
          </w:p>
        </w:tc>
      </w:tr>
      <w:tr w:rsidR="003315CD" w14:paraId="12286B62" w14:textId="77777777">
        <w:trPr>
          <w:trHeight w:val="710"/>
        </w:trPr>
        <w:tc>
          <w:tcPr>
            <w:tcW w:w="1524" w:type="dxa"/>
          </w:tcPr>
          <w:p w14:paraId="5E4029C7" w14:textId="77777777" w:rsidR="003315CD" w:rsidRDefault="0082365E">
            <w:pPr>
              <w:pStyle w:val="TableParagraph"/>
              <w:spacing w:before="216"/>
              <w:ind w:left="9"/>
              <w:jc w:val="center"/>
              <w:rPr>
                <w:rFonts w:ascii="Arial"/>
                <w:b/>
              </w:rPr>
            </w:pPr>
            <w:r>
              <w:rPr>
                <w:rFonts w:ascii="Arial"/>
                <w:b/>
                <w:spacing w:val="-2"/>
              </w:rPr>
              <w:t>Robo/Atraco</w:t>
            </w:r>
          </w:p>
        </w:tc>
        <w:tc>
          <w:tcPr>
            <w:tcW w:w="1431" w:type="dxa"/>
          </w:tcPr>
          <w:p w14:paraId="5E8FB1A6" w14:textId="77777777" w:rsidR="003315CD" w:rsidRDefault="0082365E">
            <w:pPr>
              <w:pStyle w:val="TableParagraph"/>
              <w:spacing w:before="216"/>
              <w:ind w:left="9"/>
              <w:jc w:val="center"/>
              <w:rPr>
                <w:rFonts w:ascii="Arial"/>
                <w:b/>
              </w:rPr>
            </w:pPr>
            <w:r>
              <w:rPr>
                <w:rFonts w:ascii="Arial"/>
                <w:b/>
                <w:spacing w:val="-10"/>
              </w:rPr>
              <w:t>C</w:t>
            </w:r>
          </w:p>
        </w:tc>
        <w:tc>
          <w:tcPr>
            <w:tcW w:w="1274" w:type="dxa"/>
          </w:tcPr>
          <w:p w14:paraId="499F1EE5" w14:textId="77777777" w:rsidR="003315CD" w:rsidRDefault="0082365E">
            <w:pPr>
              <w:pStyle w:val="TableParagraph"/>
              <w:spacing w:before="216"/>
              <w:ind w:left="12" w:right="1"/>
              <w:jc w:val="center"/>
            </w:pPr>
            <w:r>
              <w:rPr>
                <w:spacing w:val="-5"/>
              </w:rPr>
              <w:t>II</w:t>
            </w:r>
          </w:p>
        </w:tc>
        <w:tc>
          <w:tcPr>
            <w:tcW w:w="1135" w:type="dxa"/>
          </w:tcPr>
          <w:p w14:paraId="78711F1D" w14:textId="77777777" w:rsidR="003315CD" w:rsidRDefault="0082365E">
            <w:pPr>
              <w:pStyle w:val="TableParagraph"/>
              <w:spacing w:before="216"/>
              <w:ind w:left="14" w:right="3"/>
              <w:jc w:val="center"/>
            </w:pPr>
            <w:r>
              <w:rPr>
                <w:spacing w:val="-5"/>
              </w:rPr>
              <w:t>II</w:t>
            </w:r>
          </w:p>
        </w:tc>
        <w:tc>
          <w:tcPr>
            <w:tcW w:w="1168" w:type="dxa"/>
          </w:tcPr>
          <w:p w14:paraId="26C39944" w14:textId="77777777" w:rsidR="003315CD" w:rsidRDefault="0082365E">
            <w:pPr>
              <w:pStyle w:val="TableParagraph"/>
              <w:spacing w:before="216"/>
              <w:ind w:left="14"/>
              <w:jc w:val="center"/>
            </w:pPr>
            <w:r>
              <w:rPr>
                <w:spacing w:val="-5"/>
              </w:rPr>
              <w:t>II</w:t>
            </w:r>
          </w:p>
        </w:tc>
        <w:tc>
          <w:tcPr>
            <w:tcW w:w="1387" w:type="dxa"/>
          </w:tcPr>
          <w:p w14:paraId="38DB97C0" w14:textId="77777777" w:rsidR="003315CD" w:rsidRDefault="0082365E">
            <w:pPr>
              <w:pStyle w:val="TableParagraph"/>
              <w:spacing w:before="216"/>
              <w:ind w:left="14" w:right="1"/>
              <w:jc w:val="center"/>
            </w:pPr>
            <w:r>
              <w:rPr>
                <w:spacing w:val="-5"/>
              </w:rPr>
              <w:t>II</w:t>
            </w:r>
          </w:p>
        </w:tc>
        <w:tc>
          <w:tcPr>
            <w:tcW w:w="1718" w:type="dxa"/>
            <w:shd w:val="clear" w:color="auto" w:fill="FFFF00"/>
          </w:tcPr>
          <w:p w14:paraId="5B59769E" w14:textId="77777777" w:rsidR="003315CD" w:rsidRDefault="0082365E">
            <w:pPr>
              <w:pStyle w:val="TableParagraph"/>
              <w:spacing w:before="24" w:line="208" w:lineRule="auto"/>
              <w:ind w:left="431" w:right="416" w:firstLine="1"/>
              <w:jc w:val="center"/>
              <w:rPr>
                <w:rFonts w:ascii="Arial"/>
                <w:b/>
              </w:rPr>
            </w:pPr>
            <w:r>
              <w:rPr>
                <w:rFonts w:ascii="Arial"/>
                <w:b/>
              </w:rPr>
              <w:t xml:space="preserve">C - II </w:t>
            </w:r>
            <w:r>
              <w:rPr>
                <w:rFonts w:ascii="Arial"/>
                <w:b/>
                <w:spacing w:val="-2"/>
              </w:rPr>
              <w:t>RIESGO MEDIO</w:t>
            </w:r>
          </w:p>
        </w:tc>
      </w:tr>
      <w:tr w:rsidR="003315CD" w14:paraId="5F1631F2" w14:textId="77777777">
        <w:trPr>
          <w:trHeight w:val="707"/>
        </w:trPr>
        <w:tc>
          <w:tcPr>
            <w:tcW w:w="1524" w:type="dxa"/>
          </w:tcPr>
          <w:p w14:paraId="33AC5C3A" w14:textId="77777777" w:rsidR="003315CD" w:rsidRDefault="0082365E">
            <w:pPr>
              <w:pStyle w:val="TableParagraph"/>
              <w:spacing w:before="216"/>
              <w:ind w:left="9" w:right="2"/>
              <w:jc w:val="center"/>
              <w:rPr>
                <w:rFonts w:ascii="Arial"/>
                <w:b/>
              </w:rPr>
            </w:pPr>
            <w:r>
              <w:rPr>
                <w:rFonts w:ascii="Arial"/>
                <w:b/>
                <w:spacing w:val="-2"/>
              </w:rPr>
              <w:t>Pandemia</w:t>
            </w:r>
          </w:p>
        </w:tc>
        <w:tc>
          <w:tcPr>
            <w:tcW w:w="1431" w:type="dxa"/>
          </w:tcPr>
          <w:p w14:paraId="765AFDCD" w14:textId="77777777" w:rsidR="003315CD" w:rsidRDefault="0082365E">
            <w:pPr>
              <w:pStyle w:val="TableParagraph"/>
              <w:spacing w:before="216"/>
              <w:ind w:left="9"/>
              <w:jc w:val="center"/>
              <w:rPr>
                <w:rFonts w:ascii="Arial"/>
                <w:b/>
              </w:rPr>
            </w:pPr>
            <w:r>
              <w:rPr>
                <w:rFonts w:ascii="Arial"/>
                <w:b/>
                <w:spacing w:val="-10"/>
              </w:rPr>
              <w:t>A</w:t>
            </w:r>
          </w:p>
        </w:tc>
        <w:tc>
          <w:tcPr>
            <w:tcW w:w="1274" w:type="dxa"/>
          </w:tcPr>
          <w:p w14:paraId="1BC78E6C" w14:textId="77777777" w:rsidR="003315CD" w:rsidRDefault="0082365E">
            <w:pPr>
              <w:pStyle w:val="TableParagraph"/>
              <w:spacing w:before="216"/>
              <w:ind w:left="12" w:right="1"/>
              <w:jc w:val="center"/>
            </w:pPr>
            <w:r>
              <w:rPr>
                <w:spacing w:val="-10"/>
              </w:rPr>
              <w:t>I</w:t>
            </w:r>
          </w:p>
        </w:tc>
        <w:tc>
          <w:tcPr>
            <w:tcW w:w="1135" w:type="dxa"/>
          </w:tcPr>
          <w:p w14:paraId="51AF7CE8" w14:textId="77777777" w:rsidR="003315CD" w:rsidRDefault="0082365E">
            <w:pPr>
              <w:pStyle w:val="TableParagraph"/>
              <w:spacing w:before="216"/>
              <w:ind w:left="14" w:right="3"/>
              <w:jc w:val="center"/>
            </w:pPr>
            <w:r>
              <w:rPr>
                <w:spacing w:val="-10"/>
              </w:rPr>
              <w:t>I</w:t>
            </w:r>
          </w:p>
        </w:tc>
        <w:tc>
          <w:tcPr>
            <w:tcW w:w="1168" w:type="dxa"/>
          </w:tcPr>
          <w:p w14:paraId="5457A88C" w14:textId="77777777" w:rsidR="003315CD" w:rsidRDefault="0082365E">
            <w:pPr>
              <w:pStyle w:val="TableParagraph"/>
              <w:spacing w:before="216"/>
              <w:ind w:left="14" w:right="1"/>
              <w:jc w:val="center"/>
            </w:pPr>
            <w:r>
              <w:rPr>
                <w:spacing w:val="-10"/>
              </w:rPr>
              <w:t>I</w:t>
            </w:r>
          </w:p>
        </w:tc>
        <w:tc>
          <w:tcPr>
            <w:tcW w:w="1387" w:type="dxa"/>
          </w:tcPr>
          <w:p w14:paraId="41E9DBA6" w14:textId="77777777" w:rsidR="003315CD" w:rsidRDefault="0082365E">
            <w:pPr>
              <w:pStyle w:val="TableParagraph"/>
              <w:spacing w:before="216"/>
              <w:ind w:left="14" w:right="2"/>
              <w:jc w:val="center"/>
            </w:pPr>
            <w:r>
              <w:rPr>
                <w:spacing w:val="-10"/>
              </w:rPr>
              <w:t>I</w:t>
            </w:r>
          </w:p>
        </w:tc>
        <w:tc>
          <w:tcPr>
            <w:tcW w:w="1718" w:type="dxa"/>
            <w:shd w:val="clear" w:color="auto" w:fill="FF0000"/>
          </w:tcPr>
          <w:p w14:paraId="439C5283" w14:textId="77777777" w:rsidR="003315CD" w:rsidRDefault="0082365E">
            <w:pPr>
              <w:pStyle w:val="TableParagraph"/>
              <w:spacing w:before="134" w:line="206" w:lineRule="auto"/>
              <w:ind w:left="103" w:firstLine="549"/>
              <w:rPr>
                <w:rFonts w:ascii="Arial"/>
                <w:b/>
              </w:rPr>
            </w:pPr>
            <w:r>
              <w:rPr>
                <w:rFonts w:ascii="Arial"/>
                <w:b/>
              </w:rPr>
              <w:t>A - I RIESGO</w:t>
            </w:r>
            <w:r>
              <w:rPr>
                <w:rFonts w:ascii="Arial"/>
                <w:b/>
                <w:spacing w:val="-16"/>
              </w:rPr>
              <w:t xml:space="preserve"> </w:t>
            </w:r>
            <w:r>
              <w:rPr>
                <w:rFonts w:ascii="Arial"/>
                <w:b/>
              </w:rPr>
              <w:t>ALTO</w:t>
            </w:r>
          </w:p>
        </w:tc>
      </w:tr>
      <w:tr w:rsidR="005D3C6B" w14:paraId="1B7B4CCC" w14:textId="77777777" w:rsidTr="005D3C6B">
        <w:trPr>
          <w:trHeight w:val="707"/>
        </w:trPr>
        <w:tc>
          <w:tcPr>
            <w:tcW w:w="1524" w:type="dxa"/>
          </w:tcPr>
          <w:p w14:paraId="5FFDFAC1" w14:textId="29228F9A" w:rsidR="005D3C6B" w:rsidRDefault="005D3C6B" w:rsidP="005D3C6B">
            <w:pPr>
              <w:pStyle w:val="TableParagraph"/>
              <w:spacing w:before="216"/>
              <w:ind w:left="9" w:right="2"/>
              <w:jc w:val="center"/>
              <w:rPr>
                <w:rFonts w:ascii="Arial"/>
                <w:b/>
                <w:spacing w:val="-2"/>
              </w:rPr>
            </w:pPr>
            <w:r>
              <w:rPr>
                <w:rFonts w:ascii="Arial"/>
                <w:b/>
                <w:spacing w:val="-2"/>
              </w:rPr>
              <w:t>Biosanitario</w:t>
            </w:r>
          </w:p>
        </w:tc>
        <w:tc>
          <w:tcPr>
            <w:tcW w:w="1431" w:type="dxa"/>
          </w:tcPr>
          <w:p w14:paraId="2DEBD6AC" w14:textId="77777777" w:rsidR="005D3C6B" w:rsidRDefault="005D3C6B" w:rsidP="005D3C6B">
            <w:pPr>
              <w:pStyle w:val="TableParagraph"/>
              <w:spacing w:before="27"/>
            </w:pPr>
          </w:p>
          <w:p w14:paraId="2D89AE22" w14:textId="4B974226" w:rsidR="005D3C6B" w:rsidRDefault="005D3C6B" w:rsidP="005D3C6B">
            <w:pPr>
              <w:pStyle w:val="TableParagraph"/>
              <w:spacing w:before="216"/>
              <w:ind w:left="9"/>
              <w:jc w:val="center"/>
              <w:rPr>
                <w:rFonts w:ascii="Arial"/>
                <w:b/>
                <w:spacing w:val="-10"/>
              </w:rPr>
            </w:pPr>
            <w:r>
              <w:rPr>
                <w:rFonts w:ascii="Arial"/>
                <w:b/>
                <w:spacing w:val="-10"/>
              </w:rPr>
              <w:t>C</w:t>
            </w:r>
          </w:p>
        </w:tc>
        <w:tc>
          <w:tcPr>
            <w:tcW w:w="1274" w:type="dxa"/>
          </w:tcPr>
          <w:p w14:paraId="04D19874" w14:textId="77777777" w:rsidR="005D3C6B" w:rsidRDefault="005D3C6B" w:rsidP="005D3C6B">
            <w:pPr>
              <w:pStyle w:val="TableParagraph"/>
              <w:spacing w:before="27"/>
            </w:pPr>
          </w:p>
          <w:p w14:paraId="15EA1709" w14:textId="77D25C26" w:rsidR="005D3C6B" w:rsidRDefault="005D3C6B" w:rsidP="005D3C6B">
            <w:pPr>
              <w:pStyle w:val="TableParagraph"/>
              <w:spacing w:before="216"/>
              <w:ind w:left="12" w:right="1"/>
              <w:jc w:val="center"/>
              <w:rPr>
                <w:spacing w:val="-10"/>
              </w:rPr>
            </w:pPr>
            <w:r>
              <w:rPr>
                <w:spacing w:val="-5"/>
              </w:rPr>
              <w:t>III</w:t>
            </w:r>
          </w:p>
        </w:tc>
        <w:tc>
          <w:tcPr>
            <w:tcW w:w="1135" w:type="dxa"/>
          </w:tcPr>
          <w:p w14:paraId="5C261EFB" w14:textId="77777777" w:rsidR="005D3C6B" w:rsidRDefault="005D3C6B" w:rsidP="005D3C6B">
            <w:pPr>
              <w:pStyle w:val="TableParagraph"/>
              <w:spacing w:before="27"/>
            </w:pPr>
          </w:p>
          <w:p w14:paraId="50826F16" w14:textId="3D7F62B8" w:rsidR="005D3C6B" w:rsidRDefault="005D3C6B" w:rsidP="005D3C6B">
            <w:pPr>
              <w:pStyle w:val="TableParagraph"/>
              <w:spacing w:before="216"/>
              <w:ind w:left="14" w:right="3"/>
              <w:jc w:val="center"/>
              <w:rPr>
                <w:spacing w:val="-10"/>
              </w:rPr>
            </w:pPr>
            <w:r>
              <w:rPr>
                <w:spacing w:val="-5"/>
              </w:rPr>
              <w:t>III</w:t>
            </w:r>
          </w:p>
        </w:tc>
        <w:tc>
          <w:tcPr>
            <w:tcW w:w="1168" w:type="dxa"/>
          </w:tcPr>
          <w:p w14:paraId="5AFAF705" w14:textId="77777777" w:rsidR="005D3C6B" w:rsidRDefault="005D3C6B" w:rsidP="005D3C6B">
            <w:pPr>
              <w:pStyle w:val="TableParagraph"/>
              <w:spacing w:before="27"/>
            </w:pPr>
          </w:p>
          <w:p w14:paraId="36EC8F63" w14:textId="68E37446" w:rsidR="005D3C6B" w:rsidRDefault="005D3C6B" w:rsidP="005D3C6B">
            <w:pPr>
              <w:pStyle w:val="TableParagraph"/>
              <w:spacing w:before="216"/>
              <w:ind w:left="14" w:right="1"/>
              <w:jc w:val="center"/>
              <w:rPr>
                <w:spacing w:val="-10"/>
              </w:rPr>
            </w:pPr>
            <w:r>
              <w:rPr>
                <w:spacing w:val="-5"/>
              </w:rPr>
              <w:t>III</w:t>
            </w:r>
          </w:p>
        </w:tc>
        <w:tc>
          <w:tcPr>
            <w:tcW w:w="1387" w:type="dxa"/>
          </w:tcPr>
          <w:p w14:paraId="78F08C20" w14:textId="77777777" w:rsidR="005D3C6B" w:rsidRDefault="005D3C6B" w:rsidP="005D3C6B">
            <w:pPr>
              <w:pStyle w:val="TableParagraph"/>
              <w:spacing w:before="27"/>
            </w:pPr>
          </w:p>
          <w:p w14:paraId="2C458E20" w14:textId="3F3C9AA4" w:rsidR="005D3C6B" w:rsidRDefault="005D3C6B" w:rsidP="005D3C6B">
            <w:pPr>
              <w:pStyle w:val="TableParagraph"/>
              <w:spacing w:before="216"/>
              <w:ind w:left="14" w:right="2"/>
              <w:jc w:val="center"/>
              <w:rPr>
                <w:spacing w:val="-10"/>
              </w:rPr>
            </w:pPr>
            <w:r>
              <w:rPr>
                <w:spacing w:val="-5"/>
              </w:rPr>
              <w:t>III</w:t>
            </w:r>
          </w:p>
        </w:tc>
        <w:tc>
          <w:tcPr>
            <w:tcW w:w="1718" w:type="dxa"/>
            <w:shd w:val="clear" w:color="auto" w:fill="FFFF00"/>
          </w:tcPr>
          <w:p w14:paraId="13055887" w14:textId="77777777" w:rsidR="005D3C6B" w:rsidRPr="004662A6" w:rsidRDefault="005D3C6B" w:rsidP="005D3C6B">
            <w:pPr>
              <w:pStyle w:val="TableParagraph"/>
              <w:spacing w:line="218" w:lineRule="exact"/>
              <w:jc w:val="center"/>
              <w:rPr>
                <w:rFonts w:ascii="Arial"/>
                <w:b/>
                <w:highlight w:val="yellow"/>
              </w:rPr>
            </w:pPr>
            <w:r w:rsidRPr="004662A6">
              <w:rPr>
                <w:rFonts w:ascii="Arial"/>
                <w:b/>
                <w:highlight w:val="yellow"/>
              </w:rPr>
              <w:t>C -</w:t>
            </w:r>
            <w:r w:rsidRPr="004662A6">
              <w:rPr>
                <w:rFonts w:ascii="Arial"/>
                <w:b/>
                <w:spacing w:val="-1"/>
                <w:highlight w:val="yellow"/>
              </w:rPr>
              <w:t xml:space="preserve"> </w:t>
            </w:r>
            <w:r w:rsidRPr="004662A6">
              <w:rPr>
                <w:rFonts w:ascii="Arial"/>
                <w:b/>
                <w:spacing w:val="-5"/>
                <w:highlight w:val="yellow"/>
              </w:rPr>
              <w:t>II</w:t>
            </w:r>
          </w:p>
          <w:p w14:paraId="036A2E35" w14:textId="4F21E971" w:rsidR="005D3C6B" w:rsidRDefault="005D3C6B" w:rsidP="005D3C6B">
            <w:pPr>
              <w:pStyle w:val="TableParagraph"/>
              <w:spacing w:before="134" w:line="206" w:lineRule="auto"/>
              <w:ind w:left="103" w:firstLine="549"/>
              <w:rPr>
                <w:rFonts w:ascii="Arial"/>
                <w:b/>
              </w:rPr>
            </w:pPr>
            <w:r w:rsidRPr="004662A6">
              <w:rPr>
                <w:rFonts w:ascii="Arial"/>
                <w:b/>
                <w:spacing w:val="-2"/>
                <w:highlight w:val="yellow"/>
              </w:rPr>
              <w:t>RIESGO MEDIO</w:t>
            </w:r>
          </w:p>
        </w:tc>
      </w:tr>
      <w:tr w:rsidR="005D3C6B" w14:paraId="09C0CB1B" w14:textId="77777777" w:rsidTr="00AB30D5">
        <w:trPr>
          <w:trHeight w:val="707"/>
        </w:trPr>
        <w:tc>
          <w:tcPr>
            <w:tcW w:w="1524" w:type="dxa"/>
          </w:tcPr>
          <w:p w14:paraId="5958894C" w14:textId="5A57CEAE" w:rsidR="005D3C6B" w:rsidRDefault="005D3C6B" w:rsidP="005D3C6B">
            <w:pPr>
              <w:pStyle w:val="TableParagraph"/>
              <w:spacing w:before="216"/>
              <w:ind w:left="9" w:right="2"/>
              <w:jc w:val="center"/>
              <w:rPr>
                <w:rFonts w:ascii="Arial"/>
                <w:b/>
                <w:spacing w:val="-2"/>
              </w:rPr>
            </w:pPr>
            <w:r w:rsidRPr="009B657A">
              <w:rPr>
                <w:rFonts w:ascii="Arial"/>
                <w:b/>
                <w:spacing w:val="-2"/>
              </w:rPr>
              <w:t>Alteraci</w:t>
            </w:r>
            <w:r w:rsidRPr="009B657A">
              <w:rPr>
                <w:rFonts w:ascii="Arial"/>
                <w:b/>
                <w:spacing w:val="-2"/>
              </w:rPr>
              <w:t>ó</w:t>
            </w:r>
            <w:r w:rsidRPr="009B657A">
              <w:rPr>
                <w:rFonts w:ascii="Arial"/>
                <w:b/>
                <w:spacing w:val="-2"/>
              </w:rPr>
              <w:t>n repentina del estado de salud de los visitantes (familias)</w:t>
            </w:r>
          </w:p>
        </w:tc>
        <w:tc>
          <w:tcPr>
            <w:tcW w:w="1431" w:type="dxa"/>
          </w:tcPr>
          <w:p w14:paraId="3444F170" w14:textId="77777777" w:rsidR="005D3C6B" w:rsidRDefault="005D3C6B" w:rsidP="005D3C6B">
            <w:pPr>
              <w:pStyle w:val="TableParagraph"/>
              <w:spacing w:before="27"/>
            </w:pPr>
          </w:p>
          <w:p w14:paraId="34980CF0" w14:textId="53EF24BC" w:rsidR="005D3C6B" w:rsidRDefault="005D3C6B" w:rsidP="005D3C6B">
            <w:pPr>
              <w:pStyle w:val="TableParagraph"/>
              <w:spacing w:before="216"/>
              <w:ind w:left="9"/>
              <w:jc w:val="center"/>
              <w:rPr>
                <w:rFonts w:ascii="Arial"/>
                <w:b/>
                <w:spacing w:val="-10"/>
              </w:rPr>
            </w:pPr>
            <w:r>
              <w:rPr>
                <w:rFonts w:ascii="Arial"/>
                <w:b/>
                <w:spacing w:val="-10"/>
              </w:rPr>
              <w:t>C</w:t>
            </w:r>
          </w:p>
        </w:tc>
        <w:tc>
          <w:tcPr>
            <w:tcW w:w="1274" w:type="dxa"/>
          </w:tcPr>
          <w:p w14:paraId="63D4F89D" w14:textId="77777777" w:rsidR="005D3C6B" w:rsidRDefault="005D3C6B" w:rsidP="005D3C6B">
            <w:pPr>
              <w:pStyle w:val="TableParagraph"/>
              <w:spacing w:before="27"/>
            </w:pPr>
          </w:p>
          <w:p w14:paraId="48353558" w14:textId="7C528409" w:rsidR="005D3C6B" w:rsidRDefault="005D3C6B" w:rsidP="005D3C6B">
            <w:pPr>
              <w:pStyle w:val="TableParagraph"/>
              <w:spacing w:before="216"/>
              <w:ind w:left="12" w:right="1"/>
              <w:jc w:val="center"/>
              <w:rPr>
                <w:spacing w:val="-10"/>
              </w:rPr>
            </w:pPr>
            <w:r>
              <w:rPr>
                <w:spacing w:val="-5"/>
              </w:rPr>
              <w:t>III</w:t>
            </w:r>
          </w:p>
        </w:tc>
        <w:tc>
          <w:tcPr>
            <w:tcW w:w="1135" w:type="dxa"/>
          </w:tcPr>
          <w:p w14:paraId="13EE7689" w14:textId="77777777" w:rsidR="005D3C6B" w:rsidRDefault="005D3C6B" w:rsidP="005D3C6B">
            <w:pPr>
              <w:pStyle w:val="TableParagraph"/>
              <w:spacing w:before="27"/>
            </w:pPr>
          </w:p>
          <w:p w14:paraId="3C4C48DC" w14:textId="3E46260F" w:rsidR="005D3C6B" w:rsidRDefault="005D3C6B" w:rsidP="005D3C6B">
            <w:pPr>
              <w:pStyle w:val="TableParagraph"/>
              <w:spacing w:before="216"/>
              <w:ind w:left="14" w:right="3"/>
              <w:jc w:val="center"/>
              <w:rPr>
                <w:spacing w:val="-10"/>
              </w:rPr>
            </w:pPr>
            <w:r>
              <w:rPr>
                <w:spacing w:val="-5"/>
              </w:rPr>
              <w:t>III</w:t>
            </w:r>
          </w:p>
        </w:tc>
        <w:tc>
          <w:tcPr>
            <w:tcW w:w="1168" w:type="dxa"/>
          </w:tcPr>
          <w:p w14:paraId="358B9DA5" w14:textId="77777777" w:rsidR="005D3C6B" w:rsidRDefault="005D3C6B" w:rsidP="005D3C6B">
            <w:pPr>
              <w:pStyle w:val="TableParagraph"/>
              <w:spacing w:before="27"/>
            </w:pPr>
          </w:p>
          <w:p w14:paraId="5593FC3C" w14:textId="482B8481" w:rsidR="005D3C6B" w:rsidRDefault="005D3C6B" w:rsidP="005D3C6B">
            <w:pPr>
              <w:pStyle w:val="TableParagraph"/>
              <w:spacing w:before="216"/>
              <w:ind w:left="14" w:right="1"/>
              <w:jc w:val="center"/>
              <w:rPr>
                <w:spacing w:val="-10"/>
              </w:rPr>
            </w:pPr>
            <w:r>
              <w:rPr>
                <w:spacing w:val="-5"/>
              </w:rPr>
              <w:t>III</w:t>
            </w:r>
          </w:p>
        </w:tc>
        <w:tc>
          <w:tcPr>
            <w:tcW w:w="1387" w:type="dxa"/>
          </w:tcPr>
          <w:p w14:paraId="02EC4956" w14:textId="77777777" w:rsidR="005D3C6B" w:rsidRDefault="005D3C6B" w:rsidP="005D3C6B">
            <w:pPr>
              <w:pStyle w:val="TableParagraph"/>
              <w:spacing w:before="27"/>
            </w:pPr>
          </w:p>
          <w:p w14:paraId="29405B3F" w14:textId="3DC609CF" w:rsidR="005D3C6B" w:rsidRDefault="005D3C6B" w:rsidP="005D3C6B">
            <w:pPr>
              <w:pStyle w:val="TableParagraph"/>
              <w:spacing w:before="216"/>
              <w:ind w:left="14" w:right="2"/>
              <w:jc w:val="center"/>
              <w:rPr>
                <w:spacing w:val="-10"/>
              </w:rPr>
            </w:pPr>
            <w:r>
              <w:rPr>
                <w:spacing w:val="-5"/>
              </w:rPr>
              <w:t>III</w:t>
            </w:r>
          </w:p>
        </w:tc>
        <w:tc>
          <w:tcPr>
            <w:tcW w:w="1718" w:type="dxa"/>
            <w:shd w:val="clear" w:color="auto" w:fill="FFFF00"/>
          </w:tcPr>
          <w:p w14:paraId="24F94460" w14:textId="6B62637A" w:rsidR="005D3C6B" w:rsidRDefault="005D3C6B" w:rsidP="005D3C6B">
            <w:pPr>
              <w:pStyle w:val="TableParagraph"/>
              <w:spacing w:before="134" w:line="206" w:lineRule="auto"/>
              <w:ind w:left="103"/>
              <w:rPr>
                <w:rFonts w:ascii="Arial"/>
                <w:b/>
              </w:rPr>
            </w:pPr>
            <w:r w:rsidRPr="004662A6">
              <w:rPr>
                <w:rFonts w:ascii="Arial"/>
                <w:b/>
                <w:highlight w:val="yellow"/>
              </w:rPr>
              <w:t xml:space="preserve">C - III </w:t>
            </w:r>
            <w:r w:rsidRPr="004662A6">
              <w:rPr>
                <w:rFonts w:ascii="Arial"/>
                <w:b/>
                <w:spacing w:val="-2"/>
                <w:highlight w:val="yellow"/>
              </w:rPr>
              <w:t>RIESGO MEDIO</w:t>
            </w:r>
          </w:p>
        </w:tc>
      </w:tr>
    </w:tbl>
    <w:p w14:paraId="71870041" w14:textId="77777777" w:rsidR="003315CD" w:rsidRDefault="003315CD">
      <w:pPr>
        <w:pStyle w:val="Textoindependiente"/>
        <w:spacing w:before="33"/>
        <w:rPr>
          <w:sz w:val="20"/>
        </w:rPr>
      </w:pP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9"/>
        <w:gridCol w:w="7821"/>
      </w:tblGrid>
      <w:tr w:rsidR="003315CD" w14:paraId="2003121B" w14:textId="77777777">
        <w:trPr>
          <w:trHeight w:val="328"/>
        </w:trPr>
        <w:tc>
          <w:tcPr>
            <w:tcW w:w="9640" w:type="dxa"/>
            <w:gridSpan w:val="2"/>
          </w:tcPr>
          <w:p w14:paraId="6321BAAB" w14:textId="77777777" w:rsidR="003315CD" w:rsidRDefault="0082365E">
            <w:pPr>
              <w:pStyle w:val="TableParagraph"/>
              <w:spacing w:before="38"/>
              <w:ind w:left="368" w:right="359"/>
              <w:jc w:val="center"/>
              <w:rPr>
                <w:rFonts w:ascii="Arial" w:hAnsi="Arial"/>
                <w:b/>
              </w:rPr>
            </w:pPr>
            <w:r>
              <w:rPr>
                <w:rFonts w:ascii="Arial" w:hAnsi="Arial"/>
                <w:b/>
                <w:spacing w:val="-2"/>
              </w:rPr>
              <w:t>Priorización</w:t>
            </w:r>
          </w:p>
        </w:tc>
      </w:tr>
      <w:tr w:rsidR="003315CD" w14:paraId="49C85808" w14:textId="77777777">
        <w:trPr>
          <w:trHeight w:val="254"/>
        </w:trPr>
        <w:tc>
          <w:tcPr>
            <w:tcW w:w="1819" w:type="dxa"/>
            <w:shd w:val="clear" w:color="auto" w:fill="339966"/>
          </w:tcPr>
          <w:p w14:paraId="30DA6370" w14:textId="77777777" w:rsidR="003315CD" w:rsidRDefault="003315CD">
            <w:pPr>
              <w:pStyle w:val="TableParagraph"/>
              <w:rPr>
                <w:rFonts w:ascii="Times New Roman"/>
                <w:sz w:val="18"/>
              </w:rPr>
            </w:pPr>
          </w:p>
        </w:tc>
        <w:tc>
          <w:tcPr>
            <w:tcW w:w="7821" w:type="dxa"/>
          </w:tcPr>
          <w:p w14:paraId="45257A0F" w14:textId="77777777" w:rsidR="003315CD" w:rsidRDefault="0082365E">
            <w:pPr>
              <w:pStyle w:val="TableParagraph"/>
              <w:spacing w:line="234" w:lineRule="exact"/>
              <w:ind w:left="107"/>
            </w:pPr>
            <w:r>
              <w:t>Continuar</w:t>
            </w:r>
            <w:r>
              <w:rPr>
                <w:spacing w:val="-7"/>
              </w:rPr>
              <w:t xml:space="preserve"> </w:t>
            </w:r>
            <w:r>
              <w:t>con</w:t>
            </w:r>
            <w:r>
              <w:rPr>
                <w:spacing w:val="-7"/>
              </w:rPr>
              <w:t xml:space="preserve"> </w:t>
            </w:r>
            <w:r>
              <w:t>el</w:t>
            </w:r>
            <w:r>
              <w:rPr>
                <w:spacing w:val="-6"/>
              </w:rPr>
              <w:t xml:space="preserve"> </w:t>
            </w:r>
            <w:r>
              <w:t>proceso</w:t>
            </w:r>
            <w:r>
              <w:rPr>
                <w:spacing w:val="-7"/>
              </w:rPr>
              <w:t xml:space="preserve"> </w:t>
            </w:r>
            <w:r>
              <w:t>y</w:t>
            </w:r>
            <w:r>
              <w:rPr>
                <w:spacing w:val="-4"/>
              </w:rPr>
              <w:t xml:space="preserve"> </w:t>
            </w:r>
            <w:r>
              <w:t>establecer</w:t>
            </w:r>
            <w:r>
              <w:rPr>
                <w:spacing w:val="-6"/>
              </w:rPr>
              <w:t xml:space="preserve"> </w:t>
            </w:r>
            <w:r>
              <w:t>mecanismos</w:t>
            </w:r>
            <w:r>
              <w:rPr>
                <w:spacing w:val="-4"/>
              </w:rPr>
              <w:t xml:space="preserve"> </w:t>
            </w:r>
            <w:r>
              <w:t>de</w:t>
            </w:r>
            <w:r>
              <w:rPr>
                <w:spacing w:val="-5"/>
              </w:rPr>
              <w:t xml:space="preserve"> </w:t>
            </w:r>
            <w:r>
              <w:rPr>
                <w:spacing w:val="-2"/>
              </w:rPr>
              <w:t>optimización.</w:t>
            </w:r>
          </w:p>
        </w:tc>
      </w:tr>
      <w:tr w:rsidR="003315CD" w14:paraId="714A9FEF" w14:textId="77777777">
        <w:trPr>
          <w:trHeight w:val="505"/>
        </w:trPr>
        <w:tc>
          <w:tcPr>
            <w:tcW w:w="1819" w:type="dxa"/>
            <w:shd w:val="clear" w:color="auto" w:fill="FFFF00"/>
          </w:tcPr>
          <w:p w14:paraId="25E608CB" w14:textId="77777777" w:rsidR="003315CD" w:rsidRDefault="003315CD">
            <w:pPr>
              <w:pStyle w:val="TableParagraph"/>
              <w:rPr>
                <w:rFonts w:ascii="Times New Roman"/>
              </w:rPr>
            </w:pPr>
          </w:p>
        </w:tc>
        <w:tc>
          <w:tcPr>
            <w:tcW w:w="7821" w:type="dxa"/>
          </w:tcPr>
          <w:p w14:paraId="04EC1E14" w14:textId="77777777" w:rsidR="003315CD" w:rsidRDefault="0082365E">
            <w:pPr>
              <w:pStyle w:val="TableParagraph"/>
              <w:spacing w:line="252" w:lineRule="exact"/>
              <w:ind w:left="107"/>
            </w:pPr>
            <w:r>
              <w:t>Realizar</w:t>
            </w:r>
            <w:r>
              <w:rPr>
                <w:spacing w:val="-4"/>
              </w:rPr>
              <w:t xml:space="preserve"> </w:t>
            </w:r>
            <w:r>
              <w:t>el</w:t>
            </w:r>
            <w:r>
              <w:rPr>
                <w:spacing w:val="-6"/>
              </w:rPr>
              <w:t xml:space="preserve"> </w:t>
            </w:r>
            <w:r>
              <w:t>plan</w:t>
            </w:r>
            <w:r>
              <w:rPr>
                <w:spacing w:val="-5"/>
              </w:rPr>
              <w:t xml:space="preserve"> </w:t>
            </w:r>
            <w:r>
              <w:t>de</w:t>
            </w:r>
            <w:r>
              <w:rPr>
                <w:spacing w:val="-5"/>
              </w:rPr>
              <w:t xml:space="preserve"> </w:t>
            </w:r>
            <w:r>
              <w:t>acción</w:t>
            </w:r>
            <w:r>
              <w:rPr>
                <w:spacing w:val="-5"/>
              </w:rPr>
              <w:t xml:space="preserve"> </w:t>
            </w:r>
            <w:r>
              <w:t>para</w:t>
            </w:r>
            <w:r>
              <w:rPr>
                <w:spacing w:val="-5"/>
              </w:rPr>
              <w:t xml:space="preserve"> </w:t>
            </w:r>
            <w:r>
              <w:t>mayor</w:t>
            </w:r>
            <w:r>
              <w:rPr>
                <w:spacing w:val="-4"/>
              </w:rPr>
              <w:t xml:space="preserve"> </w:t>
            </w:r>
            <w:r>
              <w:t>control</w:t>
            </w:r>
            <w:r>
              <w:rPr>
                <w:spacing w:val="-6"/>
              </w:rPr>
              <w:t xml:space="preserve"> </w:t>
            </w:r>
            <w:r>
              <w:t>del</w:t>
            </w:r>
            <w:r>
              <w:rPr>
                <w:spacing w:val="-7"/>
              </w:rPr>
              <w:t xml:space="preserve"> </w:t>
            </w:r>
            <w:r>
              <w:t>riesgo</w:t>
            </w:r>
            <w:r>
              <w:rPr>
                <w:spacing w:val="-5"/>
              </w:rPr>
              <w:t xml:space="preserve"> </w:t>
            </w:r>
            <w:r>
              <w:t>identificado,</w:t>
            </w:r>
            <w:r>
              <w:rPr>
                <w:spacing w:val="-4"/>
              </w:rPr>
              <w:t xml:space="preserve"> </w:t>
            </w:r>
            <w:r>
              <w:t>este</w:t>
            </w:r>
            <w:r>
              <w:rPr>
                <w:spacing w:val="-7"/>
              </w:rPr>
              <w:t xml:space="preserve"> </w:t>
            </w:r>
            <w:r>
              <w:t>plan deberá realizarse en un periodo de tiempo inferior a tres (3) meses.</w:t>
            </w:r>
          </w:p>
        </w:tc>
      </w:tr>
      <w:tr w:rsidR="003315CD" w14:paraId="5D347A84" w14:textId="77777777">
        <w:trPr>
          <w:trHeight w:val="254"/>
        </w:trPr>
        <w:tc>
          <w:tcPr>
            <w:tcW w:w="1819" w:type="dxa"/>
            <w:shd w:val="clear" w:color="auto" w:fill="FF0000"/>
          </w:tcPr>
          <w:p w14:paraId="56E67647" w14:textId="77777777" w:rsidR="003315CD" w:rsidRDefault="003315CD">
            <w:pPr>
              <w:pStyle w:val="TableParagraph"/>
              <w:rPr>
                <w:rFonts w:ascii="Times New Roman"/>
                <w:sz w:val="18"/>
              </w:rPr>
            </w:pPr>
          </w:p>
        </w:tc>
        <w:tc>
          <w:tcPr>
            <w:tcW w:w="7821" w:type="dxa"/>
          </w:tcPr>
          <w:p w14:paraId="625475B5" w14:textId="77777777" w:rsidR="003315CD" w:rsidRDefault="0082365E">
            <w:pPr>
              <w:pStyle w:val="TableParagraph"/>
              <w:spacing w:line="234" w:lineRule="exact"/>
              <w:ind w:left="107"/>
            </w:pPr>
            <w:r>
              <w:t>Realizar</w:t>
            </w:r>
            <w:r>
              <w:rPr>
                <w:spacing w:val="-8"/>
              </w:rPr>
              <w:t xml:space="preserve"> </w:t>
            </w:r>
            <w:r>
              <w:t>control</w:t>
            </w:r>
            <w:r>
              <w:rPr>
                <w:spacing w:val="-8"/>
              </w:rPr>
              <w:t xml:space="preserve"> </w:t>
            </w:r>
            <w:r>
              <w:t>y</w:t>
            </w:r>
            <w:r>
              <w:rPr>
                <w:spacing w:val="-6"/>
              </w:rPr>
              <w:t xml:space="preserve"> </w:t>
            </w:r>
            <w:r>
              <w:t>adecuación</w:t>
            </w:r>
            <w:r>
              <w:rPr>
                <w:spacing w:val="-6"/>
              </w:rPr>
              <w:t xml:space="preserve"> </w:t>
            </w:r>
            <w:r>
              <w:t>del</w:t>
            </w:r>
            <w:r>
              <w:rPr>
                <w:spacing w:val="-6"/>
              </w:rPr>
              <w:t xml:space="preserve"> </w:t>
            </w:r>
            <w:r>
              <w:t>riesgo</w:t>
            </w:r>
            <w:r>
              <w:rPr>
                <w:spacing w:val="-6"/>
              </w:rPr>
              <w:t xml:space="preserve"> </w:t>
            </w:r>
            <w:r>
              <w:t>identificado</w:t>
            </w:r>
            <w:r>
              <w:rPr>
                <w:spacing w:val="-6"/>
              </w:rPr>
              <w:t xml:space="preserve"> </w:t>
            </w:r>
            <w:r>
              <w:t>de</w:t>
            </w:r>
            <w:r>
              <w:rPr>
                <w:spacing w:val="-8"/>
              </w:rPr>
              <w:t xml:space="preserve"> </w:t>
            </w:r>
            <w:r>
              <w:t>manera</w:t>
            </w:r>
            <w:r>
              <w:rPr>
                <w:spacing w:val="-7"/>
              </w:rPr>
              <w:t xml:space="preserve"> </w:t>
            </w:r>
            <w:r>
              <w:rPr>
                <w:spacing w:val="-2"/>
              </w:rPr>
              <w:t>inmediata.</w:t>
            </w:r>
          </w:p>
        </w:tc>
      </w:tr>
    </w:tbl>
    <w:p w14:paraId="414D0B05" w14:textId="77777777" w:rsidR="003315CD" w:rsidRDefault="003315CD">
      <w:pPr>
        <w:pStyle w:val="Textoindependiente"/>
        <w:spacing w:before="229"/>
        <w:rPr>
          <w:sz w:val="24"/>
        </w:rPr>
      </w:pPr>
    </w:p>
    <w:p w14:paraId="43AC9C54" w14:textId="77777777" w:rsidR="003315CD" w:rsidRDefault="0082365E">
      <w:pPr>
        <w:pStyle w:val="Ttulo1"/>
        <w:numPr>
          <w:ilvl w:val="2"/>
          <w:numId w:val="22"/>
        </w:numPr>
        <w:tabs>
          <w:tab w:val="left" w:pos="3295"/>
        </w:tabs>
        <w:jc w:val="left"/>
      </w:pPr>
      <w:r>
        <w:t>PREPARACIÓN</w:t>
      </w:r>
      <w:r>
        <w:rPr>
          <w:spacing w:val="-6"/>
        </w:rPr>
        <w:t xml:space="preserve"> </w:t>
      </w:r>
      <w:r>
        <w:t>PARA</w:t>
      </w:r>
      <w:r>
        <w:rPr>
          <w:spacing w:val="-6"/>
        </w:rPr>
        <w:t xml:space="preserve"> </w:t>
      </w:r>
      <w:r>
        <w:rPr>
          <w:spacing w:val="-2"/>
        </w:rPr>
        <w:t>EMERGENCIAS</w:t>
      </w:r>
    </w:p>
    <w:p w14:paraId="4FF6105E" w14:textId="77777777" w:rsidR="003315CD" w:rsidRDefault="0082365E">
      <w:pPr>
        <w:pStyle w:val="Ttulo2"/>
        <w:numPr>
          <w:ilvl w:val="3"/>
          <w:numId w:val="22"/>
        </w:numPr>
        <w:tabs>
          <w:tab w:val="left" w:pos="2195"/>
        </w:tabs>
        <w:spacing w:before="253"/>
      </w:pPr>
      <w:r>
        <w:t>Sistema</w:t>
      </w:r>
      <w:r>
        <w:rPr>
          <w:spacing w:val="-2"/>
        </w:rPr>
        <w:t xml:space="preserve"> </w:t>
      </w:r>
      <w:r>
        <w:t>de</w:t>
      </w:r>
      <w:r>
        <w:rPr>
          <w:spacing w:val="-1"/>
        </w:rPr>
        <w:t xml:space="preserve"> </w:t>
      </w:r>
      <w:r>
        <w:t>Alerta</w:t>
      </w:r>
      <w:r>
        <w:rPr>
          <w:spacing w:val="-2"/>
        </w:rPr>
        <w:t xml:space="preserve"> </w:t>
      </w:r>
      <w:r>
        <w:t>y</w:t>
      </w:r>
      <w:r>
        <w:rPr>
          <w:spacing w:val="-1"/>
        </w:rPr>
        <w:t xml:space="preserve"> </w:t>
      </w:r>
      <w:r>
        <w:rPr>
          <w:spacing w:val="-2"/>
        </w:rPr>
        <w:t>Activación</w:t>
      </w:r>
    </w:p>
    <w:p w14:paraId="2DDEB56D" w14:textId="77777777" w:rsidR="003315CD" w:rsidRDefault="0082365E">
      <w:pPr>
        <w:pStyle w:val="Textoindependiente"/>
        <w:spacing w:before="255"/>
        <w:ind w:left="710" w:right="702"/>
        <w:jc w:val="both"/>
      </w:pPr>
      <w:r>
        <w:t>Procedimiento utilizado para comunicar cualquier situación de emergencia en la cual se vean</w:t>
      </w:r>
      <w:r>
        <w:rPr>
          <w:spacing w:val="-7"/>
        </w:rPr>
        <w:t xml:space="preserve"> </w:t>
      </w:r>
      <w:r>
        <w:t>comprometidas</w:t>
      </w:r>
      <w:r>
        <w:rPr>
          <w:spacing w:val="-7"/>
        </w:rPr>
        <w:t xml:space="preserve"> </w:t>
      </w:r>
      <w:r>
        <w:t>vidas</w:t>
      </w:r>
      <w:r>
        <w:rPr>
          <w:spacing w:val="-7"/>
        </w:rPr>
        <w:t xml:space="preserve"> </w:t>
      </w:r>
      <w:r>
        <w:t>humanas</w:t>
      </w:r>
      <w:r>
        <w:rPr>
          <w:spacing w:val="-9"/>
        </w:rPr>
        <w:t xml:space="preserve"> </w:t>
      </w:r>
      <w:r>
        <w:t>y</w:t>
      </w:r>
      <w:r>
        <w:rPr>
          <w:spacing w:val="-7"/>
        </w:rPr>
        <w:t xml:space="preserve"> </w:t>
      </w:r>
      <w:r>
        <w:t>pérdidas</w:t>
      </w:r>
      <w:r>
        <w:rPr>
          <w:spacing w:val="-7"/>
        </w:rPr>
        <w:t xml:space="preserve"> </w:t>
      </w:r>
      <w:r>
        <w:t>de</w:t>
      </w:r>
      <w:r>
        <w:rPr>
          <w:spacing w:val="-7"/>
        </w:rPr>
        <w:t xml:space="preserve"> </w:t>
      </w:r>
      <w:r>
        <w:t>bienes</w:t>
      </w:r>
      <w:r>
        <w:rPr>
          <w:spacing w:val="-7"/>
        </w:rPr>
        <w:t xml:space="preserve"> </w:t>
      </w:r>
      <w:r>
        <w:t>materiales.</w:t>
      </w:r>
      <w:r>
        <w:rPr>
          <w:spacing w:val="-5"/>
        </w:rPr>
        <w:t xml:space="preserve"> </w:t>
      </w:r>
      <w:r>
        <w:t>Para</w:t>
      </w:r>
      <w:r>
        <w:rPr>
          <w:spacing w:val="-7"/>
        </w:rPr>
        <w:t xml:space="preserve"> </w:t>
      </w:r>
      <w:r>
        <w:t>que</w:t>
      </w:r>
      <w:r>
        <w:rPr>
          <w:spacing w:val="-7"/>
        </w:rPr>
        <w:t xml:space="preserve"> </w:t>
      </w:r>
      <w:r>
        <w:t>funcione</w:t>
      </w:r>
      <w:r>
        <w:rPr>
          <w:spacing w:val="-7"/>
        </w:rPr>
        <w:t xml:space="preserve"> </w:t>
      </w:r>
      <w:r>
        <w:t>el sistema</w:t>
      </w:r>
      <w:r>
        <w:rPr>
          <w:spacing w:val="-13"/>
        </w:rPr>
        <w:t xml:space="preserve"> </w:t>
      </w:r>
      <w:r>
        <w:t>de</w:t>
      </w:r>
      <w:r>
        <w:rPr>
          <w:spacing w:val="-13"/>
        </w:rPr>
        <w:t xml:space="preserve"> </w:t>
      </w:r>
      <w:r>
        <w:t>alerta,</w:t>
      </w:r>
      <w:r>
        <w:rPr>
          <w:spacing w:val="-13"/>
        </w:rPr>
        <w:t xml:space="preserve"> </w:t>
      </w:r>
      <w:r>
        <w:t>activación</w:t>
      </w:r>
      <w:r>
        <w:rPr>
          <w:spacing w:val="-12"/>
        </w:rPr>
        <w:t xml:space="preserve"> </w:t>
      </w:r>
      <w:r>
        <w:t>y</w:t>
      </w:r>
      <w:r>
        <w:rPr>
          <w:spacing w:val="-13"/>
        </w:rPr>
        <w:t xml:space="preserve"> </w:t>
      </w:r>
      <w:r>
        <w:t>coordinación</w:t>
      </w:r>
      <w:r>
        <w:rPr>
          <w:spacing w:val="-13"/>
        </w:rPr>
        <w:t xml:space="preserve"> </w:t>
      </w:r>
      <w:r>
        <w:t>cada</w:t>
      </w:r>
      <w:r>
        <w:rPr>
          <w:spacing w:val="-15"/>
        </w:rPr>
        <w:t xml:space="preserve"> </w:t>
      </w:r>
      <w:r>
        <w:t>miembro</w:t>
      </w:r>
      <w:r>
        <w:rPr>
          <w:spacing w:val="-13"/>
        </w:rPr>
        <w:t xml:space="preserve"> </w:t>
      </w:r>
      <w:r>
        <w:t>de</w:t>
      </w:r>
      <w:r>
        <w:rPr>
          <w:spacing w:val="-13"/>
        </w:rPr>
        <w:t xml:space="preserve"> </w:t>
      </w:r>
      <w:r>
        <w:t>la</w:t>
      </w:r>
      <w:r>
        <w:rPr>
          <w:spacing w:val="-13"/>
        </w:rPr>
        <w:t xml:space="preserve"> </w:t>
      </w:r>
      <w:r>
        <w:t>lista</w:t>
      </w:r>
      <w:r>
        <w:rPr>
          <w:spacing w:val="-13"/>
        </w:rPr>
        <w:t xml:space="preserve"> </w:t>
      </w:r>
      <w:r>
        <w:t>debe</w:t>
      </w:r>
      <w:r>
        <w:rPr>
          <w:spacing w:val="-15"/>
        </w:rPr>
        <w:t xml:space="preserve"> </w:t>
      </w:r>
      <w:r>
        <w:t>ubicar</w:t>
      </w:r>
      <w:r>
        <w:rPr>
          <w:spacing w:val="-10"/>
        </w:rPr>
        <w:t xml:space="preserve"> </w:t>
      </w:r>
      <w:r>
        <w:t>al</w:t>
      </w:r>
      <w:r>
        <w:rPr>
          <w:spacing w:val="-11"/>
        </w:rPr>
        <w:t xml:space="preserve"> </w:t>
      </w:r>
      <w:r>
        <w:t>próximo de la lista por cualquier medio, en caso de ser imposible la comunicación debe continuar con el que sigue, hasta que logre transmitir el mensaje.</w:t>
      </w:r>
      <w:r>
        <w:rPr>
          <w:spacing w:val="40"/>
        </w:rPr>
        <w:t xml:space="preserve"> </w:t>
      </w:r>
      <w:r>
        <w:t>Una vez llegue al final de la lista debe llamar al primero nuevamente para confirmar que se notificó al último nombre de la cadena. Los teléfonos deben ser actualizados constantemente y en caso de cambios, deben ser reportados por los responsables.</w:t>
      </w:r>
    </w:p>
    <w:p w14:paraId="53E2D0D1" w14:textId="77777777" w:rsidR="003315CD" w:rsidRDefault="0082365E">
      <w:pPr>
        <w:spacing w:before="252"/>
        <w:ind w:left="710"/>
        <w:jc w:val="both"/>
      </w:pPr>
      <w:r>
        <w:rPr>
          <w:rFonts w:ascii="Arial" w:hAnsi="Arial"/>
          <w:b/>
        </w:rPr>
        <w:t>Tabla</w:t>
      </w:r>
      <w:r>
        <w:rPr>
          <w:rFonts w:ascii="Arial" w:hAnsi="Arial"/>
          <w:b/>
          <w:spacing w:val="-3"/>
        </w:rPr>
        <w:t xml:space="preserve"> </w:t>
      </w:r>
      <w:r>
        <w:rPr>
          <w:rFonts w:ascii="Arial" w:hAnsi="Arial"/>
          <w:b/>
        </w:rPr>
        <w:t>10.</w:t>
      </w:r>
      <w:r>
        <w:rPr>
          <w:rFonts w:ascii="Arial" w:hAnsi="Arial"/>
          <w:b/>
          <w:spacing w:val="-1"/>
        </w:rPr>
        <w:t xml:space="preserve"> </w:t>
      </w:r>
      <w:r>
        <w:t>Sistema</w:t>
      </w:r>
      <w:r>
        <w:rPr>
          <w:spacing w:val="-5"/>
        </w:rPr>
        <w:t xml:space="preserve"> </w:t>
      </w:r>
      <w:r>
        <w:t>de</w:t>
      </w:r>
      <w:r>
        <w:rPr>
          <w:spacing w:val="-3"/>
        </w:rPr>
        <w:t xml:space="preserve"> </w:t>
      </w:r>
      <w:r>
        <w:t>alerta</w:t>
      </w:r>
      <w:r>
        <w:rPr>
          <w:spacing w:val="-4"/>
        </w:rPr>
        <w:t xml:space="preserve"> </w:t>
      </w:r>
      <w:r>
        <w:t>y</w:t>
      </w:r>
      <w:r>
        <w:rPr>
          <w:spacing w:val="-2"/>
        </w:rPr>
        <w:t xml:space="preserve"> activación</w:t>
      </w:r>
    </w:p>
    <w:p w14:paraId="3F71C0EF" w14:textId="77777777" w:rsidR="003315CD" w:rsidRDefault="003315CD">
      <w:pPr>
        <w:pStyle w:val="Textoindependiente"/>
        <w:spacing w:before="23"/>
        <w:rPr>
          <w:sz w:val="20"/>
        </w:rPr>
      </w:pP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2710"/>
        <w:gridCol w:w="1808"/>
        <w:gridCol w:w="2134"/>
      </w:tblGrid>
      <w:tr w:rsidR="003315CD" w14:paraId="4434A46B" w14:textId="77777777">
        <w:trPr>
          <w:trHeight w:val="556"/>
        </w:trPr>
        <w:tc>
          <w:tcPr>
            <w:tcW w:w="9641" w:type="dxa"/>
            <w:gridSpan w:val="4"/>
          </w:tcPr>
          <w:p w14:paraId="0A0376F5" w14:textId="77777777" w:rsidR="003315CD" w:rsidRDefault="003315CD">
            <w:pPr>
              <w:pStyle w:val="TableParagraph"/>
              <w:spacing w:before="51"/>
            </w:pPr>
          </w:p>
          <w:p w14:paraId="41F73838" w14:textId="77777777" w:rsidR="003315CD" w:rsidRDefault="0082365E">
            <w:pPr>
              <w:pStyle w:val="TableParagraph"/>
              <w:spacing w:line="232" w:lineRule="exact"/>
              <w:ind w:left="11"/>
              <w:jc w:val="center"/>
              <w:rPr>
                <w:rFonts w:ascii="Arial" w:hAnsi="Arial"/>
                <w:b/>
              </w:rPr>
            </w:pPr>
            <w:r>
              <w:rPr>
                <w:rFonts w:ascii="Arial" w:hAnsi="Arial"/>
                <w:b/>
              </w:rPr>
              <w:t>Sistema</w:t>
            </w:r>
            <w:r>
              <w:rPr>
                <w:rFonts w:ascii="Arial" w:hAnsi="Arial"/>
                <w:b/>
                <w:spacing w:val="-6"/>
              </w:rPr>
              <w:t xml:space="preserve"> </w:t>
            </w:r>
            <w:r>
              <w:rPr>
                <w:rFonts w:ascii="Arial" w:hAnsi="Arial"/>
                <w:b/>
              </w:rPr>
              <w:t>de</w:t>
            </w:r>
            <w:r>
              <w:rPr>
                <w:rFonts w:ascii="Arial" w:hAnsi="Arial"/>
                <w:b/>
                <w:spacing w:val="-3"/>
              </w:rPr>
              <w:t xml:space="preserve"> </w:t>
            </w:r>
            <w:r>
              <w:rPr>
                <w:rFonts w:ascii="Arial" w:hAnsi="Arial"/>
                <w:b/>
              </w:rPr>
              <w:t>alerta</w:t>
            </w:r>
            <w:r>
              <w:rPr>
                <w:rFonts w:ascii="Arial" w:hAnsi="Arial"/>
                <w:b/>
                <w:spacing w:val="-1"/>
              </w:rPr>
              <w:t xml:space="preserve"> </w:t>
            </w:r>
            <w:r>
              <w:rPr>
                <w:rFonts w:ascii="Arial" w:hAnsi="Arial"/>
                <w:b/>
              </w:rPr>
              <w:t>y</w:t>
            </w:r>
            <w:r>
              <w:rPr>
                <w:rFonts w:ascii="Arial" w:hAnsi="Arial"/>
                <w:b/>
                <w:spacing w:val="-5"/>
              </w:rPr>
              <w:t xml:space="preserve"> </w:t>
            </w:r>
            <w:r>
              <w:rPr>
                <w:rFonts w:ascii="Arial" w:hAnsi="Arial"/>
                <w:b/>
                <w:spacing w:val="-2"/>
              </w:rPr>
              <w:t>activación</w:t>
            </w:r>
          </w:p>
        </w:tc>
      </w:tr>
      <w:tr w:rsidR="003315CD" w14:paraId="2E1E6D92" w14:textId="77777777">
        <w:trPr>
          <w:trHeight w:val="714"/>
        </w:trPr>
        <w:tc>
          <w:tcPr>
            <w:tcW w:w="2989" w:type="dxa"/>
          </w:tcPr>
          <w:p w14:paraId="3294822D" w14:textId="77777777" w:rsidR="003315CD" w:rsidRDefault="003315CD">
            <w:pPr>
              <w:pStyle w:val="TableParagraph"/>
              <w:spacing w:before="210"/>
            </w:pPr>
          </w:p>
          <w:p w14:paraId="0652C202" w14:textId="77777777" w:rsidR="003315CD" w:rsidRDefault="0082365E">
            <w:pPr>
              <w:pStyle w:val="TableParagraph"/>
              <w:spacing w:line="232" w:lineRule="exact"/>
              <w:ind w:left="10" w:right="2"/>
              <w:jc w:val="center"/>
              <w:rPr>
                <w:rFonts w:ascii="Arial"/>
                <w:b/>
              </w:rPr>
            </w:pPr>
            <w:r>
              <w:rPr>
                <w:rFonts w:ascii="Arial"/>
                <w:b/>
                <w:spacing w:val="-2"/>
              </w:rPr>
              <w:t>Responsable</w:t>
            </w:r>
          </w:p>
        </w:tc>
        <w:tc>
          <w:tcPr>
            <w:tcW w:w="2710" w:type="dxa"/>
          </w:tcPr>
          <w:p w14:paraId="2FE9690C" w14:textId="77777777" w:rsidR="003315CD" w:rsidRDefault="003315CD">
            <w:pPr>
              <w:pStyle w:val="TableParagraph"/>
              <w:spacing w:before="210"/>
            </w:pPr>
          </w:p>
          <w:p w14:paraId="286FAC2E" w14:textId="77777777" w:rsidR="003315CD" w:rsidRDefault="0082365E">
            <w:pPr>
              <w:pStyle w:val="TableParagraph"/>
              <w:spacing w:line="232" w:lineRule="exact"/>
              <w:ind w:left="9"/>
              <w:jc w:val="center"/>
              <w:rPr>
                <w:rFonts w:ascii="Arial"/>
                <w:b/>
              </w:rPr>
            </w:pPr>
            <w:r>
              <w:rPr>
                <w:rFonts w:ascii="Arial"/>
                <w:b/>
                <w:spacing w:val="-2"/>
              </w:rPr>
              <w:t>Cargo</w:t>
            </w:r>
          </w:p>
        </w:tc>
        <w:tc>
          <w:tcPr>
            <w:tcW w:w="1808" w:type="dxa"/>
          </w:tcPr>
          <w:p w14:paraId="5F2D2ABD" w14:textId="77777777" w:rsidR="003315CD" w:rsidRDefault="0082365E">
            <w:pPr>
              <w:pStyle w:val="TableParagraph"/>
              <w:spacing w:before="189" w:line="250" w:lineRule="atLeast"/>
              <w:ind w:left="493" w:hanging="356"/>
              <w:rPr>
                <w:rFonts w:ascii="Arial"/>
                <w:b/>
              </w:rPr>
            </w:pPr>
            <w:r>
              <w:rPr>
                <w:rFonts w:ascii="Arial"/>
                <w:b/>
              </w:rPr>
              <w:t>Prioridad</w:t>
            </w:r>
            <w:r>
              <w:rPr>
                <w:rFonts w:ascii="Arial"/>
                <w:b/>
                <w:spacing w:val="-16"/>
              </w:rPr>
              <w:t xml:space="preserve"> </w:t>
            </w:r>
            <w:r>
              <w:rPr>
                <w:rFonts w:ascii="Arial"/>
                <w:b/>
              </w:rPr>
              <w:t>de</w:t>
            </w:r>
            <w:r>
              <w:rPr>
                <w:rFonts w:ascii="Arial"/>
                <w:b/>
                <w:spacing w:val="-15"/>
              </w:rPr>
              <w:t xml:space="preserve"> </w:t>
            </w:r>
            <w:r>
              <w:rPr>
                <w:rFonts w:ascii="Arial"/>
                <w:b/>
              </w:rPr>
              <w:t xml:space="preserve">la </w:t>
            </w:r>
            <w:r>
              <w:rPr>
                <w:rFonts w:ascii="Arial"/>
                <w:b/>
                <w:spacing w:val="-2"/>
              </w:rPr>
              <w:t>llamada</w:t>
            </w:r>
          </w:p>
        </w:tc>
        <w:tc>
          <w:tcPr>
            <w:tcW w:w="2134" w:type="dxa"/>
          </w:tcPr>
          <w:p w14:paraId="62CD802E" w14:textId="77777777" w:rsidR="003315CD" w:rsidRDefault="003315CD">
            <w:pPr>
              <w:pStyle w:val="TableParagraph"/>
              <w:spacing w:before="210"/>
            </w:pPr>
          </w:p>
          <w:p w14:paraId="00BB57A8" w14:textId="77777777" w:rsidR="003315CD" w:rsidRDefault="0082365E">
            <w:pPr>
              <w:pStyle w:val="TableParagraph"/>
              <w:spacing w:line="232" w:lineRule="exact"/>
              <w:ind w:left="13"/>
              <w:jc w:val="center"/>
              <w:rPr>
                <w:rFonts w:ascii="Arial" w:hAnsi="Arial"/>
                <w:b/>
              </w:rPr>
            </w:pPr>
            <w:r>
              <w:rPr>
                <w:rFonts w:ascii="Arial" w:hAnsi="Arial"/>
                <w:b/>
                <w:spacing w:val="-2"/>
              </w:rPr>
              <w:t>Teléfono</w:t>
            </w:r>
          </w:p>
        </w:tc>
      </w:tr>
      <w:tr w:rsidR="003315CD" w14:paraId="134383F4" w14:textId="77777777">
        <w:trPr>
          <w:trHeight w:val="556"/>
        </w:trPr>
        <w:tc>
          <w:tcPr>
            <w:tcW w:w="2989" w:type="dxa"/>
          </w:tcPr>
          <w:p w14:paraId="605E53F4" w14:textId="77777777" w:rsidR="003315CD" w:rsidRDefault="003315CD">
            <w:pPr>
              <w:pStyle w:val="TableParagraph"/>
              <w:spacing w:before="51"/>
            </w:pPr>
          </w:p>
          <w:p w14:paraId="1DC79BC9" w14:textId="77777777" w:rsidR="003315CD" w:rsidRDefault="0082365E">
            <w:pPr>
              <w:pStyle w:val="TableParagraph"/>
              <w:spacing w:line="232" w:lineRule="exact"/>
              <w:ind w:left="10" w:right="5"/>
              <w:jc w:val="center"/>
            </w:pPr>
            <w:r>
              <w:t>Cajero-Asesor</w:t>
            </w:r>
            <w:r>
              <w:rPr>
                <w:spacing w:val="-7"/>
              </w:rPr>
              <w:t xml:space="preserve"> </w:t>
            </w:r>
            <w:r>
              <w:t>de</w:t>
            </w:r>
            <w:r>
              <w:rPr>
                <w:spacing w:val="-5"/>
              </w:rPr>
              <w:t xml:space="preserve"> </w:t>
            </w:r>
            <w:r>
              <w:rPr>
                <w:spacing w:val="-2"/>
              </w:rPr>
              <w:t>protocolo</w:t>
            </w:r>
          </w:p>
        </w:tc>
        <w:tc>
          <w:tcPr>
            <w:tcW w:w="2710" w:type="dxa"/>
          </w:tcPr>
          <w:p w14:paraId="0DB02B9D" w14:textId="77777777" w:rsidR="003315CD" w:rsidRDefault="003315CD">
            <w:pPr>
              <w:pStyle w:val="TableParagraph"/>
              <w:spacing w:before="54"/>
            </w:pPr>
          </w:p>
          <w:p w14:paraId="3A85E55A" w14:textId="77777777" w:rsidR="003315CD" w:rsidRDefault="0082365E">
            <w:pPr>
              <w:pStyle w:val="TableParagraph"/>
              <w:spacing w:line="229" w:lineRule="exact"/>
              <w:ind w:left="9" w:right="4"/>
              <w:jc w:val="center"/>
            </w:pPr>
            <w:r>
              <w:rPr>
                <w:spacing w:val="-2"/>
              </w:rPr>
              <w:t>Brigadista</w:t>
            </w:r>
          </w:p>
        </w:tc>
        <w:tc>
          <w:tcPr>
            <w:tcW w:w="1808" w:type="dxa"/>
          </w:tcPr>
          <w:p w14:paraId="3DBC73D4" w14:textId="77777777" w:rsidR="003315CD" w:rsidRDefault="003315CD">
            <w:pPr>
              <w:pStyle w:val="TableParagraph"/>
              <w:spacing w:before="51"/>
            </w:pPr>
          </w:p>
          <w:p w14:paraId="01B46675" w14:textId="77777777" w:rsidR="003315CD" w:rsidRDefault="0082365E">
            <w:pPr>
              <w:pStyle w:val="TableParagraph"/>
              <w:spacing w:line="232" w:lineRule="exact"/>
              <w:ind w:left="8"/>
              <w:jc w:val="center"/>
            </w:pPr>
            <w:r>
              <w:rPr>
                <w:spacing w:val="-10"/>
              </w:rPr>
              <w:t>1</w:t>
            </w:r>
          </w:p>
        </w:tc>
        <w:tc>
          <w:tcPr>
            <w:tcW w:w="2134" w:type="dxa"/>
          </w:tcPr>
          <w:p w14:paraId="00CB5333" w14:textId="77777777" w:rsidR="003315CD" w:rsidRDefault="0082365E">
            <w:pPr>
              <w:pStyle w:val="TableParagraph"/>
              <w:spacing w:before="153"/>
              <w:ind w:left="13" w:right="3"/>
              <w:jc w:val="center"/>
            </w:pPr>
            <w:r>
              <w:rPr>
                <w:spacing w:val="-2"/>
              </w:rPr>
              <w:t>3174422639</w:t>
            </w:r>
          </w:p>
        </w:tc>
      </w:tr>
      <w:tr w:rsidR="003315CD" w14:paraId="756BF292" w14:textId="77777777">
        <w:trPr>
          <w:trHeight w:val="558"/>
        </w:trPr>
        <w:tc>
          <w:tcPr>
            <w:tcW w:w="2989" w:type="dxa"/>
          </w:tcPr>
          <w:p w14:paraId="2029E980" w14:textId="77777777" w:rsidR="003315CD" w:rsidRDefault="003315CD">
            <w:pPr>
              <w:pStyle w:val="TableParagraph"/>
              <w:spacing w:before="51"/>
            </w:pPr>
          </w:p>
          <w:p w14:paraId="02EF8D41" w14:textId="33F1C648" w:rsidR="003315CD" w:rsidRDefault="005D3C6B">
            <w:pPr>
              <w:pStyle w:val="TableParagraph"/>
              <w:spacing w:line="234" w:lineRule="exact"/>
              <w:ind w:left="10"/>
              <w:jc w:val="center"/>
            </w:pPr>
            <w:r>
              <w:t>Nancy Moreno</w:t>
            </w:r>
          </w:p>
        </w:tc>
        <w:tc>
          <w:tcPr>
            <w:tcW w:w="2710" w:type="dxa"/>
          </w:tcPr>
          <w:p w14:paraId="3B0AB3AE" w14:textId="77777777" w:rsidR="003315CD" w:rsidRDefault="003315CD">
            <w:pPr>
              <w:pStyle w:val="TableParagraph"/>
              <w:spacing w:before="51"/>
            </w:pPr>
          </w:p>
          <w:p w14:paraId="249BF57A" w14:textId="77777777" w:rsidR="003315CD" w:rsidRDefault="0082365E">
            <w:pPr>
              <w:pStyle w:val="TableParagraph"/>
              <w:spacing w:line="234" w:lineRule="exact"/>
              <w:ind w:left="9" w:right="1"/>
              <w:jc w:val="center"/>
            </w:pPr>
            <w:r>
              <w:t>Responsable</w:t>
            </w:r>
            <w:r>
              <w:rPr>
                <w:spacing w:val="-12"/>
              </w:rPr>
              <w:t xml:space="preserve"> </w:t>
            </w:r>
            <w:r>
              <w:rPr>
                <w:spacing w:val="-5"/>
              </w:rPr>
              <w:t>SST</w:t>
            </w:r>
          </w:p>
        </w:tc>
        <w:tc>
          <w:tcPr>
            <w:tcW w:w="1808" w:type="dxa"/>
          </w:tcPr>
          <w:p w14:paraId="0E251CF2" w14:textId="77777777" w:rsidR="003315CD" w:rsidRDefault="003315CD">
            <w:pPr>
              <w:pStyle w:val="TableParagraph"/>
              <w:spacing w:before="51"/>
            </w:pPr>
          </w:p>
          <w:p w14:paraId="40D4184D" w14:textId="77777777" w:rsidR="003315CD" w:rsidRDefault="0082365E">
            <w:pPr>
              <w:pStyle w:val="TableParagraph"/>
              <w:spacing w:line="234" w:lineRule="exact"/>
              <w:ind w:left="8"/>
              <w:jc w:val="center"/>
            </w:pPr>
            <w:r>
              <w:rPr>
                <w:spacing w:val="-10"/>
              </w:rPr>
              <w:t>2</w:t>
            </w:r>
          </w:p>
        </w:tc>
        <w:tc>
          <w:tcPr>
            <w:tcW w:w="2134" w:type="dxa"/>
          </w:tcPr>
          <w:p w14:paraId="23B51824" w14:textId="25E7A4C0" w:rsidR="003315CD" w:rsidRDefault="005D3C6B">
            <w:pPr>
              <w:pStyle w:val="TableParagraph"/>
              <w:spacing w:before="153"/>
              <w:ind w:left="13" w:right="3"/>
              <w:jc w:val="center"/>
            </w:pPr>
            <w:r>
              <w:rPr>
                <w:spacing w:val="-2"/>
              </w:rPr>
              <w:t>3213342152</w:t>
            </w:r>
          </w:p>
        </w:tc>
      </w:tr>
    </w:tbl>
    <w:p w14:paraId="5C383746" w14:textId="77777777" w:rsidR="003315CD" w:rsidRDefault="003315CD">
      <w:pPr>
        <w:pStyle w:val="TableParagraph"/>
        <w:jc w:val="center"/>
        <w:rPr>
          <w:spacing w:val="-6"/>
        </w:rPr>
      </w:pPr>
    </w:p>
    <w:p w14:paraId="07A14369" w14:textId="77777777" w:rsidR="00AB30D5" w:rsidRPr="00AB30D5" w:rsidRDefault="00AB30D5" w:rsidP="00AB30D5"/>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2710"/>
        <w:gridCol w:w="1808"/>
        <w:gridCol w:w="2134"/>
      </w:tblGrid>
      <w:tr w:rsidR="003315CD" w14:paraId="7332F7FD" w14:textId="77777777">
        <w:trPr>
          <w:trHeight w:val="559"/>
        </w:trPr>
        <w:tc>
          <w:tcPr>
            <w:tcW w:w="9641" w:type="dxa"/>
            <w:gridSpan w:val="4"/>
          </w:tcPr>
          <w:p w14:paraId="42977A6E" w14:textId="326496E5" w:rsidR="003315CD" w:rsidRDefault="003315CD">
            <w:pPr>
              <w:pStyle w:val="TableParagraph"/>
              <w:spacing w:before="52"/>
            </w:pPr>
          </w:p>
          <w:p w14:paraId="4840A627" w14:textId="77777777" w:rsidR="003315CD" w:rsidRDefault="0082365E">
            <w:pPr>
              <w:pStyle w:val="TableParagraph"/>
              <w:spacing w:line="234" w:lineRule="exact"/>
              <w:ind w:left="11"/>
              <w:jc w:val="center"/>
              <w:rPr>
                <w:rFonts w:ascii="Arial" w:hAnsi="Arial"/>
                <w:b/>
              </w:rPr>
            </w:pPr>
            <w:r>
              <w:rPr>
                <w:rFonts w:ascii="Arial" w:hAnsi="Arial"/>
                <w:b/>
              </w:rPr>
              <w:t>Sistema</w:t>
            </w:r>
            <w:r>
              <w:rPr>
                <w:rFonts w:ascii="Arial" w:hAnsi="Arial"/>
                <w:b/>
                <w:spacing w:val="-6"/>
              </w:rPr>
              <w:t xml:space="preserve"> </w:t>
            </w:r>
            <w:r>
              <w:rPr>
                <w:rFonts w:ascii="Arial" w:hAnsi="Arial"/>
                <w:b/>
              </w:rPr>
              <w:t>de</w:t>
            </w:r>
            <w:r>
              <w:rPr>
                <w:rFonts w:ascii="Arial" w:hAnsi="Arial"/>
                <w:b/>
                <w:spacing w:val="-3"/>
              </w:rPr>
              <w:t xml:space="preserve"> </w:t>
            </w:r>
            <w:r>
              <w:rPr>
                <w:rFonts w:ascii="Arial" w:hAnsi="Arial"/>
                <w:b/>
              </w:rPr>
              <w:t>alerta</w:t>
            </w:r>
            <w:r>
              <w:rPr>
                <w:rFonts w:ascii="Arial" w:hAnsi="Arial"/>
                <w:b/>
                <w:spacing w:val="-1"/>
              </w:rPr>
              <w:t xml:space="preserve"> </w:t>
            </w:r>
            <w:r>
              <w:rPr>
                <w:rFonts w:ascii="Arial" w:hAnsi="Arial"/>
                <w:b/>
              </w:rPr>
              <w:t>y</w:t>
            </w:r>
            <w:r>
              <w:rPr>
                <w:rFonts w:ascii="Arial" w:hAnsi="Arial"/>
                <w:b/>
                <w:spacing w:val="-5"/>
              </w:rPr>
              <w:t xml:space="preserve"> </w:t>
            </w:r>
            <w:r>
              <w:rPr>
                <w:rFonts w:ascii="Arial" w:hAnsi="Arial"/>
                <w:b/>
                <w:spacing w:val="-2"/>
              </w:rPr>
              <w:t>activación</w:t>
            </w:r>
          </w:p>
        </w:tc>
      </w:tr>
      <w:tr w:rsidR="003315CD" w14:paraId="74122977" w14:textId="77777777">
        <w:trPr>
          <w:trHeight w:val="712"/>
        </w:trPr>
        <w:tc>
          <w:tcPr>
            <w:tcW w:w="2989" w:type="dxa"/>
          </w:tcPr>
          <w:p w14:paraId="05608C3D" w14:textId="77777777" w:rsidR="003315CD" w:rsidRDefault="003315CD">
            <w:pPr>
              <w:pStyle w:val="TableParagraph"/>
              <w:spacing w:before="207"/>
            </w:pPr>
          </w:p>
          <w:p w14:paraId="63F0C637" w14:textId="77777777" w:rsidR="003315CD" w:rsidRDefault="0082365E">
            <w:pPr>
              <w:pStyle w:val="TableParagraph"/>
              <w:spacing w:line="232" w:lineRule="exact"/>
              <w:ind w:left="10" w:right="2"/>
              <w:jc w:val="center"/>
              <w:rPr>
                <w:rFonts w:ascii="Arial"/>
                <w:b/>
              </w:rPr>
            </w:pPr>
            <w:r>
              <w:rPr>
                <w:rFonts w:ascii="Arial"/>
                <w:b/>
                <w:spacing w:val="-2"/>
              </w:rPr>
              <w:t>Responsable</w:t>
            </w:r>
          </w:p>
        </w:tc>
        <w:tc>
          <w:tcPr>
            <w:tcW w:w="2710" w:type="dxa"/>
          </w:tcPr>
          <w:p w14:paraId="26F125D1" w14:textId="77777777" w:rsidR="003315CD" w:rsidRDefault="003315CD">
            <w:pPr>
              <w:pStyle w:val="TableParagraph"/>
              <w:spacing w:before="207"/>
            </w:pPr>
          </w:p>
          <w:p w14:paraId="0C4483BE" w14:textId="77777777" w:rsidR="003315CD" w:rsidRDefault="0082365E">
            <w:pPr>
              <w:pStyle w:val="TableParagraph"/>
              <w:spacing w:line="232" w:lineRule="exact"/>
              <w:ind w:left="9"/>
              <w:jc w:val="center"/>
              <w:rPr>
                <w:rFonts w:ascii="Arial"/>
                <w:b/>
              </w:rPr>
            </w:pPr>
            <w:r>
              <w:rPr>
                <w:rFonts w:ascii="Arial"/>
                <w:b/>
                <w:spacing w:val="-2"/>
              </w:rPr>
              <w:t>Cargo</w:t>
            </w:r>
          </w:p>
        </w:tc>
        <w:tc>
          <w:tcPr>
            <w:tcW w:w="1808" w:type="dxa"/>
          </w:tcPr>
          <w:p w14:paraId="3B7EC812" w14:textId="77777777" w:rsidR="003315CD" w:rsidRDefault="0082365E">
            <w:pPr>
              <w:pStyle w:val="TableParagraph"/>
              <w:spacing w:before="188" w:line="252" w:lineRule="exact"/>
              <w:ind w:left="493" w:hanging="356"/>
              <w:rPr>
                <w:rFonts w:ascii="Arial"/>
                <w:b/>
              </w:rPr>
            </w:pPr>
            <w:r>
              <w:rPr>
                <w:rFonts w:ascii="Arial"/>
                <w:b/>
              </w:rPr>
              <w:t>Prioridad</w:t>
            </w:r>
            <w:r>
              <w:rPr>
                <w:rFonts w:ascii="Arial"/>
                <w:b/>
                <w:spacing w:val="-16"/>
              </w:rPr>
              <w:t xml:space="preserve"> </w:t>
            </w:r>
            <w:r>
              <w:rPr>
                <w:rFonts w:ascii="Arial"/>
                <w:b/>
              </w:rPr>
              <w:t>de</w:t>
            </w:r>
            <w:r>
              <w:rPr>
                <w:rFonts w:ascii="Arial"/>
                <w:b/>
                <w:spacing w:val="-15"/>
              </w:rPr>
              <w:t xml:space="preserve"> </w:t>
            </w:r>
            <w:r>
              <w:rPr>
                <w:rFonts w:ascii="Arial"/>
                <w:b/>
              </w:rPr>
              <w:t xml:space="preserve">la </w:t>
            </w:r>
            <w:r>
              <w:rPr>
                <w:rFonts w:ascii="Arial"/>
                <w:b/>
                <w:spacing w:val="-2"/>
              </w:rPr>
              <w:t>llamada</w:t>
            </w:r>
          </w:p>
        </w:tc>
        <w:tc>
          <w:tcPr>
            <w:tcW w:w="2134" w:type="dxa"/>
          </w:tcPr>
          <w:p w14:paraId="09CE2F49" w14:textId="77777777" w:rsidR="003315CD" w:rsidRDefault="003315CD">
            <w:pPr>
              <w:pStyle w:val="TableParagraph"/>
              <w:spacing w:before="207"/>
            </w:pPr>
          </w:p>
          <w:p w14:paraId="45F8C7B4" w14:textId="77777777" w:rsidR="003315CD" w:rsidRDefault="0082365E">
            <w:pPr>
              <w:pStyle w:val="TableParagraph"/>
              <w:spacing w:line="232" w:lineRule="exact"/>
              <w:ind w:left="13"/>
              <w:jc w:val="center"/>
              <w:rPr>
                <w:rFonts w:ascii="Arial" w:hAnsi="Arial"/>
                <w:b/>
              </w:rPr>
            </w:pPr>
            <w:r>
              <w:rPr>
                <w:rFonts w:ascii="Arial" w:hAnsi="Arial"/>
                <w:b/>
                <w:spacing w:val="-2"/>
              </w:rPr>
              <w:t>Teléfono</w:t>
            </w:r>
          </w:p>
        </w:tc>
      </w:tr>
      <w:tr w:rsidR="003315CD" w14:paraId="01A0E37D" w14:textId="77777777">
        <w:trPr>
          <w:trHeight w:val="412"/>
        </w:trPr>
        <w:tc>
          <w:tcPr>
            <w:tcW w:w="2989" w:type="dxa"/>
          </w:tcPr>
          <w:p w14:paraId="77CDBBB4" w14:textId="77777777" w:rsidR="003315CD" w:rsidRDefault="0082365E">
            <w:pPr>
              <w:pStyle w:val="TableParagraph"/>
              <w:spacing w:before="158" w:line="234" w:lineRule="exact"/>
              <w:ind w:left="10"/>
              <w:jc w:val="center"/>
            </w:pPr>
            <w:r>
              <w:t>Elsa</w:t>
            </w:r>
            <w:r>
              <w:rPr>
                <w:spacing w:val="-4"/>
              </w:rPr>
              <w:t xml:space="preserve"> </w:t>
            </w:r>
            <w:r>
              <w:t>Patricia</w:t>
            </w:r>
            <w:r>
              <w:rPr>
                <w:spacing w:val="-4"/>
              </w:rPr>
              <w:t xml:space="preserve"> </w:t>
            </w:r>
            <w:r>
              <w:t>Diaz</w:t>
            </w:r>
            <w:r>
              <w:rPr>
                <w:spacing w:val="-3"/>
              </w:rPr>
              <w:t xml:space="preserve"> </w:t>
            </w:r>
            <w:r>
              <w:rPr>
                <w:spacing w:val="-2"/>
              </w:rPr>
              <w:t>Núñez</w:t>
            </w:r>
          </w:p>
        </w:tc>
        <w:tc>
          <w:tcPr>
            <w:tcW w:w="2710" w:type="dxa"/>
          </w:tcPr>
          <w:p w14:paraId="2AA6E3CD" w14:textId="77777777" w:rsidR="003315CD" w:rsidRDefault="0082365E">
            <w:pPr>
              <w:pStyle w:val="TableParagraph"/>
              <w:spacing w:before="158" w:line="234" w:lineRule="exact"/>
              <w:ind w:left="9" w:right="3"/>
              <w:jc w:val="center"/>
            </w:pPr>
            <w:r>
              <w:t>Representante</w:t>
            </w:r>
            <w:r>
              <w:rPr>
                <w:spacing w:val="-13"/>
              </w:rPr>
              <w:t xml:space="preserve"> </w:t>
            </w:r>
            <w:r>
              <w:rPr>
                <w:spacing w:val="-2"/>
              </w:rPr>
              <w:t>Legal</w:t>
            </w:r>
          </w:p>
        </w:tc>
        <w:tc>
          <w:tcPr>
            <w:tcW w:w="1808" w:type="dxa"/>
          </w:tcPr>
          <w:p w14:paraId="5F7DE93E" w14:textId="77777777" w:rsidR="003315CD" w:rsidRDefault="0082365E">
            <w:pPr>
              <w:pStyle w:val="TableParagraph"/>
              <w:spacing w:before="158" w:line="234" w:lineRule="exact"/>
              <w:ind w:left="8"/>
              <w:jc w:val="center"/>
            </w:pPr>
            <w:r>
              <w:rPr>
                <w:spacing w:val="-10"/>
              </w:rPr>
              <w:t>3</w:t>
            </w:r>
          </w:p>
        </w:tc>
        <w:tc>
          <w:tcPr>
            <w:tcW w:w="2134" w:type="dxa"/>
          </w:tcPr>
          <w:p w14:paraId="7C69CB15" w14:textId="77777777" w:rsidR="003315CD" w:rsidRDefault="0082365E">
            <w:pPr>
              <w:pStyle w:val="TableParagraph"/>
              <w:spacing w:before="158" w:line="234" w:lineRule="exact"/>
              <w:ind w:left="13" w:right="6"/>
              <w:jc w:val="center"/>
            </w:pPr>
            <w:r>
              <w:rPr>
                <w:spacing w:val="-2"/>
              </w:rPr>
              <w:t>6460000</w:t>
            </w:r>
          </w:p>
        </w:tc>
      </w:tr>
    </w:tbl>
    <w:p w14:paraId="1443D375" w14:textId="77777777" w:rsidR="003315CD" w:rsidRDefault="0082365E">
      <w:pPr>
        <w:pStyle w:val="Ttulo2"/>
        <w:numPr>
          <w:ilvl w:val="3"/>
          <w:numId w:val="22"/>
        </w:numPr>
        <w:tabs>
          <w:tab w:val="left" w:pos="2195"/>
        </w:tabs>
        <w:spacing w:before="252"/>
      </w:pPr>
      <w:r>
        <w:t>Brigada</w:t>
      </w:r>
      <w:r>
        <w:rPr>
          <w:spacing w:val="-1"/>
        </w:rPr>
        <w:t xml:space="preserve"> </w:t>
      </w:r>
      <w:r>
        <w:t>de</w:t>
      </w:r>
      <w:r>
        <w:rPr>
          <w:spacing w:val="-2"/>
        </w:rPr>
        <w:t xml:space="preserve"> Emergencia</w:t>
      </w:r>
    </w:p>
    <w:p w14:paraId="0913E6F5" w14:textId="77777777" w:rsidR="003315CD" w:rsidRDefault="0082365E">
      <w:pPr>
        <w:pStyle w:val="Textoindependiente"/>
        <w:spacing w:before="253"/>
        <w:ind w:left="710" w:right="704"/>
        <w:jc w:val="both"/>
      </w:pPr>
      <w:r>
        <w:t>Es</w:t>
      </w:r>
      <w:r>
        <w:rPr>
          <w:spacing w:val="-16"/>
        </w:rPr>
        <w:t xml:space="preserve"> </w:t>
      </w:r>
      <w:r>
        <w:t>el</w:t>
      </w:r>
      <w:r>
        <w:rPr>
          <w:spacing w:val="-15"/>
        </w:rPr>
        <w:t xml:space="preserve"> </w:t>
      </w:r>
      <w:r>
        <w:t>grupo</w:t>
      </w:r>
      <w:r>
        <w:rPr>
          <w:spacing w:val="-15"/>
        </w:rPr>
        <w:t xml:space="preserve"> </w:t>
      </w:r>
      <w:r>
        <w:t>de</w:t>
      </w:r>
      <w:r>
        <w:rPr>
          <w:spacing w:val="-16"/>
        </w:rPr>
        <w:t xml:space="preserve"> </w:t>
      </w:r>
      <w:r>
        <w:t>empleados</w:t>
      </w:r>
      <w:r>
        <w:rPr>
          <w:spacing w:val="-15"/>
        </w:rPr>
        <w:t xml:space="preserve"> </w:t>
      </w:r>
      <w:r>
        <w:t>seleccionados,</w:t>
      </w:r>
      <w:r>
        <w:rPr>
          <w:spacing w:val="-15"/>
        </w:rPr>
        <w:t xml:space="preserve"> </w:t>
      </w:r>
      <w:r>
        <w:t>capacitados</w:t>
      </w:r>
      <w:r>
        <w:rPr>
          <w:spacing w:val="-15"/>
        </w:rPr>
        <w:t xml:space="preserve"> </w:t>
      </w:r>
      <w:r>
        <w:t>y</w:t>
      </w:r>
      <w:r>
        <w:rPr>
          <w:spacing w:val="-16"/>
        </w:rPr>
        <w:t xml:space="preserve"> </w:t>
      </w:r>
      <w:r>
        <w:t>entrenados</w:t>
      </w:r>
      <w:r>
        <w:rPr>
          <w:spacing w:val="-15"/>
        </w:rPr>
        <w:t xml:space="preserve"> </w:t>
      </w:r>
      <w:r>
        <w:t>y</w:t>
      </w:r>
      <w:r>
        <w:rPr>
          <w:spacing w:val="-15"/>
        </w:rPr>
        <w:t xml:space="preserve"> </w:t>
      </w:r>
      <w:r>
        <w:t>dotados</w:t>
      </w:r>
      <w:r>
        <w:rPr>
          <w:spacing w:val="-16"/>
        </w:rPr>
        <w:t xml:space="preserve"> </w:t>
      </w:r>
      <w:r>
        <w:t>para</w:t>
      </w:r>
      <w:r>
        <w:rPr>
          <w:spacing w:val="-15"/>
        </w:rPr>
        <w:t xml:space="preserve"> </w:t>
      </w:r>
      <w:r>
        <w:t>prevenir y</w:t>
      </w:r>
      <w:r>
        <w:rPr>
          <w:spacing w:val="-16"/>
        </w:rPr>
        <w:t xml:space="preserve"> </w:t>
      </w:r>
      <w:r>
        <w:t>controlar</w:t>
      </w:r>
      <w:r>
        <w:rPr>
          <w:spacing w:val="-15"/>
        </w:rPr>
        <w:t xml:space="preserve"> </w:t>
      </w:r>
      <w:r>
        <w:t>los</w:t>
      </w:r>
      <w:r>
        <w:rPr>
          <w:spacing w:val="-15"/>
        </w:rPr>
        <w:t xml:space="preserve"> </w:t>
      </w:r>
      <w:r>
        <w:t>eventos</w:t>
      </w:r>
      <w:r>
        <w:rPr>
          <w:spacing w:val="-16"/>
        </w:rPr>
        <w:t xml:space="preserve"> </w:t>
      </w:r>
      <w:r>
        <w:t>que</w:t>
      </w:r>
      <w:r>
        <w:rPr>
          <w:spacing w:val="-15"/>
        </w:rPr>
        <w:t xml:space="preserve"> </w:t>
      </w:r>
      <w:r>
        <w:t>pueden</w:t>
      </w:r>
      <w:r>
        <w:rPr>
          <w:spacing w:val="-15"/>
        </w:rPr>
        <w:t xml:space="preserve"> </w:t>
      </w:r>
      <w:r>
        <w:t>generar</w:t>
      </w:r>
      <w:r>
        <w:rPr>
          <w:spacing w:val="-15"/>
        </w:rPr>
        <w:t xml:space="preserve"> </w:t>
      </w:r>
      <w:r>
        <w:t>pérdidas</w:t>
      </w:r>
      <w:r>
        <w:rPr>
          <w:spacing w:val="-16"/>
        </w:rPr>
        <w:t xml:space="preserve"> </w:t>
      </w:r>
      <w:r>
        <w:t>humanas</w:t>
      </w:r>
      <w:r>
        <w:rPr>
          <w:spacing w:val="-15"/>
        </w:rPr>
        <w:t xml:space="preserve"> </w:t>
      </w:r>
      <w:r>
        <w:t>y</w:t>
      </w:r>
      <w:r>
        <w:rPr>
          <w:spacing w:val="-15"/>
        </w:rPr>
        <w:t xml:space="preserve"> </w:t>
      </w:r>
      <w:r>
        <w:t>económicas</w:t>
      </w:r>
      <w:r>
        <w:rPr>
          <w:spacing w:val="-16"/>
        </w:rPr>
        <w:t xml:space="preserve"> </w:t>
      </w:r>
      <w:r>
        <w:t>a</w:t>
      </w:r>
      <w:r>
        <w:rPr>
          <w:spacing w:val="-15"/>
        </w:rPr>
        <w:t xml:space="preserve"> </w:t>
      </w:r>
      <w:r>
        <w:t>la</w:t>
      </w:r>
      <w:r>
        <w:rPr>
          <w:spacing w:val="-15"/>
        </w:rPr>
        <w:t xml:space="preserve"> </w:t>
      </w:r>
      <w:r>
        <w:t>compañía. Para la pertenencia a este grupo se debe cumplir con los siguientes requisitos:</w:t>
      </w:r>
    </w:p>
    <w:p w14:paraId="5B8FED80" w14:textId="77777777" w:rsidR="003315CD" w:rsidRDefault="0082365E">
      <w:pPr>
        <w:pStyle w:val="Prrafodelista"/>
        <w:numPr>
          <w:ilvl w:val="0"/>
          <w:numId w:val="21"/>
        </w:numPr>
        <w:tabs>
          <w:tab w:val="left" w:pos="1069"/>
        </w:tabs>
        <w:ind w:left="1069" w:hanging="359"/>
        <w:jc w:val="both"/>
      </w:pPr>
      <w:r>
        <w:t>Antigüedad</w:t>
      </w:r>
      <w:r>
        <w:rPr>
          <w:spacing w:val="-5"/>
        </w:rPr>
        <w:t xml:space="preserve"> </w:t>
      </w:r>
      <w:r>
        <w:t>mínima</w:t>
      </w:r>
      <w:r>
        <w:rPr>
          <w:spacing w:val="-5"/>
        </w:rPr>
        <w:t xml:space="preserve"> </w:t>
      </w:r>
      <w:r>
        <w:t>de</w:t>
      </w:r>
      <w:r>
        <w:rPr>
          <w:spacing w:val="-6"/>
        </w:rPr>
        <w:t xml:space="preserve"> </w:t>
      </w:r>
      <w:r>
        <w:t>tres</w:t>
      </w:r>
      <w:r>
        <w:rPr>
          <w:spacing w:val="-4"/>
        </w:rPr>
        <w:t xml:space="preserve"> </w:t>
      </w:r>
      <w:r>
        <w:rPr>
          <w:spacing w:val="-2"/>
        </w:rPr>
        <w:t>meses</w:t>
      </w:r>
    </w:p>
    <w:p w14:paraId="3B973B4D" w14:textId="77777777" w:rsidR="003315CD" w:rsidRDefault="0082365E">
      <w:pPr>
        <w:pStyle w:val="Prrafodelista"/>
        <w:numPr>
          <w:ilvl w:val="0"/>
          <w:numId w:val="21"/>
        </w:numPr>
        <w:tabs>
          <w:tab w:val="left" w:pos="1069"/>
        </w:tabs>
        <w:spacing w:before="2" w:line="252" w:lineRule="exact"/>
        <w:ind w:left="1069" w:hanging="359"/>
      </w:pPr>
      <w:r>
        <w:t>No</w:t>
      </w:r>
      <w:r>
        <w:rPr>
          <w:spacing w:val="-5"/>
        </w:rPr>
        <w:t xml:space="preserve"> </w:t>
      </w:r>
      <w:r>
        <w:t>haber</w:t>
      </w:r>
      <w:r>
        <w:rPr>
          <w:spacing w:val="-6"/>
        </w:rPr>
        <w:t xml:space="preserve"> </w:t>
      </w:r>
      <w:r>
        <w:t>tenido</w:t>
      </w:r>
      <w:r>
        <w:rPr>
          <w:spacing w:val="-5"/>
        </w:rPr>
        <w:t xml:space="preserve"> </w:t>
      </w:r>
      <w:r>
        <w:t>llamados</w:t>
      </w:r>
      <w:r>
        <w:rPr>
          <w:spacing w:val="-4"/>
        </w:rPr>
        <w:t xml:space="preserve"> </w:t>
      </w:r>
      <w:r>
        <w:t>de</w:t>
      </w:r>
      <w:r>
        <w:rPr>
          <w:spacing w:val="-4"/>
        </w:rPr>
        <w:t xml:space="preserve"> </w:t>
      </w:r>
      <w:r>
        <w:rPr>
          <w:spacing w:val="-2"/>
        </w:rPr>
        <w:t>atención</w:t>
      </w:r>
    </w:p>
    <w:p w14:paraId="33CADB6E" w14:textId="77777777" w:rsidR="003315CD" w:rsidRDefault="0082365E">
      <w:pPr>
        <w:pStyle w:val="Prrafodelista"/>
        <w:numPr>
          <w:ilvl w:val="0"/>
          <w:numId w:val="21"/>
        </w:numPr>
        <w:tabs>
          <w:tab w:val="left" w:pos="1069"/>
        </w:tabs>
        <w:spacing w:line="252" w:lineRule="exact"/>
        <w:ind w:left="1069" w:hanging="359"/>
      </w:pPr>
      <w:r>
        <w:t>Aptitud</w:t>
      </w:r>
      <w:r>
        <w:rPr>
          <w:spacing w:val="-4"/>
        </w:rPr>
        <w:t xml:space="preserve"> </w:t>
      </w:r>
      <w:r>
        <w:t>de</w:t>
      </w:r>
      <w:r>
        <w:rPr>
          <w:spacing w:val="-5"/>
        </w:rPr>
        <w:t xml:space="preserve"> </w:t>
      </w:r>
      <w:r>
        <w:rPr>
          <w:spacing w:val="-2"/>
        </w:rPr>
        <w:t>servicio</w:t>
      </w:r>
    </w:p>
    <w:p w14:paraId="0850D85E" w14:textId="77777777" w:rsidR="003315CD" w:rsidRDefault="0082365E">
      <w:pPr>
        <w:pStyle w:val="Prrafodelista"/>
        <w:numPr>
          <w:ilvl w:val="0"/>
          <w:numId w:val="21"/>
        </w:numPr>
        <w:tabs>
          <w:tab w:val="left" w:pos="1069"/>
        </w:tabs>
        <w:spacing w:line="252" w:lineRule="exact"/>
        <w:ind w:left="1069" w:hanging="359"/>
      </w:pPr>
      <w:r>
        <w:t>Aprobación</w:t>
      </w:r>
      <w:r>
        <w:rPr>
          <w:spacing w:val="-6"/>
        </w:rPr>
        <w:t xml:space="preserve"> </w:t>
      </w:r>
      <w:r>
        <w:t>de</w:t>
      </w:r>
      <w:r>
        <w:rPr>
          <w:spacing w:val="-7"/>
        </w:rPr>
        <w:t xml:space="preserve"> </w:t>
      </w:r>
      <w:r>
        <w:t>recursos</w:t>
      </w:r>
      <w:r>
        <w:rPr>
          <w:spacing w:val="-7"/>
        </w:rPr>
        <w:t xml:space="preserve"> </w:t>
      </w:r>
      <w:r>
        <w:rPr>
          <w:spacing w:val="-2"/>
        </w:rPr>
        <w:t>humanos</w:t>
      </w:r>
    </w:p>
    <w:p w14:paraId="2089339D" w14:textId="77777777" w:rsidR="003315CD" w:rsidRDefault="0082365E">
      <w:pPr>
        <w:pStyle w:val="Prrafodelista"/>
        <w:numPr>
          <w:ilvl w:val="0"/>
          <w:numId w:val="21"/>
        </w:numPr>
        <w:tabs>
          <w:tab w:val="left" w:pos="1069"/>
        </w:tabs>
        <w:spacing w:before="1" w:line="252" w:lineRule="exact"/>
        <w:ind w:left="1069" w:hanging="359"/>
      </w:pPr>
      <w:r>
        <w:t>Aprobación</w:t>
      </w:r>
      <w:r>
        <w:rPr>
          <w:spacing w:val="-5"/>
        </w:rPr>
        <w:t xml:space="preserve"> </w:t>
      </w:r>
      <w:r>
        <w:t>del</w:t>
      </w:r>
      <w:r>
        <w:rPr>
          <w:spacing w:val="-7"/>
        </w:rPr>
        <w:t xml:space="preserve"> </w:t>
      </w:r>
      <w:r>
        <w:t>jefe</w:t>
      </w:r>
      <w:r>
        <w:rPr>
          <w:spacing w:val="-6"/>
        </w:rPr>
        <w:t xml:space="preserve"> </w:t>
      </w:r>
      <w:r>
        <w:rPr>
          <w:spacing w:val="-2"/>
        </w:rPr>
        <w:t>inmediato</w:t>
      </w:r>
    </w:p>
    <w:p w14:paraId="4A8DE0FB" w14:textId="77777777" w:rsidR="003315CD" w:rsidRDefault="0082365E">
      <w:pPr>
        <w:pStyle w:val="Prrafodelista"/>
        <w:numPr>
          <w:ilvl w:val="0"/>
          <w:numId w:val="21"/>
        </w:numPr>
        <w:tabs>
          <w:tab w:val="left" w:pos="1069"/>
        </w:tabs>
        <w:spacing w:line="252" w:lineRule="exact"/>
        <w:ind w:left="1069" w:hanging="359"/>
      </w:pPr>
      <w:r>
        <w:t>Certificación</w:t>
      </w:r>
      <w:r>
        <w:rPr>
          <w:spacing w:val="-10"/>
        </w:rPr>
        <w:t xml:space="preserve"> </w:t>
      </w:r>
      <w:r>
        <w:t>médica</w:t>
      </w:r>
      <w:r>
        <w:rPr>
          <w:spacing w:val="-8"/>
        </w:rPr>
        <w:t xml:space="preserve"> </w:t>
      </w:r>
      <w:r>
        <w:rPr>
          <w:spacing w:val="-2"/>
        </w:rPr>
        <w:t>satisfactoria</w:t>
      </w:r>
    </w:p>
    <w:p w14:paraId="3FFCD9F2" w14:textId="77777777" w:rsidR="003315CD" w:rsidRDefault="003315CD">
      <w:pPr>
        <w:pStyle w:val="Textoindependiente"/>
      </w:pPr>
    </w:p>
    <w:p w14:paraId="6241EDCE" w14:textId="77777777" w:rsidR="003315CD" w:rsidRDefault="0082365E">
      <w:pPr>
        <w:pStyle w:val="Textoindependiente"/>
        <w:spacing w:before="1"/>
        <w:ind w:left="710" w:right="704"/>
        <w:jc w:val="both"/>
      </w:pPr>
      <w:r>
        <w:t>Para Coopserfun sede Palermo</w:t>
      </w:r>
      <w:r>
        <w:rPr>
          <w:rFonts w:ascii="Arial" w:hAnsi="Arial"/>
          <w:b/>
        </w:rPr>
        <w:t xml:space="preserve">, </w:t>
      </w:r>
      <w:r>
        <w:t>es muy importante formar brigadistas integrales quienes puedan estar en la capacidad liderar situaciones de emergencias, teniendo en cuenta las condiciones de la población que visitan las instalaciones a diario, por lo tanto, la organización para emergencias es así:</w:t>
      </w:r>
    </w:p>
    <w:p w14:paraId="164CF053" w14:textId="77777777" w:rsidR="003315CD" w:rsidRDefault="0082365E">
      <w:pPr>
        <w:spacing w:before="252"/>
        <w:ind w:left="710"/>
        <w:jc w:val="both"/>
      </w:pPr>
      <w:r>
        <w:rPr>
          <w:rFonts w:ascii="Arial" w:hAnsi="Arial"/>
          <w:b/>
        </w:rPr>
        <w:t>Gráfico</w:t>
      </w:r>
      <w:r>
        <w:rPr>
          <w:rFonts w:ascii="Arial" w:hAnsi="Arial"/>
          <w:b/>
          <w:spacing w:val="-7"/>
        </w:rPr>
        <w:t xml:space="preserve"> </w:t>
      </w:r>
      <w:r>
        <w:rPr>
          <w:rFonts w:ascii="Arial" w:hAnsi="Arial"/>
          <w:b/>
        </w:rPr>
        <w:t>2.</w:t>
      </w:r>
      <w:r>
        <w:rPr>
          <w:rFonts w:ascii="Arial" w:hAnsi="Arial"/>
          <w:b/>
          <w:spacing w:val="-6"/>
        </w:rPr>
        <w:t xml:space="preserve"> </w:t>
      </w:r>
      <w:r>
        <w:t>Estructura</w:t>
      </w:r>
      <w:r>
        <w:rPr>
          <w:spacing w:val="-7"/>
        </w:rPr>
        <w:t xml:space="preserve"> </w:t>
      </w:r>
      <w:r>
        <w:t>Operativa</w:t>
      </w:r>
      <w:r>
        <w:rPr>
          <w:spacing w:val="-5"/>
        </w:rPr>
        <w:t xml:space="preserve"> </w:t>
      </w:r>
      <w:r>
        <w:t>Brigada</w:t>
      </w:r>
      <w:r>
        <w:rPr>
          <w:spacing w:val="-5"/>
        </w:rPr>
        <w:t xml:space="preserve"> </w:t>
      </w:r>
      <w:r>
        <w:t>de</w:t>
      </w:r>
      <w:r>
        <w:rPr>
          <w:spacing w:val="-4"/>
        </w:rPr>
        <w:t xml:space="preserve"> </w:t>
      </w:r>
      <w:r>
        <w:rPr>
          <w:spacing w:val="-2"/>
        </w:rPr>
        <w:t>Emergencias</w:t>
      </w:r>
    </w:p>
    <w:p w14:paraId="20AC56A1" w14:textId="77777777" w:rsidR="003315CD" w:rsidRDefault="0082365E">
      <w:pPr>
        <w:pStyle w:val="Textoindependiente"/>
        <w:spacing w:before="54"/>
        <w:rPr>
          <w:sz w:val="20"/>
        </w:rPr>
      </w:pPr>
      <w:r>
        <w:rPr>
          <w:noProof/>
          <w:sz w:val="20"/>
        </w:rPr>
        <mc:AlternateContent>
          <mc:Choice Requires="wpg">
            <w:drawing>
              <wp:anchor distT="0" distB="0" distL="0" distR="0" simplePos="0" relativeHeight="487589888" behindDoc="1" locked="0" layoutInCell="1" allowOverlap="1" wp14:anchorId="63D4B008" wp14:editId="71721C96">
                <wp:simplePos x="0" y="0"/>
                <wp:positionH relativeFrom="page">
                  <wp:posOffset>1360932</wp:posOffset>
                </wp:positionH>
                <wp:positionV relativeFrom="paragraph">
                  <wp:posOffset>195809</wp:posOffset>
                </wp:positionV>
                <wp:extent cx="5049520" cy="1790064"/>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9520" cy="1790064"/>
                          <a:chOff x="0" y="0"/>
                          <a:chExt cx="5049520" cy="1790064"/>
                        </a:xfrm>
                      </wpg:grpSpPr>
                      <wps:wsp>
                        <wps:cNvPr id="31" name="Graphic 31"/>
                        <wps:cNvSpPr/>
                        <wps:spPr>
                          <a:xfrm>
                            <a:off x="740918" y="740663"/>
                            <a:ext cx="3569970" cy="309880"/>
                          </a:xfrm>
                          <a:custGeom>
                            <a:avLst/>
                            <a:gdLst/>
                            <a:ahLst/>
                            <a:cxnLst/>
                            <a:rect l="l" t="t" r="r" b="b"/>
                            <a:pathLst>
                              <a:path w="3569970" h="309880">
                                <a:moveTo>
                                  <a:pt x="1784603" y="0"/>
                                </a:moveTo>
                                <a:lnTo>
                                  <a:pt x="1784603" y="154812"/>
                                </a:lnTo>
                                <a:lnTo>
                                  <a:pt x="3569462" y="154812"/>
                                </a:lnTo>
                                <a:lnTo>
                                  <a:pt x="3569462" y="309752"/>
                                </a:lnTo>
                              </a:path>
                              <a:path w="3569970" h="309880">
                                <a:moveTo>
                                  <a:pt x="1784603" y="0"/>
                                </a:moveTo>
                                <a:lnTo>
                                  <a:pt x="1784603" y="309752"/>
                                </a:lnTo>
                              </a:path>
                              <a:path w="3569970" h="309880">
                                <a:moveTo>
                                  <a:pt x="1784858" y="0"/>
                                </a:moveTo>
                                <a:lnTo>
                                  <a:pt x="1784858" y="154812"/>
                                </a:lnTo>
                                <a:lnTo>
                                  <a:pt x="0" y="154812"/>
                                </a:lnTo>
                                <a:lnTo>
                                  <a:pt x="0" y="309752"/>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24" cstate="print"/>
                          <a:stretch>
                            <a:fillRect/>
                          </a:stretch>
                        </pic:blipFill>
                        <pic:spPr>
                          <a:xfrm>
                            <a:off x="1784604" y="0"/>
                            <a:ext cx="1480565" cy="741426"/>
                          </a:xfrm>
                          <a:prstGeom prst="rect">
                            <a:avLst/>
                          </a:prstGeom>
                        </pic:spPr>
                      </pic:pic>
                      <pic:pic xmlns:pic="http://schemas.openxmlformats.org/drawingml/2006/picture">
                        <pic:nvPicPr>
                          <pic:cNvPr id="33" name="Image 33"/>
                          <pic:cNvPicPr/>
                        </pic:nvPicPr>
                        <pic:blipFill>
                          <a:blip r:embed="rId25" cstate="print"/>
                          <a:stretch>
                            <a:fillRect/>
                          </a:stretch>
                        </pic:blipFill>
                        <pic:spPr>
                          <a:xfrm>
                            <a:off x="0" y="1046975"/>
                            <a:ext cx="1480566" cy="742962"/>
                          </a:xfrm>
                          <a:prstGeom prst="rect">
                            <a:avLst/>
                          </a:prstGeom>
                        </pic:spPr>
                      </pic:pic>
                      <pic:pic xmlns:pic="http://schemas.openxmlformats.org/drawingml/2006/picture">
                        <pic:nvPicPr>
                          <pic:cNvPr id="34" name="Image 34"/>
                          <pic:cNvPicPr/>
                        </pic:nvPicPr>
                        <pic:blipFill>
                          <a:blip r:embed="rId26" cstate="print"/>
                          <a:stretch>
                            <a:fillRect/>
                          </a:stretch>
                        </pic:blipFill>
                        <pic:spPr>
                          <a:xfrm>
                            <a:off x="1784604" y="1046975"/>
                            <a:ext cx="1480565" cy="742962"/>
                          </a:xfrm>
                          <a:prstGeom prst="rect">
                            <a:avLst/>
                          </a:prstGeom>
                        </pic:spPr>
                      </pic:pic>
                      <pic:pic xmlns:pic="http://schemas.openxmlformats.org/drawingml/2006/picture">
                        <pic:nvPicPr>
                          <pic:cNvPr id="35" name="Image 35"/>
                          <pic:cNvPicPr/>
                        </pic:nvPicPr>
                        <pic:blipFill>
                          <a:blip r:embed="rId26" cstate="print"/>
                          <a:stretch>
                            <a:fillRect/>
                          </a:stretch>
                        </pic:blipFill>
                        <pic:spPr>
                          <a:xfrm>
                            <a:off x="3569208" y="1046975"/>
                            <a:ext cx="1479041" cy="742962"/>
                          </a:xfrm>
                          <a:prstGeom prst="rect">
                            <a:avLst/>
                          </a:prstGeom>
                        </pic:spPr>
                      </pic:pic>
                      <wps:wsp>
                        <wps:cNvPr id="36" name="Textbox 36"/>
                        <wps:cNvSpPr txBox="1"/>
                        <wps:spPr>
                          <a:xfrm>
                            <a:off x="2011426" y="271832"/>
                            <a:ext cx="1043940" cy="184150"/>
                          </a:xfrm>
                          <a:prstGeom prst="rect">
                            <a:avLst/>
                          </a:prstGeom>
                        </wps:spPr>
                        <wps:txbx>
                          <w:txbxContent>
                            <w:p w14:paraId="79FF8D09" w14:textId="77777777" w:rsidR="003315CD" w:rsidRDefault="0082365E">
                              <w:pPr>
                                <w:rPr>
                                  <w:rFonts w:ascii="Tahoma"/>
                                  <w:sz w:val="24"/>
                                </w:rPr>
                              </w:pPr>
                              <w:r>
                                <w:rPr>
                                  <w:rFonts w:ascii="Tahoma"/>
                                  <w:sz w:val="24"/>
                                </w:rPr>
                                <w:t>Jefe</w:t>
                              </w:r>
                              <w:r>
                                <w:rPr>
                                  <w:rFonts w:ascii="Tahoma"/>
                                  <w:spacing w:val="-5"/>
                                  <w:sz w:val="24"/>
                                </w:rPr>
                                <w:t xml:space="preserve"> </w:t>
                              </w:r>
                              <w:r>
                                <w:rPr>
                                  <w:rFonts w:ascii="Tahoma"/>
                                  <w:sz w:val="24"/>
                                </w:rPr>
                                <w:t>de</w:t>
                              </w:r>
                              <w:r>
                                <w:rPr>
                                  <w:rFonts w:ascii="Tahoma"/>
                                  <w:spacing w:val="-1"/>
                                  <w:sz w:val="24"/>
                                </w:rPr>
                                <w:t xml:space="preserve"> </w:t>
                              </w:r>
                              <w:r>
                                <w:rPr>
                                  <w:rFonts w:ascii="Tahoma"/>
                                  <w:spacing w:val="-2"/>
                                  <w:sz w:val="24"/>
                                </w:rPr>
                                <w:t>brigada</w:t>
                              </w:r>
                            </w:p>
                          </w:txbxContent>
                        </wps:txbx>
                        <wps:bodyPr wrap="square" lIns="0" tIns="0" rIns="0" bIns="0" rtlCol="0">
                          <a:noAutofit/>
                        </wps:bodyPr>
                      </wps:wsp>
                      <wps:wsp>
                        <wps:cNvPr id="37" name="Textbox 37"/>
                        <wps:cNvSpPr txBox="1"/>
                        <wps:spPr>
                          <a:xfrm>
                            <a:off x="72517" y="1319074"/>
                            <a:ext cx="1348740" cy="184150"/>
                          </a:xfrm>
                          <a:prstGeom prst="rect">
                            <a:avLst/>
                          </a:prstGeom>
                        </wps:spPr>
                        <wps:txbx>
                          <w:txbxContent>
                            <w:p w14:paraId="3838BE7B" w14:textId="77777777" w:rsidR="003315CD" w:rsidRDefault="0082365E">
                              <w:pPr>
                                <w:rPr>
                                  <w:rFonts w:ascii="Tahoma"/>
                                  <w:sz w:val="24"/>
                                </w:rPr>
                              </w:pPr>
                              <w:r>
                                <w:rPr>
                                  <w:rFonts w:ascii="Tahoma"/>
                                  <w:sz w:val="24"/>
                                </w:rPr>
                                <w:t xml:space="preserve">Brigadista </w:t>
                              </w:r>
                              <w:r>
                                <w:rPr>
                                  <w:rFonts w:ascii="Tahoma"/>
                                  <w:spacing w:val="-2"/>
                                  <w:sz w:val="24"/>
                                </w:rPr>
                                <w:t>incendios</w:t>
                              </w:r>
                            </w:p>
                          </w:txbxContent>
                        </wps:txbx>
                        <wps:bodyPr wrap="square" lIns="0" tIns="0" rIns="0" bIns="0" rtlCol="0">
                          <a:noAutofit/>
                        </wps:bodyPr>
                      </wps:wsp>
                      <wps:wsp>
                        <wps:cNvPr id="38" name="Textbox 38"/>
                        <wps:cNvSpPr txBox="1"/>
                        <wps:spPr>
                          <a:xfrm>
                            <a:off x="1876932" y="1236143"/>
                            <a:ext cx="1314450" cy="350520"/>
                          </a:xfrm>
                          <a:prstGeom prst="rect">
                            <a:avLst/>
                          </a:prstGeom>
                        </wps:spPr>
                        <wps:txbx>
                          <w:txbxContent>
                            <w:p w14:paraId="63F028A3" w14:textId="77777777" w:rsidR="003315CD" w:rsidRDefault="0082365E">
                              <w:pPr>
                                <w:spacing w:before="24" w:line="216" w:lineRule="auto"/>
                                <w:ind w:left="631" w:right="18" w:hanging="632"/>
                                <w:rPr>
                                  <w:rFonts w:ascii="Tahoma"/>
                                  <w:sz w:val="24"/>
                                </w:rPr>
                              </w:pPr>
                              <w:r>
                                <w:rPr>
                                  <w:rFonts w:ascii="Tahoma"/>
                                  <w:sz w:val="24"/>
                                </w:rPr>
                                <w:t>Brigadista</w:t>
                              </w:r>
                              <w:r>
                                <w:rPr>
                                  <w:rFonts w:ascii="Tahoma"/>
                                  <w:spacing w:val="-19"/>
                                  <w:sz w:val="24"/>
                                </w:rPr>
                                <w:t xml:space="preserve"> </w:t>
                              </w:r>
                              <w:r>
                                <w:rPr>
                                  <w:rFonts w:ascii="Tahoma"/>
                                  <w:sz w:val="24"/>
                                </w:rPr>
                                <w:t xml:space="preserve">primeros </w:t>
                              </w:r>
                              <w:r>
                                <w:rPr>
                                  <w:rFonts w:ascii="Tahoma"/>
                                  <w:spacing w:val="-2"/>
                                  <w:sz w:val="24"/>
                                </w:rPr>
                                <w:t>auxilios</w:t>
                              </w:r>
                            </w:p>
                          </w:txbxContent>
                        </wps:txbx>
                        <wps:bodyPr wrap="square" lIns="0" tIns="0" rIns="0" bIns="0" rtlCol="0">
                          <a:noAutofit/>
                        </wps:bodyPr>
                      </wps:wsp>
                      <wps:wsp>
                        <wps:cNvPr id="39" name="Textbox 39"/>
                        <wps:cNvSpPr txBox="1"/>
                        <wps:spPr>
                          <a:xfrm>
                            <a:off x="3585971" y="1319074"/>
                            <a:ext cx="1463040" cy="184150"/>
                          </a:xfrm>
                          <a:prstGeom prst="rect">
                            <a:avLst/>
                          </a:prstGeom>
                        </wps:spPr>
                        <wps:txbx>
                          <w:txbxContent>
                            <w:p w14:paraId="1E5A90D4" w14:textId="77777777" w:rsidR="003315CD" w:rsidRDefault="0082365E">
                              <w:pPr>
                                <w:rPr>
                                  <w:rFonts w:ascii="Tahoma" w:hAnsi="Tahoma"/>
                                  <w:sz w:val="24"/>
                                </w:rPr>
                              </w:pPr>
                              <w:r>
                                <w:rPr>
                                  <w:rFonts w:ascii="Tahoma" w:hAnsi="Tahoma"/>
                                  <w:sz w:val="24"/>
                                </w:rPr>
                                <w:t xml:space="preserve">Brigadista </w:t>
                              </w:r>
                              <w:r>
                                <w:rPr>
                                  <w:rFonts w:ascii="Tahoma" w:hAnsi="Tahoma"/>
                                  <w:spacing w:val="-2"/>
                                  <w:sz w:val="24"/>
                                </w:rPr>
                                <w:t>evacuación</w:t>
                              </w:r>
                            </w:p>
                          </w:txbxContent>
                        </wps:txbx>
                        <wps:bodyPr wrap="square" lIns="0" tIns="0" rIns="0" bIns="0" rtlCol="0">
                          <a:noAutofit/>
                        </wps:bodyPr>
                      </wps:wsp>
                    </wpg:wgp>
                  </a:graphicData>
                </a:graphic>
              </wp:anchor>
            </w:drawing>
          </mc:Choice>
          <mc:Fallback>
            <w:pict>
              <v:group w14:anchorId="63D4B008" id="Group 30" o:spid="_x0000_s1028" style="position:absolute;margin-left:107.15pt;margin-top:15.4pt;width:397.6pt;height:140.95pt;z-index:-15726592;mso-wrap-distance-left:0;mso-wrap-distance-right:0;mso-position-horizontal-relative:page" coordsize="50495,17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">
                <v:shape id="Graphic 31" o:spid="_x0000_s1029" style="position:absolute;left:7409;top:7406;width:35699;height:3099;visibility:visible;mso-wrap-style:square;v-text-anchor:top" coordsize="356997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" path="m1784603,r,154812l3569462,154812r,154940em1784603,r,309752em1784858,r,154812l,154812,,309752e" filled="f"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 o:spid="_x0000_s1030" type="#_x0000_t75" style="position:absolute;left:17846;width:14805;height:7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">
                  <v:imagedata r:id="rId27" o:title=""/>
                </v:shape>
                <v:shape id="Image 33" o:spid="_x0000_s1031" type="#_x0000_t75" style="position:absolute;top:10469;width:14805;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">
                  <v:imagedata r:id="rId28" o:title=""/>
                </v:shape>
                <v:shape id="Image 34" o:spid="_x0000_s1032" type="#_x0000_t75" style="position:absolute;left:17846;top:10469;width:14805;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">
                  <v:imagedata r:id="rId29" o:title=""/>
                </v:shape>
                <v:shape id="Image 35" o:spid="_x0000_s1033" type="#_x0000_t75" style="position:absolute;left:35692;top:10469;width:14790;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">
                  <v:imagedata r:id="rId29" o:title=""/>
                </v:shape>
                <v:shape id="Textbox 36" o:spid="_x0000_s1034" type="#_x0000_t202" style="position:absolute;left:20114;top:2718;width:10439;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79FF8D09" w14:textId="77777777" w:rsidR="003315CD" w:rsidRDefault="0082365E">
                        <w:pPr>
                          <w:rPr>
                            <w:rFonts w:ascii="Tahoma"/>
                            <w:sz w:val="24"/>
                          </w:rPr>
                        </w:pPr>
                        <w:r>
                          <w:rPr>
                            <w:rFonts w:ascii="Tahoma"/>
                            <w:sz w:val="24"/>
                          </w:rPr>
                          <w:t>Jefe</w:t>
                        </w:r>
                        <w:r>
                          <w:rPr>
                            <w:rFonts w:ascii="Tahoma"/>
                            <w:spacing w:val="-5"/>
                            <w:sz w:val="24"/>
                          </w:rPr>
                          <w:t xml:space="preserve"> </w:t>
                        </w:r>
                        <w:r>
                          <w:rPr>
                            <w:rFonts w:ascii="Tahoma"/>
                            <w:sz w:val="24"/>
                          </w:rPr>
                          <w:t>de</w:t>
                        </w:r>
                        <w:r>
                          <w:rPr>
                            <w:rFonts w:ascii="Tahoma"/>
                            <w:spacing w:val="-1"/>
                            <w:sz w:val="24"/>
                          </w:rPr>
                          <w:t xml:space="preserve"> </w:t>
                        </w:r>
                        <w:r>
                          <w:rPr>
                            <w:rFonts w:ascii="Tahoma"/>
                            <w:spacing w:val="-2"/>
                            <w:sz w:val="24"/>
                          </w:rPr>
                          <w:t>brigada</w:t>
                        </w:r>
                      </w:p>
                    </w:txbxContent>
                  </v:textbox>
                </v:shape>
                <v:shape id="Textbox 37" o:spid="_x0000_s1035" type="#_x0000_t202" style="position:absolute;left:725;top:13190;width:13487;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838BE7B" w14:textId="77777777" w:rsidR="003315CD" w:rsidRDefault="0082365E">
                        <w:pPr>
                          <w:rPr>
                            <w:rFonts w:ascii="Tahoma"/>
                            <w:sz w:val="24"/>
                          </w:rPr>
                        </w:pPr>
                        <w:r>
                          <w:rPr>
                            <w:rFonts w:ascii="Tahoma"/>
                            <w:sz w:val="24"/>
                          </w:rPr>
                          <w:t xml:space="preserve">Brigadista </w:t>
                        </w:r>
                        <w:r>
                          <w:rPr>
                            <w:rFonts w:ascii="Tahoma"/>
                            <w:spacing w:val="-2"/>
                            <w:sz w:val="24"/>
                          </w:rPr>
                          <w:t>incendios</w:t>
                        </w:r>
                      </w:p>
                    </w:txbxContent>
                  </v:textbox>
                </v:shape>
                <v:shape id="Textbox 38" o:spid="_x0000_s1036" type="#_x0000_t202" style="position:absolute;left:18769;top:12361;width:1314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63F028A3" w14:textId="77777777" w:rsidR="003315CD" w:rsidRDefault="0082365E">
                        <w:pPr>
                          <w:spacing w:before="24" w:line="216" w:lineRule="auto"/>
                          <w:ind w:left="631" w:right="18" w:hanging="632"/>
                          <w:rPr>
                            <w:rFonts w:ascii="Tahoma"/>
                            <w:sz w:val="24"/>
                          </w:rPr>
                        </w:pPr>
                        <w:r>
                          <w:rPr>
                            <w:rFonts w:ascii="Tahoma"/>
                            <w:sz w:val="24"/>
                          </w:rPr>
                          <w:t>Brigadista</w:t>
                        </w:r>
                        <w:r>
                          <w:rPr>
                            <w:rFonts w:ascii="Tahoma"/>
                            <w:spacing w:val="-19"/>
                            <w:sz w:val="24"/>
                          </w:rPr>
                          <w:t xml:space="preserve"> </w:t>
                        </w:r>
                        <w:r>
                          <w:rPr>
                            <w:rFonts w:ascii="Tahoma"/>
                            <w:sz w:val="24"/>
                          </w:rPr>
                          <w:t xml:space="preserve">primeros </w:t>
                        </w:r>
                        <w:r>
                          <w:rPr>
                            <w:rFonts w:ascii="Tahoma"/>
                            <w:spacing w:val="-2"/>
                            <w:sz w:val="24"/>
                          </w:rPr>
                          <w:t>auxilios</w:t>
                        </w:r>
                      </w:p>
                    </w:txbxContent>
                  </v:textbox>
                </v:shape>
                <v:shape id="Textbox 39" o:spid="_x0000_s1037" type="#_x0000_t202" style="position:absolute;left:35859;top:13190;width:14631;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E5A90D4" w14:textId="77777777" w:rsidR="003315CD" w:rsidRDefault="0082365E">
                        <w:pPr>
                          <w:rPr>
                            <w:rFonts w:ascii="Tahoma" w:hAnsi="Tahoma"/>
                            <w:sz w:val="24"/>
                          </w:rPr>
                        </w:pPr>
                        <w:r>
                          <w:rPr>
                            <w:rFonts w:ascii="Tahoma" w:hAnsi="Tahoma"/>
                            <w:sz w:val="24"/>
                          </w:rPr>
                          <w:t xml:space="preserve">Brigadista </w:t>
                        </w:r>
                        <w:r>
                          <w:rPr>
                            <w:rFonts w:ascii="Tahoma" w:hAnsi="Tahoma"/>
                            <w:spacing w:val="-2"/>
                            <w:sz w:val="24"/>
                          </w:rPr>
                          <w:t>evacuación</w:t>
                        </w:r>
                      </w:p>
                    </w:txbxContent>
                  </v:textbox>
                </v:shape>
                <w10:wrap type="topAndBottom" anchorx="page"/>
              </v:group>
            </w:pict>
          </mc:Fallback>
        </mc:AlternateContent>
      </w:r>
    </w:p>
    <w:p w14:paraId="0E8413FE" w14:textId="77777777" w:rsidR="003315CD" w:rsidRDefault="003315CD">
      <w:pPr>
        <w:pStyle w:val="Textoindependiente"/>
      </w:pPr>
    </w:p>
    <w:p w14:paraId="7BFF9EE8" w14:textId="77777777" w:rsidR="003315CD" w:rsidRDefault="003315CD">
      <w:pPr>
        <w:pStyle w:val="Textoindependiente"/>
        <w:spacing w:before="68"/>
      </w:pPr>
    </w:p>
    <w:p w14:paraId="18802DDC" w14:textId="77777777" w:rsidR="003315CD" w:rsidRDefault="0082365E">
      <w:pPr>
        <w:pStyle w:val="Prrafodelista"/>
        <w:numPr>
          <w:ilvl w:val="1"/>
          <w:numId w:val="21"/>
        </w:numPr>
        <w:tabs>
          <w:tab w:val="left" w:pos="1430"/>
        </w:tabs>
        <w:spacing w:line="271" w:lineRule="auto"/>
        <w:ind w:right="701"/>
        <w:rPr>
          <w:rFonts w:ascii="Symbol" w:hAnsi="Symbol"/>
        </w:rPr>
      </w:pPr>
      <w:r>
        <w:rPr>
          <w:spacing w:val="-2"/>
        </w:rPr>
        <w:lastRenderedPageBreak/>
        <w:t>De</w:t>
      </w:r>
      <w:r>
        <w:rPr>
          <w:spacing w:val="-9"/>
        </w:rPr>
        <w:t xml:space="preserve"> </w:t>
      </w:r>
      <w:r>
        <w:rPr>
          <w:spacing w:val="-2"/>
        </w:rPr>
        <w:t>acuerdo</w:t>
      </w:r>
      <w:r>
        <w:rPr>
          <w:spacing w:val="-11"/>
        </w:rPr>
        <w:t xml:space="preserve"> </w:t>
      </w:r>
      <w:r>
        <w:rPr>
          <w:spacing w:val="-2"/>
        </w:rPr>
        <w:t>con</w:t>
      </w:r>
      <w:r>
        <w:rPr>
          <w:spacing w:val="-9"/>
        </w:rPr>
        <w:t xml:space="preserve"> </w:t>
      </w:r>
      <w:r>
        <w:rPr>
          <w:spacing w:val="-2"/>
        </w:rPr>
        <w:t>la</w:t>
      </w:r>
      <w:r>
        <w:rPr>
          <w:spacing w:val="-11"/>
        </w:rPr>
        <w:t xml:space="preserve"> </w:t>
      </w:r>
      <w:r>
        <w:rPr>
          <w:spacing w:val="-2"/>
        </w:rPr>
        <w:t>magnitud</w:t>
      </w:r>
      <w:r>
        <w:rPr>
          <w:spacing w:val="-9"/>
        </w:rPr>
        <w:t xml:space="preserve"> </w:t>
      </w:r>
      <w:r>
        <w:rPr>
          <w:spacing w:val="-2"/>
        </w:rPr>
        <w:t>del</w:t>
      </w:r>
      <w:r>
        <w:rPr>
          <w:spacing w:val="-12"/>
        </w:rPr>
        <w:t xml:space="preserve"> </w:t>
      </w:r>
      <w:r>
        <w:rPr>
          <w:spacing w:val="-2"/>
        </w:rPr>
        <w:t>evento</w:t>
      </w:r>
      <w:r>
        <w:rPr>
          <w:spacing w:val="-11"/>
        </w:rPr>
        <w:t xml:space="preserve"> </w:t>
      </w:r>
      <w:r>
        <w:rPr>
          <w:spacing w:val="-2"/>
        </w:rPr>
        <w:t>recibe</w:t>
      </w:r>
      <w:r>
        <w:rPr>
          <w:spacing w:val="-11"/>
        </w:rPr>
        <w:t xml:space="preserve"> </w:t>
      </w:r>
      <w:r>
        <w:rPr>
          <w:spacing w:val="-2"/>
        </w:rPr>
        <w:t>la</w:t>
      </w:r>
      <w:r>
        <w:rPr>
          <w:spacing w:val="-9"/>
        </w:rPr>
        <w:t xml:space="preserve"> </w:t>
      </w:r>
      <w:r>
        <w:rPr>
          <w:spacing w:val="-2"/>
        </w:rPr>
        <w:t>alarma</w:t>
      </w:r>
      <w:r>
        <w:rPr>
          <w:spacing w:val="-9"/>
        </w:rPr>
        <w:t xml:space="preserve"> </w:t>
      </w:r>
      <w:r>
        <w:rPr>
          <w:spacing w:val="-2"/>
        </w:rPr>
        <w:t>y</w:t>
      </w:r>
      <w:r>
        <w:rPr>
          <w:spacing w:val="-11"/>
        </w:rPr>
        <w:t xml:space="preserve"> </w:t>
      </w:r>
      <w:r>
        <w:rPr>
          <w:spacing w:val="-2"/>
        </w:rPr>
        <w:t>activa</w:t>
      </w:r>
      <w:r>
        <w:rPr>
          <w:spacing w:val="-11"/>
        </w:rPr>
        <w:t xml:space="preserve"> </w:t>
      </w:r>
      <w:r>
        <w:rPr>
          <w:spacing w:val="-2"/>
        </w:rPr>
        <w:t>el</w:t>
      </w:r>
      <w:r>
        <w:rPr>
          <w:spacing w:val="-12"/>
        </w:rPr>
        <w:t xml:space="preserve"> </w:t>
      </w:r>
      <w:r>
        <w:rPr>
          <w:spacing w:val="-2"/>
        </w:rPr>
        <w:t>plan</w:t>
      </w:r>
      <w:r>
        <w:rPr>
          <w:spacing w:val="-11"/>
        </w:rPr>
        <w:t xml:space="preserve"> </w:t>
      </w:r>
      <w:r>
        <w:rPr>
          <w:spacing w:val="-2"/>
        </w:rPr>
        <w:t>de</w:t>
      </w:r>
      <w:r>
        <w:rPr>
          <w:spacing w:val="-11"/>
        </w:rPr>
        <w:t xml:space="preserve"> </w:t>
      </w:r>
      <w:r>
        <w:rPr>
          <w:spacing w:val="-2"/>
        </w:rPr>
        <w:t>gestión</w:t>
      </w:r>
      <w:r>
        <w:rPr>
          <w:spacing w:val="-11"/>
        </w:rPr>
        <w:t xml:space="preserve"> </w:t>
      </w:r>
      <w:r>
        <w:rPr>
          <w:spacing w:val="-2"/>
        </w:rPr>
        <w:t>del riesgo.</w:t>
      </w:r>
    </w:p>
    <w:p w14:paraId="086C02E7" w14:textId="77777777" w:rsidR="003315CD" w:rsidRDefault="003315CD">
      <w:pPr>
        <w:pStyle w:val="Textoindependiente"/>
        <w:spacing w:before="6"/>
      </w:pPr>
    </w:p>
    <w:p w14:paraId="32B81150" w14:textId="77777777" w:rsidR="003315CD" w:rsidRDefault="0082365E">
      <w:pPr>
        <w:pStyle w:val="Prrafodelista"/>
        <w:numPr>
          <w:ilvl w:val="1"/>
          <w:numId w:val="21"/>
        </w:numPr>
        <w:tabs>
          <w:tab w:val="left" w:pos="1429"/>
        </w:tabs>
        <w:ind w:left="1429"/>
        <w:rPr>
          <w:rFonts w:ascii="Symbol" w:hAnsi="Symbol"/>
        </w:rPr>
      </w:pPr>
      <w:r>
        <w:rPr>
          <w:spacing w:val="-2"/>
        </w:rPr>
        <w:t>Indagará</w:t>
      </w:r>
      <w:r>
        <w:rPr>
          <w:spacing w:val="-16"/>
        </w:rPr>
        <w:t xml:space="preserve"> </w:t>
      </w:r>
      <w:r>
        <w:rPr>
          <w:spacing w:val="-2"/>
        </w:rPr>
        <w:t>con</w:t>
      </w:r>
      <w:r>
        <w:rPr>
          <w:spacing w:val="-12"/>
        </w:rPr>
        <w:t xml:space="preserve"> </w:t>
      </w:r>
      <w:r>
        <w:rPr>
          <w:spacing w:val="-2"/>
        </w:rPr>
        <w:t>los</w:t>
      </w:r>
      <w:r>
        <w:rPr>
          <w:spacing w:val="-11"/>
        </w:rPr>
        <w:t xml:space="preserve"> </w:t>
      </w:r>
      <w:r>
        <w:rPr>
          <w:spacing w:val="-2"/>
        </w:rPr>
        <w:t>brigadistas</w:t>
      </w:r>
      <w:r>
        <w:rPr>
          <w:spacing w:val="-11"/>
        </w:rPr>
        <w:t xml:space="preserve"> </w:t>
      </w:r>
      <w:r>
        <w:rPr>
          <w:spacing w:val="-2"/>
        </w:rPr>
        <w:t>sobre</w:t>
      </w:r>
      <w:r>
        <w:rPr>
          <w:spacing w:val="-12"/>
        </w:rPr>
        <w:t xml:space="preserve"> </w:t>
      </w:r>
      <w:r>
        <w:rPr>
          <w:spacing w:val="-2"/>
        </w:rPr>
        <w:t>el</w:t>
      </w:r>
      <w:r>
        <w:rPr>
          <w:spacing w:val="-13"/>
        </w:rPr>
        <w:t xml:space="preserve"> </w:t>
      </w:r>
      <w:r>
        <w:rPr>
          <w:spacing w:val="-2"/>
        </w:rPr>
        <w:t>tipo</w:t>
      </w:r>
      <w:r>
        <w:rPr>
          <w:spacing w:val="-12"/>
        </w:rPr>
        <w:t xml:space="preserve"> </w:t>
      </w:r>
      <w:r>
        <w:rPr>
          <w:spacing w:val="-2"/>
        </w:rPr>
        <w:t>y</w:t>
      </w:r>
      <w:r>
        <w:rPr>
          <w:spacing w:val="-13"/>
        </w:rPr>
        <w:t xml:space="preserve"> </w:t>
      </w:r>
      <w:r>
        <w:rPr>
          <w:spacing w:val="-2"/>
        </w:rPr>
        <w:t>características</w:t>
      </w:r>
      <w:r>
        <w:rPr>
          <w:spacing w:val="-11"/>
        </w:rPr>
        <w:t xml:space="preserve"> </w:t>
      </w:r>
      <w:r>
        <w:rPr>
          <w:spacing w:val="-2"/>
        </w:rPr>
        <w:t>de</w:t>
      </w:r>
      <w:r>
        <w:rPr>
          <w:spacing w:val="-12"/>
        </w:rPr>
        <w:t xml:space="preserve"> </w:t>
      </w:r>
      <w:r>
        <w:rPr>
          <w:spacing w:val="-2"/>
        </w:rPr>
        <w:t>la</w:t>
      </w:r>
      <w:r>
        <w:rPr>
          <w:spacing w:val="-11"/>
        </w:rPr>
        <w:t xml:space="preserve"> </w:t>
      </w:r>
      <w:r>
        <w:rPr>
          <w:spacing w:val="-2"/>
        </w:rPr>
        <w:t>emergencia.</w:t>
      </w:r>
    </w:p>
    <w:p w14:paraId="5A7D0925" w14:textId="77777777" w:rsidR="003315CD" w:rsidRDefault="003315CD">
      <w:pPr>
        <w:pStyle w:val="Textoindependiente"/>
        <w:spacing w:before="36"/>
      </w:pPr>
    </w:p>
    <w:p w14:paraId="09D4BD8A" w14:textId="77777777" w:rsidR="003315CD" w:rsidRDefault="0082365E">
      <w:pPr>
        <w:pStyle w:val="Prrafodelista"/>
        <w:numPr>
          <w:ilvl w:val="1"/>
          <w:numId w:val="21"/>
        </w:numPr>
        <w:tabs>
          <w:tab w:val="left" w:pos="1430"/>
        </w:tabs>
        <w:spacing w:before="1" w:line="271" w:lineRule="auto"/>
        <w:ind w:right="705"/>
        <w:rPr>
          <w:rFonts w:ascii="Symbol" w:hAnsi="Symbol"/>
        </w:rPr>
      </w:pPr>
      <w:r>
        <w:t>Está atento a las indicaciones sobre acciones y requerimientos del brigadista para coordinar y apoyar las labores de control.</w:t>
      </w:r>
    </w:p>
    <w:p w14:paraId="32E0F419" w14:textId="77777777" w:rsidR="00AB30D5" w:rsidRPr="00AB30D5" w:rsidRDefault="0082365E" w:rsidP="00AB30D5">
      <w:pPr>
        <w:pStyle w:val="Prrafodelista"/>
        <w:numPr>
          <w:ilvl w:val="1"/>
          <w:numId w:val="21"/>
        </w:numPr>
        <w:tabs>
          <w:tab w:val="left" w:pos="1430"/>
        </w:tabs>
        <w:spacing w:before="4" w:line="273" w:lineRule="auto"/>
        <w:ind w:right="701"/>
        <w:rPr>
          <w:rFonts w:ascii="Symbol" w:hAnsi="Symbol"/>
        </w:rPr>
      </w:pPr>
      <w:r>
        <w:t>Coordina,</w:t>
      </w:r>
      <w:r>
        <w:rPr>
          <w:spacing w:val="80"/>
        </w:rPr>
        <w:t xml:space="preserve"> </w:t>
      </w:r>
      <w:r>
        <w:t>las</w:t>
      </w:r>
      <w:r>
        <w:rPr>
          <w:spacing w:val="80"/>
        </w:rPr>
        <w:t xml:space="preserve"> </w:t>
      </w:r>
      <w:r>
        <w:t>decisiones</w:t>
      </w:r>
      <w:r>
        <w:rPr>
          <w:spacing w:val="80"/>
        </w:rPr>
        <w:t xml:space="preserve"> </w:t>
      </w:r>
      <w:r>
        <w:t>y</w:t>
      </w:r>
      <w:r>
        <w:rPr>
          <w:spacing w:val="80"/>
        </w:rPr>
        <w:t xml:space="preserve"> </w:t>
      </w:r>
      <w:r>
        <w:t>acciones</w:t>
      </w:r>
      <w:r>
        <w:rPr>
          <w:spacing w:val="80"/>
        </w:rPr>
        <w:t xml:space="preserve"> </w:t>
      </w:r>
      <w:r>
        <w:t>extraordinarias</w:t>
      </w:r>
      <w:r>
        <w:rPr>
          <w:spacing w:val="80"/>
        </w:rPr>
        <w:t xml:space="preserve"> </w:t>
      </w:r>
      <w:r>
        <w:t>no</w:t>
      </w:r>
      <w:r>
        <w:rPr>
          <w:spacing w:val="80"/>
        </w:rPr>
        <w:t xml:space="preserve"> </w:t>
      </w:r>
      <w:r>
        <w:t>contempladas</w:t>
      </w:r>
      <w:r>
        <w:rPr>
          <w:spacing w:val="80"/>
        </w:rPr>
        <w:t xml:space="preserve"> </w:t>
      </w:r>
      <w:r>
        <w:t>en</w:t>
      </w:r>
      <w:r>
        <w:rPr>
          <w:spacing w:val="80"/>
        </w:rPr>
        <w:t xml:space="preserve"> </w:t>
      </w:r>
      <w:r>
        <w:t>el planteamiento</w:t>
      </w:r>
      <w:r>
        <w:rPr>
          <w:spacing w:val="-4"/>
        </w:rPr>
        <w:t xml:space="preserve"> </w:t>
      </w:r>
      <w:r>
        <w:t>para</w:t>
      </w:r>
      <w:r>
        <w:rPr>
          <w:spacing w:val="-4"/>
        </w:rPr>
        <w:t xml:space="preserve"> </w:t>
      </w:r>
      <w:r>
        <w:t>el</w:t>
      </w:r>
      <w:r>
        <w:rPr>
          <w:spacing w:val="-4"/>
        </w:rPr>
        <w:t xml:space="preserve"> </w:t>
      </w:r>
      <w:r>
        <w:t>efectivo</w:t>
      </w:r>
      <w:r>
        <w:rPr>
          <w:spacing w:val="-4"/>
        </w:rPr>
        <w:t xml:space="preserve"> </w:t>
      </w:r>
      <w:r>
        <w:t>control</w:t>
      </w:r>
      <w:r>
        <w:rPr>
          <w:spacing w:val="-4"/>
        </w:rPr>
        <w:t xml:space="preserve"> </w:t>
      </w:r>
      <w:r>
        <w:t>de</w:t>
      </w:r>
      <w:r>
        <w:rPr>
          <w:spacing w:val="-4"/>
        </w:rPr>
        <w:t xml:space="preserve"> </w:t>
      </w:r>
      <w:r>
        <w:t>la</w:t>
      </w:r>
      <w:r>
        <w:rPr>
          <w:spacing w:val="-4"/>
        </w:rPr>
        <w:t xml:space="preserve"> </w:t>
      </w:r>
      <w:r>
        <w:t>emergencia.</w:t>
      </w:r>
    </w:p>
    <w:p w14:paraId="791AE072" w14:textId="77777777" w:rsidR="00AB30D5" w:rsidRPr="00AB30D5" w:rsidRDefault="00AB30D5" w:rsidP="00AB30D5">
      <w:pPr>
        <w:pStyle w:val="Prrafodelista"/>
        <w:tabs>
          <w:tab w:val="left" w:pos="1430"/>
        </w:tabs>
        <w:spacing w:before="4" w:line="273" w:lineRule="auto"/>
        <w:ind w:left="1353" w:right="701" w:firstLine="0"/>
        <w:rPr>
          <w:rFonts w:ascii="Symbol" w:hAnsi="Symbol"/>
        </w:rPr>
      </w:pPr>
    </w:p>
    <w:p w14:paraId="0BEE8151" w14:textId="7B0139FF" w:rsidR="003315CD" w:rsidRPr="00AB30D5" w:rsidRDefault="00AB30D5" w:rsidP="00AB30D5">
      <w:pPr>
        <w:pStyle w:val="Prrafodelista"/>
        <w:numPr>
          <w:ilvl w:val="1"/>
          <w:numId w:val="21"/>
        </w:numPr>
        <w:tabs>
          <w:tab w:val="left" w:pos="1430"/>
        </w:tabs>
        <w:spacing w:before="4" w:line="273" w:lineRule="auto"/>
        <w:ind w:right="701"/>
        <w:rPr>
          <w:rFonts w:ascii="Symbol" w:hAnsi="Symbol"/>
        </w:rPr>
      </w:pPr>
      <w:r>
        <w:t>En</w:t>
      </w:r>
      <w:r w:rsidR="0082365E" w:rsidRPr="00AB30D5">
        <w:rPr>
          <w:spacing w:val="-5"/>
        </w:rPr>
        <w:t xml:space="preserve"> </w:t>
      </w:r>
      <w:r w:rsidR="0082365E" w:rsidRPr="00AB30D5">
        <w:rPr>
          <w:spacing w:val="-4"/>
        </w:rPr>
        <w:t>orden</w:t>
      </w:r>
      <w:r w:rsidR="0082365E" w:rsidRPr="00AB30D5">
        <w:rPr>
          <w:spacing w:val="-5"/>
        </w:rPr>
        <w:t xml:space="preserve"> </w:t>
      </w:r>
      <w:r w:rsidR="0082365E" w:rsidRPr="00AB30D5">
        <w:rPr>
          <w:spacing w:val="-4"/>
        </w:rPr>
        <w:t>de</w:t>
      </w:r>
      <w:r w:rsidR="0082365E" w:rsidRPr="00AB30D5">
        <w:rPr>
          <w:spacing w:val="-5"/>
        </w:rPr>
        <w:t xml:space="preserve"> </w:t>
      </w:r>
      <w:r w:rsidR="0082365E" w:rsidRPr="00AB30D5">
        <w:rPr>
          <w:spacing w:val="-4"/>
        </w:rPr>
        <w:t>prioridad</w:t>
      </w:r>
      <w:r w:rsidR="0082365E" w:rsidRPr="00AB30D5">
        <w:rPr>
          <w:spacing w:val="-5"/>
        </w:rPr>
        <w:t xml:space="preserve"> </w:t>
      </w:r>
      <w:r w:rsidR="0082365E" w:rsidRPr="00AB30D5">
        <w:rPr>
          <w:spacing w:val="-4"/>
        </w:rPr>
        <w:t>evalúa</w:t>
      </w:r>
      <w:r w:rsidR="0082365E" w:rsidRPr="00AB30D5">
        <w:rPr>
          <w:spacing w:val="-5"/>
        </w:rPr>
        <w:t xml:space="preserve"> </w:t>
      </w:r>
      <w:r w:rsidR="0082365E" w:rsidRPr="00AB30D5">
        <w:rPr>
          <w:spacing w:val="-4"/>
        </w:rPr>
        <w:t>y comunica</w:t>
      </w:r>
      <w:r w:rsidR="0082365E" w:rsidRPr="00AB30D5">
        <w:rPr>
          <w:spacing w:val="-5"/>
        </w:rPr>
        <w:t xml:space="preserve"> </w:t>
      </w:r>
      <w:r w:rsidR="0082365E" w:rsidRPr="00AB30D5">
        <w:rPr>
          <w:spacing w:val="-4"/>
        </w:rPr>
        <w:t>las necesidades</w:t>
      </w:r>
      <w:r w:rsidR="0082365E" w:rsidRPr="00AB30D5">
        <w:rPr>
          <w:spacing w:val="-7"/>
        </w:rPr>
        <w:t xml:space="preserve"> </w:t>
      </w:r>
      <w:r w:rsidR="0082365E" w:rsidRPr="00AB30D5">
        <w:rPr>
          <w:spacing w:val="-4"/>
        </w:rPr>
        <w:t>de</w:t>
      </w:r>
      <w:r w:rsidR="0082365E" w:rsidRPr="00AB30D5">
        <w:rPr>
          <w:spacing w:val="-5"/>
        </w:rPr>
        <w:t xml:space="preserve"> </w:t>
      </w:r>
      <w:r w:rsidR="0082365E" w:rsidRPr="00AB30D5">
        <w:rPr>
          <w:spacing w:val="-4"/>
        </w:rPr>
        <w:t xml:space="preserve">evacuación, intervención </w:t>
      </w:r>
      <w:r w:rsidR="0082365E">
        <w:t>de</w:t>
      </w:r>
      <w:r w:rsidR="0082365E" w:rsidRPr="00AB30D5">
        <w:rPr>
          <w:spacing w:val="-4"/>
        </w:rPr>
        <w:t xml:space="preserve"> </w:t>
      </w:r>
      <w:r w:rsidR="0082365E">
        <w:t>la</w:t>
      </w:r>
      <w:r w:rsidR="0082365E" w:rsidRPr="00AB30D5">
        <w:rPr>
          <w:spacing w:val="-6"/>
        </w:rPr>
        <w:t xml:space="preserve"> </w:t>
      </w:r>
      <w:r w:rsidR="0082365E">
        <w:t>brigada,</w:t>
      </w:r>
      <w:r w:rsidR="0082365E" w:rsidRPr="00AB30D5">
        <w:rPr>
          <w:spacing w:val="-5"/>
        </w:rPr>
        <w:t xml:space="preserve"> </w:t>
      </w:r>
      <w:r w:rsidR="0082365E">
        <w:t>intervención</w:t>
      </w:r>
      <w:r w:rsidR="0082365E" w:rsidRPr="00AB30D5">
        <w:rPr>
          <w:spacing w:val="-4"/>
        </w:rPr>
        <w:t xml:space="preserve"> </w:t>
      </w:r>
      <w:r w:rsidR="0082365E">
        <w:t>de</w:t>
      </w:r>
      <w:r w:rsidR="0082365E" w:rsidRPr="00AB30D5">
        <w:rPr>
          <w:spacing w:val="-6"/>
        </w:rPr>
        <w:t xml:space="preserve"> </w:t>
      </w:r>
      <w:r w:rsidR="0082365E">
        <w:t>equipos</w:t>
      </w:r>
      <w:r w:rsidR="0082365E" w:rsidRPr="00AB30D5">
        <w:rPr>
          <w:spacing w:val="-5"/>
        </w:rPr>
        <w:t xml:space="preserve"> </w:t>
      </w:r>
      <w:r w:rsidR="0082365E">
        <w:t>de</w:t>
      </w:r>
      <w:r w:rsidR="0082365E" w:rsidRPr="00AB30D5">
        <w:rPr>
          <w:spacing w:val="-6"/>
        </w:rPr>
        <w:t xml:space="preserve"> </w:t>
      </w:r>
      <w:r w:rsidR="0082365E">
        <w:t>socorro</w:t>
      </w:r>
      <w:r w:rsidR="0082365E" w:rsidRPr="00AB30D5">
        <w:rPr>
          <w:spacing w:val="-6"/>
        </w:rPr>
        <w:t xml:space="preserve"> </w:t>
      </w:r>
      <w:r w:rsidR="0082365E">
        <w:t>exteriores</w:t>
      </w:r>
      <w:r w:rsidR="0082365E" w:rsidRPr="00AB30D5">
        <w:rPr>
          <w:spacing w:val="-5"/>
        </w:rPr>
        <w:t xml:space="preserve"> </w:t>
      </w:r>
      <w:r w:rsidR="0082365E">
        <w:t>(Bomberos,</w:t>
      </w:r>
      <w:r w:rsidR="0082365E" w:rsidRPr="00AB30D5">
        <w:rPr>
          <w:spacing w:val="-3"/>
        </w:rPr>
        <w:t xml:space="preserve"> </w:t>
      </w:r>
      <w:r w:rsidR="0082365E">
        <w:t>Cruz</w:t>
      </w:r>
      <w:r w:rsidR="0082365E" w:rsidRPr="00AB30D5">
        <w:rPr>
          <w:spacing w:val="-4"/>
        </w:rPr>
        <w:t xml:space="preserve"> </w:t>
      </w:r>
      <w:r w:rsidR="0082365E">
        <w:t>Roja, Defensa Civil), vuelta a la normalidad.</w:t>
      </w:r>
    </w:p>
    <w:p w14:paraId="57E3A49D" w14:textId="77777777" w:rsidR="003315CD" w:rsidRDefault="003315CD">
      <w:pPr>
        <w:pStyle w:val="Textoindependiente"/>
        <w:spacing w:before="3"/>
      </w:pPr>
    </w:p>
    <w:p w14:paraId="532F10F9" w14:textId="77777777" w:rsidR="003315CD" w:rsidRDefault="0082365E">
      <w:pPr>
        <w:pStyle w:val="Prrafodelista"/>
        <w:numPr>
          <w:ilvl w:val="1"/>
          <w:numId w:val="21"/>
        </w:numPr>
        <w:tabs>
          <w:tab w:val="left" w:pos="1430"/>
        </w:tabs>
        <w:spacing w:line="271" w:lineRule="auto"/>
        <w:ind w:right="700"/>
        <w:jc w:val="both"/>
        <w:rPr>
          <w:rFonts w:ascii="Symbol" w:hAnsi="Symbol"/>
        </w:rPr>
      </w:pPr>
      <w:r>
        <w:rPr>
          <w:spacing w:val="-2"/>
        </w:rPr>
        <w:t>El</w:t>
      </w:r>
      <w:r>
        <w:rPr>
          <w:spacing w:val="-9"/>
        </w:rPr>
        <w:t xml:space="preserve"> </w:t>
      </w:r>
      <w:r>
        <w:rPr>
          <w:spacing w:val="-2"/>
        </w:rPr>
        <w:t>coordinador</w:t>
      </w:r>
      <w:r>
        <w:rPr>
          <w:spacing w:val="-10"/>
        </w:rPr>
        <w:t xml:space="preserve"> </w:t>
      </w:r>
      <w:r>
        <w:rPr>
          <w:spacing w:val="-2"/>
        </w:rPr>
        <w:t>de</w:t>
      </w:r>
      <w:r>
        <w:rPr>
          <w:spacing w:val="-11"/>
        </w:rPr>
        <w:t xml:space="preserve"> </w:t>
      </w:r>
      <w:r>
        <w:rPr>
          <w:spacing w:val="-2"/>
        </w:rPr>
        <w:t>emergencias,</w:t>
      </w:r>
      <w:r>
        <w:rPr>
          <w:spacing w:val="-9"/>
        </w:rPr>
        <w:t xml:space="preserve"> </w:t>
      </w:r>
      <w:r>
        <w:rPr>
          <w:spacing w:val="-2"/>
        </w:rPr>
        <w:t>así</w:t>
      </w:r>
      <w:r>
        <w:rPr>
          <w:spacing w:val="-12"/>
        </w:rPr>
        <w:t xml:space="preserve"> </w:t>
      </w:r>
      <w:r>
        <w:rPr>
          <w:spacing w:val="-2"/>
        </w:rPr>
        <w:t>mismo,</w:t>
      </w:r>
      <w:r>
        <w:rPr>
          <w:spacing w:val="-9"/>
        </w:rPr>
        <w:t xml:space="preserve"> </w:t>
      </w:r>
      <w:r>
        <w:rPr>
          <w:spacing w:val="-2"/>
        </w:rPr>
        <w:t>debe</w:t>
      </w:r>
      <w:r>
        <w:rPr>
          <w:spacing w:val="-11"/>
        </w:rPr>
        <w:t xml:space="preserve"> </w:t>
      </w:r>
      <w:r>
        <w:rPr>
          <w:spacing w:val="-2"/>
        </w:rPr>
        <w:t>ser</w:t>
      </w:r>
      <w:r>
        <w:rPr>
          <w:spacing w:val="-10"/>
        </w:rPr>
        <w:t xml:space="preserve"> </w:t>
      </w:r>
      <w:r>
        <w:rPr>
          <w:spacing w:val="-2"/>
        </w:rPr>
        <w:t>una</w:t>
      </w:r>
      <w:r>
        <w:rPr>
          <w:spacing w:val="-11"/>
        </w:rPr>
        <w:t xml:space="preserve"> </w:t>
      </w:r>
      <w:r>
        <w:rPr>
          <w:spacing w:val="-2"/>
        </w:rPr>
        <w:t>persona</w:t>
      </w:r>
      <w:r>
        <w:rPr>
          <w:spacing w:val="-11"/>
        </w:rPr>
        <w:t xml:space="preserve"> </w:t>
      </w:r>
      <w:r>
        <w:rPr>
          <w:spacing w:val="-2"/>
        </w:rPr>
        <w:t>que</w:t>
      </w:r>
      <w:r>
        <w:rPr>
          <w:spacing w:val="-11"/>
        </w:rPr>
        <w:t xml:space="preserve"> </w:t>
      </w:r>
      <w:r>
        <w:rPr>
          <w:spacing w:val="-2"/>
        </w:rPr>
        <w:t>cumpla</w:t>
      </w:r>
      <w:r>
        <w:rPr>
          <w:spacing w:val="-8"/>
        </w:rPr>
        <w:t xml:space="preserve"> </w:t>
      </w:r>
      <w:r>
        <w:rPr>
          <w:spacing w:val="-2"/>
        </w:rPr>
        <w:t>con</w:t>
      </w:r>
      <w:r>
        <w:rPr>
          <w:spacing w:val="-11"/>
        </w:rPr>
        <w:t xml:space="preserve"> </w:t>
      </w:r>
      <w:r>
        <w:rPr>
          <w:spacing w:val="-2"/>
        </w:rPr>
        <w:t xml:space="preserve">un </w:t>
      </w:r>
      <w:r>
        <w:t>perfil</w:t>
      </w:r>
      <w:r>
        <w:rPr>
          <w:spacing w:val="-3"/>
        </w:rPr>
        <w:t xml:space="preserve"> </w:t>
      </w:r>
      <w:r>
        <w:t>de</w:t>
      </w:r>
      <w:r>
        <w:rPr>
          <w:spacing w:val="-5"/>
        </w:rPr>
        <w:t xml:space="preserve"> </w:t>
      </w:r>
      <w:r>
        <w:t>mando</w:t>
      </w:r>
      <w:r>
        <w:rPr>
          <w:spacing w:val="-3"/>
        </w:rPr>
        <w:t xml:space="preserve"> </w:t>
      </w:r>
      <w:r>
        <w:t>y</w:t>
      </w:r>
      <w:r>
        <w:rPr>
          <w:spacing w:val="-2"/>
        </w:rPr>
        <w:t xml:space="preserve"> </w:t>
      </w:r>
      <w:r>
        <w:t>dirección al</w:t>
      </w:r>
      <w:r>
        <w:rPr>
          <w:spacing w:val="-3"/>
        </w:rPr>
        <w:t xml:space="preserve"> </w:t>
      </w:r>
      <w:r>
        <w:t>interior</w:t>
      </w:r>
      <w:r>
        <w:rPr>
          <w:spacing w:val="-2"/>
        </w:rPr>
        <w:t xml:space="preserve"> </w:t>
      </w:r>
      <w:r>
        <w:t>de</w:t>
      </w:r>
      <w:r>
        <w:rPr>
          <w:spacing w:val="-3"/>
        </w:rPr>
        <w:t xml:space="preserve"> </w:t>
      </w:r>
      <w:r>
        <w:t>la</w:t>
      </w:r>
      <w:r>
        <w:rPr>
          <w:spacing w:val="-3"/>
        </w:rPr>
        <w:t xml:space="preserve"> </w:t>
      </w:r>
      <w:r>
        <w:t>empresa.</w:t>
      </w:r>
    </w:p>
    <w:p w14:paraId="4FAAF68D" w14:textId="77777777" w:rsidR="003315CD" w:rsidRDefault="003315CD">
      <w:pPr>
        <w:pStyle w:val="Textoindependiente"/>
        <w:spacing w:before="6"/>
      </w:pPr>
    </w:p>
    <w:p w14:paraId="6CC14DBF" w14:textId="77777777" w:rsidR="003315CD" w:rsidRDefault="0082365E">
      <w:pPr>
        <w:pStyle w:val="Prrafodelista"/>
        <w:numPr>
          <w:ilvl w:val="1"/>
          <w:numId w:val="21"/>
        </w:numPr>
        <w:tabs>
          <w:tab w:val="left" w:pos="1430"/>
        </w:tabs>
        <w:spacing w:line="276" w:lineRule="auto"/>
        <w:ind w:right="704"/>
        <w:jc w:val="both"/>
        <w:rPr>
          <w:rFonts w:ascii="Symbol" w:hAnsi="Symbol"/>
        </w:rPr>
      </w:pPr>
      <w:r>
        <w:t>El coordinador de emergencias no solo actúa en situaciones de emergencia; a continuación,</w:t>
      </w:r>
      <w:r>
        <w:rPr>
          <w:spacing w:val="-12"/>
        </w:rPr>
        <w:t xml:space="preserve"> </w:t>
      </w:r>
      <w:r>
        <w:t>se</w:t>
      </w:r>
      <w:r>
        <w:rPr>
          <w:spacing w:val="-14"/>
        </w:rPr>
        <w:t xml:space="preserve"> </w:t>
      </w:r>
      <w:r>
        <w:t>destacan</w:t>
      </w:r>
      <w:r>
        <w:rPr>
          <w:spacing w:val="-12"/>
        </w:rPr>
        <w:t xml:space="preserve"> </w:t>
      </w:r>
      <w:r>
        <w:t>las</w:t>
      </w:r>
      <w:r>
        <w:rPr>
          <w:spacing w:val="-13"/>
        </w:rPr>
        <w:t xml:space="preserve"> </w:t>
      </w:r>
      <w:r>
        <w:t>principales</w:t>
      </w:r>
      <w:r>
        <w:rPr>
          <w:spacing w:val="-13"/>
        </w:rPr>
        <w:t xml:space="preserve"> </w:t>
      </w:r>
      <w:r>
        <w:t>funciones</w:t>
      </w:r>
      <w:r>
        <w:rPr>
          <w:spacing w:val="-12"/>
        </w:rPr>
        <w:t xml:space="preserve"> </w:t>
      </w:r>
      <w:r>
        <w:t>del</w:t>
      </w:r>
      <w:r>
        <w:rPr>
          <w:spacing w:val="-14"/>
        </w:rPr>
        <w:t xml:space="preserve"> </w:t>
      </w:r>
      <w:r>
        <w:t>coordinador,</w:t>
      </w:r>
      <w:r>
        <w:rPr>
          <w:spacing w:val="-12"/>
        </w:rPr>
        <w:t xml:space="preserve"> </w:t>
      </w:r>
      <w:r>
        <w:t>antes</w:t>
      </w:r>
      <w:r>
        <w:rPr>
          <w:spacing w:val="-15"/>
        </w:rPr>
        <w:t xml:space="preserve"> </w:t>
      </w:r>
      <w:r>
        <w:t>durante</w:t>
      </w:r>
      <w:r>
        <w:rPr>
          <w:spacing w:val="-14"/>
        </w:rPr>
        <w:t xml:space="preserve"> </w:t>
      </w:r>
      <w:r>
        <w:t>y después del evento.</w:t>
      </w:r>
    </w:p>
    <w:p w14:paraId="4ED08003" w14:textId="77777777" w:rsidR="003315CD" w:rsidRDefault="003315CD">
      <w:pPr>
        <w:pStyle w:val="Textoindependiente"/>
        <w:spacing w:before="233"/>
      </w:pPr>
    </w:p>
    <w:p w14:paraId="2FCBD506" w14:textId="77777777" w:rsidR="003315CD" w:rsidRDefault="0082365E">
      <w:pPr>
        <w:pStyle w:val="Ttulo2"/>
        <w:numPr>
          <w:ilvl w:val="3"/>
          <w:numId w:val="20"/>
        </w:numPr>
        <w:tabs>
          <w:tab w:val="left" w:pos="2831"/>
        </w:tabs>
        <w:spacing w:before="1"/>
        <w:ind w:left="2831" w:hanging="1041"/>
      </w:pPr>
      <w:r>
        <w:t>Funciones</w:t>
      </w:r>
      <w:r>
        <w:rPr>
          <w:spacing w:val="-3"/>
        </w:rPr>
        <w:t xml:space="preserve"> </w:t>
      </w:r>
      <w:r>
        <w:t>Antes</w:t>
      </w:r>
      <w:r>
        <w:rPr>
          <w:spacing w:val="-3"/>
        </w:rPr>
        <w:t xml:space="preserve"> </w:t>
      </w:r>
      <w:r>
        <w:t>de</w:t>
      </w:r>
      <w:r>
        <w:rPr>
          <w:spacing w:val="-2"/>
        </w:rPr>
        <w:t xml:space="preserve"> </w:t>
      </w:r>
      <w:r>
        <w:t>la</w:t>
      </w:r>
      <w:r>
        <w:rPr>
          <w:spacing w:val="-3"/>
        </w:rPr>
        <w:t xml:space="preserve"> </w:t>
      </w:r>
      <w:r>
        <w:rPr>
          <w:spacing w:val="-2"/>
        </w:rPr>
        <w:t>Emergencia</w:t>
      </w:r>
    </w:p>
    <w:p w14:paraId="39B80A2B" w14:textId="77777777" w:rsidR="003315CD" w:rsidRDefault="0082365E">
      <w:pPr>
        <w:pStyle w:val="Prrafodelista"/>
        <w:numPr>
          <w:ilvl w:val="1"/>
          <w:numId w:val="21"/>
        </w:numPr>
        <w:tabs>
          <w:tab w:val="left" w:pos="1430"/>
        </w:tabs>
        <w:spacing w:before="257" w:line="237" w:lineRule="auto"/>
        <w:ind w:right="704"/>
        <w:jc w:val="both"/>
        <w:rPr>
          <w:rFonts w:ascii="Symbol" w:hAnsi="Symbol"/>
        </w:rPr>
      </w:pPr>
      <w:r>
        <w:t>El coordinador de emergencias es el responsable de mantener el número de brigadistas</w:t>
      </w:r>
      <w:r>
        <w:rPr>
          <w:spacing w:val="-15"/>
        </w:rPr>
        <w:t xml:space="preserve"> </w:t>
      </w:r>
      <w:r>
        <w:t>de</w:t>
      </w:r>
      <w:r>
        <w:rPr>
          <w:spacing w:val="-13"/>
        </w:rPr>
        <w:t xml:space="preserve"> </w:t>
      </w:r>
      <w:r>
        <w:t>acuerdo</w:t>
      </w:r>
      <w:r>
        <w:rPr>
          <w:spacing w:val="-13"/>
        </w:rPr>
        <w:t xml:space="preserve"> </w:t>
      </w:r>
      <w:r>
        <w:t>con</w:t>
      </w:r>
      <w:r>
        <w:rPr>
          <w:spacing w:val="-13"/>
        </w:rPr>
        <w:t xml:space="preserve"> </w:t>
      </w:r>
      <w:r>
        <w:t>las</w:t>
      </w:r>
      <w:r>
        <w:rPr>
          <w:spacing w:val="-15"/>
        </w:rPr>
        <w:t xml:space="preserve"> </w:t>
      </w:r>
      <w:r>
        <w:t>necesidades</w:t>
      </w:r>
      <w:r>
        <w:rPr>
          <w:spacing w:val="-15"/>
        </w:rPr>
        <w:t xml:space="preserve"> </w:t>
      </w:r>
      <w:r>
        <w:t>de</w:t>
      </w:r>
      <w:r>
        <w:rPr>
          <w:spacing w:val="-15"/>
        </w:rPr>
        <w:t xml:space="preserve"> </w:t>
      </w:r>
      <w:r>
        <w:t>cubrimiento</w:t>
      </w:r>
      <w:r>
        <w:rPr>
          <w:spacing w:val="-15"/>
        </w:rPr>
        <w:t xml:space="preserve"> </w:t>
      </w:r>
      <w:r>
        <w:t>de</w:t>
      </w:r>
      <w:r>
        <w:rPr>
          <w:spacing w:val="-13"/>
        </w:rPr>
        <w:t xml:space="preserve"> </w:t>
      </w:r>
      <w:r>
        <w:t>la</w:t>
      </w:r>
      <w:r>
        <w:rPr>
          <w:spacing w:val="-15"/>
        </w:rPr>
        <w:t xml:space="preserve"> </w:t>
      </w:r>
      <w:r>
        <w:t>empresa</w:t>
      </w:r>
      <w:r>
        <w:rPr>
          <w:spacing w:val="-15"/>
        </w:rPr>
        <w:t xml:space="preserve"> </w:t>
      </w:r>
      <w:r>
        <w:t>y</w:t>
      </w:r>
      <w:r>
        <w:rPr>
          <w:spacing w:val="-13"/>
        </w:rPr>
        <w:t xml:space="preserve"> </w:t>
      </w:r>
      <w:r>
        <w:t>además debe</w:t>
      </w:r>
      <w:r>
        <w:rPr>
          <w:spacing w:val="-5"/>
        </w:rPr>
        <w:t xml:space="preserve"> </w:t>
      </w:r>
      <w:r>
        <w:t>garantizar</w:t>
      </w:r>
      <w:r>
        <w:rPr>
          <w:spacing w:val="-3"/>
        </w:rPr>
        <w:t xml:space="preserve"> </w:t>
      </w:r>
      <w:r>
        <w:t>que</w:t>
      </w:r>
      <w:r>
        <w:rPr>
          <w:spacing w:val="-5"/>
        </w:rPr>
        <w:t xml:space="preserve"> </w:t>
      </w:r>
      <w:r>
        <w:t>estos</w:t>
      </w:r>
      <w:r>
        <w:rPr>
          <w:spacing w:val="-3"/>
        </w:rPr>
        <w:t xml:space="preserve"> </w:t>
      </w:r>
      <w:r>
        <w:t>cubran</w:t>
      </w:r>
      <w:r>
        <w:rPr>
          <w:spacing w:val="-7"/>
        </w:rPr>
        <w:t xml:space="preserve"> </w:t>
      </w:r>
      <w:r>
        <w:t>todas</w:t>
      </w:r>
      <w:r>
        <w:rPr>
          <w:spacing w:val="-3"/>
        </w:rPr>
        <w:t xml:space="preserve"> </w:t>
      </w:r>
      <w:r>
        <w:t>las</w:t>
      </w:r>
      <w:r>
        <w:rPr>
          <w:spacing w:val="-7"/>
        </w:rPr>
        <w:t xml:space="preserve"> </w:t>
      </w:r>
      <w:r>
        <w:t>áreas</w:t>
      </w:r>
      <w:r>
        <w:rPr>
          <w:spacing w:val="-7"/>
        </w:rPr>
        <w:t xml:space="preserve"> </w:t>
      </w:r>
      <w:r>
        <w:t>de</w:t>
      </w:r>
      <w:r>
        <w:rPr>
          <w:spacing w:val="-5"/>
        </w:rPr>
        <w:t xml:space="preserve"> </w:t>
      </w:r>
      <w:r>
        <w:t>trabajo.</w:t>
      </w:r>
    </w:p>
    <w:p w14:paraId="646AD5EE" w14:textId="77777777" w:rsidR="003315CD" w:rsidRDefault="003315CD">
      <w:pPr>
        <w:pStyle w:val="Textoindependiente"/>
        <w:spacing w:before="4"/>
      </w:pPr>
    </w:p>
    <w:p w14:paraId="719E0225" w14:textId="77777777" w:rsidR="003315CD" w:rsidRDefault="0082365E">
      <w:pPr>
        <w:pStyle w:val="Prrafodelista"/>
        <w:numPr>
          <w:ilvl w:val="1"/>
          <w:numId w:val="21"/>
        </w:numPr>
        <w:tabs>
          <w:tab w:val="left" w:pos="1430"/>
        </w:tabs>
        <w:spacing w:line="237" w:lineRule="auto"/>
        <w:ind w:right="702"/>
        <w:jc w:val="both"/>
        <w:rPr>
          <w:rFonts w:ascii="Symbol" w:hAnsi="Symbol"/>
        </w:rPr>
      </w:pPr>
      <w:r>
        <w:t>Asistir y participar activamente en las reuniones de actualización y seguimiento del plan de gestión del riesgo.</w:t>
      </w:r>
    </w:p>
    <w:p w14:paraId="55C53ADA" w14:textId="77777777" w:rsidR="003315CD" w:rsidRDefault="003315CD">
      <w:pPr>
        <w:pStyle w:val="Textoindependiente"/>
        <w:spacing w:before="5"/>
      </w:pPr>
    </w:p>
    <w:p w14:paraId="0A6FAF51" w14:textId="77777777" w:rsidR="003315CD" w:rsidRDefault="0082365E">
      <w:pPr>
        <w:pStyle w:val="Prrafodelista"/>
        <w:numPr>
          <w:ilvl w:val="1"/>
          <w:numId w:val="21"/>
        </w:numPr>
        <w:tabs>
          <w:tab w:val="left" w:pos="1430"/>
        </w:tabs>
        <w:spacing w:line="237" w:lineRule="auto"/>
        <w:ind w:right="706"/>
        <w:jc w:val="both"/>
        <w:rPr>
          <w:rFonts w:ascii="Symbol" w:hAnsi="Symbol"/>
        </w:rPr>
      </w:pPr>
      <w:r>
        <w:t xml:space="preserve">Debe asegurar que el plan de gestión del riesgo se mantenga actualizado correctamente implementado y divulgado entre los ocupantes habituales de las </w:t>
      </w:r>
      <w:r>
        <w:rPr>
          <w:spacing w:val="-2"/>
        </w:rPr>
        <w:t>instalaciones.</w:t>
      </w:r>
    </w:p>
    <w:p w14:paraId="79A55C09" w14:textId="77777777" w:rsidR="003315CD" w:rsidRDefault="003315CD">
      <w:pPr>
        <w:pStyle w:val="Textoindependiente"/>
        <w:spacing w:before="6"/>
      </w:pPr>
    </w:p>
    <w:p w14:paraId="57C8CC84" w14:textId="77777777" w:rsidR="003315CD" w:rsidRDefault="0082365E">
      <w:pPr>
        <w:pStyle w:val="Prrafodelista"/>
        <w:numPr>
          <w:ilvl w:val="1"/>
          <w:numId w:val="21"/>
        </w:numPr>
        <w:tabs>
          <w:tab w:val="left" w:pos="1430"/>
        </w:tabs>
        <w:spacing w:before="1" w:line="237" w:lineRule="auto"/>
        <w:ind w:right="708"/>
        <w:jc w:val="both"/>
        <w:rPr>
          <w:rFonts w:ascii="Symbol" w:hAnsi="Symbol"/>
        </w:rPr>
      </w:pPr>
      <w:r>
        <w:t>Reportar disponibilidad y condiciones de los recursos materiales y humanos existentes para afrontar una situación de emergencia.</w:t>
      </w:r>
    </w:p>
    <w:p w14:paraId="4D5AB88C" w14:textId="77777777" w:rsidR="003315CD" w:rsidRDefault="003315CD">
      <w:pPr>
        <w:pStyle w:val="Textoindependiente"/>
        <w:spacing w:before="2"/>
      </w:pPr>
    </w:p>
    <w:p w14:paraId="2C66AF79" w14:textId="77777777" w:rsidR="003315CD" w:rsidRDefault="0082365E">
      <w:pPr>
        <w:pStyle w:val="Prrafodelista"/>
        <w:numPr>
          <w:ilvl w:val="1"/>
          <w:numId w:val="21"/>
        </w:numPr>
        <w:tabs>
          <w:tab w:val="left" w:pos="1430"/>
        </w:tabs>
        <w:spacing w:line="237" w:lineRule="auto"/>
        <w:ind w:right="708"/>
        <w:jc w:val="both"/>
        <w:rPr>
          <w:rFonts w:ascii="Symbol" w:hAnsi="Symbol"/>
        </w:rPr>
      </w:pPr>
      <w:r>
        <w:t>Garantizar el cumplimiento de las normas preventivas de seguridad relacionadas con las principales fuentes de riesgo presentes en las instalaciones.</w:t>
      </w:r>
    </w:p>
    <w:p w14:paraId="7A667BE9" w14:textId="77777777" w:rsidR="003315CD" w:rsidRDefault="003315CD">
      <w:pPr>
        <w:pStyle w:val="Textoindependiente"/>
        <w:spacing w:before="3"/>
      </w:pPr>
    </w:p>
    <w:p w14:paraId="48AC9A5F" w14:textId="77777777" w:rsidR="003315CD" w:rsidRDefault="0082365E">
      <w:pPr>
        <w:pStyle w:val="Prrafodelista"/>
        <w:numPr>
          <w:ilvl w:val="1"/>
          <w:numId w:val="21"/>
        </w:numPr>
        <w:tabs>
          <w:tab w:val="left" w:pos="1430"/>
        </w:tabs>
        <w:spacing w:line="237" w:lineRule="auto"/>
        <w:ind w:right="709"/>
        <w:jc w:val="both"/>
        <w:rPr>
          <w:rFonts w:ascii="Symbol" w:hAnsi="Symbol"/>
        </w:rPr>
      </w:pPr>
      <w:r>
        <w:t>Garantizar que se mantenga al día el listado de centros de atención médica cercanos a la empresa.</w:t>
      </w:r>
    </w:p>
    <w:p w14:paraId="20AB0AC0" w14:textId="77777777" w:rsidR="003315CD" w:rsidRDefault="003315CD">
      <w:pPr>
        <w:pStyle w:val="Textoindependiente"/>
        <w:spacing w:before="199"/>
      </w:pPr>
    </w:p>
    <w:p w14:paraId="5CC8323A" w14:textId="77777777" w:rsidR="003315CD" w:rsidRDefault="0082365E">
      <w:pPr>
        <w:pStyle w:val="Ttulo2"/>
        <w:numPr>
          <w:ilvl w:val="3"/>
          <w:numId w:val="20"/>
        </w:numPr>
        <w:tabs>
          <w:tab w:val="left" w:pos="2831"/>
        </w:tabs>
        <w:spacing w:before="1"/>
        <w:ind w:left="2831" w:hanging="1041"/>
      </w:pPr>
      <w:r>
        <w:t>Funciones</w:t>
      </w:r>
      <w:r>
        <w:rPr>
          <w:spacing w:val="-3"/>
        </w:rPr>
        <w:t xml:space="preserve"> </w:t>
      </w:r>
      <w:r>
        <w:t>Durante</w:t>
      </w:r>
      <w:r>
        <w:rPr>
          <w:spacing w:val="-5"/>
        </w:rPr>
        <w:t xml:space="preserve"> </w:t>
      </w:r>
      <w:r>
        <w:t>la</w:t>
      </w:r>
      <w:r>
        <w:rPr>
          <w:spacing w:val="-3"/>
        </w:rPr>
        <w:t xml:space="preserve"> </w:t>
      </w:r>
      <w:r>
        <w:rPr>
          <w:spacing w:val="-2"/>
        </w:rPr>
        <w:t>Emergencia</w:t>
      </w:r>
    </w:p>
    <w:p w14:paraId="073BCA0B" w14:textId="77777777" w:rsidR="003315CD" w:rsidRDefault="0082365E">
      <w:pPr>
        <w:pStyle w:val="Textoindependiente"/>
        <w:spacing w:before="255"/>
        <w:ind w:left="710" w:right="706"/>
        <w:jc w:val="both"/>
      </w:pPr>
      <w:r>
        <w:t xml:space="preserve">A partir de la información que se vaya obteniendo o confirmando sobre la situación, debe realizar una evaluación rápida para definir las acciones a seguir dentro de las prioridades </w:t>
      </w:r>
      <w:r>
        <w:lastRenderedPageBreak/>
        <w:t>tácticas</w:t>
      </w:r>
      <w:r>
        <w:rPr>
          <w:spacing w:val="-2"/>
        </w:rPr>
        <w:t xml:space="preserve"> </w:t>
      </w:r>
      <w:r>
        <w:t>de</w:t>
      </w:r>
      <w:r>
        <w:rPr>
          <w:spacing w:val="-2"/>
        </w:rPr>
        <w:t xml:space="preserve"> </w:t>
      </w:r>
      <w:r>
        <w:t>seguridad humana,</w:t>
      </w:r>
      <w:r>
        <w:rPr>
          <w:spacing w:val="-1"/>
        </w:rPr>
        <w:t xml:space="preserve"> </w:t>
      </w:r>
      <w:r>
        <w:t>con</w:t>
      </w:r>
      <w:r>
        <w:rPr>
          <w:spacing w:val="-2"/>
        </w:rPr>
        <w:t xml:space="preserve"> </w:t>
      </w:r>
      <w:r>
        <w:t>énfasis en</w:t>
      </w:r>
      <w:r>
        <w:rPr>
          <w:spacing w:val="-2"/>
        </w:rPr>
        <w:t xml:space="preserve"> </w:t>
      </w:r>
      <w:r>
        <w:t>el</w:t>
      </w:r>
      <w:r>
        <w:rPr>
          <w:spacing w:val="-5"/>
        </w:rPr>
        <w:t xml:space="preserve"> </w:t>
      </w:r>
      <w:r>
        <w:t>manejo</w:t>
      </w:r>
      <w:r>
        <w:rPr>
          <w:spacing w:val="-2"/>
        </w:rPr>
        <w:t xml:space="preserve"> </w:t>
      </w:r>
      <w:r>
        <w:t>prudente</w:t>
      </w:r>
      <w:r>
        <w:rPr>
          <w:spacing w:val="-2"/>
        </w:rPr>
        <w:t xml:space="preserve"> </w:t>
      </w:r>
      <w:r>
        <w:t>del</w:t>
      </w:r>
      <w:r>
        <w:rPr>
          <w:spacing w:val="-2"/>
        </w:rPr>
        <w:t xml:space="preserve"> </w:t>
      </w:r>
      <w:r>
        <w:t>personal</w:t>
      </w:r>
      <w:r>
        <w:rPr>
          <w:spacing w:val="-1"/>
        </w:rPr>
        <w:t xml:space="preserve"> </w:t>
      </w:r>
      <w:r>
        <w:t>ubicado en el interior y exterior de la empresa, en procura de realizar el control del siniestro y salvamento de bienes.</w:t>
      </w:r>
    </w:p>
    <w:p w14:paraId="1BC2BBD9" w14:textId="77777777" w:rsidR="003315CD" w:rsidRDefault="0082365E">
      <w:pPr>
        <w:pStyle w:val="Textoindependiente"/>
        <w:spacing w:line="228" w:lineRule="auto"/>
        <w:ind w:left="710" w:right="701"/>
        <w:jc w:val="both"/>
      </w:pPr>
      <w:r>
        <w:t xml:space="preserve">En el área de la emergencia, el coordinador de la brigada debe verificar los siguientes </w:t>
      </w:r>
      <w:r>
        <w:rPr>
          <w:spacing w:val="-2"/>
        </w:rPr>
        <w:t>aspectos:</w:t>
      </w:r>
    </w:p>
    <w:p w14:paraId="18AD41FC" w14:textId="77777777" w:rsidR="003315CD" w:rsidRDefault="0082365E">
      <w:pPr>
        <w:pStyle w:val="Prrafodelista"/>
        <w:numPr>
          <w:ilvl w:val="1"/>
          <w:numId w:val="21"/>
        </w:numPr>
        <w:tabs>
          <w:tab w:val="left" w:pos="1428"/>
        </w:tabs>
        <w:ind w:left="1428" w:hanging="359"/>
        <w:jc w:val="both"/>
        <w:rPr>
          <w:rFonts w:ascii="Symbol" w:hAnsi="Symbol"/>
        </w:rPr>
      </w:pPr>
      <w:r>
        <w:t>Tipo</w:t>
      </w:r>
      <w:r>
        <w:rPr>
          <w:spacing w:val="-14"/>
        </w:rPr>
        <w:t xml:space="preserve"> </w:t>
      </w:r>
      <w:r>
        <w:t>de</w:t>
      </w:r>
      <w:r>
        <w:rPr>
          <w:spacing w:val="-13"/>
        </w:rPr>
        <w:t xml:space="preserve"> </w:t>
      </w:r>
      <w:r>
        <w:rPr>
          <w:spacing w:val="-2"/>
        </w:rPr>
        <w:t>emergencia.</w:t>
      </w:r>
    </w:p>
    <w:p w14:paraId="4A071695" w14:textId="77777777" w:rsidR="00AB30D5" w:rsidRPr="00AB30D5" w:rsidRDefault="0082365E" w:rsidP="00AB30D5">
      <w:pPr>
        <w:pStyle w:val="Prrafodelista"/>
        <w:numPr>
          <w:ilvl w:val="1"/>
          <w:numId w:val="21"/>
        </w:numPr>
        <w:tabs>
          <w:tab w:val="left" w:pos="1428"/>
        </w:tabs>
        <w:spacing w:before="250"/>
        <w:ind w:left="1428" w:hanging="359"/>
        <w:jc w:val="both"/>
        <w:rPr>
          <w:rFonts w:ascii="Symbol" w:hAnsi="Symbol"/>
        </w:rPr>
      </w:pPr>
      <w:r>
        <w:rPr>
          <w:spacing w:val="-2"/>
        </w:rPr>
        <w:t>Tiempo</w:t>
      </w:r>
      <w:r>
        <w:rPr>
          <w:spacing w:val="-9"/>
        </w:rPr>
        <w:t xml:space="preserve"> </w:t>
      </w:r>
      <w:r>
        <w:rPr>
          <w:spacing w:val="-2"/>
        </w:rPr>
        <w:t>de</w:t>
      </w:r>
      <w:r>
        <w:rPr>
          <w:spacing w:val="-9"/>
        </w:rPr>
        <w:t xml:space="preserve"> </w:t>
      </w:r>
      <w:r>
        <w:rPr>
          <w:spacing w:val="-2"/>
        </w:rPr>
        <w:t>ocurrencia.</w:t>
      </w:r>
    </w:p>
    <w:p w14:paraId="48814054" w14:textId="44D8BE3D" w:rsidR="003315CD" w:rsidRPr="00AB30D5" w:rsidRDefault="00AB30D5" w:rsidP="00AB30D5">
      <w:pPr>
        <w:pStyle w:val="Prrafodelista"/>
        <w:numPr>
          <w:ilvl w:val="1"/>
          <w:numId w:val="21"/>
        </w:numPr>
        <w:tabs>
          <w:tab w:val="left" w:pos="1428"/>
        </w:tabs>
        <w:spacing w:before="250"/>
        <w:ind w:left="1428" w:hanging="359"/>
        <w:jc w:val="both"/>
        <w:rPr>
          <w:rFonts w:ascii="Symbol" w:hAnsi="Symbol"/>
        </w:rPr>
      </w:pPr>
      <w:r w:rsidRPr="00AB30D5">
        <w:rPr>
          <w:rFonts w:ascii="Arial" w:hAnsi="Arial" w:cs="Arial"/>
        </w:rPr>
        <w:t>M</w:t>
      </w:r>
      <w:r w:rsidR="0082365E" w:rsidRPr="00AB30D5">
        <w:rPr>
          <w:spacing w:val="-2"/>
        </w:rPr>
        <w:t>agnitud</w:t>
      </w:r>
      <w:r w:rsidR="0082365E" w:rsidRPr="00AB30D5">
        <w:rPr>
          <w:spacing w:val="-10"/>
        </w:rPr>
        <w:t xml:space="preserve"> </w:t>
      </w:r>
      <w:r w:rsidR="0082365E" w:rsidRPr="00AB30D5">
        <w:rPr>
          <w:spacing w:val="-2"/>
        </w:rPr>
        <w:t>de</w:t>
      </w:r>
      <w:r w:rsidR="0082365E" w:rsidRPr="00AB30D5">
        <w:rPr>
          <w:spacing w:val="-10"/>
        </w:rPr>
        <w:t xml:space="preserve"> </w:t>
      </w:r>
      <w:r w:rsidR="0082365E" w:rsidRPr="00AB30D5">
        <w:rPr>
          <w:spacing w:val="-2"/>
        </w:rPr>
        <w:t>la</w:t>
      </w:r>
      <w:r w:rsidR="0082365E" w:rsidRPr="00AB30D5">
        <w:rPr>
          <w:spacing w:val="-9"/>
        </w:rPr>
        <w:t xml:space="preserve"> </w:t>
      </w:r>
      <w:r w:rsidR="0082365E" w:rsidRPr="00AB30D5">
        <w:rPr>
          <w:spacing w:val="-2"/>
        </w:rPr>
        <w:t>emergencia.</w:t>
      </w:r>
    </w:p>
    <w:p w14:paraId="218DAE8F" w14:textId="77777777" w:rsidR="003315CD" w:rsidRDefault="003315CD">
      <w:pPr>
        <w:pStyle w:val="Textoindependiente"/>
      </w:pPr>
    </w:p>
    <w:p w14:paraId="536E67D5" w14:textId="77777777" w:rsidR="003315CD" w:rsidRDefault="0082365E">
      <w:pPr>
        <w:pStyle w:val="Prrafodelista"/>
        <w:numPr>
          <w:ilvl w:val="1"/>
          <w:numId w:val="21"/>
        </w:numPr>
        <w:tabs>
          <w:tab w:val="left" w:pos="1430"/>
        </w:tabs>
        <w:spacing w:line="237" w:lineRule="auto"/>
        <w:ind w:right="702"/>
        <w:jc w:val="both"/>
        <w:rPr>
          <w:rFonts w:ascii="Symbol" w:hAnsi="Symbol"/>
        </w:rPr>
      </w:pPr>
      <w:r>
        <w:t>Establece</w:t>
      </w:r>
      <w:r>
        <w:rPr>
          <w:spacing w:val="-1"/>
        </w:rPr>
        <w:t xml:space="preserve"> </w:t>
      </w:r>
      <w:r>
        <w:t>comunicación</w:t>
      </w:r>
      <w:r>
        <w:rPr>
          <w:spacing w:val="-3"/>
        </w:rPr>
        <w:t xml:space="preserve"> </w:t>
      </w:r>
      <w:r>
        <w:t>permanente</w:t>
      </w:r>
      <w:r>
        <w:rPr>
          <w:spacing w:val="-1"/>
        </w:rPr>
        <w:t xml:space="preserve"> </w:t>
      </w:r>
      <w:r>
        <w:t>con</w:t>
      </w:r>
      <w:r>
        <w:rPr>
          <w:spacing w:val="-1"/>
        </w:rPr>
        <w:t xml:space="preserve"> </w:t>
      </w:r>
      <w:r>
        <w:t>los</w:t>
      </w:r>
      <w:r>
        <w:rPr>
          <w:spacing w:val="-1"/>
        </w:rPr>
        <w:t xml:space="preserve"> </w:t>
      </w:r>
      <w:r>
        <w:t>brigadistas asignando</w:t>
      </w:r>
      <w:r>
        <w:rPr>
          <w:spacing w:val="-1"/>
        </w:rPr>
        <w:t xml:space="preserve"> </w:t>
      </w:r>
      <w:r>
        <w:t>las</w:t>
      </w:r>
      <w:r>
        <w:rPr>
          <w:spacing w:val="-2"/>
        </w:rPr>
        <w:t xml:space="preserve"> </w:t>
      </w:r>
      <w:r>
        <w:t>funciones</w:t>
      </w:r>
      <w:r>
        <w:rPr>
          <w:spacing w:val="-1"/>
        </w:rPr>
        <w:t xml:space="preserve"> </w:t>
      </w:r>
      <w:r>
        <w:t>e identificando las necesidades.</w:t>
      </w:r>
    </w:p>
    <w:p w14:paraId="4D9245F2" w14:textId="77777777" w:rsidR="003315CD" w:rsidRDefault="003315CD">
      <w:pPr>
        <w:pStyle w:val="Textoindependiente"/>
        <w:spacing w:before="3"/>
      </w:pPr>
    </w:p>
    <w:p w14:paraId="7F924082" w14:textId="77777777" w:rsidR="003315CD" w:rsidRDefault="0082365E">
      <w:pPr>
        <w:pStyle w:val="Prrafodelista"/>
        <w:numPr>
          <w:ilvl w:val="1"/>
          <w:numId w:val="21"/>
        </w:numPr>
        <w:tabs>
          <w:tab w:val="left" w:pos="1430"/>
        </w:tabs>
        <w:spacing w:line="237" w:lineRule="auto"/>
        <w:ind w:right="702"/>
        <w:jc w:val="both"/>
        <w:rPr>
          <w:rFonts w:ascii="Symbol" w:hAnsi="Symbol"/>
        </w:rPr>
      </w:pPr>
      <w:r>
        <w:t>Determina</w:t>
      </w:r>
      <w:r>
        <w:rPr>
          <w:spacing w:val="-16"/>
        </w:rPr>
        <w:t xml:space="preserve"> </w:t>
      </w:r>
      <w:r>
        <w:t>las</w:t>
      </w:r>
      <w:r>
        <w:rPr>
          <w:spacing w:val="-15"/>
        </w:rPr>
        <w:t xml:space="preserve"> </w:t>
      </w:r>
      <w:r>
        <w:t>decisiones</w:t>
      </w:r>
      <w:r>
        <w:rPr>
          <w:spacing w:val="-15"/>
        </w:rPr>
        <w:t xml:space="preserve"> </w:t>
      </w:r>
      <w:r>
        <w:t>y</w:t>
      </w:r>
      <w:r>
        <w:rPr>
          <w:spacing w:val="-16"/>
        </w:rPr>
        <w:t xml:space="preserve"> </w:t>
      </w:r>
      <w:r>
        <w:t>acciones</w:t>
      </w:r>
      <w:r>
        <w:rPr>
          <w:spacing w:val="-15"/>
        </w:rPr>
        <w:t xml:space="preserve"> </w:t>
      </w:r>
      <w:r>
        <w:t>extraordinarias</w:t>
      </w:r>
      <w:r>
        <w:rPr>
          <w:spacing w:val="-15"/>
        </w:rPr>
        <w:t xml:space="preserve"> </w:t>
      </w:r>
      <w:r>
        <w:t>no</w:t>
      </w:r>
      <w:r>
        <w:rPr>
          <w:spacing w:val="-15"/>
        </w:rPr>
        <w:t xml:space="preserve"> </w:t>
      </w:r>
      <w:r>
        <w:t>contempladas</w:t>
      </w:r>
      <w:r>
        <w:rPr>
          <w:spacing w:val="-16"/>
        </w:rPr>
        <w:t xml:space="preserve"> </w:t>
      </w:r>
      <w:r>
        <w:t>para</w:t>
      </w:r>
      <w:r>
        <w:rPr>
          <w:spacing w:val="-15"/>
        </w:rPr>
        <w:t xml:space="preserve"> </w:t>
      </w:r>
      <w:r>
        <w:t>el</w:t>
      </w:r>
      <w:r>
        <w:rPr>
          <w:spacing w:val="-15"/>
        </w:rPr>
        <w:t xml:space="preserve"> </w:t>
      </w:r>
      <w:r>
        <w:t>control efectivo de la emergencia.</w:t>
      </w:r>
    </w:p>
    <w:p w14:paraId="28C1B523" w14:textId="77777777" w:rsidR="003315CD" w:rsidRDefault="003315CD">
      <w:pPr>
        <w:pStyle w:val="Textoindependiente"/>
        <w:spacing w:before="2"/>
      </w:pPr>
    </w:p>
    <w:p w14:paraId="2A4EC793" w14:textId="77777777" w:rsidR="003315CD" w:rsidRDefault="0082365E">
      <w:pPr>
        <w:pStyle w:val="Prrafodelista"/>
        <w:numPr>
          <w:ilvl w:val="1"/>
          <w:numId w:val="21"/>
        </w:numPr>
        <w:tabs>
          <w:tab w:val="left" w:pos="1429"/>
        </w:tabs>
        <w:spacing w:before="1"/>
        <w:ind w:left="1429"/>
        <w:rPr>
          <w:rFonts w:ascii="Symbol" w:hAnsi="Symbol"/>
        </w:rPr>
      </w:pPr>
      <w:r>
        <w:rPr>
          <w:spacing w:val="-2"/>
        </w:rPr>
        <w:t>En</w:t>
      </w:r>
      <w:r>
        <w:rPr>
          <w:spacing w:val="-13"/>
        </w:rPr>
        <w:t xml:space="preserve"> </w:t>
      </w:r>
      <w:r>
        <w:rPr>
          <w:spacing w:val="-2"/>
        </w:rPr>
        <w:t>orden</w:t>
      </w:r>
      <w:r>
        <w:rPr>
          <w:spacing w:val="-13"/>
        </w:rPr>
        <w:t xml:space="preserve"> </w:t>
      </w:r>
      <w:r>
        <w:rPr>
          <w:spacing w:val="-2"/>
        </w:rPr>
        <w:t>de</w:t>
      </w:r>
      <w:r>
        <w:rPr>
          <w:spacing w:val="-14"/>
        </w:rPr>
        <w:t xml:space="preserve"> </w:t>
      </w:r>
      <w:r>
        <w:rPr>
          <w:spacing w:val="-2"/>
        </w:rPr>
        <w:t>prioridad</w:t>
      </w:r>
      <w:r>
        <w:rPr>
          <w:spacing w:val="-13"/>
        </w:rPr>
        <w:t xml:space="preserve"> </w:t>
      </w:r>
      <w:r>
        <w:rPr>
          <w:spacing w:val="-2"/>
        </w:rPr>
        <w:t>evalúa</w:t>
      </w:r>
      <w:r>
        <w:rPr>
          <w:spacing w:val="-13"/>
        </w:rPr>
        <w:t xml:space="preserve"> </w:t>
      </w:r>
      <w:r>
        <w:rPr>
          <w:spacing w:val="-2"/>
        </w:rPr>
        <w:t>y</w:t>
      </w:r>
      <w:r>
        <w:rPr>
          <w:spacing w:val="-12"/>
        </w:rPr>
        <w:t xml:space="preserve"> </w:t>
      </w:r>
      <w:r>
        <w:rPr>
          <w:spacing w:val="-2"/>
        </w:rPr>
        <w:t>comunica</w:t>
      </w:r>
      <w:r>
        <w:rPr>
          <w:spacing w:val="-14"/>
        </w:rPr>
        <w:t xml:space="preserve"> </w:t>
      </w:r>
      <w:r>
        <w:rPr>
          <w:spacing w:val="-2"/>
        </w:rPr>
        <w:t>las</w:t>
      </w:r>
      <w:r>
        <w:rPr>
          <w:spacing w:val="-12"/>
        </w:rPr>
        <w:t xml:space="preserve"> </w:t>
      </w:r>
      <w:r>
        <w:rPr>
          <w:spacing w:val="-2"/>
        </w:rPr>
        <w:t>necesidades</w:t>
      </w:r>
      <w:r>
        <w:rPr>
          <w:spacing w:val="-12"/>
        </w:rPr>
        <w:t xml:space="preserve"> </w:t>
      </w:r>
      <w:r>
        <w:rPr>
          <w:spacing w:val="-5"/>
        </w:rPr>
        <w:t>de:</w:t>
      </w:r>
    </w:p>
    <w:p w14:paraId="2B4B0D4C" w14:textId="77777777" w:rsidR="003315CD" w:rsidRDefault="0082365E">
      <w:pPr>
        <w:pStyle w:val="Prrafodelista"/>
        <w:numPr>
          <w:ilvl w:val="1"/>
          <w:numId w:val="21"/>
        </w:numPr>
        <w:tabs>
          <w:tab w:val="left" w:pos="1429"/>
        </w:tabs>
        <w:spacing w:before="251"/>
        <w:ind w:left="1429"/>
        <w:rPr>
          <w:rFonts w:ascii="Symbol" w:hAnsi="Symbol"/>
        </w:rPr>
      </w:pPr>
      <w:r>
        <w:rPr>
          <w:spacing w:val="-2"/>
        </w:rPr>
        <w:t>Evacuación.</w:t>
      </w:r>
    </w:p>
    <w:p w14:paraId="7949ED9B" w14:textId="77777777" w:rsidR="003315CD" w:rsidRDefault="0082365E">
      <w:pPr>
        <w:pStyle w:val="Prrafodelista"/>
        <w:numPr>
          <w:ilvl w:val="1"/>
          <w:numId w:val="21"/>
        </w:numPr>
        <w:tabs>
          <w:tab w:val="left" w:pos="1429"/>
        </w:tabs>
        <w:spacing w:before="251"/>
        <w:ind w:left="1429"/>
        <w:rPr>
          <w:rFonts w:ascii="Symbol" w:hAnsi="Symbol"/>
        </w:rPr>
      </w:pPr>
      <w:r>
        <w:rPr>
          <w:spacing w:val="-4"/>
        </w:rPr>
        <w:t>Intervención</w:t>
      </w:r>
      <w:r>
        <w:rPr>
          <w:spacing w:val="-3"/>
        </w:rPr>
        <w:t xml:space="preserve"> </w:t>
      </w:r>
      <w:r>
        <w:rPr>
          <w:spacing w:val="-4"/>
        </w:rPr>
        <w:t>del</w:t>
      </w:r>
      <w:r>
        <w:rPr>
          <w:spacing w:val="-2"/>
        </w:rPr>
        <w:t xml:space="preserve"> </w:t>
      </w:r>
      <w:r>
        <w:rPr>
          <w:spacing w:val="-4"/>
        </w:rPr>
        <w:t>grupo</w:t>
      </w:r>
      <w:r>
        <w:rPr>
          <w:spacing w:val="-2"/>
        </w:rPr>
        <w:t xml:space="preserve"> </w:t>
      </w:r>
      <w:r>
        <w:rPr>
          <w:spacing w:val="-4"/>
        </w:rPr>
        <w:t>de</w:t>
      </w:r>
      <w:r>
        <w:rPr>
          <w:spacing w:val="-2"/>
        </w:rPr>
        <w:t xml:space="preserve"> </w:t>
      </w:r>
      <w:r>
        <w:rPr>
          <w:spacing w:val="-4"/>
        </w:rPr>
        <w:t>apoyo</w:t>
      </w:r>
      <w:r>
        <w:rPr>
          <w:spacing w:val="-2"/>
        </w:rPr>
        <w:t xml:space="preserve"> </w:t>
      </w:r>
      <w:r>
        <w:rPr>
          <w:spacing w:val="-4"/>
        </w:rPr>
        <w:t>interno (Brigada).</w:t>
      </w:r>
    </w:p>
    <w:p w14:paraId="242D3AB6" w14:textId="77777777" w:rsidR="003315CD" w:rsidRDefault="0082365E">
      <w:pPr>
        <w:pStyle w:val="Prrafodelista"/>
        <w:numPr>
          <w:ilvl w:val="1"/>
          <w:numId w:val="21"/>
        </w:numPr>
        <w:tabs>
          <w:tab w:val="left" w:pos="1429"/>
        </w:tabs>
        <w:spacing w:before="252"/>
        <w:ind w:left="1429"/>
        <w:rPr>
          <w:rFonts w:ascii="Symbol" w:hAnsi="Symbol"/>
        </w:rPr>
      </w:pPr>
      <w:r>
        <w:rPr>
          <w:spacing w:val="-4"/>
        </w:rPr>
        <w:t>Intervención</w:t>
      </w:r>
      <w:r>
        <w:rPr>
          <w:spacing w:val="-5"/>
        </w:rPr>
        <w:t xml:space="preserve"> </w:t>
      </w:r>
      <w:r>
        <w:rPr>
          <w:spacing w:val="-4"/>
        </w:rPr>
        <w:t>de</w:t>
      </w:r>
      <w:r>
        <w:rPr>
          <w:spacing w:val="-3"/>
        </w:rPr>
        <w:t xml:space="preserve"> </w:t>
      </w:r>
      <w:r>
        <w:rPr>
          <w:spacing w:val="-4"/>
        </w:rPr>
        <w:t>equipos</w:t>
      </w:r>
      <w:r>
        <w:rPr>
          <w:spacing w:val="-2"/>
        </w:rPr>
        <w:t xml:space="preserve"> </w:t>
      </w:r>
      <w:r>
        <w:rPr>
          <w:spacing w:val="-4"/>
        </w:rPr>
        <w:t>de</w:t>
      </w:r>
      <w:r>
        <w:rPr>
          <w:spacing w:val="1"/>
        </w:rPr>
        <w:t xml:space="preserve"> </w:t>
      </w:r>
      <w:r>
        <w:rPr>
          <w:spacing w:val="-4"/>
        </w:rPr>
        <w:t>apoyo</w:t>
      </w:r>
      <w:r>
        <w:rPr>
          <w:spacing w:val="-3"/>
        </w:rPr>
        <w:t xml:space="preserve"> </w:t>
      </w:r>
      <w:r>
        <w:rPr>
          <w:spacing w:val="-4"/>
        </w:rPr>
        <w:t>externo</w:t>
      </w:r>
      <w:r>
        <w:rPr>
          <w:spacing w:val="-5"/>
        </w:rPr>
        <w:t xml:space="preserve"> </w:t>
      </w:r>
      <w:r>
        <w:rPr>
          <w:spacing w:val="-4"/>
        </w:rPr>
        <w:t>(Bomberos,</w:t>
      </w:r>
      <w:r>
        <w:rPr>
          <w:spacing w:val="-1"/>
        </w:rPr>
        <w:t xml:space="preserve"> </w:t>
      </w:r>
      <w:r>
        <w:rPr>
          <w:spacing w:val="-4"/>
        </w:rPr>
        <w:t>Cruz</w:t>
      </w:r>
      <w:r>
        <w:rPr>
          <w:spacing w:val="-1"/>
        </w:rPr>
        <w:t xml:space="preserve"> </w:t>
      </w:r>
      <w:r>
        <w:rPr>
          <w:spacing w:val="-4"/>
        </w:rPr>
        <w:t>Roja,</w:t>
      </w:r>
      <w:r>
        <w:rPr>
          <w:spacing w:val="-1"/>
        </w:rPr>
        <w:t xml:space="preserve"> </w:t>
      </w:r>
      <w:r>
        <w:rPr>
          <w:spacing w:val="-4"/>
        </w:rPr>
        <w:t>Defensa</w:t>
      </w:r>
      <w:r>
        <w:rPr>
          <w:spacing w:val="-3"/>
        </w:rPr>
        <w:t xml:space="preserve"> </w:t>
      </w:r>
      <w:r>
        <w:rPr>
          <w:spacing w:val="-4"/>
        </w:rPr>
        <w:t>Civil,</w:t>
      </w:r>
      <w:r>
        <w:t xml:space="preserve"> </w:t>
      </w:r>
      <w:r>
        <w:rPr>
          <w:spacing w:val="-4"/>
        </w:rPr>
        <w:t>etc.).</w:t>
      </w:r>
    </w:p>
    <w:p w14:paraId="76322511" w14:textId="77777777" w:rsidR="003315CD" w:rsidRDefault="0082365E">
      <w:pPr>
        <w:pStyle w:val="Prrafodelista"/>
        <w:numPr>
          <w:ilvl w:val="1"/>
          <w:numId w:val="21"/>
        </w:numPr>
        <w:tabs>
          <w:tab w:val="left" w:pos="1429"/>
        </w:tabs>
        <w:spacing w:before="251"/>
        <w:ind w:left="1429"/>
        <w:rPr>
          <w:rFonts w:ascii="Symbol" w:hAnsi="Symbol"/>
        </w:rPr>
      </w:pPr>
      <w:r>
        <w:t>Vuelta</w:t>
      </w:r>
      <w:r>
        <w:rPr>
          <w:spacing w:val="-15"/>
        </w:rPr>
        <w:t xml:space="preserve"> </w:t>
      </w:r>
      <w:r>
        <w:t>a</w:t>
      </w:r>
      <w:r>
        <w:rPr>
          <w:spacing w:val="-13"/>
        </w:rPr>
        <w:t xml:space="preserve"> </w:t>
      </w:r>
      <w:r>
        <w:t>la</w:t>
      </w:r>
      <w:r>
        <w:rPr>
          <w:spacing w:val="-14"/>
        </w:rPr>
        <w:t xml:space="preserve"> </w:t>
      </w:r>
      <w:r>
        <w:rPr>
          <w:spacing w:val="-2"/>
        </w:rPr>
        <w:t>normalidad.</w:t>
      </w:r>
    </w:p>
    <w:p w14:paraId="7CC4EBEB" w14:textId="77777777" w:rsidR="003315CD" w:rsidRDefault="0082365E">
      <w:pPr>
        <w:pStyle w:val="Ttulo2"/>
        <w:numPr>
          <w:ilvl w:val="3"/>
          <w:numId w:val="20"/>
        </w:numPr>
        <w:tabs>
          <w:tab w:val="left" w:pos="2831"/>
        </w:tabs>
        <w:spacing w:before="197"/>
        <w:ind w:left="2831" w:hanging="1041"/>
      </w:pPr>
      <w:r>
        <w:t>Funciones</w:t>
      </w:r>
      <w:r>
        <w:rPr>
          <w:spacing w:val="-3"/>
        </w:rPr>
        <w:t xml:space="preserve"> </w:t>
      </w:r>
      <w:r>
        <w:t>Después</w:t>
      </w:r>
      <w:r>
        <w:rPr>
          <w:spacing w:val="-2"/>
        </w:rPr>
        <w:t xml:space="preserve"> </w:t>
      </w:r>
      <w:r>
        <w:t>de</w:t>
      </w:r>
      <w:r>
        <w:rPr>
          <w:spacing w:val="-3"/>
        </w:rPr>
        <w:t xml:space="preserve"> </w:t>
      </w:r>
      <w:r>
        <w:t>la</w:t>
      </w:r>
      <w:r>
        <w:rPr>
          <w:spacing w:val="-3"/>
        </w:rPr>
        <w:t xml:space="preserve"> </w:t>
      </w:r>
      <w:r>
        <w:rPr>
          <w:spacing w:val="-2"/>
        </w:rPr>
        <w:t>Emergencia</w:t>
      </w:r>
    </w:p>
    <w:p w14:paraId="299B8232" w14:textId="77777777" w:rsidR="003315CD" w:rsidRDefault="0082365E">
      <w:pPr>
        <w:pStyle w:val="Prrafodelista"/>
        <w:numPr>
          <w:ilvl w:val="1"/>
          <w:numId w:val="21"/>
        </w:numPr>
        <w:tabs>
          <w:tab w:val="left" w:pos="1430"/>
        </w:tabs>
        <w:spacing w:before="253"/>
        <w:ind w:right="709"/>
        <w:jc w:val="both"/>
        <w:rPr>
          <w:rFonts w:ascii="Symbol" w:hAnsi="Symbol"/>
          <w:sz w:val="20"/>
        </w:rPr>
      </w:pPr>
      <w:r>
        <w:rPr>
          <w:rFonts w:ascii="Tahoma" w:hAnsi="Tahoma"/>
          <w:sz w:val="20"/>
        </w:rPr>
        <w:t>Suspender la activación o continuación del llamado a organismos externos de socorro y autoridades una vez que se haya asegurado que la emergencia está bajo control.</w:t>
      </w:r>
    </w:p>
    <w:p w14:paraId="4DDE7A53" w14:textId="77777777" w:rsidR="003315CD" w:rsidRDefault="003315CD">
      <w:pPr>
        <w:pStyle w:val="Textoindependiente"/>
        <w:rPr>
          <w:rFonts w:ascii="Tahoma"/>
          <w:sz w:val="20"/>
        </w:rPr>
      </w:pPr>
    </w:p>
    <w:p w14:paraId="6B07AAE6" w14:textId="77777777" w:rsidR="003315CD" w:rsidRDefault="0082365E">
      <w:pPr>
        <w:pStyle w:val="Prrafodelista"/>
        <w:numPr>
          <w:ilvl w:val="1"/>
          <w:numId w:val="21"/>
        </w:numPr>
        <w:tabs>
          <w:tab w:val="left" w:pos="1430"/>
        </w:tabs>
        <w:spacing w:before="1" w:line="237" w:lineRule="auto"/>
        <w:ind w:right="702"/>
        <w:jc w:val="both"/>
        <w:rPr>
          <w:rFonts w:ascii="Symbol" w:hAnsi="Symbol"/>
        </w:rPr>
      </w:pPr>
      <w:r>
        <w:t>Verificar</w:t>
      </w:r>
      <w:r>
        <w:rPr>
          <w:spacing w:val="-5"/>
        </w:rPr>
        <w:t xml:space="preserve"> </w:t>
      </w:r>
      <w:r>
        <w:t>que</w:t>
      </w:r>
      <w:r>
        <w:rPr>
          <w:spacing w:val="-4"/>
        </w:rPr>
        <w:t xml:space="preserve"> </w:t>
      </w:r>
      <w:r>
        <w:t>los</w:t>
      </w:r>
      <w:r>
        <w:rPr>
          <w:spacing w:val="-6"/>
        </w:rPr>
        <w:t xml:space="preserve"> </w:t>
      </w:r>
      <w:r>
        <w:t>lugares</w:t>
      </w:r>
      <w:r>
        <w:rPr>
          <w:spacing w:val="-8"/>
        </w:rPr>
        <w:t xml:space="preserve"> </w:t>
      </w:r>
      <w:r>
        <w:t>evacuados</w:t>
      </w:r>
      <w:r>
        <w:rPr>
          <w:spacing w:val="-4"/>
        </w:rPr>
        <w:t xml:space="preserve"> </w:t>
      </w:r>
      <w:r>
        <w:t>hayan</w:t>
      </w:r>
      <w:r>
        <w:rPr>
          <w:spacing w:val="-7"/>
        </w:rPr>
        <w:t xml:space="preserve"> </w:t>
      </w:r>
      <w:r>
        <w:t>sido</w:t>
      </w:r>
      <w:r>
        <w:rPr>
          <w:spacing w:val="-7"/>
        </w:rPr>
        <w:t xml:space="preserve"> </w:t>
      </w:r>
      <w:r>
        <w:t>revisados</w:t>
      </w:r>
      <w:r>
        <w:rPr>
          <w:spacing w:val="-4"/>
        </w:rPr>
        <w:t xml:space="preserve"> </w:t>
      </w:r>
      <w:r>
        <w:t>¨si</w:t>
      </w:r>
      <w:r>
        <w:rPr>
          <w:spacing w:val="-5"/>
        </w:rPr>
        <w:t xml:space="preserve"> </w:t>
      </w:r>
      <w:r>
        <w:t>es</w:t>
      </w:r>
      <w:r>
        <w:rPr>
          <w:spacing w:val="-6"/>
        </w:rPr>
        <w:t xml:space="preserve"> </w:t>
      </w:r>
      <w:r>
        <w:t>necesario</w:t>
      </w:r>
      <w:r>
        <w:rPr>
          <w:spacing w:val="-6"/>
        </w:rPr>
        <w:t xml:space="preserve"> </w:t>
      </w:r>
      <w:r>
        <w:t>por</w:t>
      </w:r>
      <w:r>
        <w:rPr>
          <w:spacing w:val="-3"/>
        </w:rPr>
        <w:t xml:space="preserve"> </w:t>
      </w:r>
      <w:r>
        <w:t>parte de</w:t>
      </w:r>
      <w:r>
        <w:rPr>
          <w:spacing w:val="-16"/>
        </w:rPr>
        <w:t xml:space="preserve"> </w:t>
      </w:r>
      <w:r>
        <w:t>personal</w:t>
      </w:r>
      <w:r>
        <w:rPr>
          <w:spacing w:val="-15"/>
        </w:rPr>
        <w:t xml:space="preserve"> </w:t>
      </w:r>
      <w:r>
        <w:t>calificado¨</w:t>
      </w:r>
      <w:r>
        <w:rPr>
          <w:spacing w:val="-15"/>
        </w:rPr>
        <w:t xml:space="preserve"> </w:t>
      </w:r>
      <w:r>
        <w:t>y</w:t>
      </w:r>
      <w:r>
        <w:rPr>
          <w:spacing w:val="-16"/>
        </w:rPr>
        <w:t xml:space="preserve"> </w:t>
      </w:r>
      <w:r>
        <w:t>que</w:t>
      </w:r>
      <w:r>
        <w:rPr>
          <w:spacing w:val="-14"/>
        </w:rPr>
        <w:t xml:space="preserve"> </w:t>
      </w:r>
      <w:r>
        <w:t>no</w:t>
      </w:r>
      <w:r>
        <w:rPr>
          <w:spacing w:val="-15"/>
        </w:rPr>
        <w:t xml:space="preserve"> </w:t>
      </w:r>
      <w:r>
        <w:t>presentan</w:t>
      </w:r>
      <w:r>
        <w:rPr>
          <w:spacing w:val="-16"/>
        </w:rPr>
        <w:t xml:space="preserve"> </w:t>
      </w:r>
      <w:r>
        <w:t>peligros,</w:t>
      </w:r>
      <w:r>
        <w:rPr>
          <w:spacing w:val="-14"/>
        </w:rPr>
        <w:t xml:space="preserve"> </w:t>
      </w:r>
      <w:r>
        <w:t>antes</w:t>
      </w:r>
      <w:r>
        <w:rPr>
          <w:spacing w:val="-14"/>
        </w:rPr>
        <w:t xml:space="preserve"> </w:t>
      </w:r>
      <w:r>
        <w:t>de</w:t>
      </w:r>
      <w:r>
        <w:rPr>
          <w:spacing w:val="-17"/>
        </w:rPr>
        <w:t xml:space="preserve"> </w:t>
      </w:r>
      <w:r>
        <w:t>dar</w:t>
      </w:r>
      <w:r>
        <w:rPr>
          <w:spacing w:val="-14"/>
        </w:rPr>
        <w:t xml:space="preserve"> </w:t>
      </w:r>
      <w:r>
        <w:t>la</w:t>
      </w:r>
      <w:r>
        <w:rPr>
          <w:spacing w:val="-16"/>
        </w:rPr>
        <w:t xml:space="preserve"> </w:t>
      </w:r>
      <w:r>
        <w:t>orden</w:t>
      </w:r>
      <w:r>
        <w:rPr>
          <w:spacing w:val="-15"/>
        </w:rPr>
        <w:t xml:space="preserve"> </w:t>
      </w:r>
      <w:r>
        <w:t>de</w:t>
      </w:r>
      <w:r>
        <w:rPr>
          <w:spacing w:val="-15"/>
        </w:rPr>
        <w:t xml:space="preserve"> </w:t>
      </w:r>
      <w:r>
        <w:t>retorno.</w:t>
      </w:r>
    </w:p>
    <w:p w14:paraId="20343736" w14:textId="77777777" w:rsidR="003315CD" w:rsidRDefault="003315CD">
      <w:pPr>
        <w:pStyle w:val="Textoindependiente"/>
      </w:pPr>
    </w:p>
    <w:p w14:paraId="0E36DDA0" w14:textId="77777777" w:rsidR="003315CD" w:rsidRDefault="0082365E">
      <w:pPr>
        <w:pStyle w:val="Prrafodelista"/>
        <w:numPr>
          <w:ilvl w:val="1"/>
          <w:numId w:val="21"/>
        </w:numPr>
        <w:tabs>
          <w:tab w:val="left" w:pos="1429"/>
        </w:tabs>
        <w:ind w:left="1429"/>
        <w:rPr>
          <w:rFonts w:ascii="Symbol" w:hAnsi="Symbol"/>
        </w:rPr>
      </w:pPr>
      <w:r>
        <w:t>Autorizar</w:t>
      </w:r>
      <w:r>
        <w:rPr>
          <w:spacing w:val="-4"/>
        </w:rPr>
        <w:t xml:space="preserve"> </w:t>
      </w:r>
      <w:r>
        <w:t>el</w:t>
      </w:r>
      <w:r>
        <w:rPr>
          <w:spacing w:val="-4"/>
        </w:rPr>
        <w:t xml:space="preserve"> </w:t>
      </w:r>
      <w:r>
        <w:t>reingreso</w:t>
      </w:r>
      <w:r>
        <w:rPr>
          <w:spacing w:val="-4"/>
        </w:rPr>
        <w:t xml:space="preserve"> </w:t>
      </w:r>
      <w:r>
        <w:t>y</w:t>
      </w:r>
      <w:r>
        <w:rPr>
          <w:spacing w:val="-4"/>
        </w:rPr>
        <w:t xml:space="preserve"> </w:t>
      </w:r>
      <w:r>
        <w:t>declarar</w:t>
      </w:r>
      <w:r>
        <w:rPr>
          <w:spacing w:val="-2"/>
        </w:rPr>
        <w:t xml:space="preserve"> </w:t>
      </w:r>
      <w:r>
        <w:t>el</w:t>
      </w:r>
      <w:r>
        <w:rPr>
          <w:spacing w:val="-5"/>
        </w:rPr>
        <w:t xml:space="preserve"> </w:t>
      </w:r>
      <w:r>
        <w:t>fin</w:t>
      </w:r>
      <w:r>
        <w:rPr>
          <w:spacing w:val="-4"/>
        </w:rPr>
        <w:t xml:space="preserve"> </w:t>
      </w:r>
      <w:r>
        <w:t>de</w:t>
      </w:r>
      <w:r>
        <w:rPr>
          <w:spacing w:val="-4"/>
        </w:rPr>
        <w:t xml:space="preserve"> </w:t>
      </w:r>
      <w:r>
        <w:t>la</w:t>
      </w:r>
      <w:r>
        <w:rPr>
          <w:spacing w:val="-3"/>
        </w:rPr>
        <w:t xml:space="preserve"> </w:t>
      </w:r>
      <w:r>
        <w:rPr>
          <w:spacing w:val="-2"/>
        </w:rPr>
        <w:t>emergencia.</w:t>
      </w:r>
    </w:p>
    <w:p w14:paraId="69E0EFC8" w14:textId="77777777" w:rsidR="003315CD" w:rsidRDefault="003315CD">
      <w:pPr>
        <w:pStyle w:val="Textoindependiente"/>
        <w:spacing w:before="1"/>
      </w:pPr>
    </w:p>
    <w:p w14:paraId="755BAF62" w14:textId="77777777" w:rsidR="003315CD" w:rsidRDefault="0082365E">
      <w:pPr>
        <w:pStyle w:val="Prrafodelista"/>
        <w:numPr>
          <w:ilvl w:val="1"/>
          <w:numId w:val="21"/>
        </w:numPr>
        <w:tabs>
          <w:tab w:val="left" w:pos="1430"/>
        </w:tabs>
        <w:spacing w:line="237" w:lineRule="auto"/>
        <w:ind w:right="711"/>
        <w:jc w:val="both"/>
        <w:rPr>
          <w:rFonts w:ascii="Symbol" w:hAnsi="Symbol"/>
        </w:rPr>
      </w:pPr>
      <w:r>
        <w:t>Ayudar a realizar los reportes pertinentes de daños y pérdidas para consolidar el informe a las directivas.</w:t>
      </w:r>
    </w:p>
    <w:p w14:paraId="596439BD" w14:textId="77777777" w:rsidR="003315CD" w:rsidRDefault="003315CD">
      <w:pPr>
        <w:pStyle w:val="Textoindependiente"/>
        <w:spacing w:before="5"/>
      </w:pPr>
    </w:p>
    <w:p w14:paraId="7507DA4E" w14:textId="77777777" w:rsidR="003315CD" w:rsidRDefault="0082365E">
      <w:pPr>
        <w:pStyle w:val="Prrafodelista"/>
        <w:numPr>
          <w:ilvl w:val="1"/>
          <w:numId w:val="21"/>
        </w:numPr>
        <w:tabs>
          <w:tab w:val="left" w:pos="1430"/>
        </w:tabs>
        <w:spacing w:line="237" w:lineRule="auto"/>
        <w:ind w:right="704"/>
        <w:jc w:val="both"/>
        <w:rPr>
          <w:rFonts w:ascii="Symbol" w:hAnsi="Symbol"/>
        </w:rPr>
      </w:pPr>
      <w:r>
        <w:t>Auditar</w:t>
      </w:r>
      <w:r>
        <w:rPr>
          <w:spacing w:val="-2"/>
        </w:rPr>
        <w:t xml:space="preserve"> </w:t>
      </w:r>
      <w:r>
        <w:t>el</w:t>
      </w:r>
      <w:r>
        <w:rPr>
          <w:spacing w:val="-5"/>
        </w:rPr>
        <w:t xml:space="preserve"> </w:t>
      </w:r>
      <w:r>
        <w:t>resultado</w:t>
      </w:r>
      <w:r>
        <w:rPr>
          <w:spacing w:val="-4"/>
        </w:rPr>
        <w:t xml:space="preserve"> </w:t>
      </w:r>
      <w:r>
        <w:t>de</w:t>
      </w:r>
      <w:r>
        <w:rPr>
          <w:spacing w:val="-2"/>
        </w:rPr>
        <w:t xml:space="preserve"> </w:t>
      </w:r>
      <w:r>
        <w:t>las</w:t>
      </w:r>
      <w:r>
        <w:rPr>
          <w:spacing w:val="-2"/>
        </w:rPr>
        <w:t xml:space="preserve"> </w:t>
      </w:r>
      <w:r>
        <w:t>medidas</w:t>
      </w:r>
      <w:r>
        <w:rPr>
          <w:spacing w:val="-4"/>
        </w:rPr>
        <w:t xml:space="preserve"> </w:t>
      </w:r>
      <w:r>
        <w:t>tomadas</w:t>
      </w:r>
      <w:r>
        <w:rPr>
          <w:spacing w:val="-4"/>
        </w:rPr>
        <w:t xml:space="preserve"> </w:t>
      </w:r>
      <w:r>
        <w:t>durante</w:t>
      </w:r>
      <w:r>
        <w:rPr>
          <w:spacing w:val="-2"/>
        </w:rPr>
        <w:t xml:space="preserve"> </w:t>
      </w:r>
      <w:r>
        <w:t>la</w:t>
      </w:r>
      <w:r>
        <w:rPr>
          <w:spacing w:val="-2"/>
        </w:rPr>
        <w:t xml:space="preserve"> </w:t>
      </w:r>
      <w:r>
        <w:t>emergencia,</w:t>
      </w:r>
      <w:r>
        <w:rPr>
          <w:spacing w:val="-2"/>
        </w:rPr>
        <w:t xml:space="preserve"> </w:t>
      </w:r>
      <w:r>
        <w:t>en</w:t>
      </w:r>
      <w:r>
        <w:rPr>
          <w:spacing w:val="-4"/>
        </w:rPr>
        <w:t xml:space="preserve"> </w:t>
      </w:r>
      <w:r>
        <w:t>situaciones de falsa alarma o incidente menor.</w:t>
      </w:r>
    </w:p>
    <w:p w14:paraId="494EC996" w14:textId="77777777" w:rsidR="003315CD" w:rsidRDefault="003315CD">
      <w:pPr>
        <w:pStyle w:val="Textoindependiente"/>
      </w:pPr>
    </w:p>
    <w:p w14:paraId="6E986504" w14:textId="77777777" w:rsidR="003315CD" w:rsidRDefault="0082365E">
      <w:pPr>
        <w:pStyle w:val="Prrafodelista"/>
        <w:numPr>
          <w:ilvl w:val="1"/>
          <w:numId w:val="21"/>
        </w:numPr>
        <w:tabs>
          <w:tab w:val="left" w:pos="1429"/>
        </w:tabs>
        <w:ind w:left="1429"/>
        <w:rPr>
          <w:rFonts w:ascii="Symbol" w:hAnsi="Symbol"/>
        </w:rPr>
      </w:pPr>
      <w:r>
        <w:t>Colaborar</w:t>
      </w:r>
      <w:r>
        <w:rPr>
          <w:spacing w:val="-5"/>
        </w:rPr>
        <w:t xml:space="preserve"> </w:t>
      </w:r>
      <w:r>
        <w:t>en</w:t>
      </w:r>
      <w:r>
        <w:rPr>
          <w:spacing w:val="-7"/>
        </w:rPr>
        <w:t xml:space="preserve"> </w:t>
      </w:r>
      <w:r>
        <w:t>la</w:t>
      </w:r>
      <w:r>
        <w:rPr>
          <w:spacing w:val="-5"/>
        </w:rPr>
        <w:t xml:space="preserve"> </w:t>
      </w:r>
      <w:r>
        <w:t>investigación</w:t>
      </w:r>
      <w:r>
        <w:rPr>
          <w:spacing w:val="-5"/>
        </w:rPr>
        <w:t xml:space="preserve"> </w:t>
      </w:r>
      <w:r>
        <w:t>del</w:t>
      </w:r>
      <w:r>
        <w:rPr>
          <w:spacing w:val="-4"/>
        </w:rPr>
        <w:t xml:space="preserve"> </w:t>
      </w:r>
      <w:r>
        <w:t>incidente</w:t>
      </w:r>
      <w:r>
        <w:rPr>
          <w:spacing w:val="-4"/>
        </w:rPr>
        <w:t xml:space="preserve"> </w:t>
      </w:r>
      <w:r>
        <w:t>o</w:t>
      </w:r>
      <w:r>
        <w:rPr>
          <w:spacing w:val="-7"/>
        </w:rPr>
        <w:t xml:space="preserve"> </w:t>
      </w:r>
      <w:r>
        <w:t>siniestro</w:t>
      </w:r>
      <w:r>
        <w:rPr>
          <w:spacing w:val="-6"/>
        </w:rPr>
        <w:t xml:space="preserve"> </w:t>
      </w:r>
      <w:r>
        <w:t>cuando</w:t>
      </w:r>
      <w:r>
        <w:rPr>
          <w:spacing w:val="-5"/>
        </w:rPr>
        <w:t xml:space="preserve"> </w:t>
      </w:r>
      <w:r>
        <w:t>esto</w:t>
      </w:r>
      <w:r>
        <w:rPr>
          <w:spacing w:val="-7"/>
        </w:rPr>
        <w:t xml:space="preserve"> </w:t>
      </w:r>
      <w:r>
        <w:t>sea</w:t>
      </w:r>
      <w:r>
        <w:rPr>
          <w:spacing w:val="-4"/>
        </w:rPr>
        <w:t xml:space="preserve"> </w:t>
      </w:r>
      <w:r>
        <w:rPr>
          <w:spacing w:val="-2"/>
        </w:rPr>
        <w:t>necesario.</w:t>
      </w:r>
    </w:p>
    <w:p w14:paraId="67684F60" w14:textId="77777777" w:rsidR="003315CD" w:rsidRDefault="0082365E">
      <w:pPr>
        <w:pStyle w:val="Prrafodelista"/>
        <w:numPr>
          <w:ilvl w:val="1"/>
          <w:numId w:val="21"/>
        </w:numPr>
        <w:tabs>
          <w:tab w:val="left" w:pos="1430"/>
        </w:tabs>
        <w:spacing w:before="251"/>
        <w:ind w:right="707"/>
        <w:jc w:val="both"/>
        <w:rPr>
          <w:rFonts w:ascii="Symbol" w:hAnsi="Symbol"/>
        </w:rPr>
      </w:pPr>
      <w:r>
        <w:t>Verificar el estado de los elementos utilizados durante el control de la emergencia, de llegar a ser necesario, generar un informe sobre la utilización y petición de reasignación del elemento o elementos gastados.</w:t>
      </w:r>
    </w:p>
    <w:p w14:paraId="27B9F8B5" w14:textId="77777777" w:rsidR="003315CD" w:rsidRDefault="003315CD">
      <w:pPr>
        <w:pStyle w:val="Textoindependiente"/>
        <w:spacing w:before="250"/>
      </w:pPr>
    </w:p>
    <w:p w14:paraId="248701A3" w14:textId="77777777" w:rsidR="003315CD" w:rsidRDefault="0082365E">
      <w:pPr>
        <w:pStyle w:val="Ttulo2"/>
        <w:numPr>
          <w:ilvl w:val="3"/>
          <w:numId w:val="20"/>
        </w:numPr>
        <w:tabs>
          <w:tab w:val="left" w:pos="2831"/>
        </w:tabs>
        <w:ind w:left="2831" w:hanging="1041"/>
      </w:pPr>
      <w:r>
        <w:t>Funciones</w:t>
      </w:r>
      <w:r>
        <w:rPr>
          <w:spacing w:val="-3"/>
        </w:rPr>
        <w:t xml:space="preserve"> </w:t>
      </w:r>
      <w:r>
        <w:t>de</w:t>
      </w:r>
      <w:r>
        <w:rPr>
          <w:spacing w:val="-4"/>
        </w:rPr>
        <w:t xml:space="preserve"> </w:t>
      </w:r>
      <w:r>
        <w:t>los</w:t>
      </w:r>
      <w:r>
        <w:rPr>
          <w:spacing w:val="-2"/>
        </w:rPr>
        <w:t xml:space="preserve"> Brigadistas</w:t>
      </w:r>
    </w:p>
    <w:p w14:paraId="6A56816F" w14:textId="77777777" w:rsidR="003315CD" w:rsidRDefault="0082365E">
      <w:pPr>
        <w:spacing w:before="255"/>
        <w:ind w:left="710"/>
      </w:pPr>
      <w:r>
        <w:rPr>
          <w:rFonts w:ascii="Arial"/>
          <w:b/>
        </w:rPr>
        <w:lastRenderedPageBreak/>
        <w:t>Tabla</w:t>
      </w:r>
      <w:r>
        <w:rPr>
          <w:rFonts w:ascii="Arial"/>
          <w:b/>
          <w:spacing w:val="-4"/>
        </w:rPr>
        <w:t xml:space="preserve"> </w:t>
      </w:r>
      <w:r>
        <w:rPr>
          <w:rFonts w:ascii="Arial"/>
          <w:b/>
        </w:rPr>
        <w:t>11.</w:t>
      </w:r>
      <w:r>
        <w:rPr>
          <w:rFonts w:ascii="Arial"/>
          <w:b/>
          <w:spacing w:val="-6"/>
        </w:rPr>
        <w:t xml:space="preserve"> </w:t>
      </w:r>
      <w:r>
        <w:t>Grupo</w:t>
      </w:r>
      <w:r>
        <w:rPr>
          <w:spacing w:val="-7"/>
        </w:rPr>
        <w:t xml:space="preserve"> </w:t>
      </w:r>
      <w:r>
        <w:t>Primeros</w:t>
      </w:r>
      <w:r>
        <w:rPr>
          <w:spacing w:val="-3"/>
        </w:rPr>
        <w:t xml:space="preserve"> </w:t>
      </w:r>
      <w:r>
        <w:rPr>
          <w:spacing w:val="-2"/>
        </w:rPr>
        <w:t>Auxilios</w:t>
      </w:r>
    </w:p>
    <w:p w14:paraId="13B07A82" w14:textId="77777777" w:rsidR="003315CD" w:rsidRDefault="003315CD">
      <w:pPr>
        <w:sectPr w:rsidR="003315CD">
          <w:pgSz w:w="12250" w:h="15850"/>
          <w:pgMar w:top="1360" w:right="992" w:bottom="1200" w:left="992" w:header="0" w:footer="1017" w:gutter="0"/>
          <w:cols w:space="720"/>
        </w:sectPr>
      </w:pP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6"/>
        <w:gridCol w:w="7804"/>
      </w:tblGrid>
      <w:tr w:rsidR="003315CD" w14:paraId="42169A34" w14:textId="77777777">
        <w:trPr>
          <w:trHeight w:val="2563"/>
        </w:trPr>
        <w:tc>
          <w:tcPr>
            <w:tcW w:w="1836" w:type="dxa"/>
          </w:tcPr>
          <w:p w14:paraId="74589860" w14:textId="77777777" w:rsidR="003315CD" w:rsidRDefault="003315CD">
            <w:pPr>
              <w:pStyle w:val="TableParagraph"/>
            </w:pPr>
          </w:p>
          <w:p w14:paraId="05DAA233" w14:textId="77777777" w:rsidR="003315CD" w:rsidRDefault="003315CD">
            <w:pPr>
              <w:pStyle w:val="TableParagraph"/>
            </w:pPr>
          </w:p>
          <w:p w14:paraId="2F8D33CD" w14:textId="77777777" w:rsidR="003315CD" w:rsidRDefault="003315CD">
            <w:pPr>
              <w:pStyle w:val="TableParagraph"/>
            </w:pPr>
          </w:p>
          <w:p w14:paraId="57091EEE" w14:textId="77777777" w:rsidR="003315CD" w:rsidRDefault="003315CD">
            <w:pPr>
              <w:pStyle w:val="TableParagraph"/>
              <w:spacing w:before="17"/>
            </w:pPr>
          </w:p>
          <w:p w14:paraId="13F47A0A" w14:textId="77777777" w:rsidR="003315CD" w:rsidRDefault="0082365E">
            <w:pPr>
              <w:pStyle w:val="TableParagraph"/>
              <w:spacing w:before="1"/>
              <w:ind w:left="11"/>
              <w:jc w:val="center"/>
              <w:rPr>
                <w:rFonts w:ascii="Arial"/>
                <w:b/>
              </w:rPr>
            </w:pPr>
            <w:r>
              <w:rPr>
                <w:rFonts w:ascii="Arial"/>
                <w:b/>
                <w:spacing w:val="-2"/>
              </w:rPr>
              <w:t>Antes</w:t>
            </w:r>
          </w:p>
        </w:tc>
        <w:tc>
          <w:tcPr>
            <w:tcW w:w="7804" w:type="dxa"/>
          </w:tcPr>
          <w:p w14:paraId="24FA827D" w14:textId="77777777" w:rsidR="003315CD" w:rsidRDefault="003315CD">
            <w:pPr>
              <w:pStyle w:val="TableParagraph"/>
              <w:spacing w:before="3"/>
            </w:pPr>
          </w:p>
          <w:p w14:paraId="396CB95F" w14:textId="77777777" w:rsidR="003315CD" w:rsidRDefault="0082365E">
            <w:pPr>
              <w:pStyle w:val="TableParagraph"/>
              <w:numPr>
                <w:ilvl w:val="0"/>
                <w:numId w:val="19"/>
              </w:numPr>
              <w:tabs>
                <w:tab w:val="left" w:pos="467"/>
              </w:tabs>
            </w:pPr>
            <w:r>
              <w:t>Revisión</w:t>
            </w:r>
            <w:r>
              <w:rPr>
                <w:spacing w:val="-7"/>
              </w:rPr>
              <w:t xml:space="preserve"> </w:t>
            </w:r>
            <w:r>
              <w:t>e</w:t>
            </w:r>
            <w:r>
              <w:rPr>
                <w:spacing w:val="-5"/>
              </w:rPr>
              <w:t xml:space="preserve"> </w:t>
            </w:r>
            <w:r>
              <w:t>inventario</w:t>
            </w:r>
            <w:r>
              <w:rPr>
                <w:spacing w:val="-7"/>
              </w:rPr>
              <w:t xml:space="preserve"> </w:t>
            </w:r>
            <w:r>
              <w:t>de</w:t>
            </w:r>
            <w:r>
              <w:rPr>
                <w:spacing w:val="-6"/>
              </w:rPr>
              <w:t xml:space="preserve"> </w:t>
            </w:r>
            <w:r>
              <w:t>los</w:t>
            </w:r>
            <w:r>
              <w:rPr>
                <w:spacing w:val="-5"/>
              </w:rPr>
              <w:t xml:space="preserve"> </w:t>
            </w:r>
            <w:r>
              <w:t>equipos</w:t>
            </w:r>
            <w:r>
              <w:rPr>
                <w:spacing w:val="-4"/>
              </w:rPr>
              <w:t xml:space="preserve"> </w:t>
            </w:r>
            <w:r>
              <w:t>para</w:t>
            </w:r>
            <w:r>
              <w:rPr>
                <w:spacing w:val="-4"/>
              </w:rPr>
              <w:t xml:space="preserve"> </w:t>
            </w:r>
            <w:r>
              <w:t>atención</w:t>
            </w:r>
            <w:r>
              <w:rPr>
                <w:spacing w:val="-5"/>
              </w:rPr>
              <w:t xml:space="preserve"> </w:t>
            </w:r>
            <w:r>
              <w:t>de</w:t>
            </w:r>
            <w:r>
              <w:rPr>
                <w:spacing w:val="-4"/>
              </w:rPr>
              <w:t xml:space="preserve"> </w:t>
            </w:r>
            <w:r>
              <w:rPr>
                <w:spacing w:val="-2"/>
              </w:rPr>
              <w:t>heridos.</w:t>
            </w:r>
          </w:p>
          <w:p w14:paraId="1B1041B0" w14:textId="77777777" w:rsidR="003315CD" w:rsidRDefault="0082365E">
            <w:pPr>
              <w:pStyle w:val="TableParagraph"/>
              <w:numPr>
                <w:ilvl w:val="0"/>
                <w:numId w:val="19"/>
              </w:numPr>
              <w:tabs>
                <w:tab w:val="left" w:pos="467"/>
              </w:tabs>
              <w:spacing w:before="252"/>
            </w:pPr>
            <w:r>
              <w:t>Revisión</w:t>
            </w:r>
            <w:r>
              <w:rPr>
                <w:spacing w:val="-6"/>
              </w:rPr>
              <w:t xml:space="preserve"> </w:t>
            </w:r>
            <w:r>
              <w:t>periódica</w:t>
            </w:r>
            <w:r>
              <w:rPr>
                <w:spacing w:val="-6"/>
              </w:rPr>
              <w:t xml:space="preserve"> </w:t>
            </w:r>
            <w:r>
              <w:t>de</w:t>
            </w:r>
            <w:r>
              <w:rPr>
                <w:spacing w:val="-5"/>
              </w:rPr>
              <w:t xml:space="preserve"> </w:t>
            </w:r>
            <w:r>
              <w:t>los</w:t>
            </w:r>
            <w:r>
              <w:rPr>
                <w:spacing w:val="-8"/>
              </w:rPr>
              <w:t xml:space="preserve"> </w:t>
            </w:r>
            <w:r>
              <w:t>manuales</w:t>
            </w:r>
            <w:r>
              <w:rPr>
                <w:spacing w:val="-7"/>
              </w:rPr>
              <w:t xml:space="preserve"> </w:t>
            </w:r>
            <w:r>
              <w:t>de</w:t>
            </w:r>
            <w:r>
              <w:rPr>
                <w:spacing w:val="-6"/>
              </w:rPr>
              <w:t xml:space="preserve"> </w:t>
            </w:r>
            <w:r>
              <w:t>primeros</w:t>
            </w:r>
            <w:r>
              <w:rPr>
                <w:spacing w:val="-4"/>
              </w:rPr>
              <w:t xml:space="preserve"> </w:t>
            </w:r>
            <w:r>
              <w:rPr>
                <w:spacing w:val="-2"/>
              </w:rPr>
              <w:t>auxilios.</w:t>
            </w:r>
          </w:p>
          <w:p w14:paraId="59B4BE0D" w14:textId="77777777" w:rsidR="003315CD" w:rsidRDefault="0082365E">
            <w:pPr>
              <w:pStyle w:val="TableParagraph"/>
              <w:numPr>
                <w:ilvl w:val="0"/>
                <w:numId w:val="19"/>
              </w:numPr>
              <w:tabs>
                <w:tab w:val="left" w:pos="467"/>
              </w:tabs>
              <w:spacing w:before="251"/>
            </w:pPr>
            <w:r>
              <w:t>Asistir</w:t>
            </w:r>
            <w:r>
              <w:rPr>
                <w:spacing w:val="-4"/>
              </w:rPr>
              <w:t xml:space="preserve"> </w:t>
            </w:r>
            <w:r>
              <w:t>a</w:t>
            </w:r>
            <w:r>
              <w:rPr>
                <w:spacing w:val="-7"/>
              </w:rPr>
              <w:t xml:space="preserve"> </w:t>
            </w:r>
            <w:r>
              <w:t>capacitaciones</w:t>
            </w:r>
            <w:r>
              <w:rPr>
                <w:spacing w:val="-9"/>
              </w:rPr>
              <w:t xml:space="preserve"> </w:t>
            </w:r>
            <w:r>
              <w:t>y</w:t>
            </w:r>
            <w:r>
              <w:rPr>
                <w:spacing w:val="-3"/>
              </w:rPr>
              <w:t xml:space="preserve"> </w:t>
            </w:r>
            <w:r>
              <w:rPr>
                <w:spacing w:val="-2"/>
              </w:rPr>
              <w:t>reentrenamientos.</w:t>
            </w:r>
          </w:p>
          <w:p w14:paraId="05EBCCA5" w14:textId="77777777" w:rsidR="003315CD" w:rsidRDefault="0082365E">
            <w:pPr>
              <w:pStyle w:val="TableParagraph"/>
              <w:numPr>
                <w:ilvl w:val="0"/>
                <w:numId w:val="19"/>
              </w:numPr>
              <w:tabs>
                <w:tab w:val="left" w:pos="467"/>
              </w:tabs>
              <w:spacing w:before="251"/>
            </w:pPr>
            <w:r>
              <w:t>Entrenamiento</w:t>
            </w:r>
            <w:r>
              <w:rPr>
                <w:spacing w:val="-11"/>
              </w:rPr>
              <w:t xml:space="preserve"> </w:t>
            </w:r>
            <w:r>
              <w:rPr>
                <w:spacing w:val="-2"/>
              </w:rPr>
              <w:t>físico.</w:t>
            </w:r>
          </w:p>
        </w:tc>
      </w:tr>
      <w:tr w:rsidR="003315CD" w14:paraId="06A57046" w14:textId="77777777">
        <w:trPr>
          <w:trHeight w:val="4666"/>
        </w:trPr>
        <w:tc>
          <w:tcPr>
            <w:tcW w:w="1836" w:type="dxa"/>
          </w:tcPr>
          <w:p w14:paraId="78268292" w14:textId="77777777" w:rsidR="003315CD" w:rsidRDefault="003315CD">
            <w:pPr>
              <w:pStyle w:val="TableParagraph"/>
            </w:pPr>
          </w:p>
          <w:p w14:paraId="786C1864" w14:textId="77777777" w:rsidR="003315CD" w:rsidRDefault="003315CD">
            <w:pPr>
              <w:pStyle w:val="TableParagraph"/>
            </w:pPr>
          </w:p>
          <w:p w14:paraId="65F0B02F" w14:textId="77777777" w:rsidR="003315CD" w:rsidRDefault="003315CD">
            <w:pPr>
              <w:pStyle w:val="TableParagraph"/>
            </w:pPr>
          </w:p>
          <w:p w14:paraId="5DA3DEA7" w14:textId="77777777" w:rsidR="003315CD" w:rsidRDefault="003315CD">
            <w:pPr>
              <w:pStyle w:val="TableParagraph"/>
            </w:pPr>
          </w:p>
          <w:p w14:paraId="72A195DD" w14:textId="77777777" w:rsidR="003315CD" w:rsidRDefault="003315CD">
            <w:pPr>
              <w:pStyle w:val="TableParagraph"/>
            </w:pPr>
          </w:p>
          <w:p w14:paraId="3BFF4063" w14:textId="77777777" w:rsidR="003315CD" w:rsidRDefault="003315CD">
            <w:pPr>
              <w:pStyle w:val="TableParagraph"/>
            </w:pPr>
          </w:p>
          <w:p w14:paraId="4A55EE9B" w14:textId="77777777" w:rsidR="003315CD" w:rsidRDefault="003315CD">
            <w:pPr>
              <w:pStyle w:val="TableParagraph"/>
              <w:spacing w:before="183"/>
            </w:pPr>
          </w:p>
          <w:p w14:paraId="5DAF8593" w14:textId="77777777" w:rsidR="003315CD" w:rsidRDefault="0082365E">
            <w:pPr>
              <w:pStyle w:val="TableParagraph"/>
              <w:ind w:left="11" w:right="2"/>
              <w:jc w:val="center"/>
              <w:rPr>
                <w:rFonts w:ascii="Arial"/>
                <w:b/>
              </w:rPr>
            </w:pPr>
            <w:r>
              <w:rPr>
                <w:rFonts w:ascii="Arial"/>
                <w:b/>
                <w:spacing w:val="-2"/>
              </w:rPr>
              <w:t>Durante</w:t>
            </w:r>
          </w:p>
        </w:tc>
        <w:tc>
          <w:tcPr>
            <w:tcW w:w="7804" w:type="dxa"/>
          </w:tcPr>
          <w:p w14:paraId="31A44D5E" w14:textId="77777777" w:rsidR="003315CD" w:rsidRDefault="003315CD">
            <w:pPr>
              <w:pStyle w:val="TableParagraph"/>
            </w:pPr>
          </w:p>
          <w:p w14:paraId="0738D762" w14:textId="77777777" w:rsidR="003315CD" w:rsidRDefault="0082365E">
            <w:pPr>
              <w:pStyle w:val="TableParagraph"/>
              <w:numPr>
                <w:ilvl w:val="0"/>
                <w:numId w:val="18"/>
              </w:numPr>
              <w:tabs>
                <w:tab w:val="left" w:pos="467"/>
              </w:tabs>
              <w:spacing w:before="1"/>
            </w:pPr>
            <w:r>
              <w:t>Ubicar</w:t>
            </w:r>
            <w:r>
              <w:rPr>
                <w:spacing w:val="-2"/>
              </w:rPr>
              <w:t xml:space="preserve"> </w:t>
            </w:r>
            <w:r>
              <w:t>el</w:t>
            </w:r>
            <w:r>
              <w:rPr>
                <w:spacing w:val="-4"/>
              </w:rPr>
              <w:t xml:space="preserve"> </w:t>
            </w:r>
            <w:r>
              <w:t>área</w:t>
            </w:r>
            <w:r>
              <w:rPr>
                <w:spacing w:val="-5"/>
              </w:rPr>
              <w:t xml:space="preserve"> </w:t>
            </w:r>
            <w:r>
              <w:t>del</w:t>
            </w:r>
            <w:r>
              <w:rPr>
                <w:spacing w:val="-2"/>
              </w:rPr>
              <w:t xml:space="preserve"> evento.</w:t>
            </w:r>
          </w:p>
          <w:p w14:paraId="2AAB81FA" w14:textId="77777777" w:rsidR="003315CD" w:rsidRDefault="0082365E">
            <w:pPr>
              <w:pStyle w:val="TableParagraph"/>
              <w:numPr>
                <w:ilvl w:val="0"/>
                <w:numId w:val="18"/>
              </w:numPr>
              <w:tabs>
                <w:tab w:val="left" w:pos="467"/>
              </w:tabs>
              <w:spacing w:before="251"/>
            </w:pPr>
            <w:r>
              <w:t>Utilizar</w:t>
            </w:r>
            <w:r>
              <w:rPr>
                <w:spacing w:val="-5"/>
              </w:rPr>
              <w:t xml:space="preserve"> </w:t>
            </w:r>
            <w:r>
              <w:t>elementos</w:t>
            </w:r>
            <w:r>
              <w:rPr>
                <w:spacing w:val="-7"/>
              </w:rPr>
              <w:t xml:space="preserve"> </w:t>
            </w:r>
            <w:r>
              <w:t>necesarios</w:t>
            </w:r>
            <w:r>
              <w:rPr>
                <w:spacing w:val="-5"/>
              </w:rPr>
              <w:t xml:space="preserve"> </w:t>
            </w:r>
            <w:r>
              <w:t>para</w:t>
            </w:r>
            <w:r>
              <w:rPr>
                <w:spacing w:val="-7"/>
              </w:rPr>
              <w:t xml:space="preserve"> </w:t>
            </w:r>
            <w:r>
              <w:rPr>
                <w:spacing w:val="-2"/>
              </w:rPr>
              <w:t>bioseguridad.</w:t>
            </w:r>
          </w:p>
          <w:p w14:paraId="10A61037" w14:textId="77777777" w:rsidR="003315CD" w:rsidRDefault="0082365E">
            <w:pPr>
              <w:pStyle w:val="TableParagraph"/>
              <w:numPr>
                <w:ilvl w:val="0"/>
                <w:numId w:val="18"/>
              </w:numPr>
              <w:tabs>
                <w:tab w:val="left" w:pos="467"/>
              </w:tabs>
              <w:spacing w:before="252"/>
            </w:pPr>
            <w:r>
              <w:t>Evaluación</w:t>
            </w:r>
            <w:r>
              <w:rPr>
                <w:spacing w:val="-5"/>
              </w:rPr>
              <w:t xml:space="preserve"> </w:t>
            </w:r>
            <w:r>
              <w:t>del</w:t>
            </w:r>
            <w:r>
              <w:rPr>
                <w:spacing w:val="-4"/>
              </w:rPr>
              <w:t xml:space="preserve"> </w:t>
            </w:r>
            <w:r>
              <w:t>área</w:t>
            </w:r>
            <w:r>
              <w:rPr>
                <w:spacing w:val="-4"/>
              </w:rPr>
              <w:t xml:space="preserve"> </w:t>
            </w:r>
            <w:r>
              <w:t>y</w:t>
            </w:r>
            <w:r>
              <w:rPr>
                <w:spacing w:val="-6"/>
              </w:rPr>
              <w:t xml:space="preserve"> </w:t>
            </w:r>
            <w:r>
              <w:t>del</w:t>
            </w:r>
            <w:r>
              <w:rPr>
                <w:spacing w:val="-4"/>
              </w:rPr>
              <w:t xml:space="preserve"> </w:t>
            </w:r>
            <w:r>
              <w:rPr>
                <w:spacing w:val="-2"/>
              </w:rPr>
              <w:t>paciente.</w:t>
            </w:r>
          </w:p>
          <w:p w14:paraId="4DC8D0E4" w14:textId="77777777" w:rsidR="003315CD" w:rsidRDefault="0082365E">
            <w:pPr>
              <w:pStyle w:val="TableParagraph"/>
              <w:numPr>
                <w:ilvl w:val="0"/>
                <w:numId w:val="18"/>
              </w:numPr>
              <w:tabs>
                <w:tab w:val="left" w:pos="467"/>
              </w:tabs>
              <w:spacing w:before="251"/>
            </w:pPr>
            <w:r>
              <w:t>Limitar</w:t>
            </w:r>
            <w:r>
              <w:rPr>
                <w:spacing w:val="-5"/>
              </w:rPr>
              <w:t xml:space="preserve"> </w:t>
            </w:r>
            <w:r>
              <w:t>riesgos</w:t>
            </w:r>
            <w:r>
              <w:rPr>
                <w:spacing w:val="-5"/>
              </w:rPr>
              <w:t xml:space="preserve"> </w:t>
            </w:r>
            <w:r>
              <w:t>para</w:t>
            </w:r>
            <w:r>
              <w:rPr>
                <w:spacing w:val="-5"/>
              </w:rPr>
              <w:t xml:space="preserve"> </w:t>
            </w:r>
            <w:r>
              <w:t>el</w:t>
            </w:r>
            <w:r>
              <w:rPr>
                <w:spacing w:val="-5"/>
              </w:rPr>
              <w:t xml:space="preserve"> </w:t>
            </w:r>
            <w:r>
              <w:t>auxiliador</w:t>
            </w:r>
            <w:r>
              <w:rPr>
                <w:spacing w:val="-3"/>
              </w:rPr>
              <w:t xml:space="preserve"> </w:t>
            </w:r>
            <w:r>
              <w:t>y</w:t>
            </w:r>
            <w:r>
              <w:rPr>
                <w:spacing w:val="-4"/>
              </w:rPr>
              <w:t xml:space="preserve"> </w:t>
            </w:r>
            <w:r>
              <w:t>para</w:t>
            </w:r>
            <w:r>
              <w:rPr>
                <w:spacing w:val="-6"/>
              </w:rPr>
              <w:t xml:space="preserve"> </w:t>
            </w:r>
            <w:r>
              <w:t>el</w:t>
            </w:r>
            <w:r>
              <w:rPr>
                <w:spacing w:val="-4"/>
              </w:rPr>
              <w:t xml:space="preserve"> </w:t>
            </w:r>
            <w:r>
              <w:rPr>
                <w:spacing w:val="-2"/>
              </w:rPr>
              <w:t>paciente.</w:t>
            </w:r>
          </w:p>
          <w:p w14:paraId="2C029C89" w14:textId="77777777" w:rsidR="003315CD" w:rsidRDefault="0082365E">
            <w:pPr>
              <w:pStyle w:val="TableParagraph"/>
              <w:numPr>
                <w:ilvl w:val="0"/>
                <w:numId w:val="18"/>
              </w:numPr>
              <w:tabs>
                <w:tab w:val="left" w:pos="467"/>
              </w:tabs>
              <w:spacing w:before="251"/>
            </w:pPr>
            <w:r>
              <w:t>Prestar</w:t>
            </w:r>
            <w:r>
              <w:rPr>
                <w:spacing w:val="-3"/>
              </w:rPr>
              <w:t xml:space="preserve"> </w:t>
            </w:r>
            <w:r>
              <w:t>primeros</w:t>
            </w:r>
            <w:r>
              <w:rPr>
                <w:spacing w:val="-6"/>
              </w:rPr>
              <w:t xml:space="preserve"> </w:t>
            </w:r>
            <w:r>
              <w:t>auxilios</w:t>
            </w:r>
            <w:r>
              <w:rPr>
                <w:spacing w:val="-4"/>
              </w:rPr>
              <w:t xml:space="preserve"> </w:t>
            </w:r>
            <w:r>
              <w:t>en</w:t>
            </w:r>
            <w:r>
              <w:rPr>
                <w:spacing w:val="-6"/>
              </w:rPr>
              <w:t xml:space="preserve"> </w:t>
            </w:r>
            <w:r>
              <w:t>forma</w:t>
            </w:r>
            <w:r>
              <w:rPr>
                <w:spacing w:val="-4"/>
              </w:rPr>
              <w:t xml:space="preserve"> </w:t>
            </w:r>
            <w:r>
              <w:t>inmediata</w:t>
            </w:r>
            <w:r>
              <w:rPr>
                <w:spacing w:val="-3"/>
              </w:rPr>
              <w:t xml:space="preserve"> </w:t>
            </w:r>
            <w:r>
              <w:t>y</w:t>
            </w:r>
            <w:r>
              <w:rPr>
                <w:spacing w:val="78"/>
                <w:w w:val="150"/>
              </w:rPr>
              <w:t xml:space="preserve"> </w:t>
            </w:r>
            <w:r>
              <w:rPr>
                <w:spacing w:val="-2"/>
              </w:rPr>
              <w:t>oportuna.</w:t>
            </w:r>
          </w:p>
          <w:p w14:paraId="7B3C0836" w14:textId="77777777" w:rsidR="003315CD" w:rsidRDefault="003315CD">
            <w:pPr>
              <w:pStyle w:val="TableParagraph"/>
              <w:spacing w:before="1"/>
            </w:pPr>
          </w:p>
          <w:p w14:paraId="4913F4A8" w14:textId="77777777" w:rsidR="003315CD" w:rsidRDefault="0082365E">
            <w:pPr>
              <w:pStyle w:val="TableParagraph"/>
              <w:numPr>
                <w:ilvl w:val="0"/>
                <w:numId w:val="18"/>
              </w:numPr>
              <w:tabs>
                <w:tab w:val="left" w:pos="467"/>
              </w:tabs>
              <w:spacing w:line="237" w:lineRule="auto"/>
              <w:ind w:right="399"/>
            </w:pPr>
            <w:r>
              <w:t>Atender</w:t>
            </w:r>
            <w:r>
              <w:rPr>
                <w:spacing w:val="-2"/>
              </w:rPr>
              <w:t xml:space="preserve"> </w:t>
            </w:r>
            <w:r>
              <w:t>a</w:t>
            </w:r>
            <w:r>
              <w:rPr>
                <w:spacing w:val="-5"/>
              </w:rPr>
              <w:t xml:space="preserve"> </w:t>
            </w:r>
            <w:r>
              <w:t>los</w:t>
            </w:r>
            <w:r>
              <w:rPr>
                <w:spacing w:val="-3"/>
              </w:rPr>
              <w:t xml:space="preserve"> </w:t>
            </w:r>
            <w:r>
              <w:t>pacientes</w:t>
            </w:r>
            <w:r>
              <w:rPr>
                <w:spacing w:val="-5"/>
              </w:rPr>
              <w:t xml:space="preserve"> </w:t>
            </w:r>
            <w:r>
              <w:t>de</w:t>
            </w:r>
            <w:r>
              <w:rPr>
                <w:spacing w:val="-3"/>
              </w:rPr>
              <w:t xml:space="preserve"> </w:t>
            </w:r>
            <w:r>
              <w:t>acuerdo</w:t>
            </w:r>
            <w:r>
              <w:rPr>
                <w:spacing w:val="-5"/>
              </w:rPr>
              <w:t xml:space="preserve"> </w:t>
            </w:r>
            <w:r>
              <w:t>a</w:t>
            </w:r>
            <w:r>
              <w:rPr>
                <w:spacing w:val="-5"/>
              </w:rPr>
              <w:t xml:space="preserve"> </w:t>
            </w:r>
            <w:r>
              <w:t>recomendaciones</w:t>
            </w:r>
            <w:r>
              <w:rPr>
                <w:spacing w:val="-3"/>
              </w:rPr>
              <w:t xml:space="preserve"> </w:t>
            </w:r>
            <w:r>
              <w:t>del</w:t>
            </w:r>
            <w:r>
              <w:rPr>
                <w:spacing w:val="-3"/>
              </w:rPr>
              <w:t xml:space="preserve"> </w:t>
            </w:r>
            <w:r>
              <w:t>médico</w:t>
            </w:r>
            <w:r>
              <w:rPr>
                <w:spacing w:val="-5"/>
              </w:rPr>
              <w:t xml:space="preserve"> </w:t>
            </w:r>
            <w:r>
              <w:t>y/o profesional de la salud.</w:t>
            </w:r>
          </w:p>
          <w:p w14:paraId="1D9DA062" w14:textId="77777777" w:rsidR="003315CD" w:rsidRDefault="003315CD">
            <w:pPr>
              <w:pStyle w:val="TableParagraph"/>
            </w:pPr>
          </w:p>
          <w:p w14:paraId="431E90CA" w14:textId="77777777" w:rsidR="003315CD" w:rsidRDefault="0082365E">
            <w:pPr>
              <w:pStyle w:val="TableParagraph"/>
              <w:numPr>
                <w:ilvl w:val="0"/>
                <w:numId w:val="18"/>
              </w:numPr>
              <w:tabs>
                <w:tab w:val="left" w:pos="467"/>
              </w:tabs>
            </w:pPr>
            <w:r>
              <w:t>Transportar</w:t>
            </w:r>
            <w:r>
              <w:rPr>
                <w:spacing w:val="-4"/>
              </w:rPr>
              <w:t xml:space="preserve"> </w:t>
            </w:r>
            <w:r>
              <w:t>al</w:t>
            </w:r>
            <w:r>
              <w:rPr>
                <w:spacing w:val="-4"/>
              </w:rPr>
              <w:t xml:space="preserve"> </w:t>
            </w:r>
            <w:r>
              <w:t>o</w:t>
            </w:r>
            <w:r>
              <w:rPr>
                <w:spacing w:val="-3"/>
              </w:rPr>
              <w:t xml:space="preserve"> </w:t>
            </w:r>
            <w:r>
              <w:t>a</w:t>
            </w:r>
            <w:r>
              <w:rPr>
                <w:spacing w:val="-5"/>
              </w:rPr>
              <w:t xml:space="preserve"> </w:t>
            </w:r>
            <w:r>
              <w:t>los</w:t>
            </w:r>
            <w:r>
              <w:rPr>
                <w:spacing w:val="-3"/>
              </w:rPr>
              <w:t xml:space="preserve"> </w:t>
            </w:r>
            <w:r>
              <w:t>pacientes</w:t>
            </w:r>
            <w:r>
              <w:rPr>
                <w:spacing w:val="-2"/>
              </w:rPr>
              <w:t xml:space="preserve"> </w:t>
            </w:r>
            <w:r>
              <w:t>en</w:t>
            </w:r>
            <w:r>
              <w:rPr>
                <w:spacing w:val="-5"/>
              </w:rPr>
              <w:t xml:space="preserve"> </w:t>
            </w:r>
            <w:r>
              <w:t>forma</w:t>
            </w:r>
            <w:r>
              <w:rPr>
                <w:spacing w:val="-5"/>
              </w:rPr>
              <w:t xml:space="preserve"> </w:t>
            </w:r>
            <w:r>
              <w:t>rápida</w:t>
            </w:r>
            <w:r>
              <w:rPr>
                <w:spacing w:val="-8"/>
              </w:rPr>
              <w:t xml:space="preserve"> </w:t>
            </w:r>
            <w:r>
              <w:t>y</w:t>
            </w:r>
            <w:r>
              <w:rPr>
                <w:spacing w:val="-1"/>
              </w:rPr>
              <w:t xml:space="preserve"> </w:t>
            </w:r>
            <w:r>
              <w:rPr>
                <w:spacing w:val="-2"/>
              </w:rPr>
              <w:t>segura.</w:t>
            </w:r>
          </w:p>
        </w:tc>
      </w:tr>
      <w:tr w:rsidR="003315CD" w14:paraId="18D36072" w14:textId="77777777">
        <w:trPr>
          <w:trHeight w:val="1869"/>
        </w:trPr>
        <w:tc>
          <w:tcPr>
            <w:tcW w:w="1836" w:type="dxa"/>
          </w:tcPr>
          <w:p w14:paraId="13D0ED92" w14:textId="77777777" w:rsidR="003315CD" w:rsidRDefault="003315CD">
            <w:pPr>
              <w:pStyle w:val="TableParagraph"/>
            </w:pPr>
          </w:p>
          <w:p w14:paraId="5136C019" w14:textId="77777777" w:rsidR="003315CD" w:rsidRDefault="003315CD">
            <w:pPr>
              <w:pStyle w:val="TableParagraph"/>
              <w:spacing w:before="175"/>
            </w:pPr>
          </w:p>
          <w:p w14:paraId="3C74528D" w14:textId="77777777" w:rsidR="003315CD" w:rsidRDefault="0082365E">
            <w:pPr>
              <w:pStyle w:val="TableParagraph"/>
              <w:ind w:left="11" w:right="4"/>
              <w:jc w:val="center"/>
              <w:rPr>
                <w:rFonts w:ascii="Arial" w:hAnsi="Arial"/>
                <w:b/>
              </w:rPr>
            </w:pPr>
            <w:r>
              <w:rPr>
                <w:rFonts w:ascii="Arial" w:hAnsi="Arial"/>
                <w:b/>
                <w:spacing w:val="-2"/>
              </w:rPr>
              <w:t>Después</w:t>
            </w:r>
          </w:p>
        </w:tc>
        <w:tc>
          <w:tcPr>
            <w:tcW w:w="7804" w:type="dxa"/>
          </w:tcPr>
          <w:p w14:paraId="558FD266" w14:textId="77777777" w:rsidR="003315CD" w:rsidRDefault="003315CD">
            <w:pPr>
              <w:pStyle w:val="TableParagraph"/>
              <w:spacing w:before="3"/>
            </w:pPr>
          </w:p>
          <w:p w14:paraId="09877178" w14:textId="77777777" w:rsidR="003315CD" w:rsidRDefault="0082365E">
            <w:pPr>
              <w:pStyle w:val="TableParagraph"/>
              <w:numPr>
                <w:ilvl w:val="0"/>
                <w:numId w:val="17"/>
              </w:numPr>
              <w:tabs>
                <w:tab w:val="left" w:pos="467"/>
              </w:tabs>
            </w:pPr>
            <w:r>
              <w:t>Evaluación</w:t>
            </w:r>
            <w:r>
              <w:rPr>
                <w:spacing w:val="-5"/>
              </w:rPr>
              <w:t xml:space="preserve"> </w:t>
            </w:r>
            <w:r>
              <w:t>de</w:t>
            </w:r>
            <w:r>
              <w:rPr>
                <w:spacing w:val="-5"/>
              </w:rPr>
              <w:t xml:space="preserve"> </w:t>
            </w:r>
            <w:r>
              <w:t>la</w:t>
            </w:r>
            <w:r>
              <w:rPr>
                <w:spacing w:val="-4"/>
              </w:rPr>
              <w:t xml:space="preserve"> </w:t>
            </w:r>
            <w:r>
              <w:rPr>
                <w:spacing w:val="-2"/>
              </w:rPr>
              <w:t>respuesta.</w:t>
            </w:r>
          </w:p>
          <w:p w14:paraId="2C18B6FA" w14:textId="77777777" w:rsidR="003315CD" w:rsidRDefault="0082365E">
            <w:pPr>
              <w:pStyle w:val="TableParagraph"/>
              <w:numPr>
                <w:ilvl w:val="0"/>
                <w:numId w:val="17"/>
              </w:numPr>
              <w:tabs>
                <w:tab w:val="left" w:pos="467"/>
              </w:tabs>
              <w:spacing w:before="251"/>
            </w:pPr>
            <w:r>
              <w:t>Corrección</w:t>
            </w:r>
            <w:r>
              <w:rPr>
                <w:spacing w:val="-5"/>
              </w:rPr>
              <w:t xml:space="preserve"> </w:t>
            </w:r>
            <w:r>
              <w:t>de</w:t>
            </w:r>
            <w:r>
              <w:rPr>
                <w:spacing w:val="-5"/>
              </w:rPr>
              <w:t xml:space="preserve"> </w:t>
            </w:r>
            <w:r>
              <w:rPr>
                <w:spacing w:val="-2"/>
              </w:rPr>
              <w:t>procedimientos.</w:t>
            </w:r>
          </w:p>
          <w:p w14:paraId="4B305901" w14:textId="77777777" w:rsidR="003315CD" w:rsidRDefault="0082365E">
            <w:pPr>
              <w:pStyle w:val="TableParagraph"/>
              <w:numPr>
                <w:ilvl w:val="0"/>
                <w:numId w:val="17"/>
              </w:numPr>
              <w:tabs>
                <w:tab w:val="left" w:pos="467"/>
              </w:tabs>
              <w:spacing w:before="251"/>
            </w:pPr>
            <w:r>
              <w:t>Mantenimiento,</w:t>
            </w:r>
            <w:r>
              <w:rPr>
                <w:spacing w:val="-9"/>
              </w:rPr>
              <w:t xml:space="preserve"> </w:t>
            </w:r>
            <w:r>
              <w:t>reposición</w:t>
            </w:r>
            <w:r>
              <w:rPr>
                <w:spacing w:val="-8"/>
              </w:rPr>
              <w:t xml:space="preserve"> </w:t>
            </w:r>
            <w:r>
              <w:t>e</w:t>
            </w:r>
            <w:r>
              <w:rPr>
                <w:spacing w:val="-6"/>
              </w:rPr>
              <w:t xml:space="preserve"> </w:t>
            </w:r>
            <w:r>
              <w:t>inventario</w:t>
            </w:r>
            <w:r>
              <w:rPr>
                <w:spacing w:val="-8"/>
              </w:rPr>
              <w:t xml:space="preserve"> </w:t>
            </w:r>
            <w:r>
              <w:t>de</w:t>
            </w:r>
            <w:r>
              <w:rPr>
                <w:spacing w:val="-9"/>
              </w:rPr>
              <w:t xml:space="preserve"> </w:t>
            </w:r>
            <w:r>
              <w:rPr>
                <w:spacing w:val="-2"/>
              </w:rPr>
              <w:t>recursos.</w:t>
            </w:r>
          </w:p>
        </w:tc>
      </w:tr>
    </w:tbl>
    <w:p w14:paraId="0027AA2B" w14:textId="77777777" w:rsidR="003315CD" w:rsidRDefault="003315CD">
      <w:pPr>
        <w:pStyle w:val="TableParagraph"/>
        <w:sectPr w:rsidR="003315CD">
          <w:pgSz w:w="12250" w:h="15850"/>
          <w:pgMar w:top="1400" w:right="992" w:bottom="1200" w:left="992" w:header="0" w:footer="1017" w:gutter="0"/>
          <w:cols w:space="720"/>
        </w:sectPr>
      </w:pPr>
    </w:p>
    <w:p w14:paraId="0CB7E24E" w14:textId="77777777" w:rsidR="003315CD" w:rsidRDefault="0082365E">
      <w:pPr>
        <w:pStyle w:val="Textoindependiente"/>
        <w:spacing w:before="45"/>
        <w:ind w:left="710"/>
      </w:pPr>
      <w:r>
        <w:rPr>
          <w:rFonts w:ascii="Arial" w:hAnsi="Arial"/>
          <w:b/>
        </w:rPr>
        <w:lastRenderedPageBreak/>
        <w:t>Tabla</w:t>
      </w:r>
      <w:r>
        <w:rPr>
          <w:rFonts w:ascii="Arial" w:hAnsi="Arial"/>
          <w:b/>
          <w:spacing w:val="-4"/>
        </w:rPr>
        <w:t xml:space="preserve"> </w:t>
      </w:r>
      <w:r>
        <w:rPr>
          <w:rFonts w:ascii="Arial" w:hAnsi="Arial"/>
          <w:b/>
        </w:rPr>
        <w:t>12.</w:t>
      </w:r>
      <w:r>
        <w:rPr>
          <w:rFonts w:ascii="Arial" w:hAnsi="Arial"/>
          <w:b/>
          <w:spacing w:val="-5"/>
        </w:rPr>
        <w:t xml:space="preserve"> </w:t>
      </w:r>
      <w:r>
        <w:t>Grupo</w:t>
      </w:r>
      <w:r>
        <w:rPr>
          <w:spacing w:val="-6"/>
        </w:rPr>
        <w:t xml:space="preserve"> </w:t>
      </w:r>
      <w:r>
        <w:t>Prevención</w:t>
      </w:r>
      <w:r>
        <w:rPr>
          <w:spacing w:val="-4"/>
        </w:rPr>
        <w:t xml:space="preserve"> </w:t>
      </w:r>
      <w:r>
        <w:t>y</w:t>
      </w:r>
      <w:r>
        <w:rPr>
          <w:spacing w:val="-3"/>
        </w:rPr>
        <w:t xml:space="preserve"> </w:t>
      </w:r>
      <w:r>
        <w:t>Control</w:t>
      </w:r>
      <w:r>
        <w:rPr>
          <w:spacing w:val="-5"/>
        </w:rPr>
        <w:t xml:space="preserve"> </w:t>
      </w:r>
      <w:r>
        <w:t>del</w:t>
      </w:r>
      <w:r>
        <w:rPr>
          <w:spacing w:val="-3"/>
        </w:rPr>
        <w:t xml:space="preserve"> </w:t>
      </w:r>
      <w:r>
        <w:t>Fuego</w:t>
      </w:r>
      <w:r>
        <w:rPr>
          <w:spacing w:val="-7"/>
        </w:rPr>
        <w:t xml:space="preserve"> </w:t>
      </w:r>
      <w:r>
        <w:rPr>
          <w:spacing w:val="-2"/>
        </w:rPr>
        <w:t>Incipiente</w:t>
      </w: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6"/>
        <w:gridCol w:w="7813"/>
      </w:tblGrid>
      <w:tr w:rsidR="003315CD" w14:paraId="0C6D0089" w14:textId="77777777">
        <w:trPr>
          <w:trHeight w:val="3097"/>
        </w:trPr>
        <w:tc>
          <w:tcPr>
            <w:tcW w:w="1826" w:type="dxa"/>
          </w:tcPr>
          <w:p w14:paraId="05718409" w14:textId="77777777" w:rsidR="003315CD" w:rsidRDefault="003315CD">
            <w:pPr>
              <w:pStyle w:val="TableParagraph"/>
            </w:pPr>
          </w:p>
          <w:p w14:paraId="6EE309E0" w14:textId="77777777" w:rsidR="003315CD" w:rsidRDefault="003315CD">
            <w:pPr>
              <w:pStyle w:val="TableParagraph"/>
            </w:pPr>
          </w:p>
          <w:p w14:paraId="16FEC54D" w14:textId="77777777" w:rsidR="003315CD" w:rsidRDefault="003315CD">
            <w:pPr>
              <w:pStyle w:val="TableParagraph"/>
            </w:pPr>
          </w:p>
          <w:p w14:paraId="46E3CF59" w14:textId="77777777" w:rsidR="003315CD" w:rsidRDefault="003315CD">
            <w:pPr>
              <w:pStyle w:val="TableParagraph"/>
            </w:pPr>
          </w:p>
          <w:p w14:paraId="2C9661E6" w14:textId="77777777" w:rsidR="003315CD" w:rsidRDefault="003315CD">
            <w:pPr>
              <w:pStyle w:val="TableParagraph"/>
              <w:spacing w:before="30"/>
            </w:pPr>
          </w:p>
          <w:p w14:paraId="203682DB" w14:textId="77777777" w:rsidR="003315CD" w:rsidRDefault="0082365E">
            <w:pPr>
              <w:pStyle w:val="TableParagraph"/>
              <w:spacing w:before="1"/>
              <w:ind w:left="12"/>
              <w:jc w:val="center"/>
              <w:rPr>
                <w:rFonts w:ascii="Arial"/>
                <w:b/>
              </w:rPr>
            </w:pPr>
            <w:r>
              <w:rPr>
                <w:rFonts w:ascii="Arial"/>
                <w:b/>
                <w:spacing w:val="-2"/>
              </w:rPr>
              <w:t>Antes</w:t>
            </w:r>
          </w:p>
        </w:tc>
        <w:tc>
          <w:tcPr>
            <w:tcW w:w="7813" w:type="dxa"/>
          </w:tcPr>
          <w:p w14:paraId="6646DE47" w14:textId="77777777" w:rsidR="003315CD" w:rsidRDefault="003315CD">
            <w:pPr>
              <w:pStyle w:val="TableParagraph"/>
            </w:pPr>
          </w:p>
          <w:p w14:paraId="47CA3803" w14:textId="77777777" w:rsidR="003315CD" w:rsidRDefault="0082365E">
            <w:pPr>
              <w:pStyle w:val="TableParagraph"/>
              <w:numPr>
                <w:ilvl w:val="0"/>
                <w:numId w:val="16"/>
              </w:numPr>
              <w:tabs>
                <w:tab w:val="left" w:pos="470"/>
              </w:tabs>
              <w:spacing w:before="1"/>
            </w:pPr>
            <w:r>
              <w:t>Inspección</w:t>
            </w:r>
            <w:r>
              <w:rPr>
                <w:spacing w:val="-8"/>
              </w:rPr>
              <w:t xml:space="preserve"> </w:t>
            </w:r>
            <w:r>
              <w:t>periódica</w:t>
            </w:r>
            <w:r>
              <w:rPr>
                <w:spacing w:val="-7"/>
              </w:rPr>
              <w:t xml:space="preserve"> </w:t>
            </w:r>
            <w:r>
              <w:t>de</w:t>
            </w:r>
            <w:r>
              <w:rPr>
                <w:spacing w:val="-9"/>
              </w:rPr>
              <w:t xml:space="preserve"> </w:t>
            </w:r>
            <w:r>
              <w:rPr>
                <w:spacing w:val="-2"/>
              </w:rPr>
              <w:t>áreas.</w:t>
            </w:r>
          </w:p>
          <w:p w14:paraId="33D3AC59" w14:textId="77777777" w:rsidR="003315CD" w:rsidRDefault="0082365E">
            <w:pPr>
              <w:pStyle w:val="TableParagraph"/>
              <w:numPr>
                <w:ilvl w:val="0"/>
                <w:numId w:val="16"/>
              </w:numPr>
              <w:tabs>
                <w:tab w:val="left" w:pos="470"/>
              </w:tabs>
              <w:spacing w:before="251"/>
            </w:pPr>
            <w:r>
              <w:t>Inventario</w:t>
            </w:r>
            <w:r>
              <w:rPr>
                <w:spacing w:val="-7"/>
              </w:rPr>
              <w:t xml:space="preserve"> </w:t>
            </w:r>
            <w:r>
              <w:t>e</w:t>
            </w:r>
            <w:r>
              <w:rPr>
                <w:spacing w:val="-6"/>
              </w:rPr>
              <w:t xml:space="preserve"> </w:t>
            </w:r>
            <w:r>
              <w:t>inspección</w:t>
            </w:r>
            <w:r>
              <w:rPr>
                <w:spacing w:val="-6"/>
              </w:rPr>
              <w:t xml:space="preserve"> </w:t>
            </w:r>
            <w:r>
              <w:t>periódica</w:t>
            </w:r>
            <w:r>
              <w:rPr>
                <w:spacing w:val="-7"/>
              </w:rPr>
              <w:t xml:space="preserve"> </w:t>
            </w:r>
            <w:r>
              <w:t>de</w:t>
            </w:r>
            <w:r>
              <w:rPr>
                <w:spacing w:val="-7"/>
              </w:rPr>
              <w:t xml:space="preserve"> </w:t>
            </w:r>
            <w:r>
              <w:t>equipos</w:t>
            </w:r>
            <w:r>
              <w:rPr>
                <w:spacing w:val="-8"/>
              </w:rPr>
              <w:t xml:space="preserve"> </w:t>
            </w:r>
            <w:r>
              <w:t>contra</w:t>
            </w:r>
            <w:r>
              <w:rPr>
                <w:spacing w:val="-6"/>
              </w:rPr>
              <w:t xml:space="preserve"> </w:t>
            </w:r>
            <w:r>
              <w:rPr>
                <w:spacing w:val="-2"/>
              </w:rPr>
              <w:t>incendio.</w:t>
            </w:r>
          </w:p>
          <w:p w14:paraId="5A87A354" w14:textId="77777777" w:rsidR="003315CD" w:rsidRDefault="0082365E">
            <w:pPr>
              <w:pStyle w:val="TableParagraph"/>
              <w:numPr>
                <w:ilvl w:val="0"/>
                <w:numId w:val="16"/>
              </w:numPr>
              <w:tabs>
                <w:tab w:val="left" w:pos="470"/>
              </w:tabs>
              <w:spacing w:before="251"/>
            </w:pPr>
            <w:r>
              <w:t>Asistir</w:t>
            </w:r>
            <w:r>
              <w:rPr>
                <w:spacing w:val="-4"/>
              </w:rPr>
              <w:t xml:space="preserve"> </w:t>
            </w:r>
            <w:r>
              <w:t>a</w:t>
            </w:r>
            <w:r>
              <w:rPr>
                <w:spacing w:val="-6"/>
              </w:rPr>
              <w:t xml:space="preserve"> </w:t>
            </w:r>
            <w:r>
              <w:t>capacitaciones</w:t>
            </w:r>
            <w:r>
              <w:rPr>
                <w:spacing w:val="-9"/>
              </w:rPr>
              <w:t xml:space="preserve"> </w:t>
            </w:r>
            <w:r>
              <w:t>que</w:t>
            </w:r>
            <w:r>
              <w:rPr>
                <w:spacing w:val="-4"/>
              </w:rPr>
              <w:t xml:space="preserve"> </w:t>
            </w:r>
            <w:r>
              <w:t>se</w:t>
            </w:r>
            <w:r>
              <w:rPr>
                <w:spacing w:val="-3"/>
              </w:rPr>
              <w:t xml:space="preserve"> </w:t>
            </w:r>
            <w:r>
              <w:rPr>
                <w:spacing w:val="-2"/>
              </w:rPr>
              <w:t>programen.</w:t>
            </w:r>
          </w:p>
          <w:p w14:paraId="2091B4EB" w14:textId="77777777" w:rsidR="003315CD" w:rsidRDefault="0082365E">
            <w:pPr>
              <w:pStyle w:val="TableParagraph"/>
              <w:numPr>
                <w:ilvl w:val="0"/>
                <w:numId w:val="16"/>
              </w:numPr>
              <w:tabs>
                <w:tab w:val="left" w:pos="470"/>
              </w:tabs>
              <w:spacing w:before="251"/>
            </w:pPr>
            <w:r>
              <w:t>Realizar</w:t>
            </w:r>
            <w:r>
              <w:rPr>
                <w:spacing w:val="-4"/>
              </w:rPr>
              <w:t xml:space="preserve"> </w:t>
            </w:r>
            <w:r>
              <w:t>prácticas</w:t>
            </w:r>
            <w:r>
              <w:rPr>
                <w:spacing w:val="-6"/>
              </w:rPr>
              <w:t xml:space="preserve"> </w:t>
            </w:r>
            <w:r>
              <w:t>para</w:t>
            </w:r>
            <w:r>
              <w:rPr>
                <w:spacing w:val="-5"/>
              </w:rPr>
              <w:t xml:space="preserve"> </w:t>
            </w:r>
            <w:r>
              <w:rPr>
                <w:spacing w:val="-2"/>
              </w:rPr>
              <w:t>actualización.</w:t>
            </w:r>
          </w:p>
          <w:p w14:paraId="10D66853" w14:textId="77777777" w:rsidR="003315CD" w:rsidRDefault="0082365E">
            <w:pPr>
              <w:pStyle w:val="TableParagraph"/>
              <w:numPr>
                <w:ilvl w:val="0"/>
                <w:numId w:val="16"/>
              </w:numPr>
              <w:tabs>
                <w:tab w:val="left" w:pos="470"/>
              </w:tabs>
              <w:spacing w:before="252"/>
            </w:pPr>
            <w:r>
              <w:t>Entrenamiento</w:t>
            </w:r>
            <w:r>
              <w:rPr>
                <w:spacing w:val="-11"/>
              </w:rPr>
              <w:t xml:space="preserve"> </w:t>
            </w:r>
            <w:r>
              <w:rPr>
                <w:spacing w:val="-2"/>
              </w:rPr>
              <w:t>físico.</w:t>
            </w:r>
          </w:p>
        </w:tc>
      </w:tr>
      <w:tr w:rsidR="003315CD" w14:paraId="6A1E67AD" w14:textId="77777777">
        <w:trPr>
          <w:trHeight w:val="4150"/>
        </w:trPr>
        <w:tc>
          <w:tcPr>
            <w:tcW w:w="1826" w:type="dxa"/>
          </w:tcPr>
          <w:p w14:paraId="4CBA4D14" w14:textId="77777777" w:rsidR="003315CD" w:rsidRDefault="003315CD">
            <w:pPr>
              <w:pStyle w:val="TableParagraph"/>
            </w:pPr>
          </w:p>
          <w:p w14:paraId="222BD2C8" w14:textId="77777777" w:rsidR="003315CD" w:rsidRDefault="003315CD">
            <w:pPr>
              <w:pStyle w:val="TableParagraph"/>
            </w:pPr>
          </w:p>
          <w:p w14:paraId="06420652" w14:textId="77777777" w:rsidR="003315CD" w:rsidRDefault="003315CD">
            <w:pPr>
              <w:pStyle w:val="TableParagraph"/>
            </w:pPr>
          </w:p>
          <w:p w14:paraId="2DF92C17" w14:textId="77777777" w:rsidR="003315CD" w:rsidRDefault="003315CD">
            <w:pPr>
              <w:pStyle w:val="TableParagraph"/>
            </w:pPr>
          </w:p>
          <w:p w14:paraId="4B1D3FF4" w14:textId="77777777" w:rsidR="003315CD" w:rsidRDefault="003315CD">
            <w:pPr>
              <w:pStyle w:val="TableParagraph"/>
            </w:pPr>
          </w:p>
          <w:p w14:paraId="3C2B4610" w14:textId="77777777" w:rsidR="003315CD" w:rsidRDefault="003315CD">
            <w:pPr>
              <w:pStyle w:val="TableParagraph"/>
              <w:spacing w:before="176"/>
            </w:pPr>
          </w:p>
          <w:p w14:paraId="632BA628" w14:textId="77777777" w:rsidR="003315CD" w:rsidRDefault="0082365E">
            <w:pPr>
              <w:pStyle w:val="TableParagraph"/>
              <w:spacing w:before="1"/>
              <w:ind w:left="12" w:right="2"/>
              <w:jc w:val="center"/>
              <w:rPr>
                <w:rFonts w:ascii="Arial"/>
                <w:b/>
              </w:rPr>
            </w:pPr>
            <w:r>
              <w:rPr>
                <w:rFonts w:ascii="Arial"/>
                <w:b/>
                <w:spacing w:val="-2"/>
              </w:rPr>
              <w:t>Durante</w:t>
            </w:r>
          </w:p>
        </w:tc>
        <w:tc>
          <w:tcPr>
            <w:tcW w:w="7813" w:type="dxa"/>
          </w:tcPr>
          <w:p w14:paraId="1C923E46" w14:textId="77777777" w:rsidR="003315CD" w:rsidRDefault="003315CD">
            <w:pPr>
              <w:pStyle w:val="TableParagraph"/>
              <w:spacing w:before="1"/>
            </w:pPr>
          </w:p>
          <w:p w14:paraId="316BD2EE" w14:textId="77777777" w:rsidR="003315CD" w:rsidRDefault="0082365E">
            <w:pPr>
              <w:pStyle w:val="TableParagraph"/>
              <w:numPr>
                <w:ilvl w:val="0"/>
                <w:numId w:val="15"/>
              </w:numPr>
              <w:tabs>
                <w:tab w:val="left" w:pos="470"/>
              </w:tabs>
            </w:pPr>
            <w:r>
              <w:t>Ubicar</w:t>
            </w:r>
            <w:r>
              <w:rPr>
                <w:spacing w:val="-3"/>
              </w:rPr>
              <w:t xml:space="preserve"> </w:t>
            </w:r>
            <w:r>
              <w:t>el</w:t>
            </w:r>
            <w:r>
              <w:rPr>
                <w:spacing w:val="-4"/>
              </w:rPr>
              <w:t xml:space="preserve"> </w:t>
            </w:r>
            <w:r>
              <w:t>área</w:t>
            </w:r>
            <w:r>
              <w:rPr>
                <w:spacing w:val="-3"/>
              </w:rPr>
              <w:t xml:space="preserve"> </w:t>
            </w:r>
            <w:r>
              <w:rPr>
                <w:spacing w:val="-2"/>
              </w:rPr>
              <w:t>afectada.</w:t>
            </w:r>
          </w:p>
          <w:p w14:paraId="1087C397" w14:textId="77777777" w:rsidR="003315CD" w:rsidRDefault="0082365E">
            <w:pPr>
              <w:pStyle w:val="TableParagraph"/>
              <w:numPr>
                <w:ilvl w:val="0"/>
                <w:numId w:val="15"/>
              </w:numPr>
              <w:tabs>
                <w:tab w:val="left" w:pos="470"/>
              </w:tabs>
              <w:spacing w:before="251"/>
            </w:pPr>
            <w:r>
              <w:t>Trasladar</w:t>
            </w:r>
            <w:r>
              <w:rPr>
                <w:spacing w:val="-5"/>
              </w:rPr>
              <w:t xml:space="preserve"> </w:t>
            </w:r>
            <w:r>
              <w:t>los</w:t>
            </w:r>
            <w:r>
              <w:rPr>
                <w:spacing w:val="-7"/>
              </w:rPr>
              <w:t xml:space="preserve"> </w:t>
            </w:r>
            <w:r>
              <w:t>equipos</w:t>
            </w:r>
            <w:r>
              <w:rPr>
                <w:spacing w:val="-5"/>
              </w:rPr>
              <w:t xml:space="preserve"> </w:t>
            </w:r>
            <w:r>
              <w:t>necesarios</w:t>
            </w:r>
            <w:r>
              <w:rPr>
                <w:spacing w:val="-6"/>
              </w:rPr>
              <w:t xml:space="preserve"> </w:t>
            </w:r>
            <w:r>
              <w:t>para</w:t>
            </w:r>
            <w:r>
              <w:rPr>
                <w:spacing w:val="-5"/>
              </w:rPr>
              <w:t xml:space="preserve"> </w:t>
            </w:r>
            <w:r>
              <w:t>el</w:t>
            </w:r>
            <w:r>
              <w:rPr>
                <w:spacing w:val="-7"/>
              </w:rPr>
              <w:t xml:space="preserve"> </w:t>
            </w:r>
            <w:r>
              <w:rPr>
                <w:spacing w:val="-2"/>
              </w:rPr>
              <w:t>control.</w:t>
            </w:r>
          </w:p>
          <w:p w14:paraId="43672423" w14:textId="77777777" w:rsidR="003315CD" w:rsidRDefault="0082365E">
            <w:pPr>
              <w:pStyle w:val="TableParagraph"/>
              <w:numPr>
                <w:ilvl w:val="0"/>
                <w:numId w:val="15"/>
              </w:numPr>
              <w:tabs>
                <w:tab w:val="left" w:pos="470"/>
              </w:tabs>
              <w:spacing w:before="252"/>
            </w:pPr>
            <w:r>
              <w:t>Evaluar</w:t>
            </w:r>
            <w:r>
              <w:rPr>
                <w:spacing w:val="-5"/>
              </w:rPr>
              <w:t xml:space="preserve"> </w:t>
            </w:r>
            <w:r>
              <w:t>área</w:t>
            </w:r>
            <w:r>
              <w:rPr>
                <w:spacing w:val="-6"/>
              </w:rPr>
              <w:t xml:space="preserve"> </w:t>
            </w:r>
            <w:r>
              <w:rPr>
                <w:spacing w:val="-2"/>
              </w:rPr>
              <w:t>afectada.</w:t>
            </w:r>
          </w:p>
          <w:p w14:paraId="66E239F7" w14:textId="77777777" w:rsidR="003315CD" w:rsidRDefault="0082365E">
            <w:pPr>
              <w:pStyle w:val="TableParagraph"/>
              <w:numPr>
                <w:ilvl w:val="0"/>
                <w:numId w:val="15"/>
              </w:numPr>
              <w:tabs>
                <w:tab w:val="left" w:pos="470"/>
              </w:tabs>
              <w:spacing w:before="251"/>
            </w:pPr>
            <w:r>
              <w:t>Realizar</w:t>
            </w:r>
            <w:r>
              <w:rPr>
                <w:spacing w:val="-4"/>
              </w:rPr>
              <w:t xml:space="preserve"> </w:t>
            </w:r>
            <w:r>
              <w:t>control</w:t>
            </w:r>
            <w:r>
              <w:rPr>
                <w:spacing w:val="-8"/>
              </w:rPr>
              <w:t xml:space="preserve"> </w:t>
            </w:r>
            <w:r>
              <w:t>del</w:t>
            </w:r>
            <w:r>
              <w:rPr>
                <w:spacing w:val="-4"/>
              </w:rPr>
              <w:t xml:space="preserve"> </w:t>
            </w:r>
            <w:r>
              <w:rPr>
                <w:spacing w:val="-2"/>
              </w:rPr>
              <w:t>evento.</w:t>
            </w:r>
          </w:p>
          <w:p w14:paraId="0FD69E1D" w14:textId="77777777" w:rsidR="003315CD" w:rsidRDefault="0082365E">
            <w:pPr>
              <w:pStyle w:val="TableParagraph"/>
              <w:numPr>
                <w:ilvl w:val="0"/>
                <w:numId w:val="15"/>
              </w:numPr>
              <w:tabs>
                <w:tab w:val="left" w:pos="470"/>
              </w:tabs>
              <w:spacing w:before="251"/>
            </w:pPr>
            <w:r>
              <w:t>Revisar</w:t>
            </w:r>
            <w:r>
              <w:rPr>
                <w:spacing w:val="-3"/>
              </w:rPr>
              <w:t xml:space="preserve"> </w:t>
            </w:r>
            <w:r>
              <w:t>el</w:t>
            </w:r>
            <w:r>
              <w:rPr>
                <w:spacing w:val="-5"/>
              </w:rPr>
              <w:t xml:space="preserve"> </w:t>
            </w:r>
            <w:r>
              <w:t>área</w:t>
            </w:r>
            <w:r>
              <w:rPr>
                <w:spacing w:val="-5"/>
              </w:rPr>
              <w:t xml:space="preserve"> </w:t>
            </w:r>
            <w:r>
              <w:t>y</w:t>
            </w:r>
            <w:r>
              <w:rPr>
                <w:spacing w:val="-6"/>
              </w:rPr>
              <w:t xml:space="preserve"> </w:t>
            </w:r>
            <w:r>
              <w:t>controlar</w:t>
            </w:r>
            <w:r>
              <w:rPr>
                <w:spacing w:val="-3"/>
              </w:rPr>
              <w:t xml:space="preserve"> </w:t>
            </w:r>
            <w:r>
              <w:t>otras</w:t>
            </w:r>
            <w:r>
              <w:rPr>
                <w:spacing w:val="-5"/>
              </w:rPr>
              <w:t xml:space="preserve"> </w:t>
            </w:r>
            <w:r>
              <w:t>fuentes</w:t>
            </w:r>
            <w:r>
              <w:rPr>
                <w:spacing w:val="-6"/>
              </w:rPr>
              <w:t xml:space="preserve"> </w:t>
            </w:r>
            <w:r>
              <w:t>de</w:t>
            </w:r>
            <w:r>
              <w:rPr>
                <w:spacing w:val="-3"/>
              </w:rPr>
              <w:t xml:space="preserve"> </w:t>
            </w:r>
            <w:r>
              <w:rPr>
                <w:spacing w:val="-2"/>
              </w:rPr>
              <w:t>ignición.</w:t>
            </w:r>
          </w:p>
          <w:p w14:paraId="377C68CC" w14:textId="77777777" w:rsidR="003315CD" w:rsidRDefault="0082365E">
            <w:pPr>
              <w:pStyle w:val="TableParagraph"/>
              <w:numPr>
                <w:ilvl w:val="0"/>
                <w:numId w:val="15"/>
              </w:numPr>
              <w:tabs>
                <w:tab w:val="left" w:pos="470"/>
              </w:tabs>
              <w:spacing w:before="252"/>
            </w:pPr>
            <w:r>
              <w:t>Apoyar</w:t>
            </w:r>
            <w:r>
              <w:rPr>
                <w:spacing w:val="-4"/>
              </w:rPr>
              <w:t xml:space="preserve"> </w:t>
            </w:r>
            <w:r>
              <w:t>grupos</w:t>
            </w:r>
            <w:r>
              <w:rPr>
                <w:spacing w:val="-4"/>
              </w:rPr>
              <w:t xml:space="preserve"> </w:t>
            </w:r>
            <w:r>
              <w:t>de</w:t>
            </w:r>
            <w:r>
              <w:rPr>
                <w:spacing w:val="-5"/>
              </w:rPr>
              <w:t xml:space="preserve"> </w:t>
            </w:r>
            <w:r>
              <w:t>primeros</w:t>
            </w:r>
            <w:r>
              <w:rPr>
                <w:spacing w:val="-5"/>
              </w:rPr>
              <w:t xml:space="preserve"> </w:t>
            </w:r>
            <w:r>
              <w:t>auxilios</w:t>
            </w:r>
            <w:r>
              <w:rPr>
                <w:spacing w:val="-4"/>
              </w:rPr>
              <w:t xml:space="preserve"> </w:t>
            </w:r>
            <w:r>
              <w:t>y</w:t>
            </w:r>
            <w:r>
              <w:rPr>
                <w:spacing w:val="-3"/>
              </w:rPr>
              <w:t xml:space="preserve"> </w:t>
            </w:r>
            <w:r>
              <w:t>de</w:t>
            </w:r>
            <w:r>
              <w:rPr>
                <w:spacing w:val="-6"/>
              </w:rPr>
              <w:t xml:space="preserve"> </w:t>
            </w:r>
            <w:r>
              <w:t>búsqueda</w:t>
            </w:r>
            <w:r>
              <w:rPr>
                <w:spacing w:val="-4"/>
              </w:rPr>
              <w:t xml:space="preserve"> </w:t>
            </w:r>
            <w:r>
              <w:t>y</w:t>
            </w:r>
            <w:r>
              <w:rPr>
                <w:spacing w:val="-4"/>
              </w:rPr>
              <w:t xml:space="preserve"> </w:t>
            </w:r>
            <w:r>
              <w:rPr>
                <w:spacing w:val="-2"/>
              </w:rPr>
              <w:t>rescate.</w:t>
            </w:r>
          </w:p>
          <w:p w14:paraId="3ACD1EAB" w14:textId="77777777" w:rsidR="003315CD" w:rsidRDefault="0082365E">
            <w:pPr>
              <w:pStyle w:val="TableParagraph"/>
              <w:numPr>
                <w:ilvl w:val="0"/>
                <w:numId w:val="15"/>
              </w:numPr>
              <w:tabs>
                <w:tab w:val="left" w:pos="470"/>
              </w:tabs>
              <w:spacing w:before="251"/>
            </w:pPr>
            <w:r>
              <w:t>Apoyar</w:t>
            </w:r>
            <w:r>
              <w:rPr>
                <w:spacing w:val="-4"/>
              </w:rPr>
              <w:t xml:space="preserve"> </w:t>
            </w:r>
            <w:r>
              <w:t>entidades</w:t>
            </w:r>
            <w:r>
              <w:rPr>
                <w:spacing w:val="-4"/>
              </w:rPr>
              <w:t xml:space="preserve"> </w:t>
            </w:r>
            <w:r>
              <w:t>externas</w:t>
            </w:r>
            <w:r>
              <w:rPr>
                <w:spacing w:val="-5"/>
              </w:rPr>
              <w:t xml:space="preserve"> </w:t>
            </w:r>
            <w:r>
              <w:t>que</w:t>
            </w:r>
            <w:r>
              <w:rPr>
                <w:spacing w:val="-5"/>
              </w:rPr>
              <w:t xml:space="preserve"> </w:t>
            </w:r>
            <w:r>
              <w:t>se</w:t>
            </w:r>
            <w:r>
              <w:rPr>
                <w:spacing w:val="-6"/>
              </w:rPr>
              <w:t xml:space="preserve"> </w:t>
            </w:r>
            <w:r>
              <w:rPr>
                <w:spacing w:val="-2"/>
              </w:rPr>
              <w:t>presenten.</w:t>
            </w:r>
          </w:p>
        </w:tc>
      </w:tr>
      <w:tr w:rsidR="003315CD" w14:paraId="51E80F5F" w14:textId="77777777">
        <w:trPr>
          <w:trHeight w:val="2397"/>
        </w:trPr>
        <w:tc>
          <w:tcPr>
            <w:tcW w:w="1826" w:type="dxa"/>
          </w:tcPr>
          <w:p w14:paraId="2B7C44B8" w14:textId="77777777" w:rsidR="003315CD" w:rsidRDefault="003315CD">
            <w:pPr>
              <w:pStyle w:val="TableParagraph"/>
            </w:pPr>
          </w:p>
          <w:p w14:paraId="59651DC2" w14:textId="77777777" w:rsidR="003315CD" w:rsidRDefault="003315CD">
            <w:pPr>
              <w:pStyle w:val="TableParagraph"/>
            </w:pPr>
          </w:p>
          <w:p w14:paraId="1733904B" w14:textId="77777777" w:rsidR="003315CD" w:rsidRDefault="003315CD">
            <w:pPr>
              <w:pStyle w:val="TableParagraph"/>
              <w:spacing w:before="186"/>
            </w:pPr>
          </w:p>
          <w:p w14:paraId="3033478B" w14:textId="77777777" w:rsidR="003315CD" w:rsidRDefault="0082365E">
            <w:pPr>
              <w:pStyle w:val="TableParagraph"/>
              <w:ind w:left="12" w:right="4"/>
              <w:jc w:val="center"/>
              <w:rPr>
                <w:rFonts w:ascii="Arial" w:hAnsi="Arial"/>
                <w:b/>
              </w:rPr>
            </w:pPr>
            <w:r>
              <w:rPr>
                <w:rFonts w:ascii="Arial" w:hAnsi="Arial"/>
                <w:b/>
                <w:spacing w:val="-2"/>
              </w:rPr>
              <w:t>Después</w:t>
            </w:r>
          </w:p>
        </w:tc>
        <w:tc>
          <w:tcPr>
            <w:tcW w:w="7813" w:type="dxa"/>
          </w:tcPr>
          <w:p w14:paraId="3A4C5F1C" w14:textId="77777777" w:rsidR="003315CD" w:rsidRDefault="003315CD">
            <w:pPr>
              <w:pStyle w:val="TableParagraph"/>
            </w:pPr>
          </w:p>
          <w:p w14:paraId="1EE9972E" w14:textId="77777777" w:rsidR="003315CD" w:rsidRDefault="0082365E">
            <w:pPr>
              <w:pStyle w:val="TableParagraph"/>
              <w:numPr>
                <w:ilvl w:val="0"/>
                <w:numId w:val="14"/>
              </w:numPr>
              <w:tabs>
                <w:tab w:val="left" w:pos="470"/>
              </w:tabs>
              <w:spacing w:before="1"/>
            </w:pPr>
            <w:r>
              <w:t>Inspeccionar</w:t>
            </w:r>
            <w:r>
              <w:rPr>
                <w:spacing w:val="-6"/>
              </w:rPr>
              <w:t xml:space="preserve"> </w:t>
            </w:r>
            <w:r>
              <w:t>el</w:t>
            </w:r>
            <w:r>
              <w:rPr>
                <w:spacing w:val="-6"/>
              </w:rPr>
              <w:t xml:space="preserve"> </w:t>
            </w:r>
            <w:r>
              <w:t>área</w:t>
            </w:r>
            <w:r>
              <w:rPr>
                <w:spacing w:val="-6"/>
              </w:rPr>
              <w:t xml:space="preserve"> </w:t>
            </w:r>
            <w:r>
              <w:rPr>
                <w:spacing w:val="-2"/>
              </w:rPr>
              <w:t>afectada.</w:t>
            </w:r>
          </w:p>
          <w:p w14:paraId="025989AB" w14:textId="77777777" w:rsidR="003315CD" w:rsidRDefault="0082365E">
            <w:pPr>
              <w:pStyle w:val="TableParagraph"/>
              <w:numPr>
                <w:ilvl w:val="0"/>
                <w:numId w:val="14"/>
              </w:numPr>
              <w:tabs>
                <w:tab w:val="left" w:pos="470"/>
              </w:tabs>
              <w:spacing w:before="251"/>
            </w:pPr>
            <w:r>
              <w:t>Apoyar</w:t>
            </w:r>
            <w:r>
              <w:rPr>
                <w:spacing w:val="-4"/>
              </w:rPr>
              <w:t xml:space="preserve"> </w:t>
            </w:r>
            <w:r>
              <w:t>en</w:t>
            </w:r>
            <w:r>
              <w:rPr>
                <w:spacing w:val="-6"/>
              </w:rPr>
              <w:t xml:space="preserve"> </w:t>
            </w:r>
            <w:r>
              <w:t>el</w:t>
            </w:r>
            <w:r>
              <w:rPr>
                <w:spacing w:val="-5"/>
              </w:rPr>
              <w:t xml:space="preserve"> </w:t>
            </w:r>
            <w:r>
              <w:t>restablecimiento</w:t>
            </w:r>
            <w:r>
              <w:rPr>
                <w:spacing w:val="-4"/>
              </w:rPr>
              <w:t xml:space="preserve"> </w:t>
            </w:r>
            <w:r>
              <w:t>de</w:t>
            </w:r>
            <w:r>
              <w:rPr>
                <w:spacing w:val="-4"/>
              </w:rPr>
              <w:t xml:space="preserve"> </w:t>
            </w:r>
            <w:r>
              <w:t>la</w:t>
            </w:r>
            <w:r>
              <w:rPr>
                <w:spacing w:val="-6"/>
              </w:rPr>
              <w:t xml:space="preserve"> </w:t>
            </w:r>
            <w:r>
              <w:rPr>
                <w:spacing w:val="-2"/>
              </w:rPr>
              <w:t>zona.</w:t>
            </w:r>
          </w:p>
          <w:p w14:paraId="40032350" w14:textId="77777777" w:rsidR="003315CD" w:rsidRDefault="0082365E">
            <w:pPr>
              <w:pStyle w:val="TableParagraph"/>
              <w:numPr>
                <w:ilvl w:val="0"/>
                <w:numId w:val="14"/>
              </w:numPr>
              <w:tabs>
                <w:tab w:val="left" w:pos="470"/>
              </w:tabs>
              <w:spacing w:before="251"/>
            </w:pPr>
            <w:r>
              <w:t>Mantenimiento</w:t>
            </w:r>
            <w:r>
              <w:rPr>
                <w:spacing w:val="-6"/>
              </w:rPr>
              <w:t xml:space="preserve"> </w:t>
            </w:r>
            <w:r>
              <w:t>y</w:t>
            </w:r>
            <w:r>
              <w:rPr>
                <w:spacing w:val="-5"/>
              </w:rPr>
              <w:t xml:space="preserve"> </w:t>
            </w:r>
            <w:r>
              <w:t>reposición</w:t>
            </w:r>
            <w:r>
              <w:rPr>
                <w:spacing w:val="-5"/>
              </w:rPr>
              <w:t xml:space="preserve"> </w:t>
            </w:r>
            <w:r>
              <w:t>de</w:t>
            </w:r>
            <w:r>
              <w:rPr>
                <w:spacing w:val="-6"/>
              </w:rPr>
              <w:t xml:space="preserve"> </w:t>
            </w:r>
            <w:r>
              <w:t>equipos</w:t>
            </w:r>
            <w:r>
              <w:rPr>
                <w:spacing w:val="-6"/>
              </w:rPr>
              <w:t xml:space="preserve"> </w:t>
            </w:r>
            <w:r>
              <w:t>y</w:t>
            </w:r>
            <w:r>
              <w:rPr>
                <w:spacing w:val="-4"/>
              </w:rPr>
              <w:t xml:space="preserve"> </w:t>
            </w:r>
            <w:r>
              <w:t>EPP</w:t>
            </w:r>
            <w:r>
              <w:rPr>
                <w:spacing w:val="-5"/>
              </w:rPr>
              <w:t xml:space="preserve"> </w:t>
            </w:r>
            <w:r>
              <w:rPr>
                <w:spacing w:val="-2"/>
              </w:rPr>
              <w:t>utilizados.</w:t>
            </w:r>
          </w:p>
          <w:p w14:paraId="536E84C3" w14:textId="77777777" w:rsidR="003315CD" w:rsidRDefault="0082365E">
            <w:pPr>
              <w:pStyle w:val="TableParagraph"/>
              <w:numPr>
                <w:ilvl w:val="0"/>
                <w:numId w:val="14"/>
              </w:numPr>
              <w:tabs>
                <w:tab w:val="left" w:pos="470"/>
              </w:tabs>
              <w:spacing w:before="251"/>
            </w:pPr>
            <w:r>
              <w:t>Evaluación</w:t>
            </w:r>
            <w:r>
              <w:rPr>
                <w:spacing w:val="-4"/>
              </w:rPr>
              <w:t xml:space="preserve"> </w:t>
            </w:r>
            <w:r>
              <w:t>de</w:t>
            </w:r>
            <w:r>
              <w:rPr>
                <w:spacing w:val="-4"/>
              </w:rPr>
              <w:t xml:space="preserve"> </w:t>
            </w:r>
            <w:r>
              <w:t>las</w:t>
            </w:r>
            <w:r>
              <w:rPr>
                <w:spacing w:val="-6"/>
              </w:rPr>
              <w:t xml:space="preserve"> </w:t>
            </w:r>
            <w:r>
              <w:t>maniobras</w:t>
            </w:r>
            <w:r>
              <w:rPr>
                <w:spacing w:val="-3"/>
              </w:rPr>
              <w:t xml:space="preserve"> </w:t>
            </w:r>
            <w:r>
              <w:t>y</w:t>
            </w:r>
            <w:r>
              <w:rPr>
                <w:spacing w:val="-5"/>
              </w:rPr>
              <w:t xml:space="preserve"> </w:t>
            </w:r>
            <w:r>
              <w:t>ajuste</w:t>
            </w:r>
            <w:r>
              <w:rPr>
                <w:spacing w:val="-6"/>
              </w:rPr>
              <w:t xml:space="preserve"> </w:t>
            </w:r>
            <w:r>
              <w:t>de</w:t>
            </w:r>
            <w:r>
              <w:rPr>
                <w:spacing w:val="-3"/>
              </w:rPr>
              <w:t xml:space="preserve"> </w:t>
            </w:r>
            <w:r>
              <w:rPr>
                <w:spacing w:val="-2"/>
              </w:rPr>
              <w:t>procedimientos.</w:t>
            </w:r>
          </w:p>
        </w:tc>
      </w:tr>
    </w:tbl>
    <w:p w14:paraId="4EA283E1" w14:textId="77777777" w:rsidR="003315CD" w:rsidRDefault="003315CD">
      <w:pPr>
        <w:pStyle w:val="TableParagraph"/>
        <w:sectPr w:rsidR="003315CD">
          <w:pgSz w:w="12250" w:h="15850"/>
          <w:pgMar w:top="1360" w:right="992" w:bottom="1200" w:left="992" w:header="0" w:footer="1017" w:gutter="0"/>
          <w:cols w:space="720"/>
        </w:sectPr>
      </w:pPr>
    </w:p>
    <w:p w14:paraId="4BAA3CCF" w14:textId="77777777" w:rsidR="003315CD" w:rsidRDefault="003315CD">
      <w:pPr>
        <w:pStyle w:val="Textoindependiente"/>
        <w:spacing w:before="23"/>
        <w:rPr>
          <w:sz w:val="20"/>
        </w:rPr>
      </w:pP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2"/>
        <w:gridCol w:w="7759"/>
      </w:tblGrid>
      <w:tr w:rsidR="003315CD" w14:paraId="25FA4B33" w14:textId="77777777">
        <w:trPr>
          <w:trHeight w:val="2471"/>
        </w:trPr>
        <w:tc>
          <w:tcPr>
            <w:tcW w:w="1882" w:type="dxa"/>
          </w:tcPr>
          <w:p w14:paraId="5CEBA485" w14:textId="77777777" w:rsidR="003315CD" w:rsidRDefault="003315CD">
            <w:pPr>
              <w:pStyle w:val="TableParagraph"/>
            </w:pPr>
          </w:p>
          <w:p w14:paraId="57135B8E" w14:textId="77777777" w:rsidR="003315CD" w:rsidRDefault="003315CD">
            <w:pPr>
              <w:pStyle w:val="TableParagraph"/>
            </w:pPr>
          </w:p>
          <w:p w14:paraId="1CAC3D3D" w14:textId="77777777" w:rsidR="003315CD" w:rsidRDefault="003315CD">
            <w:pPr>
              <w:pStyle w:val="TableParagraph"/>
              <w:spacing w:before="224"/>
            </w:pPr>
          </w:p>
          <w:p w14:paraId="16B62128" w14:textId="77777777" w:rsidR="003315CD" w:rsidRDefault="0082365E">
            <w:pPr>
              <w:pStyle w:val="TableParagraph"/>
              <w:spacing w:before="1"/>
              <w:ind w:left="11" w:right="2"/>
              <w:jc w:val="center"/>
              <w:rPr>
                <w:rFonts w:ascii="Arial"/>
                <w:b/>
              </w:rPr>
            </w:pPr>
            <w:r>
              <w:rPr>
                <w:rFonts w:ascii="Arial"/>
                <w:b/>
                <w:spacing w:val="-2"/>
              </w:rPr>
              <w:t>Antes</w:t>
            </w:r>
          </w:p>
        </w:tc>
        <w:tc>
          <w:tcPr>
            <w:tcW w:w="7759" w:type="dxa"/>
          </w:tcPr>
          <w:p w14:paraId="6422C6C2" w14:textId="77777777" w:rsidR="003315CD" w:rsidRDefault="0082365E">
            <w:pPr>
              <w:pStyle w:val="TableParagraph"/>
              <w:numPr>
                <w:ilvl w:val="0"/>
                <w:numId w:val="13"/>
              </w:numPr>
              <w:tabs>
                <w:tab w:val="left" w:pos="464"/>
              </w:tabs>
              <w:spacing w:before="196"/>
            </w:pPr>
            <w:r>
              <w:t>Conocer</w:t>
            </w:r>
            <w:r>
              <w:rPr>
                <w:spacing w:val="-4"/>
              </w:rPr>
              <w:t xml:space="preserve"> </w:t>
            </w:r>
            <w:r>
              <w:t>y</w:t>
            </w:r>
            <w:r>
              <w:rPr>
                <w:spacing w:val="-5"/>
              </w:rPr>
              <w:t xml:space="preserve"> </w:t>
            </w:r>
            <w:r>
              <w:t>dominar</w:t>
            </w:r>
            <w:r>
              <w:rPr>
                <w:spacing w:val="-3"/>
              </w:rPr>
              <w:t xml:space="preserve"> </w:t>
            </w:r>
            <w:r>
              <w:t>los</w:t>
            </w:r>
            <w:r>
              <w:rPr>
                <w:spacing w:val="-4"/>
              </w:rPr>
              <w:t xml:space="preserve"> </w:t>
            </w:r>
            <w:r>
              <w:t>planos</w:t>
            </w:r>
            <w:r>
              <w:rPr>
                <w:spacing w:val="-4"/>
              </w:rPr>
              <w:t xml:space="preserve"> </w:t>
            </w:r>
            <w:r>
              <w:t>de</w:t>
            </w:r>
            <w:r>
              <w:rPr>
                <w:spacing w:val="-4"/>
              </w:rPr>
              <w:t xml:space="preserve"> </w:t>
            </w:r>
            <w:r>
              <w:t>la</w:t>
            </w:r>
            <w:r>
              <w:rPr>
                <w:spacing w:val="-4"/>
              </w:rPr>
              <w:t xml:space="preserve"> </w:t>
            </w:r>
            <w:r>
              <w:rPr>
                <w:spacing w:val="-2"/>
              </w:rPr>
              <w:t>edificación.</w:t>
            </w:r>
          </w:p>
          <w:p w14:paraId="252FE867" w14:textId="77777777" w:rsidR="003315CD" w:rsidRDefault="0082365E">
            <w:pPr>
              <w:pStyle w:val="TableParagraph"/>
              <w:numPr>
                <w:ilvl w:val="0"/>
                <w:numId w:val="13"/>
              </w:numPr>
              <w:tabs>
                <w:tab w:val="left" w:pos="464"/>
              </w:tabs>
              <w:spacing w:before="170"/>
            </w:pPr>
            <w:r>
              <w:t>Conocer</w:t>
            </w:r>
            <w:r>
              <w:rPr>
                <w:spacing w:val="-4"/>
              </w:rPr>
              <w:t xml:space="preserve"> </w:t>
            </w:r>
            <w:r>
              <w:t>vías</w:t>
            </w:r>
            <w:r>
              <w:rPr>
                <w:spacing w:val="-5"/>
              </w:rPr>
              <w:t xml:space="preserve"> </w:t>
            </w:r>
            <w:r>
              <w:t>de</w:t>
            </w:r>
            <w:r>
              <w:rPr>
                <w:spacing w:val="-6"/>
              </w:rPr>
              <w:t xml:space="preserve"> </w:t>
            </w:r>
            <w:r>
              <w:t>evacuación</w:t>
            </w:r>
            <w:r>
              <w:rPr>
                <w:spacing w:val="-5"/>
              </w:rPr>
              <w:t xml:space="preserve"> </w:t>
            </w:r>
            <w:r>
              <w:t>y</w:t>
            </w:r>
            <w:r>
              <w:rPr>
                <w:spacing w:val="-3"/>
              </w:rPr>
              <w:t xml:space="preserve"> </w:t>
            </w:r>
            <w:r>
              <w:t>punto</w:t>
            </w:r>
            <w:r>
              <w:rPr>
                <w:spacing w:val="-5"/>
              </w:rPr>
              <w:t xml:space="preserve"> </w:t>
            </w:r>
            <w:r>
              <w:t>de</w:t>
            </w:r>
            <w:r>
              <w:rPr>
                <w:spacing w:val="-6"/>
              </w:rPr>
              <w:t xml:space="preserve"> </w:t>
            </w:r>
            <w:r>
              <w:t>reunión</w:t>
            </w:r>
            <w:r>
              <w:rPr>
                <w:spacing w:val="-6"/>
              </w:rPr>
              <w:t xml:space="preserve"> </w:t>
            </w:r>
            <w:r>
              <w:rPr>
                <w:spacing w:val="-2"/>
              </w:rPr>
              <w:t>final.</w:t>
            </w:r>
          </w:p>
          <w:p w14:paraId="39F38EC9" w14:textId="77777777" w:rsidR="003315CD" w:rsidRDefault="0082365E">
            <w:pPr>
              <w:pStyle w:val="TableParagraph"/>
              <w:numPr>
                <w:ilvl w:val="0"/>
                <w:numId w:val="13"/>
              </w:numPr>
              <w:tabs>
                <w:tab w:val="left" w:pos="464"/>
              </w:tabs>
              <w:spacing w:before="172"/>
            </w:pPr>
            <w:r>
              <w:t>Conocer</w:t>
            </w:r>
            <w:r>
              <w:rPr>
                <w:spacing w:val="-7"/>
              </w:rPr>
              <w:t xml:space="preserve"> </w:t>
            </w:r>
            <w:r>
              <w:t>procedimientos</w:t>
            </w:r>
            <w:r>
              <w:rPr>
                <w:spacing w:val="-11"/>
              </w:rPr>
              <w:t xml:space="preserve"> </w:t>
            </w:r>
            <w:r>
              <w:t>para</w:t>
            </w:r>
            <w:r>
              <w:rPr>
                <w:spacing w:val="-7"/>
              </w:rPr>
              <w:t xml:space="preserve"> </w:t>
            </w:r>
            <w:r>
              <w:rPr>
                <w:spacing w:val="-2"/>
              </w:rPr>
              <w:t>evacuación.</w:t>
            </w:r>
          </w:p>
          <w:p w14:paraId="4FB986EA" w14:textId="77777777" w:rsidR="003315CD" w:rsidRDefault="0082365E">
            <w:pPr>
              <w:pStyle w:val="TableParagraph"/>
              <w:numPr>
                <w:ilvl w:val="0"/>
                <w:numId w:val="13"/>
              </w:numPr>
              <w:tabs>
                <w:tab w:val="left" w:pos="464"/>
              </w:tabs>
              <w:spacing w:before="169"/>
            </w:pPr>
            <w:r>
              <w:t>Establecer</w:t>
            </w:r>
            <w:r>
              <w:rPr>
                <w:spacing w:val="-4"/>
              </w:rPr>
              <w:t xml:space="preserve"> </w:t>
            </w:r>
            <w:r>
              <w:t>listado</w:t>
            </w:r>
            <w:r>
              <w:rPr>
                <w:spacing w:val="-6"/>
              </w:rPr>
              <w:t xml:space="preserve"> </w:t>
            </w:r>
            <w:r>
              <w:t>del</w:t>
            </w:r>
            <w:r>
              <w:rPr>
                <w:spacing w:val="-4"/>
              </w:rPr>
              <w:t xml:space="preserve"> </w:t>
            </w:r>
            <w:r>
              <w:t>personal</w:t>
            </w:r>
            <w:r>
              <w:rPr>
                <w:spacing w:val="-5"/>
              </w:rPr>
              <w:t xml:space="preserve"> </w:t>
            </w:r>
            <w:r>
              <w:t>a</w:t>
            </w:r>
            <w:r>
              <w:rPr>
                <w:spacing w:val="-5"/>
              </w:rPr>
              <w:t xml:space="preserve"> </w:t>
            </w:r>
            <w:r>
              <w:t>cargo</w:t>
            </w:r>
            <w:r>
              <w:rPr>
                <w:spacing w:val="-6"/>
              </w:rPr>
              <w:t xml:space="preserve"> </w:t>
            </w:r>
            <w:r>
              <w:t>en</w:t>
            </w:r>
            <w:r>
              <w:rPr>
                <w:spacing w:val="-4"/>
              </w:rPr>
              <w:t xml:space="preserve"> </w:t>
            </w:r>
            <w:r>
              <w:t>las</w:t>
            </w:r>
            <w:r>
              <w:rPr>
                <w:spacing w:val="-3"/>
              </w:rPr>
              <w:t xml:space="preserve"> </w:t>
            </w:r>
            <w:r>
              <w:rPr>
                <w:spacing w:val="-2"/>
              </w:rPr>
              <w:t>evacuaciones.</w:t>
            </w:r>
          </w:p>
          <w:p w14:paraId="1B79AD4E" w14:textId="77777777" w:rsidR="003315CD" w:rsidRDefault="0082365E">
            <w:pPr>
              <w:pStyle w:val="TableParagraph"/>
              <w:numPr>
                <w:ilvl w:val="0"/>
                <w:numId w:val="13"/>
              </w:numPr>
              <w:tabs>
                <w:tab w:val="left" w:pos="464"/>
              </w:tabs>
              <w:spacing w:before="170"/>
            </w:pPr>
            <w:r>
              <w:t>Discutir</w:t>
            </w:r>
            <w:r>
              <w:rPr>
                <w:spacing w:val="-3"/>
              </w:rPr>
              <w:t xml:space="preserve"> </w:t>
            </w:r>
            <w:r>
              <w:t>y</w:t>
            </w:r>
            <w:r>
              <w:rPr>
                <w:spacing w:val="-5"/>
              </w:rPr>
              <w:t xml:space="preserve"> </w:t>
            </w:r>
            <w:r>
              <w:t>practicar</w:t>
            </w:r>
            <w:r>
              <w:rPr>
                <w:spacing w:val="-3"/>
              </w:rPr>
              <w:t xml:space="preserve"> </w:t>
            </w:r>
            <w:r>
              <w:rPr>
                <w:spacing w:val="-2"/>
              </w:rPr>
              <w:t>procedimientos.</w:t>
            </w:r>
          </w:p>
        </w:tc>
      </w:tr>
      <w:tr w:rsidR="003315CD" w14:paraId="3A39BFF1" w14:textId="77777777">
        <w:trPr>
          <w:trHeight w:val="4591"/>
        </w:trPr>
        <w:tc>
          <w:tcPr>
            <w:tcW w:w="1882" w:type="dxa"/>
          </w:tcPr>
          <w:p w14:paraId="0E23B068" w14:textId="77777777" w:rsidR="003315CD" w:rsidRDefault="003315CD">
            <w:pPr>
              <w:pStyle w:val="TableParagraph"/>
            </w:pPr>
          </w:p>
          <w:p w14:paraId="0A334732" w14:textId="77777777" w:rsidR="003315CD" w:rsidRDefault="003315CD">
            <w:pPr>
              <w:pStyle w:val="TableParagraph"/>
            </w:pPr>
          </w:p>
          <w:p w14:paraId="6C3F1297" w14:textId="77777777" w:rsidR="003315CD" w:rsidRDefault="003315CD">
            <w:pPr>
              <w:pStyle w:val="TableParagraph"/>
            </w:pPr>
          </w:p>
          <w:p w14:paraId="4AB92B5B" w14:textId="77777777" w:rsidR="003315CD" w:rsidRDefault="003315CD">
            <w:pPr>
              <w:pStyle w:val="TableParagraph"/>
            </w:pPr>
          </w:p>
          <w:p w14:paraId="3CC12FAE" w14:textId="77777777" w:rsidR="003315CD" w:rsidRDefault="003315CD">
            <w:pPr>
              <w:pStyle w:val="TableParagraph"/>
            </w:pPr>
          </w:p>
          <w:p w14:paraId="5A4EF615" w14:textId="77777777" w:rsidR="003315CD" w:rsidRDefault="003315CD">
            <w:pPr>
              <w:pStyle w:val="TableParagraph"/>
            </w:pPr>
          </w:p>
          <w:p w14:paraId="22437599" w14:textId="77777777" w:rsidR="003315CD" w:rsidRDefault="003315CD">
            <w:pPr>
              <w:pStyle w:val="TableParagraph"/>
              <w:spacing w:before="144"/>
            </w:pPr>
          </w:p>
          <w:p w14:paraId="11032CA0" w14:textId="77777777" w:rsidR="003315CD" w:rsidRDefault="0082365E">
            <w:pPr>
              <w:pStyle w:val="TableParagraph"/>
              <w:ind w:left="11"/>
              <w:jc w:val="center"/>
              <w:rPr>
                <w:rFonts w:ascii="Arial"/>
                <w:b/>
              </w:rPr>
            </w:pPr>
            <w:r>
              <w:rPr>
                <w:rFonts w:ascii="Arial"/>
                <w:b/>
                <w:spacing w:val="-2"/>
              </w:rPr>
              <w:t>Durante</w:t>
            </w:r>
          </w:p>
        </w:tc>
        <w:tc>
          <w:tcPr>
            <w:tcW w:w="7759" w:type="dxa"/>
          </w:tcPr>
          <w:p w14:paraId="41D3B8E3" w14:textId="77777777" w:rsidR="003315CD" w:rsidRDefault="0082365E">
            <w:pPr>
              <w:pStyle w:val="TableParagraph"/>
              <w:numPr>
                <w:ilvl w:val="0"/>
                <w:numId w:val="12"/>
              </w:numPr>
              <w:tabs>
                <w:tab w:val="left" w:pos="467"/>
              </w:tabs>
              <w:spacing w:before="211"/>
            </w:pPr>
            <w:r>
              <w:t>Informa</w:t>
            </w:r>
            <w:r>
              <w:rPr>
                <w:spacing w:val="-9"/>
              </w:rPr>
              <w:t xml:space="preserve"> </w:t>
            </w:r>
            <w:r>
              <w:t>a</w:t>
            </w:r>
            <w:r>
              <w:rPr>
                <w:spacing w:val="-4"/>
              </w:rPr>
              <w:t xml:space="preserve"> </w:t>
            </w:r>
            <w:r>
              <w:t>los</w:t>
            </w:r>
            <w:r>
              <w:rPr>
                <w:spacing w:val="-6"/>
              </w:rPr>
              <w:t xml:space="preserve"> </w:t>
            </w:r>
            <w:r>
              <w:t>ocupantes</w:t>
            </w:r>
            <w:r>
              <w:rPr>
                <w:spacing w:val="-6"/>
              </w:rPr>
              <w:t xml:space="preserve"> </w:t>
            </w:r>
            <w:r>
              <w:t>del</w:t>
            </w:r>
            <w:r>
              <w:rPr>
                <w:spacing w:val="-4"/>
              </w:rPr>
              <w:t xml:space="preserve"> </w:t>
            </w:r>
            <w:r>
              <w:t>área</w:t>
            </w:r>
            <w:r>
              <w:rPr>
                <w:spacing w:val="-5"/>
              </w:rPr>
              <w:t xml:space="preserve"> </w:t>
            </w:r>
            <w:r>
              <w:t>asignada</w:t>
            </w:r>
            <w:r>
              <w:rPr>
                <w:spacing w:val="-6"/>
              </w:rPr>
              <w:t xml:space="preserve"> </w:t>
            </w:r>
            <w:r>
              <w:t>la</w:t>
            </w:r>
            <w:r>
              <w:rPr>
                <w:spacing w:val="-4"/>
              </w:rPr>
              <w:t xml:space="preserve"> </w:t>
            </w:r>
            <w:r>
              <w:t>necesidad</w:t>
            </w:r>
            <w:r>
              <w:rPr>
                <w:spacing w:val="-4"/>
              </w:rPr>
              <w:t xml:space="preserve"> </w:t>
            </w:r>
            <w:r>
              <w:t>de</w:t>
            </w:r>
            <w:r>
              <w:rPr>
                <w:spacing w:val="-4"/>
              </w:rPr>
              <w:t xml:space="preserve"> </w:t>
            </w:r>
            <w:r>
              <w:rPr>
                <w:spacing w:val="-2"/>
              </w:rPr>
              <w:t>evacuar.</w:t>
            </w:r>
          </w:p>
          <w:p w14:paraId="7268B03B" w14:textId="77777777" w:rsidR="003315CD" w:rsidRDefault="0082365E">
            <w:pPr>
              <w:pStyle w:val="TableParagraph"/>
              <w:numPr>
                <w:ilvl w:val="0"/>
                <w:numId w:val="12"/>
              </w:numPr>
              <w:tabs>
                <w:tab w:val="left" w:pos="467"/>
              </w:tabs>
              <w:spacing w:before="210"/>
            </w:pPr>
            <w:r>
              <w:t>Recordarle</w:t>
            </w:r>
            <w:r>
              <w:rPr>
                <w:spacing w:val="-5"/>
              </w:rPr>
              <w:t xml:space="preserve"> </w:t>
            </w:r>
            <w:r>
              <w:t>al</w:t>
            </w:r>
            <w:r>
              <w:rPr>
                <w:spacing w:val="-5"/>
              </w:rPr>
              <w:t xml:space="preserve"> </w:t>
            </w:r>
            <w:r>
              <w:t>personal</w:t>
            </w:r>
            <w:r>
              <w:rPr>
                <w:spacing w:val="-5"/>
              </w:rPr>
              <w:t xml:space="preserve"> </w:t>
            </w:r>
            <w:r>
              <w:t>a</w:t>
            </w:r>
            <w:r>
              <w:rPr>
                <w:spacing w:val="-6"/>
              </w:rPr>
              <w:t xml:space="preserve"> </w:t>
            </w:r>
            <w:r>
              <w:t>evacuar</w:t>
            </w:r>
            <w:r>
              <w:rPr>
                <w:spacing w:val="-6"/>
              </w:rPr>
              <w:t xml:space="preserve"> </w:t>
            </w:r>
            <w:r>
              <w:t>los</w:t>
            </w:r>
            <w:r>
              <w:rPr>
                <w:spacing w:val="-4"/>
              </w:rPr>
              <w:t xml:space="preserve"> </w:t>
            </w:r>
            <w:r>
              <w:rPr>
                <w:spacing w:val="-2"/>
              </w:rPr>
              <w:t>procedimientos.</w:t>
            </w:r>
          </w:p>
          <w:p w14:paraId="353DCA7C" w14:textId="77777777" w:rsidR="003315CD" w:rsidRDefault="0082365E">
            <w:pPr>
              <w:pStyle w:val="TableParagraph"/>
              <w:numPr>
                <w:ilvl w:val="0"/>
                <w:numId w:val="12"/>
              </w:numPr>
              <w:tabs>
                <w:tab w:val="left" w:pos="467"/>
              </w:tabs>
              <w:spacing w:before="211"/>
            </w:pPr>
            <w:r>
              <w:t>Dirigir</w:t>
            </w:r>
            <w:r>
              <w:rPr>
                <w:spacing w:val="-5"/>
              </w:rPr>
              <w:t xml:space="preserve"> </w:t>
            </w:r>
            <w:r>
              <w:t>la</w:t>
            </w:r>
            <w:r>
              <w:rPr>
                <w:spacing w:val="-5"/>
              </w:rPr>
              <w:t xml:space="preserve"> </w:t>
            </w:r>
            <w:r>
              <w:rPr>
                <w:spacing w:val="-2"/>
              </w:rPr>
              <w:t>evacuación.</w:t>
            </w:r>
          </w:p>
          <w:p w14:paraId="1E8DC50D" w14:textId="77777777" w:rsidR="003315CD" w:rsidRDefault="0082365E">
            <w:pPr>
              <w:pStyle w:val="TableParagraph"/>
              <w:numPr>
                <w:ilvl w:val="0"/>
                <w:numId w:val="12"/>
              </w:numPr>
              <w:tabs>
                <w:tab w:val="left" w:pos="467"/>
              </w:tabs>
              <w:spacing w:before="210"/>
            </w:pPr>
            <w:r>
              <w:t>Controlar</w:t>
            </w:r>
            <w:r>
              <w:rPr>
                <w:spacing w:val="-5"/>
              </w:rPr>
              <w:t xml:space="preserve"> </w:t>
            </w:r>
            <w:r>
              <w:t>brotes</w:t>
            </w:r>
            <w:r>
              <w:rPr>
                <w:spacing w:val="-4"/>
              </w:rPr>
              <w:t xml:space="preserve"> </w:t>
            </w:r>
            <w:r>
              <w:t>de</w:t>
            </w:r>
            <w:r>
              <w:rPr>
                <w:spacing w:val="-5"/>
              </w:rPr>
              <w:t xml:space="preserve"> </w:t>
            </w:r>
            <w:r>
              <w:t>pánico</w:t>
            </w:r>
            <w:r>
              <w:rPr>
                <w:spacing w:val="-4"/>
              </w:rPr>
              <w:t xml:space="preserve"> </w:t>
            </w:r>
            <w:r>
              <w:t>y/o</w:t>
            </w:r>
            <w:r>
              <w:rPr>
                <w:spacing w:val="-4"/>
              </w:rPr>
              <w:t xml:space="preserve"> </w:t>
            </w:r>
            <w:r>
              <w:rPr>
                <w:spacing w:val="-2"/>
              </w:rPr>
              <w:t>histeria.</w:t>
            </w:r>
          </w:p>
          <w:p w14:paraId="3FCD3A92" w14:textId="77777777" w:rsidR="003315CD" w:rsidRDefault="0082365E">
            <w:pPr>
              <w:pStyle w:val="TableParagraph"/>
              <w:numPr>
                <w:ilvl w:val="0"/>
                <w:numId w:val="12"/>
              </w:numPr>
              <w:tabs>
                <w:tab w:val="left" w:pos="467"/>
              </w:tabs>
              <w:spacing w:before="211"/>
            </w:pPr>
            <w:r>
              <w:t>No</w:t>
            </w:r>
            <w:r>
              <w:rPr>
                <w:spacing w:val="-4"/>
              </w:rPr>
              <w:t xml:space="preserve"> </w:t>
            </w:r>
            <w:r>
              <w:t>permitir</w:t>
            </w:r>
            <w:r>
              <w:rPr>
                <w:spacing w:val="-3"/>
              </w:rPr>
              <w:t xml:space="preserve"> </w:t>
            </w:r>
            <w:r>
              <w:t>que</w:t>
            </w:r>
            <w:r>
              <w:rPr>
                <w:spacing w:val="-5"/>
              </w:rPr>
              <w:t xml:space="preserve"> </w:t>
            </w:r>
            <w:r>
              <w:t>los</w:t>
            </w:r>
            <w:r>
              <w:rPr>
                <w:spacing w:val="-4"/>
              </w:rPr>
              <w:t xml:space="preserve"> </w:t>
            </w:r>
            <w:r>
              <w:t>ocupantes</w:t>
            </w:r>
            <w:r>
              <w:rPr>
                <w:spacing w:val="-3"/>
              </w:rPr>
              <w:t xml:space="preserve"> </w:t>
            </w:r>
            <w:r>
              <w:t>se</w:t>
            </w:r>
            <w:r>
              <w:rPr>
                <w:spacing w:val="-5"/>
              </w:rPr>
              <w:t xml:space="preserve"> </w:t>
            </w:r>
            <w:r>
              <w:rPr>
                <w:spacing w:val="-2"/>
              </w:rPr>
              <w:t>devuelvan.</w:t>
            </w:r>
          </w:p>
          <w:p w14:paraId="3F4CCB61" w14:textId="77777777" w:rsidR="003315CD" w:rsidRDefault="0082365E">
            <w:pPr>
              <w:pStyle w:val="TableParagraph"/>
              <w:numPr>
                <w:ilvl w:val="0"/>
                <w:numId w:val="12"/>
              </w:numPr>
              <w:tabs>
                <w:tab w:val="left" w:pos="467"/>
              </w:tabs>
              <w:spacing w:before="210"/>
            </w:pPr>
            <w:r>
              <w:t>Ayudar</w:t>
            </w:r>
            <w:r>
              <w:rPr>
                <w:spacing w:val="-3"/>
              </w:rPr>
              <w:t xml:space="preserve"> </w:t>
            </w:r>
            <w:r>
              <w:t>u</w:t>
            </w:r>
            <w:r>
              <w:rPr>
                <w:spacing w:val="-6"/>
              </w:rPr>
              <w:t xml:space="preserve"> </w:t>
            </w:r>
            <w:r>
              <w:t>ordenar</w:t>
            </w:r>
            <w:r>
              <w:rPr>
                <w:spacing w:val="-3"/>
              </w:rPr>
              <w:t xml:space="preserve"> </w:t>
            </w:r>
            <w:r>
              <w:t>la</w:t>
            </w:r>
            <w:r>
              <w:rPr>
                <w:spacing w:val="-4"/>
              </w:rPr>
              <w:t xml:space="preserve"> </w:t>
            </w:r>
            <w:r>
              <w:t>ayuda</w:t>
            </w:r>
            <w:r>
              <w:rPr>
                <w:spacing w:val="-4"/>
              </w:rPr>
              <w:t xml:space="preserve"> </w:t>
            </w:r>
            <w:r>
              <w:t>para</w:t>
            </w:r>
            <w:r>
              <w:rPr>
                <w:spacing w:val="-5"/>
              </w:rPr>
              <w:t xml:space="preserve"> </w:t>
            </w:r>
            <w:r>
              <w:t>el</w:t>
            </w:r>
            <w:r>
              <w:rPr>
                <w:spacing w:val="-5"/>
              </w:rPr>
              <w:t xml:space="preserve"> </w:t>
            </w:r>
            <w:r>
              <w:t>personal</w:t>
            </w:r>
            <w:r>
              <w:rPr>
                <w:spacing w:val="-7"/>
              </w:rPr>
              <w:t xml:space="preserve"> </w:t>
            </w:r>
            <w:r>
              <w:t>con</w:t>
            </w:r>
            <w:r>
              <w:rPr>
                <w:spacing w:val="-3"/>
              </w:rPr>
              <w:t xml:space="preserve"> </w:t>
            </w:r>
            <w:r>
              <w:rPr>
                <w:spacing w:val="-2"/>
              </w:rPr>
              <w:t>limitaciones.</w:t>
            </w:r>
          </w:p>
          <w:p w14:paraId="00232800" w14:textId="77777777" w:rsidR="003315CD" w:rsidRDefault="0082365E">
            <w:pPr>
              <w:pStyle w:val="TableParagraph"/>
              <w:numPr>
                <w:ilvl w:val="0"/>
                <w:numId w:val="12"/>
              </w:numPr>
              <w:tabs>
                <w:tab w:val="left" w:pos="467"/>
              </w:tabs>
              <w:spacing w:before="211"/>
            </w:pPr>
            <w:r>
              <w:t>En</w:t>
            </w:r>
            <w:r>
              <w:rPr>
                <w:spacing w:val="-4"/>
              </w:rPr>
              <w:t xml:space="preserve"> </w:t>
            </w:r>
            <w:r>
              <w:t>el</w:t>
            </w:r>
            <w:r>
              <w:rPr>
                <w:spacing w:val="-4"/>
              </w:rPr>
              <w:t xml:space="preserve"> </w:t>
            </w:r>
            <w:r>
              <w:t>punto</w:t>
            </w:r>
            <w:r>
              <w:rPr>
                <w:spacing w:val="-5"/>
              </w:rPr>
              <w:t xml:space="preserve"> </w:t>
            </w:r>
            <w:r>
              <w:t>de</w:t>
            </w:r>
            <w:r>
              <w:rPr>
                <w:spacing w:val="-5"/>
              </w:rPr>
              <w:t xml:space="preserve"> </w:t>
            </w:r>
            <w:r>
              <w:t>reunión</w:t>
            </w:r>
            <w:r>
              <w:rPr>
                <w:spacing w:val="-6"/>
              </w:rPr>
              <w:t xml:space="preserve"> </w:t>
            </w:r>
            <w:r>
              <w:t>final</w:t>
            </w:r>
            <w:r>
              <w:rPr>
                <w:spacing w:val="-3"/>
              </w:rPr>
              <w:t xml:space="preserve"> </w:t>
            </w:r>
            <w:r>
              <w:t>verificar</w:t>
            </w:r>
            <w:r>
              <w:rPr>
                <w:spacing w:val="-5"/>
              </w:rPr>
              <w:t xml:space="preserve"> </w:t>
            </w:r>
            <w:r>
              <w:t>el</w:t>
            </w:r>
            <w:r>
              <w:rPr>
                <w:spacing w:val="-3"/>
              </w:rPr>
              <w:t xml:space="preserve"> </w:t>
            </w:r>
            <w:r>
              <w:t>listado</w:t>
            </w:r>
            <w:r>
              <w:rPr>
                <w:spacing w:val="-6"/>
              </w:rPr>
              <w:t xml:space="preserve"> </w:t>
            </w:r>
            <w:r>
              <w:t>del</w:t>
            </w:r>
            <w:r>
              <w:rPr>
                <w:spacing w:val="-3"/>
              </w:rPr>
              <w:t xml:space="preserve"> </w:t>
            </w:r>
            <w:r>
              <w:t>personal</w:t>
            </w:r>
            <w:r>
              <w:rPr>
                <w:spacing w:val="-4"/>
              </w:rPr>
              <w:t xml:space="preserve"> </w:t>
            </w:r>
            <w:r>
              <w:rPr>
                <w:spacing w:val="-2"/>
              </w:rPr>
              <w:t>asignado.</w:t>
            </w:r>
          </w:p>
          <w:p w14:paraId="5FC240B8" w14:textId="77777777" w:rsidR="003315CD" w:rsidRDefault="0082365E">
            <w:pPr>
              <w:pStyle w:val="TableParagraph"/>
              <w:numPr>
                <w:ilvl w:val="0"/>
                <w:numId w:val="12"/>
              </w:numPr>
              <w:tabs>
                <w:tab w:val="left" w:pos="467"/>
              </w:tabs>
              <w:spacing w:before="211"/>
            </w:pPr>
            <w:r>
              <w:t>Comunicar</w:t>
            </w:r>
            <w:r>
              <w:rPr>
                <w:spacing w:val="-6"/>
              </w:rPr>
              <w:t xml:space="preserve"> </w:t>
            </w:r>
            <w:r>
              <w:t>al</w:t>
            </w:r>
            <w:r>
              <w:rPr>
                <w:spacing w:val="-5"/>
              </w:rPr>
              <w:t xml:space="preserve"> </w:t>
            </w:r>
            <w:r>
              <w:t>director</w:t>
            </w:r>
            <w:r>
              <w:rPr>
                <w:spacing w:val="-4"/>
              </w:rPr>
              <w:t xml:space="preserve"> </w:t>
            </w:r>
            <w:r>
              <w:t>de</w:t>
            </w:r>
            <w:r>
              <w:rPr>
                <w:spacing w:val="-6"/>
              </w:rPr>
              <w:t xml:space="preserve"> </w:t>
            </w:r>
            <w:r>
              <w:t>la</w:t>
            </w:r>
            <w:r>
              <w:rPr>
                <w:spacing w:val="-4"/>
              </w:rPr>
              <w:t xml:space="preserve"> </w:t>
            </w:r>
            <w:r>
              <w:t>evacuación</w:t>
            </w:r>
            <w:r>
              <w:rPr>
                <w:spacing w:val="-4"/>
              </w:rPr>
              <w:t xml:space="preserve"> </w:t>
            </w:r>
            <w:r>
              <w:t>el</w:t>
            </w:r>
            <w:r>
              <w:rPr>
                <w:spacing w:val="-8"/>
              </w:rPr>
              <w:t xml:space="preserve"> </w:t>
            </w:r>
            <w:r>
              <w:t>resultado</w:t>
            </w:r>
            <w:r>
              <w:rPr>
                <w:spacing w:val="-4"/>
              </w:rPr>
              <w:t xml:space="preserve"> </w:t>
            </w:r>
            <w:r>
              <w:t>de</w:t>
            </w:r>
            <w:r>
              <w:rPr>
                <w:spacing w:val="-4"/>
              </w:rPr>
              <w:t xml:space="preserve"> </w:t>
            </w:r>
            <w:r>
              <w:t>la</w:t>
            </w:r>
            <w:r>
              <w:rPr>
                <w:spacing w:val="-4"/>
              </w:rPr>
              <w:t xml:space="preserve"> </w:t>
            </w:r>
            <w:r>
              <w:rPr>
                <w:spacing w:val="-2"/>
              </w:rPr>
              <w:t>maniobra.</w:t>
            </w:r>
          </w:p>
        </w:tc>
      </w:tr>
      <w:tr w:rsidR="003315CD" w14:paraId="731AA66B" w14:textId="77777777">
        <w:trPr>
          <w:trHeight w:val="3096"/>
        </w:trPr>
        <w:tc>
          <w:tcPr>
            <w:tcW w:w="1882" w:type="dxa"/>
          </w:tcPr>
          <w:p w14:paraId="54855465" w14:textId="77777777" w:rsidR="003315CD" w:rsidRDefault="003315CD">
            <w:pPr>
              <w:pStyle w:val="TableParagraph"/>
            </w:pPr>
          </w:p>
          <w:p w14:paraId="1A038A59" w14:textId="77777777" w:rsidR="003315CD" w:rsidRDefault="003315CD">
            <w:pPr>
              <w:pStyle w:val="TableParagraph"/>
            </w:pPr>
          </w:p>
          <w:p w14:paraId="14DF4224" w14:textId="77777777" w:rsidR="003315CD" w:rsidRDefault="003315CD">
            <w:pPr>
              <w:pStyle w:val="TableParagraph"/>
            </w:pPr>
          </w:p>
          <w:p w14:paraId="53F90F55" w14:textId="77777777" w:rsidR="003315CD" w:rsidRDefault="003315CD">
            <w:pPr>
              <w:pStyle w:val="TableParagraph"/>
            </w:pPr>
          </w:p>
          <w:p w14:paraId="14CE08D2" w14:textId="77777777" w:rsidR="003315CD" w:rsidRDefault="003315CD">
            <w:pPr>
              <w:pStyle w:val="TableParagraph"/>
              <w:spacing w:before="28"/>
            </w:pPr>
          </w:p>
          <w:p w14:paraId="3F352B11" w14:textId="77777777" w:rsidR="003315CD" w:rsidRDefault="0082365E">
            <w:pPr>
              <w:pStyle w:val="TableParagraph"/>
              <w:ind w:left="11" w:right="2"/>
              <w:jc w:val="center"/>
              <w:rPr>
                <w:rFonts w:ascii="Arial" w:hAnsi="Arial"/>
                <w:b/>
              </w:rPr>
            </w:pPr>
            <w:r>
              <w:rPr>
                <w:rFonts w:ascii="Arial" w:hAnsi="Arial"/>
                <w:b/>
                <w:spacing w:val="-2"/>
              </w:rPr>
              <w:t>Después</w:t>
            </w:r>
          </w:p>
        </w:tc>
        <w:tc>
          <w:tcPr>
            <w:tcW w:w="7759" w:type="dxa"/>
          </w:tcPr>
          <w:p w14:paraId="75C20FA7" w14:textId="77777777" w:rsidR="003315CD" w:rsidRDefault="0082365E">
            <w:pPr>
              <w:pStyle w:val="TableParagraph"/>
              <w:numPr>
                <w:ilvl w:val="0"/>
                <w:numId w:val="11"/>
              </w:numPr>
              <w:tabs>
                <w:tab w:val="left" w:pos="467"/>
              </w:tabs>
              <w:spacing w:before="210"/>
            </w:pPr>
            <w:r>
              <w:t>Permanecer</w:t>
            </w:r>
            <w:r>
              <w:rPr>
                <w:spacing w:val="-6"/>
              </w:rPr>
              <w:t xml:space="preserve"> </w:t>
            </w:r>
            <w:r>
              <w:t>con</w:t>
            </w:r>
            <w:r>
              <w:rPr>
                <w:spacing w:val="-6"/>
              </w:rPr>
              <w:t xml:space="preserve"> </w:t>
            </w:r>
            <w:r>
              <w:t>los</w:t>
            </w:r>
            <w:r>
              <w:rPr>
                <w:spacing w:val="-4"/>
              </w:rPr>
              <w:t xml:space="preserve"> </w:t>
            </w:r>
            <w:r>
              <w:t>evacuados</w:t>
            </w:r>
            <w:r>
              <w:rPr>
                <w:spacing w:val="-3"/>
              </w:rPr>
              <w:t xml:space="preserve"> </w:t>
            </w:r>
            <w:r>
              <w:t>en</w:t>
            </w:r>
            <w:r>
              <w:rPr>
                <w:spacing w:val="-4"/>
              </w:rPr>
              <w:t xml:space="preserve"> </w:t>
            </w:r>
            <w:r>
              <w:t>el</w:t>
            </w:r>
            <w:r>
              <w:rPr>
                <w:spacing w:val="-7"/>
              </w:rPr>
              <w:t xml:space="preserve"> </w:t>
            </w:r>
            <w:r>
              <w:t>punto</w:t>
            </w:r>
            <w:r>
              <w:rPr>
                <w:spacing w:val="-6"/>
              </w:rPr>
              <w:t xml:space="preserve"> </w:t>
            </w:r>
            <w:r>
              <w:t>de</w:t>
            </w:r>
            <w:r>
              <w:rPr>
                <w:spacing w:val="-6"/>
              </w:rPr>
              <w:t xml:space="preserve"> </w:t>
            </w:r>
            <w:r>
              <w:t>reunión</w:t>
            </w:r>
            <w:r>
              <w:rPr>
                <w:spacing w:val="-4"/>
              </w:rPr>
              <w:t xml:space="preserve"> </w:t>
            </w:r>
            <w:r>
              <w:rPr>
                <w:spacing w:val="-2"/>
              </w:rPr>
              <w:t>final.</w:t>
            </w:r>
          </w:p>
          <w:p w14:paraId="30DF69C3" w14:textId="77777777" w:rsidR="003315CD" w:rsidRDefault="0082365E">
            <w:pPr>
              <w:pStyle w:val="TableParagraph"/>
              <w:numPr>
                <w:ilvl w:val="0"/>
                <w:numId w:val="11"/>
              </w:numPr>
              <w:tabs>
                <w:tab w:val="left" w:pos="467"/>
              </w:tabs>
              <w:spacing w:before="211"/>
            </w:pPr>
            <w:r>
              <w:t>Verificar</w:t>
            </w:r>
            <w:r>
              <w:rPr>
                <w:spacing w:val="-5"/>
              </w:rPr>
              <w:t xml:space="preserve"> </w:t>
            </w:r>
            <w:r>
              <w:t>el</w:t>
            </w:r>
            <w:r>
              <w:rPr>
                <w:spacing w:val="-7"/>
              </w:rPr>
              <w:t xml:space="preserve"> </w:t>
            </w:r>
            <w:r>
              <w:t>área</w:t>
            </w:r>
            <w:r>
              <w:rPr>
                <w:spacing w:val="-5"/>
              </w:rPr>
              <w:t xml:space="preserve"> </w:t>
            </w:r>
            <w:r>
              <w:t>de</w:t>
            </w:r>
            <w:r>
              <w:rPr>
                <w:spacing w:val="-6"/>
              </w:rPr>
              <w:t xml:space="preserve"> </w:t>
            </w:r>
            <w:r>
              <w:t>trabajo</w:t>
            </w:r>
            <w:r>
              <w:rPr>
                <w:spacing w:val="-3"/>
              </w:rPr>
              <w:t xml:space="preserve"> </w:t>
            </w:r>
            <w:r>
              <w:t>cuando</w:t>
            </w:r>
            <w:r>
              <w:rPr>
                <w:spacing w:val="-6"/>
              </w:rPr>
              <w:t xml:space="preserve"> </w:t>
            </w:r>
            <w:r>
              <w:t>se</w:t>
            </w:r>
            <w:r>
              <w:rPr>
                <w:spacing w:val="-5"/>
              </w:rPr>
              <w:t xml:space="preserve"> </w:t>
            </w:r>
            <w:r>
              <w:t>autorice</w:t>
            </w:r>
            <w:r>
              <w:rPr>
                <w:spacing w:val="-4"/>
              </w:rPr>
              <w:t xml:space="preserve"> </w:t>
            </w:r>
            <w:r>
              <w:t>el</w:t>
            </w:r>
            <w:r>
              <w:rPr>
                <w:spacing w:val="-5"/>
              </w:rPr>
              <w:t xml:space="preserve"> </w:t>
            </w:r>
            <w:r>
              <w:rPr>
                <w:spacing w:val="-2"/>
              </w:rPr>
              <w:t>reingreso.</w:t>
            </w:r>
          </w:p>
          <w:p w14:paraId="05E92D7E" w14:textId="77777777" w:rsidR="003315CD" w:rsidRDefault="0082365E">
            <w:pPr>
              <w:pStyle w:val="TableParagraph"/>
              <w:numPr>
                <w:ilvl w:val="0"/>
                <w:numId w:val="11"/>
              </w:numPr>
              <w:tabs>
                <w:tab w:val="left" w:pos="467"/>
              </w:tabs>
              <w:spacing w:before="210"/>
            </w:pPr>
            <w:r>
              <w:t>Dirigir</w:t>
            </w:r>
            <w:r>
              <w:rPr>
                <w:spacing w:val="-4"/>
              </w:rPr>
              <w:t xml:space="preserve"> </w:t>
            </w:r>
            <w:r>
              <w:t>el</w:t>
            </w:r>
            <w:r>
              <w:rPr>
                <w:spacing w:val="-6"/>
              </w:rPr>
              <w:t xml:space="preserve"> </w:t>
            </w:r>
            <w:r>
              <w:t>reingreso</w:t>
            </w:r>
            <w:r>
              <w:rPr>
                <w:spacing w:val="-7"/>
              </w:rPr>
              <w:t xml:space="preserve"> </w:t>
            </w:r>
            <w:r>
              <w:t>del</w:t>
            </w:r>
            <w:r>
              <w:rPr>
                <w:spacing w:val="-5"/>
              </w:rPr>
              <w:t xml:space="preserve"> </w:t>
            </w:r>
            <w:r>
              <w:t>personal</w:t>
            </w:r>
            <w:r>
              <w:rPr>
                <w:spacing w:val="-6"/>
              </w:rPr>
              <w:t xml:space="preserve"> </w:t>
            </w:r>
            <w:r>
              <w:t>del</w:t>
            </w:r>
            <w:r>
              <w:rPr>
                <w:spacing w:val="-5"/>
              </w:rPr>
              <w:t xml:space="preserve"> </w:t>
            </w:r>
            <w:r>
              <w:t>área</w:t>
            </w:r>
            <w:r>
              <w:rPr>
                <w:spacing w:val="-4"/>
              </w:rPr>
              <w:t xml:space="preserve"> </w:t>
            </w:r>
            <w:r>
              <w:rPr>
                <w:spacing w:val="-2"/>
              </w:rPr>
              <w:t>asignada.</w:t>
            </w:r>
          </w:p>
          <w:p w14:paraId="5D82F178" w14:textId="77777777" w:rsidR="003315CD" w:rsidRDefault="0082365E">
            <w:pPr>
              <w:pStyle w:val="TableParagraph"/>
              <w:numPr>
                <w:ilvl w:val="0"/>
                <w:numId w:val="11"/>
              </w:numPr>
              <w:tabs>
                <w:tab w:val="left" w:pos="467"/>
              </w:tabs>
              <w:spacing w:before="211"/>
            </w:pPr>
            <w:r>
              <w:t>Evaluar</w:t>
            </w:r>
            <w:r>
              <w:rPr>
                <w:spacing w:val="-4"/>
              </w:rPr>
              <w:t xml:space="preserve"> </w:t>
            </w:r>
            <w:r>
              <w:t>y</w:t>
            </w:r>
            <w:r>
              <w:rPr>
                <w:spacing w:val="-4"/>
              </w:rPr>
              <w:t xml:space="preserve"> </w:t>
            </w:r>
            <w:r>
              <w:t>ajustar</w:t>
            </w:r>
            <w:r>
              <w:rPr>
                <w:spacing w:val="-5"/>
              </w:rPr>
              <w:t xml:space="preserve"> </w:t>
            </w:r>
            <w:r>
              <w:t>los</w:t>
            </w:r>
            <w:r>
              <w:rPr>
                <w:spacing w:val="-5"/>
              </w:rPr>
              <w:t xml:space="preserve"> </w:t>
            </w:r>
            <w:r>
              <w:t>procedimientos</w:t>
            </w:r>
            <w:r>
              <w:rPr>
                <w:spacing w:val="-6"/>
              </w:rPr>
              <w:t xml:space="preserve"> </w:t>
            </w:r>
            <w:r>
              <w:t>con</w:t>
            </w:r>
            <w:r>
              <w:rPr>
                <w:spacing w:val="-5"/>
              </w:rPr>
              <w:t xml:space="preserve"> </w:t>
            </w:r>
            <w:r>
              <w:t>el</w:t>
            </w:r>
            <w:r>
              <w:rPr>
                <w:spacing w:val="-1"/>
              </w:rPr>
              <w:t xml:space="preserve"> </w:t>
            </w:r>
            <w:r>
              <w:t>director</w:t>
            </w:r>
            <w:r>
              <w:rPr>
                <w:spacing w:val="-4"/>
              </w:rPr>
              <w:t xml:space="preserve"> </w:t>
            </w:r>
            <w:r>
              <w:t>de</w:t>
            </w:r>
            <w:r>
              <w:rPr>
                <w:spacing w:val="-6"/>
              </w:rPr>
              <w:t xml:space="preserve"> </w:t>
            </w:r>
            <w:r>
              <w:rPr>
                <w:spacing w:val="-2"/>
              </w:rPr>
              <w:t>evacuaciones.</w:t>
            </w:r>
          </w:p>
          <w:p w14:paraId="0376795D" w14:textId="77777777" w:rsidR="003315CD" w:rsidRDefault="0082365E">
            <w:pPr>
              <w:pStyle w:val="TableParagraph"/>
              <w:numPr>
                <w:ilvl w:val="0"/>
                <w:numId w:val="11"/>
              </w:numPr>
              <w:tabs>
                <w:tab w:val="left" w:pos="467"/>
              </w:tabs>
              <w:spacing w:before="211"/>
            </w:pPr>
            <w:r>
              <w:t>Ajustar</w:t>
            </w:r>
            <w:r>
              <w:rPr>
                <w:spacing w:val="-3"/>
              </w:rPr>
              <w:t xml:space="preserve"> </w:t>
            </w:r>
            <w:r>
              <w:t>plan</w:t>
            </w:r>
            <w:r>
              <w:rPr>
                <w:spacing w:val="-4"/>
              </w:rPr>
              <w:t xml:space="preserve"> </w:t>
            </w:r>
            <w:r>
              <w:t>de</w:t>
            </w:r>
            <w:r>
              <w:rPr>
                <w:spacing w:val="-5"/>
              </w:rPr>
              <w:t xml:space="preserve"> </w:t>
            </w:r>
            <w:r>
              <w:rPr>
                <w:spacing w:val="-2"/>
              </w:rPr>
              <w:t>evacuación.</w:t>
            </w:r>
          </w:p>
        </w:tc>
      </w:tr>
    </w:tbl>
    <w:p w14:paraId="606F5B91" w14:textId="77777777" w:rsidR="003315CD" w:rsidRDefault="003315CD">
      <w:pPr>
        <w:pStyle w:val="TableParagraph"/>
        <w:sectPr w:rsidR="003315CD">
          <w:headerReference w:type="default" r:id="rId30"/>
          <w:footerReference w:type="default" r:id="rId31"/>
          <w:pgSz w:w="12250" w:h="15850"/>
          <w:pgMar w:top="1660" w:right="992" w:bottom="1200" w:left="992" w:header="0" w:footer="1017" w:gutter="0"/>
          <w:cols w:space="720"/>
        </w:sectPr>
      </w:pPr>
    </w:p>
    <w:p w14:paraId="2B18BDE4" w14:textId="77777777" w:rsidR="003315CD" w:rsidRDefault="0082365E">
      <w:pPr>
        <w:spacing w:before="45"/>
        <w:ind w:left="710"/>
      </w:pPr>
      <w:r>
        <w:rPr>
          <w:rFonts w:ascii="Arial" w:hAnsi="Arial"/>
          <w:b/>
        </w:rPr>
        <w:lastRenderedPageBreak/>
        <w:t>Tabla</w:t>
      </w:r>
      <w:r>
        <w:rPr>
          <w:rFonts w:ascii="Arial" w:hAnsi="Arial"/>
          <w:b/>
          <w:spacing w:val="-4"/>
        </w:rPr>
        <w:t xml:space="preserve"> </w:t>
      </w:r>
      <w:r>
        <w:rPr>
          <w:rFonts w:ascii="Arial" w:hAnsi="Arial"/>
          <w:b/>
        </w:rPr>
        <w:t>14.</w:t>
      </w:r>
      <w:r>
        <w:rPr>
          <w:rFonts w:ascii="Arial" w:hAnsi="Arial"/>
          <w:b/>
          <w:spacing w:val="-3"/>
        </w:rPr>
        <w:t xml:space="preserve"> </w:t>
      </w:r>
      <w:r>
        <w:t>Dotación</w:t>
      </w:r>
      <w:r>
        <w:rPr>
          <w:spacing w:val="-4"/>
        </w:rPr>
        <w:t xml:space="preserve"> </w:t>
      </w:r>
      <w:r>
        <w:t>de</w:t>
      </w:r>
      <w:r>
        <w:rPr>
          <w:spacing w:val="-5"/>
        </w:rPr>
        <w:t xml:space="preserve"> </w:t>
      </w:r>
      <w:r>
        <w:t>los</w:t>
      </w:r>
      <w:r>
        <w:rPr>
          <w:spacing w:val="-3"/>
        </w:rPr>
        <w:t xml:space="preserve"> </w:t>
      </w:r>
      <w:r>
        <w:rPr>
          <w:spacing w:val="-2"/>
        </w:rPr>
        <w:t>Brigadistas</w:t>
      </w: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3"/>
        <w:gridCol w:w="7497"/>
      </w:tblGrid>
      <w:tr w:rsidR="003315CD" w14:paraId="1132FD08" w14:textId="77777777">
        <w:trPr>
          <w:trHeight w:val="443"/>
        </w:trPr>
        <w:tc>
          <w:tcPr>
            <w:tcW w:w="9640" w:type="dxa"/>
            <w:gridSpan w:val="2"/>
          </w:tcPr>
          <w:p w14:paraId="6F39A31A" w14:textId="77777777" w:rsidR="003315CD" w:rsidRDefault="0082365E">
            <w:pPr>
              <w:pStyle w:val="TableParagraph"/>
              <w:spacing w:before="146"/>
              <w:ind w:left="368"/>
              <w:jc w:val="center"/>
              <w:rPr>
                <w:rFonts w:ascii="Arial" w:hAnsi="Arial"/>
                <w:b/>
              </w:rPr>
            </w:pPr>
            <w:r>
              <w:rPr>
                <w:rFonts w:ascii="Arial" w:hAnsi="Arial"/>
                <w:b/>
              </w:rPr>
              <w:t>Dotación</w:t>
            </w:r>
            <w:r>
              <w:rPr>
                <w:rFonts w:ascii="Arial" w:hAnsi="Arial"/>
                <w:b/>
                <w:spacing w:val="-2"/>
              </w:rPr>
              <w:t xml:space="preserve"> </w:t>
            </w:r>
            <w:r>
              <w:rPr>
                <w:rFonts w:ascii="Arial" w:hAnsi="Arial"/>
                <w:b/>
              </w:rPr>
              <w:t>de</w:t>
            </w:r>
            <w:r>
              <w:rPr>
                <w:rFonts w:ascii="Arial" w:hAnsi="Arial"/>
                <w:b/>
                <w:spacing w:val="-3"/>
              </w:rPr>
              <w:t xml:space="preserve"> </w:t>
            </w:r>
            <w:r>
              <w:rPr>
                <w:rFonts w:ascii="Arial" w:hAnsi="Arial"/>
                <w:b/>
              </w:rPr>
              <w:t>los</w:t>
            </w:r>
            <w:r>
              <w:rPr>
                <w:rFonts w:ascii="Arial" w:hAnsi="Arial"/>
                <w:b/>
                <w:spacing w:val="-4"/>
              </w:rPr>
              <w:t xml:space="preserve"> </w:t>
            </w:r>
            <w:r>
              <w:rPr>
                <w:rFonts w:ascii="Arial" w:hAnsi="Arial"/>
                <w:b/>
                <w:spacing w:val="-2"/>
              </w:rPr>
              <w:t>brigadistas</w:t>
            </w:r>
          </w:p>
        </w:tc>
      </w:tr>
      <w:tr w:rsidR="003315CD" w14:paraId="300B86FA" w14:textId="77777777">
        <w:trPr>
          <w:trHeight w:val="2339"/>
        </w:trPr>
        <w:tc>
          <w:tcPr>
            <w:tcW w:w="2143" w:type="dxa"/>
          </w:tcPr>
          <w:p w14:paraId="6C21D4A0" w14:textId="77777777" w:rsidR="003315CD" w:rsidRDefault="003315CD">
            <w:pPr>
              <w:pStyle w:val="TableParagraph"/>
            </w:pPr>
          </w:p>
          <w:p w14:paraId="68E6EB38" w14:textId="77777777" w:rsidR="003315CD" w:rsidRDefault="003315CD">
            <w:pPr>
              <w:pStyle w:val="TableParagraph"/>
            </w:pPr>
          </w:p>
          <w:p w14:paraId="7DDAAF2A" w14:textId="77777777" w:rsidR="003315CD" w:rsidRDefault="003315CD">
            <w:pPr>
              <w:pStyle w:val="TableParagraph"/>
            </w:pPr>
          </w:p>
          <w:p w14:paraId="497EC6B5" w14:textId="77777777" w:rsidR="003315CD" w:rsidRDefault="003315CD">
            <w:pPr>
              <w:pStyle w:val="TableParagraph"/>
              <w:spacing w:before="29"/>
            </w:pPr>
          </w:p>
          <w:p w14:paraId="1F99EFB0" w14:textId="77777777" w:rsidR="003315CD" w:rsidRDefault="0082365E">
            <w:pPr>
              <w:pStyle w:val="TableParagraph"/>
              <w:ind w:left="196"/>
              <w:rPr>
                <w:rFonts w:ascii="Arial" w:hAnsi="Arial"/>
                <w:b/>
              </w:rPr>
            </w:pPr>
            <w:r>
              <w:rPr>
                <w:rFonts w:ascii="Arial" w:hAnsi="Arial"/>
                <w:b/>
              </w:rPr>
              <w:t>Equipos</w:t>
            </w:r>
            <w:r>
              <w:rPr>
                <w:rFonts w:ascii="Arial" w:hAnsi="Arial"/>
                <w:b/>
                <w:spacing w:val="-4"/>
              </w:rPr>
              <w:t xml:space="preserve"> </w:t>
            </w:r>
            <w:r>
              <w:rPr>
                <w:rFonts w:ascii="Arial" w:hAnsi="Arial"/>
                <w:b/>
                <w:spacing w:val="-2"/>
              </w:rPr>
              <w:t>básicos</w:t>
            </w:r>
          </w:p>
        </w:tc>
        <w:tc>
          <w:tcPr>
            <w:tcW w:w="7497" w:type="dxa"/>
          </w:tcPr>
          <w:p w14:paraId="6F8CF5EC" w14:textId="77777777" w:rsidR="003315CD" w:rsidRDefault="003315CD">
            <w:pPr>
              <w:pStyle w:val="TableParagraph"/>
              <w:spacing w:before="128"/>
            </w:pPr>
          </w:p>
          <w:p w14:paraId="0DC3476A" w14:textId="77777777" w:rsidR="003315CD" w:rsidRDefault="0082365E">
            <w:pPr>
              <w:pStyle w:val="TableParagraph"/>
              <w:numPr>
                <w:ilvl w:val="0"/>
                <w:numId w:val="10"/>
              </w:numPr>
              <w:tabs>
                <w:tab w:val="left" w:pos="427"/>
              </w:tabs>
              <w:ind w:hanging="358"/>
            </w:pPr>
            <w:r>
              <w:rPr>
                <w:spacing w:val="-2"/>
              </w:rPr>
              <w:t>Linterna.</w:t>
            </w:r>
          </w:p>
          <w:p w14:paraId="1797578C" w14:textId="77777777" w:rsidR="003315CD" w:rsidRDefault="0082365E">
            <w:pPr>
              <w:pStyle w:val="TableParagraph"/>
              <w:numPr>
                <w:ilvl w:val="0"/>
                <w:numId w:val="10"/>
              </w:numPr>
              <w:tabs>
                <w:tab w:val="left" w:pos="427"/>
              </w:tabs>
              <w:spacing w:before="124"/>
              <w:ind w:hanging="358"/>
            </w:pPr>
            <w:r>
              <w:rPr>
                <w:spacing w:val="-2"/>
              </w:rPr>
              <w:t>Silbato.</w:t>
            </w:r>
          </w:p>
          <w:p w14:paraId="24064584" w14:textId="77777777" w:rsidR="003315CD" w:rsidRDefault="0082365E">
            <w:pPr>
              <w:pStyle w:val="TableParagraph"/>
              <w:numPr>
                <w:ilvl w:val="0"/>
                <w:numId w:val="10"/>
              </w:numPr>
              <w:tabs>
                <w:tab w:val="left" w:pos="427"/>
              </w:tabs>
              <w:spacing w:before="126"/>
              <w:ind w:hanging="358"/>
            </w:pPr>
            <w:r>
              <w:t>Brazalete</w:t>
            </w:r>
            <w:r>
              <w:rPr>
                <w:spacing w:val="-9"/>
              </w:rPr>
              <w:t xml:space="preserve"> </w:t>
            </w:r>
            <w:r>
              <w:t>Distintivo</w:t>
            </w:r>
            <w:r>
              <w:rPr>
                <w:spacing w:val="-7"/>
              </w:rPr>
              <w:t xml:space="preserve"> </w:t>
            </w:r>
            <w:r>
              <w:t>de</w:t>
            </w:r>
            <w:r>
              <w:rPr>
                <w:spacing w:val="-6"/>
              </w:rPr>
              <w:t xml:space="preserve"> </w:t>
            </w:r>
            <w:r>
              <w:rPr>
                <w:spacing w:val="-2"/>
              </w:rPr>
              <w:t>brigadista</w:t>
            </w:r>
          </w:p>
          <w:p w14:paraId="1FA5A083" w14:textId="77777777" w:rsidR="003315CD" w:rsidRDefault="0082365E">
            <w:pPr>
              <w:pStyle w:val="TableParagraph"/>
              <w:numPr>
                <w:ilvl w:val="0"/>
                <w:numId w:val="10"/>
              </w:numPr>
              <w:tabs>
                <w:tab w:val="left" w:pos="427"/>
              </w:tabs>
              <w:spacing w:before="124"/>
              <w:ind w:hanging="358"/>
            </w:pPr>
            <w:r>
              <w:t>Botón</w:t>
            </w:r>
            <w:r>
              <w:rPr>
                <w:spacing w:val="-4"/>
              </w:rPr>
              <w:t xml:space="preserve"> </w:t>
            </w:r>
            <w:r>
              <w:t>“SOY</w:t>
            </w:r>
            <w:r>
              <w:rPr>
                <w:spacing w:val="-3"/>
              </w:rPr>
              <w:t xml:space="preserve"> </w:t>
            </w:r>
            <w:r>
              <w:rPr>
                <w:spacing w:val="-2"/>
              </w:rPr>
              <w:t>BRIGADISTA”</w:t>
            </w:r>
          </w:p>
        </w:tc>
      </w:tr>
    </w:tbl>
    <w:p w14:paraId="4545DFF0" w14:textId="77777777" w:rsidR="003315CD" w:rsidRDefault="003315CD">
      <w:pPr>
        <w:pStyle w:val="Textoindependiente"/>
      </w:pPr>
    </w:p>
    <w:p w14:paraId="24ACE018" w14:textId="77777777" w:rsidR="003315CD" w:rsidRDefault="003315CD">
      <w:pPr>
        <w:pStyle w:val="Textoindependiente"/>
        <w:spacing w:before="1"/>
      </w:pPr>
    </w:p>
    <w:p w14:paraId="171DAD65" w14:textId="77777777" w:rsidR="003315CD" w:rsidRDefault="0082365E">
      <w:pPr>
        <w:spacing w:before="1"/>
        <w:ind w:left="710"/>
      </w:pPr>
      <w:r>
        <w:rPr>
          <w:rFonts w:ascii="Arial" w:hAnsi="Arial"/>
          <w:b/>
        </w:rPr>
        <w:t>Tabla</w:t>
      </w:r>
      <w:r>
        <w:rPr>
          <w:rFonts w:ascii="Arial" w:hAnsi="Arial"/>
          <w:b/>
          <w:spacing w:val="-4"/>
        </w:rPr>
        <w:t xml:space="preserve"> </w:t>
      </w:r>
      <w:r>
        <w:rPr>
          <w:rFonts w:ascii="Arial" w:hAnsi="Arial"/>
          <w:b/>
        </w:rPr>
        <w:t>15.</w:t>
      </w:r>
      <w:r>
        <w:rPr>
          <w:rFonts w:ascii="Arial" w:hAnsi="Arial"/>
          <w:b/>
          <w:spacing w:val="-3"/>
        </w:rPr>
        <w:t xml:space="preserve"> </w:t>
      </w:r>
      <w:r>
        <w:t>Programa</w:t>
      </w:r>
      <w:r>
        <w:rPr>
          <w:spacing w:val="-5"/>
        </w:rPr>
        <w:t xml:space="preserve"> </w:t>
      </w:r>
      <w:r>
        <w:t>de</w:t>
      </w:r>
      <w:r>
        <w:rPr>
          <w:spacing w:val="-8"/>
        </w:rPr>
        <w:t xml:space="preserve"> </w:t>
      </w:r>
      <w:r>
        <w:t>Capacitación</w:t>
      </w:r>
      <w:r>
        <w:rPr>
          <w:spacing w:val="-5"/>
        </w:rPr>
        <w:t xml:space="preserve"> </w:t>
      </w:r>
      <w:r>
        <w:t>de</w:t>
      </w:r>
      <w:r>
        <w:rPr>
          <w:spacing w:val="-5"/>
        </w:rPr>
        <w:t xml:space="preserve"> </w:t>
      </w:r>
      <w:r>
        <w:t>la</w:t>
      </w:r>
      <w:r>
        <w:rPr>
          <w:spacing w:val="-4"/>
        </w:rPr>
        <w:t xml:space="preserve"> </w:t>
      </w:r>
      <w:r>
        <w:rPr>
          <w:spacing w:val="-2"/>
        </w:rPr>
        <w:t>Brigada</w:t>
      </w:r>
    </w:p>
    <w:tbl>
      <w:tblPr>
        <w:tblStyle w:val="TableNormal"/>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5982"/>
      </w:tblGrid>
      <w:tr w:rsidR="003315CD" w14:paraId="7243ABD1" w14:textId="77777777">
        <w:trPr>
          <w:trHeight w:val="251"/>
        </w:trPr>
        <w:tc>
          <w:tcPr>
            <w:tcW w:w="2835" w:type="dxa"/>
          </w:tcPr>
          <w:p w14:paraId="6891C9C4" w14:textId="77777777" w:rsidR="003315CD" w:rsidRDefault="0082365E">
            <w:pPr>
              <w:pStyle w:val="TableParagraph"/>
              <w:spacing w:line="232" w:lineRule="exact"/>
              <w:ind w:left="213"/>
              <w:rPr>
                <w:rFonts w:ascii="Arial" w:hAnsi="Arial"/>
                <w:b/>
              </w:rPr>
            </w:pPr>
            <w:r>
              <w:rPr>
                <w:rFonts w:ascii="Arial" w:hAnsi="Arial"/>
                <w:b/>
              </w:rPr>
              <w:t>Grupo</w:t>
            </w:r>
            <w:r>
              <w:rPr>
                <w:rFonts w:ascii="Arial" w:hAnsi="Arial"/>
                <w:b/>
                <w:spacing w:val="-4"/>
              </w:rPr>
              <w:t xml:space="preserve"> </w:t>
            </w:r>
            <w:r>
              <w:rPr>
                <w:rFonts w:ascii="Arial" w:hAnsi="Arial"/>
                <w:b/>
              </w:rPr>
              <w:t xml:space="preserve">de </w:t>
            </w:r>
            <w:r>
              <w:rPr>
                <w:rFonts w:ascii="Arial" w:hAnsi="Arial"/>
                <w:b/>
                <w:spacing w:val="-2"/>
              </w:rPr>
              <w:t>Capacitación</w:t>
            </w:r>
          </w:p>
        </w:tc>
        <w:tc>
          <w:tcPr>
            <w:tcW w:w="5982" w:type="dxa"/>
          </w:tcPr>
          <w:p w14:paraId="3BF64862" w14:textId="77777777" w:rsidR="003315CD" w:rsidRDefault="0082365E">
            <w:pPr>
              <w:pStyle w:val="TableParagraph"/>
              <w:spacing w:line="232" w:lineRule="exact"/>
              <w:ind w:left="1199"/>
              <w:rPr>
                <w:rFonts w:ascii="Arial" w:hAnsi="Arial"/>
                <w:b/>
              </w:rPr>
            </w:pPr>
            <w:r>
              <w:rPr>
                <w:rFonts w:ascii="Arial" w:hAnsi="Arial"/>
                <w:b/>
              </w:rPr>
              <w:t>Temas</w:t>
            </w:r>
            <w:r>
              <w:rPr>
                <w:rFonts w:ascii="Arial" w:hAnsi="Arial"/>
                <w:b/>
                <w:spacing w:val="-5"/>
              </w:rPr>
              <w:t xml:space="preserve"> </w:t>
            </w:r>
            <w:r>
              <w:rPr>
                <w:rFonts w:ascii="Arial" w:hAnsi="Arial"/>
                <w:b/>
              </w:rPr>
              <w:t>Sugeridos</w:t>
            </w:r>
            <w:r>
              <w:rPr>
                <w:rFonts w:ascii="Arial" w:hAnsi="Arial"/>
                <w:b/>
                <w:spacing w:val="-4"/>
              </w:rPr>
              <w:t xml:space="preserve"> </w:t>
            </w:r>
            <w:r>
              <w:rPr>
                <w:rFonts w:ascii="Arial" w:hAnsi="Arial"/>
                <w:b/>
              </w:rPr>
              <w:t>de</w:t>
            </w:r>
            <w:r>
              <w:rPr>
                <w:rFonts w:ascii="Arial" w:hAnsi="Arial"/>
                <w:b/>
                <w:spacing w:val="-6"/>
              </w:rPr>
              <w:t xml:space="preserve"> </w:t>
            </w:r>
            <w:r>
              <w:rPr>
                <w:rFonts w:ascii="Arial" w:hAnsi="Arial"/>
                <w:b/>
                <w:spacing w:val="-2"/>
              </w:rPr>
              <w:t>Capacitación</w:t>
            </w:r>
          </w:p>
        </w:tc>
      </w:tr>
      <w:tr w:rsidR="003315CD" w14:paraId="132CDAB0" w14:textId="77777777">
        <w:trPr>
          <w:trHeight w:val="254"/>
        </w:trPr>
        <w:tc>
          <w:tcPr>
            <w:tcW w:w="2835" w:type="dxa"/>
            <w:vMerge w:val="restart"/>
          </w:tcPr>
          <w:p w14:paraId="2923776C" w14:textId="77777777" w:rsidR="003315CD" w:rsidRDefault="003315CD">
            <w:pPr>
              <w:pStyle w:val="TableParagraph"/>
            </w:pPr>
          </w:p>
          <w:p w14:paraId="50A945DF" w14:textId="77777777" w:rsidR="003315CD" w:rsidRDefault="003315CD">
            <w:pPr>
              <w:pStyle w:val="TableParagraph"/>
            </w:pPr>
          </w:p>
          <w:p w14:paraId="08EA5B79" w14:textId="77777777" w:rsidR="003315CD" w:rsidRDefault="003315CD">
            <w:pPr>
              <w:pStyle w:val="TableParagraph"/>
            </w:pPr>
          </w:p>
          <w:p w14:paraId="21C3F42B" w14:textId="77777777" w:rsidR="003315CD" w:rsidRDefault="003315CD">
            <w:pPr>
              <w:pStyle w:val="TableParagraph"/>
            </w:pPr>
          </w:p>
          <w:p w14:paraId="757AECD6" w14:textId="77777777" w:rsidR="003315CD" w:rsidRDefault="003315CD">
            <w:pPr>
              <w:pStyle w:val="TableParagraph"/>
            </w:pPr>
          </w:p>
          <w:p w14:paraId="07DCB812" w14:textId="77777777" w:rsidR="003315CD" w:rsidRDefault="003315CD">
            <w:pPr>
              <w:pStyle w:val="TableParagraph"/>
            </w:pPr>
          </w:p>
          <w:p w14:paraId="398E346D" w14:textId="77777777" w:rsidR="003315CD" w:rsidRDefault="003315CD">
            <w:pPr>
              <w:pStyle w:val="TableParagraph"/>
            </w:pPr>
          </w:p>
          <w:p w14:paraId="1F7E01AE" w14:textId="77777777" w:rsidR="003315CD" w:rsidRDefault="003315CD">
            <w:pPr>
              <w:pStyle w:val="TableParagraph"/>
            </w:pPr>
          </w:p>
          <w:p w14:paraId="40134003" w14:textId="77777777" w:rsidR="003315CD" w:rsidRDefault="003315CD">
            <w:pPr>
              <w:pStyle w:val="TableParagraph"/>
            </w:pPr>
          </w:p>
          <w:p w14:paraId="3D8B77BA" w14:textId="77777777" w:rsidR="003315CD" w:rsidRDefault="0082365E">
            <w:pPr>
              <w:pStyle w:val="TableParagraph"/>
              <w:ind w:left="412"/>
            </w:pPr>
            <w:r>
              <w:rPr>
                <w:spacing w:val="-2"/>
              </w:rPr>
              <w:t>CONTRAINCENDIO</w:t>
            </w:r>
          </w:p>
        </w:tc>
        <w:tc>
          <w:tcPr>
            <w:tcW w:w="5982" w:type="dxa"/>
          </w:tcPr>
          <w:p w14:paraId="2A7CDCBC" w14:textId="77777777" w:rsidR="003315CD" w:rsidRDefault="0082365E">
            <w:pPr>
              <w:pStyle w:val="TableParagraph"/>
              <w:spacing w:line="234" w:lineRule="exact"/>
              <w:ind w:left="71"/>
            </w:pPr>
            <w:r>
              <w:t>Conceptos</w:t>
            </w:r>
            <w:r>
              <w:rPr>
                <w:spacing w:val="-7"/>
              </w:rPr>
              <w:t xml:space="preserve"> </w:t>
            </w:r>
            <w:r>
              <w:t>básicos</w:t>
            </w:r>
            <w:r>
              <w:rPr>
                <w:spacing w:val="-9"/>
              </w:rPr>
              <w:t xml:space="preserve"> </w:t>
            </w:r>
            <w:r>
              <w:t>sobre</w:t>
            </w:r>
            <w:r>
              <w:rPr>
                <w:spacing w:val="-6"/>
              </w:rPr>
              <w:t xml:space="preserve"> </w:t>
            </w:r>
            <w:r>
              <w:rPr>
                <w:spacing w:val="-2"/>
              </w:rPr>
              <w:t>incendios</w:t>
            </w:r>
          </w:p>
        </w:tc>
      </w:tr>
      <w:tr w:rsidR="003315CD" w14:paraId="01C43ED2" w14:textId="77777777">
        <w:trPr>
          <w:trHeight w:val="251"/>
        </w:trPr>
        <w:tc>
          <w:tcPr>
            <w:tcW w:w="2835" w:type="dxa"/>
            <w:vMerge/>
            <w:tcBorders>
              <w:top w:val="nil"/>
            </w:tcBorders>
          </w:tcPr>
          <w:p w14:paraId="3ACE42DE" w14:textId="77777777" w:rsidR="003315CD" w:rsidRDefault="003315CD">
            <w:pPr>
              <w:rPr>
                <w:sz w:val="2"/>
                <w:szCs w:val="2"/>
              </w:rPr>
            </w:pPr>
          </w:p>
        </w:tc>
        <w:tc>
          <w:tcPr>
            <w:tcW w:w="5982" w:type="dxa"/>
          </w:tcPr>
          <w:p w14:paraId="15E80994" w14:textId="77777777" w:rsidR="003315CD" w:rsidRDefault="0082365E">
            <w:pPr>
              <w:pStyle w:val="TableParagraph"/>
              <w:spacing w:line="232" w:lineRule="exact"/>
              <w:ind w:left="71"/>
            </w:pPr>
            <w:r>
              <w:t>Química</w:t>
            </w:r>
            <w:r>
              <w:rPr>
                <w:spacing w:val="-5"/>
              </w:rPr>
              <w:t xml:space="preserve"> </w:t>
            </w:r>
            <w:r>
              <w:t>del</w:t>
            </w:r>
            <w:r>
              <w:rPr>
                <w:spacing w:val="-8"/>
              </w:rPr>
              <w:t xml:space="preserve"> </w:t>
            </w:r>
            <w:r>
              <w:t>fuego:</w:t>
            </w:r>
            <w:r>
              <w:rPr>
                <w:spacing w:val="-5"/>
              </w:rPr>
              <w:t xml:space="preserve"> </w:t>
            </w:r>
            <w:r>
              <w:t>tetraedro</w:t>
            </w:r>
            <w:r>
              <w:rPr>
                <w:spacing w:val="-5"/>
              </w:rPr>
              <w:t xml:space="preserve"> </w:t>
            </w:r>
            <w:r>
              <w:t>del</w:t>
            </w:r>
            <w:r>
              <w:rPr>
                <w:spacing w:val="-7"/>
              </w:rPr>
              <w:t xml:space="preserve"> </w:t>
            </w:r>
            <w:r>
              <w:rPr>
                <w:spacing w:val="-2"/>
              </w:rPr>
              <w:t>fuego</w:t>
            </w:r>
          </w:p>
        </w:tc>
      </w:tr>
      <w:tr w:rsidR="003315CD" w14:paraId="43C34452" w14:textId="77777777">
        <w:trPr>
          <w:trHeight w:val="254"/>
        </w:trPr>
        <w:tc>
          <w:tcPr>
            <w:tcW w:w="2835" w:type="dxa"/>
            <w:vMerge/>
            <w:tcBorders>
              <w:top w:val="nil"/>
            </w:tcBorders>
          </w:tcPr>
          <w:p w14:paraId="60AABFC6" w14:textId="77777777" w:rsidR="003315CD" w:rsidRDefault="003315CD">
            <w:pPr>
              <w:rPr>
                <w:sz w:val="2"/>
                <w:szCs w:val="2"/>
              </w:rPr>
            </w:pPr>
          </w:p>
        </w:tc>
        <w:tc>
          <w:tcPr>
            <w:tcW w:w="5982" w:type="dxa"/>
          </w:tcPr>
          <w:p w14:paraId="118C05B2" w14:textId="77777777" w:rsidR="003315CD" w:rsidRDefault="0082365E">
            <w:pPr>
              <w:pStyle w:val="TableParagraph"/>
              <w:spacing w:line="234" w:lineRule="exact"/>
              <w:ind w:left="71"/>
            </w:pPr>
            <w:r>
              <w:t>Causas</w:t>
            </w:r>
            <w:r>
              <w:rPr>
                <w:spacing w:val="-3"/>
              </w:rPr>
              <w:t xml:space="preserve"> </w:t>
            </w:r>
            <w:r>
              <w:t>de</w:t>
            </w:r>
            <w:r>
              <w:rPr>
                <w:spacing w:val="-2"/>
              </w:rPr>
              <w:t xml:space="preserve"> </w:t>
            </w:r>
            <w:r>
              <w:t>los</w:t>
            </w:r>
            <w:r>
              <w:rPr>
                <w:spacing w:val="-4"/>
              </w:rPr>
              <w:t xml:space="preserve"> </w:t>
            </w:r>
            <w:r>
              <w:rPr>
                <w:spacing w:val="-2"/>
              </w:rPr>
              <w:t>incendios</w:t>
            </w:r>
          </w:p>
        </w:tc>
      </w:tr>
      <w:tr w:rsidR="003315CD" w14:paraId="245D8537" w14:textId="77777777">
        <w:trPr>
          <w:trHeight w:val="251"/>
        </w:trPr>
        <w:tc>
          <w:tcPr>
            <w:tcW w:w="2835" w:type="dxa"/>
            <w:vMerge/>
            <w:tcBorders>
              <w:top w:val="nil"/>
            </w:tcBorders>
          </w:tcPr>
          <w:p w14:paraId="3520E2A5" w14:textId="77777777" w:rsidR="003315CD" w:rsidRDefault="003315CD">
            <w:pPr>
              <w:rPr>
                <w:sz w:val="2"/>
                <w:szCs w:val="2"/>
              </w:rPr>
            </w:pPr>
          </w:p>
        </w:tc>
        <w:tc>
          <w:tcPr>
            <w:tcW w:w="5982" w:type="dxa"/>
          </w:tcPr>
          <w:p w14:paraId="49A39A26" w14:textId="77777777" w:rsidR="003315CD" w:rsidRDefault="0082365E">
            <w:pPr>
              <w:pStyle w:val="TableParagraph"/>
              <w:spacing w:line="232" w:lineRule="exact"/>
              <w:ind w:left="71"/>
            </w:pPr>
            <w:r>
              <w:t>Clases</w:t>
            </w:r>
            <w:r>
              <w:rPr>
                <w:spacing w:val="-4"/>
              </w:rPr>
              <w:t xml:space="preserve"> </w:t>
            </w:r>
            <w:r>
              <w:t>de</w:t>
            </w:r>
            <w:r>
              <w:rPr>
                <w:spacing w:val="-3"/>
              </w:rPr>
              <w:t xml:space="preserve"> </w:t>
            </w:r>
            <w:r>
              <w:rPr>
                <w:spacing w:val="-2"/>
              </w:rPr>
              <w:t>incendios</w:t>
            </w:r>
          </w:p>
        </w:tc>
      </w:tr>
      <w:tr w:rsidR="003315CD" w14:paraId="2E443C4E" w14:textId="77777777">
        <w:trPr>
          <w:trHeight w:val="254"/>
        </w:trPr>
        <w:tc>
          <w:tcPr>
            <w:tcW w:w="2835" w:type="dxa"/>
            <w:vMerge/>
            <w:tcBorders>
              <w:top w:val="nil"/>
            </w:tcBorders>
          </w:tcPr>
          <w:p w14:paraId="32CC478D" w14:textId="77777777" w:rsidR="003315CD" w:rsidRDefault="003315CD">
            <w:pPr>
              <w:rPr>
                <w:sz w:val="2"/>
                <w:szCs w:val="2"/>
              </w:rPr>
            </w:pPr>
          </w:p>
        </w:tc>
        <w:tc>
          <w:tcPr>
            <w:tcW w:w="5982" w:type="dxa"/>
          </w:tcPr>
          <w:p w14:paraId="61E1CB61" w14:textId="77777777" w:rsidR="003315CD" w:rsidRDefault="0082365E">
            <w:pPr>
              <w:pStyle w:val="TableParagraph"/>
              <w:spacing w:before="2" w:line="232" w:lineRule="exact"/>
              <w:ind w:left="71"/>
            </w:pPr>
            <w:r>
              <w:t>Clases</w:t>
            </w:r>
            <w:r>
              <w:rPr>
                <w:spacing w:val="-4"/>
              </w:rPr>
              <w:t xml:space="preserve"> </w:t>
            </w:r>
            <w:r>
              <w:t>de</w:t>
            </w:r>
            <w:r>
              <w:rPr>
                <w:spacing w:val="-3"/>
              </w:rPr>
              <w:t xml:space="preserve"> </w:t>
            </w:r>
            <w:r>
              <w:rPr>
                <w:spacing w:val="-2"/>
              </w:rPr>
              <w:t>combustibles</w:t>
            </w:r>
          </w:p>
        </w:tc>
      </w:tr>
      <w:tr w:rsidR="003315CD" w14:paraId="00F32CF7" w14:textId="77777777">
        <w:trPr>
          <w:trHeight w:val="253"/>
        </w:trPr>
        <w:tc>
          <w:tcPr>
            <w:tcW w:w="2835" w:type="dxa"/>
            <w:vMerge/>
            <w:tcBorders>
              <w:top w:val="nil"/>
            </w:tcBorders>
          </w:tcPr>
          <w:p w14:paraId="0ACA3DAD" w14:textId="77777777" w:rsidR="003315CD" w:rsidRDefault="003315CD">
            <w:pPr>
              <w:rPr>
                <w:sz w:val="2"/>
                <w:szCs w:val="2"/>
              </w:rPr>
            </w:pPr>
          </w:p>
        </w:tc>
        <w:tc>
          <w:tcPr>
            <w:tcW w:w="5982" w:type="dxa"/>
          </w:tcPr>
          <w:p w14:paraId="0BACD850" w14:textId="77777777" w:rsidR="003315CD" w:rsidRDefault="0082365E">
            <w:pPr>
              <w:pStyle w:val="TableParagraph"/>
              <w:spacing w:line="234" w:lineRule="exact"/>
              <w:ind w:left="71"/>
            </w:pPr>
            <w:r>
              <w:t>Sistemas</w:t>
            </w:r>
            <w:r>
              <w:rPr>
                <w:spacing w:val="-6"/>
              </w:rPr>
              <w:t xml:space="preserve"> </w:t>
            </w:r>
            <w:r>
              <w:t>de</w:t>
            </w:r>
            <w:r>
              <w:rPr>
                <w:spacing w:val="-4"/>
              </w:rPr>
              <w:t xml:space="preserve"> </w:t>
            </w:r>
            <w:r>
              <w:t>detección</w:t>
            </w:r>
            <w:r>
              <w:rPr>
                <w:spacing w:val="-3"/>
              </w:rPr>
              <w:t xml:space="preserve"> </w:t>
            </w:r>
            <w:r>
              <w:t>y</w:t>
            </w:r>
            <w:r>
              <w:rPr>
                <w:spacing w:val="-8"/>
              </w:rPr>
              <w:t xml:space="preserve"> </w:t>
            </w:r>
            <w:r>
              <w:t>alarma:</w:t>
            </w:r>
            <w:r>
              <w:rPr>
                <w:spacing w:val="-4"/>
              </w:rPr>
              <w:t xml:space="preserve"> </w:t>
            </w:r>
            <w:r>
              <w:t>Manuales</w:t>
            </w:r>
            <w:r>
              <w:rPr>
                <w:spacing w:val="-4"/>
              </w:rPr>
              <w:t xml:space="preserve"> </w:t>
            </w:r>
            <w:r>
              <w:t>y</w:t>
            </w:r>
            <w:r>
              <w:rPr>
                <w:spacing w:val="-4"/>
              </w:rPr>
              <w:t xml:space="preserve"> </w:t>
            </w:r>
            <w:r>
              <w:rPr>
                <w:spacing w:val="-2"/>
              </w:rPr>
              <w:t>automáticos</w:t>
            </w:r>
          </w:p>
        </w:tc>
      </w:tr>
      <w:tr w:rsidR="003315CD" w14:paraId="76ED5DC2" w14:textId="77777777">
        <w:trPr>
          <w:trHeight w:val="251"/>
        </w:trPr>
        <w:tc>
          <w:tcPr>
            <w:tcW w:w="2835" w:type="dxa"/>
            <w:vMerge/>
            <w:tcBorders>
              <w:top w:val="nil"/>
            </w:tcBorders>
          </w:tcPr>
          <w:p w14:paraId="0C10A02E" w14:textId="77777777" w:rsidR="003315CD" w:rsidRDefault="003315CD">
            <w:pPr>
              <w:rPr>
                <w:sz w:val="2"/>
                <w:szCs w:val="2"/>
              </w:rPr>
            </w:pPr>
          </w:p>
        </w:tc>
        <w:tc>
          <w:tcPr>
            <w:tcW w:w="5982" w:type="dxa"/>
          </w:tcPr>
          <w:p w14:paraId="74DDAAC6" w14:textId="77777777" w:rsidR="003315CD" w:rsidRDefault="0082365E">
            <w:pPr>
              <w:pStyle w:val="TableParagraph"/>
              <w:spacing w:line="232" w:lineRule="exact"/>
              <w:ind w:left="71"/>
            </w:pPr>
            <w:r>
              <w:t>Métodos</w:t>
            </w:r>
            <w:r>
              <w:rPr>
                <w:spacing w:val="-3"/>
              </w:rPr>
              <w:t xml:space="preserve"> </w:t>
            </w:r>
            <w:r>
              <w:t xml:space="preserve">de </w:t>
            </w:r>
            <w:r>
              <w:rPr>
                <w:spacing w:val="-2"/>
              </w:rPr>
              <w:t>extinción</w:t>
            </w:r>
          </w:p>
        </w:tc>
      </w:tr>
      <w:tr w:rsidR="003315CD" w14:paraId="19AAFCAB" w14:textId="77777777">
        <w:trPr>
          <w:trHeight w:val="505"/>
        </w:trPr>
        <w:tc>
          <w:tcPr>
            <w:tcW w:w="2835" w:type="dxa"/>
            <w:vMerge/>
            <w:tcBorders>
              <w:top w:val="nil"/>
            </w:tcBorders>
          </w:tcPr>
          <w:p w14:paraId="0B32CC66" w14:textId="77777777" w:rsidR="003315CD" w:rsidRDefault="003315CD">
            <w:pPr>
              <w:rPr>
                <w:sz w:val="2"/>
                <w:szCs w:val="2"/>
              </w:rPr>
            </w:pPr>
          </w:p>
        </w:tc>
        <w:tc>
          <w:tcPr>
            <w:tcW w:w="5982" w:type="dxa"/>
          </w:tcPr>
          <w:p w14:paraId="36D80E57" w14:textId="77777777" w:rsidR="003315CD" w:rsidRDefault="0082365E">
            <w:pPr>
              <w:pStyle w:val="TableParagraph"/>
              <w:spacing w:line="254" w:lineRule="exact"/>
              <w:ind w:left="71"/>
            </w:pPr>
            <w:r>
              <w:t>Efectos</w:t>
            </w:r>
            <w:r>
              <w:rPr>
                <w:spacing w:val="40"/>
              </w:rPr>
              <w:t xml:space="preserve"> </w:t>
            </w:r>
            <w:r>
              <w:t>sobre</w:t>
            </w:r>
            <w:r>
              <w:rPr>
                <w:spacing w:val="40"/>
              </w:rPr>
              <w:t xml:space="preserve"> </w:t>
            </w:r>
            <w:r>
              <w:t>la</w:t>
            </w:r>
            <w:r>
              <w:rPr>
                <w:spacing w:val="40"/>
              </w:rPr>
              <w:t xml:space="preserve"> </w:t>
            </w:r>
            <w:r>
              <w:t>salud</w:t>
            </w:r>
            <w:r>
              <w:rPr>
                <w:spacing w:val="40"/>
              </w:rPr>
              <w:t xml:space="preserve"> </w:t>
            </w:r>
            <w:r>
              <w:t>y</w:t>
            </w:r>
            <w:r>
              <w:rPr>
                <w:spacing w:val="40"/>
              </w:rPr>
              <w:t xml:space="preserve"> </w:t>
            </w:r>
            <w:r>
              <w:t>daños</w:t>
            </w:r>
            <w:r>
              <w:rPr>
                <w:spacing w:val="40"/>
              </w:rPr>
              <w:t xml:space="preserve"> </w:t>
            </w:r>
            <w:r>
              <w:t>locativos</w:t>
            </w:r>
            <w:r>
              <w:rPr>
                <w:spacing w:val="40"/>
              </w:rPr>
              <w:t xml:space="preserve"> </w:t>
            </w:r>
            <w:r>
              <w:t>de</w:t>
            </w:r>
            <w:r>
              <w:rPr>
                <w:spacing w:val="40"/>
              </w:rPr>
              <w:t xml:space="preserve"> </w:t>
            </w:r>
            <w:r>
              <w:t>incendios</w:t>
            </w:r>
            <w:r>
              <w:rPr>
                <w:spacing w:val="40"/>
              </w:rPr>
              <w:t xml:space="preserve"> </w:t>
            </w:r>
            <w:r>
              <w:t xml:space="preserve">y </w:t>
            </w:r>
            <w:r>
              <w:rPr>
                <w:spacing w:val="-2"/>
              </w:rPr>
              <w:t>explosiones</w:t>
            </w:r>
          </w:p>
        </w:tc>
      </w:tr>
      <w:tr w:rsidR="003315CD" w14:paraId="682CA38B" w14:textId="77777777">
        <w:trPr>
          <w:trHeight w:val="252"/>
        </w:trPr>
        <w:tc>
          <w:tcPr>
            <w:tcW w:w="2835" w:type="dxa"/>
            <w:vMerge/>
            <w:tcBorders>
              <w:top w:val="nil"/>
            </w:tcBorders>
          </w:tcPr>
          <w:p w14:paraId="4FABF686" w14:textId="77777777" w:rsidR="003315CD" w:rsidRDefault="003315CD">
            <w:pPr>
              <w:rPr>
                <w:sz w:val="2"/>
                <w:szCs w:val="2"/>
              </w:rPr>
            </w:pPr>
          </w:p>
        </w:tc>
        <w:tc>
          <w:tcPr>
            <w:tcW w:w="5982" w:type="dxa"/>
          </w:tcPr>
          <w:p w14:paraId="131D5AAF" w14:textId="77777777" w:rsidR="003315CD" w:rsidRDefault="0082365E">
            <w:pPr>
              <w:pStyle w:val="TableParagraph"/>
              <w:spacing w:line="232" w:lineRule="exact"/>
              <w:ind w:left="71"/>
            </w:pPr>
            <w:r>
              <w:t>Tipos</w:t>
            </w:r>
            <w:r>
              <w:rPr>
                <w:spacing w:val="-3"/>
              </w:rPr>
              <w:t xml:space="preserve"> </w:t>
            </w:r>
            <w:r>
              <w:t>de</w:t>
            </w:r>
            <w:r>
              <w:rPr>
                <w:spacing w:val="-2"/>
              </w:rPr>
              <w:t xml:space="preserve"> extintores</w:t>
            </w:r>
          </w:p>
        </w:tc>
      </w:tr>
      <w:tr w:rsidR="003315CD" w14:paraId="34E84B05" w14:textId="77777777">
        <w:trPr>
          <w:trHeight w:val="251"/>
        </w:trPr>
        <w:tc>
          <w:tcPr>
            <w:tcW w:w="2835" w:type="dxa"/>
            <w:vMerge/>
            <w:tcBorders>
              <w:top w:val="nil"/>
            </w:tcBorders>
          </w:tcPr>
          <w:p w14:paraId="138AFFA3" w14:textId="77777777" w:rsidR="003315CD" w:rsidRDefault="003315CD">
            <w:pPr>
              <w:rPr>
                <w:sz w:val="2"/>
                <w:szCs w:val="2"/>
              </w:rPr>
            </w:pPr>
          </w:p>
        </w:tc>
        <w:tc>
          <w:tcPr>
            <w:tcW w:w="5982" w:type="dxa"/>
          </w:tcPr>
          <w:p w14:paraId="567DD885" w14:textId="77777777" w:rsidR="003315CD" w:rsidRDefault="0082365E">
            <w:pPr>
              <w:pStyle w:val="TableParagraph"/>
              <w:spacing w:line="232" w:lineRule="exact"/>
              <w:ind w:left="71"/>
            </w:pPr>
            <w:r>
              <w:t>Manejo</w:t>
            </w:r>
            <w:r>
              <w:rPr>
                <w:spacing w:val="-4"/>
              </w:rPr>
              <w:t xml:space="preserve"> </w:t>
            </w:r>
            <w:r>
              <w:t>de</w:t>
            </w:r>
            <w:r>
              <w:rPr>
                <w:spacing w:val="-2"/>
              </w:rPr>
              <w:t xml:space="preserve"> extintores</w:t>
            </w:r>
          </w:p>
        </w:tc>
      </w:tr>
      <w:tr w:rsidR="003315CD" w14:paraId="700729C8" w14:textId="77777777">
        <w:trPr>
          <w:trHeight w:val="253"/>
        </w:trPr>
        <w:tc>
          <w:tcPr>
            <w:tcW w:w="2835" w:type="dxa"/>
            <w:vMerge/>
            <w:tcBorders>
              <w:top w:val="nil"/>
            </w:tcBorders>
          </w:tcPr>
          <w:p w14:paraId="4E92DD73" w14:textId="77777777" w:rsidR="003315CD" w:rsidRDefault="003315CD">
            <w:pPr>
              <w:rPr>
                <w:sz w:val="2"/>
                <w:szCs w:val="2"/>
              </w:rPr>
            </w:pPr>
          </w:p>
        </w:tc>
        <w:tc>
          <w:tcPr>
            <w:tcW w:w="5982" w:type="dxa"/>
          </w:tcPr>
          <w:p w14:paraId="73466E6C" w14:textId="77777777" w:rsidR="003315CD" w:rsidRDefault="0082365E">
            <w:pPr>
              <w:pStyle w:val="TableParagraph"/>
              <w:spacing w:line="234" w:lineRule="exact"/>
              <w:ind w:left="71"/>
            </w:pPr>
            <w:r>
              <w:t>Inspección</w:t>
            </w:r>
            <w:r>
              <w:rPr>
                <w:spacing w:val="-5"/>
              </w:rPr>
              <w:t xml:space="preserve"> </w:t>
            </w:r>
            <w:r>
              <w:t>de</w:t>
            </w:r>
            <w:r>
              <w:rPr>
                <w:spacing w:val="-5"/>
              </w:rPr>
              <w:t xml:space="preserve"> </w:t>
            </w:r>
            <w:r>
              <w:t>riesgo</w:t>
            </w:r>
            <w:r>
              <w:rPr>
                <w:spacing w:val="-6"/>
              </w:rPr>
              <w:t xml:space="preserve"> </w:t>
            </w:r>
            <w:r>
              <w:t>de</w:t>
            </w:r>
            <w:r>
              <w:rPr>
                <w:spacing w:val="-4"/>
              </w:rPr>
              <w:t xml:space="preserve"> </w:t>
            </w:r>
            <w:r>
              <w:rPr>
                <w:spacing w:val="-2"/>
              </w:rPr>
              <w:t>incendio</w:t>
            </w:r>
          </w:p>
        </w:tc>
      </w:tr>
      <w:tr w:rsidR="003315CD" w14:paraId="6473EC4F" w14:textId="77777777">
        <w:trPr>
          <w:trHeight w:val="251"/>
        </w:trPr>
        <w:tc>
          <w:tcPr>
            <w:tcW w:w="2835" w:type="dxa"/>
            <w:vMerge/>
            <w:tcBorders>
              <w:top w:val="nil"/>
            </w:tcBorders>
          </w:tcPr>
          <w:p w14:paraId="5DDAC3EF" w14:textId="77777777" w:rsidR="003315CD" w:rsidRDefault="003315CD">
            <w:pPr>
              <w:rPr>
                <w:sz w:val="2"/>
                <w:szCs w:val="2"/>
              </w:rPr>
            </w:pPr>
          </w:p>
        </w:tc>
        <w:tc>
          <w:tcPr>
            <w:tcW w:w="5982" w:type="dxa"/>
          </w:tcPr>
          <w:p w14:paraId="2C9B7F6B" w14:textId="77777777" w:rsidR="003315CD" w:rsidRDefault="0082365E">
            <w:pPr>
              <w:pStyle w:val="TableParagraph"/>
              <w:spacing w:line="232" w:lineRule="exact"/>
              <w:ind w:left="71"/>
            </w:pPr>
            <w:r>
              <w:t>Inspección</w:t>
            </w:r>
            <w:r>
              <w:rPr>
                <w:spacing w:val="-6"/>
              </w:rPr>
              <w:t xml:space="preserve"> </w:t>
            </w:r>
            <w:r>
              <w:t>de</w:t>
            </w:r>
            <w:r>
              <w:rPr>
                <w:spacing w:val="-6"/>
              </w:rPr>
              <w:t xml:space="preserve"> </w:t>
            </w:r>
            <w:r>
              <w:rPr>
                <w:spacing w:val="-2"/>
              </w:rPr>
              <w:t>extintores</w:t>
            </w:r>
          </w:p>
        </w:tc>
      </w:tr>
      <w:tr w:rsidR="003315CD" w14:paraId="2F6B6962" w14:textId="77777777">
        <w:trPr>
          <w:trHeight w:val="253"/>
        </w:trPr>
        <w:tc>
          <w:tcPr>
            <w:tcW w:w="2835" w:type="dxa"/>
            <w:vMerge w:val="restart"/>
          </w:tcPr>
          <w:p w14:paraId="4E3D74A1" w14:textId="77777777" w:rsidR="003315CD" w:rsidRDefault="003315CD">
            <w:pPr>
              <w:pStyle w:val="TableParagraph"/>
            </w:pPr>
          </w:p>
          <w:p w14:paraId="26B02DD7" w14:textId="77777777" w:rsidR="003315CD" w:rsidRDefault="003315CD">
            <w:pPr>
              <w:pStyle w:val="TableParagraph"/>
            </w:pPr>
          </w:p>
          <w:p w14:paraId="4FDB536B" w14:textId="77777777" w:rsidR="003315CD" w:rsidRDefault="003315CD">
            <w:pPr>
              <w:pStyle w:val="TableParagraph"/>
            </w:pPr>
          </w:p>
          <w:p w14:paraId="2C1C0032" w14:textId="77777777" w:rsidR="003315CD" w:rsidRDefault="003315CD">
            <w:pPr>
              <w:pStyle w:val="TableParagraph"/>
            </w:pPr>
          </w:p>
          <w:p w14:paraId="49404D37" w14:textId="77777777" w:rsidR="003315CD" w:rsidRDefault="003315CD">
            <w:pPr>
              <w:pStyle w:val="TableParagraph"/>
            </w:pPr>
          </w:p>
          <w:p w14:paraId="42DF02A8" w14:textId="77777777" w:rsidR="003315CD" w:rsidRDefault="003315CD">
            <w:pPr>
              <w:pStyle w:val="TableParagraph"/>
              <w:spacing w:before="1"/>
            </w:pPr>
          </w:p>
          <w:p w14:paraId="0075D268" w14:textId="77777777" w:rsidR="003315CD" w:rsidRDefault="0082365E">
            <w:pPr>
              <w:pStyle w:val="TableParagraph"/>
              <w:ind w:left="688"/>
            </w:pPr>
            <w:r>
              <w:rPr>
                <w:spacing w:val="-2"/>
              </w:rPr>
              <w:t>EVACUACION</w:t>
            </w:r>
          </w:p>
        </w:tc>
        <w:tc>
          <w:tcPr>
            <w:tcW w:w="5982" w:type="dxa"/>
          </w:tcPr>
          <w:p w14:paraId="43159E6C" w14:textId="77777777" w:rsidR="003315CD" w:rsidRDefault="0082365E">
            <w:pPr>
              <w:pStyle w:val="TableParagraph"/>
              <w:spacing w:before="2" w:line="232" w:lineRule="exact"/>
              <w:ind w:left="71"/>
            </w:pPr>
            <w:r>
              <w:t>Conceptos</w:t>
            </w:r>
            <w:r>
              <w:rPr>
                <w:spacing w:val="-7"/>
              </w:rPr>
              <w:t xml:space="preserve"> </w:t>
            </w:r>
            <w:r>
              <w:rPr>
                <w:spacing w:val="-2"/>
              </w:rPr>
              <w:t>básicos</w:t>
            </w:r>
          </w:p>
        </w:tc>
      </w:tr>
      <w:tr w:rsidR="003315CD" w14:paraId="1023B8D6" w14:textId="77777777">
        <w:trPr>
          <w:trHeight w:val="253"/>
        </w:trPr>
        <w:tc>
          <w:tcPr>
            <w:tcW w:w="2835" w:type="dxa"/>
            <w:vMerge/>
            <w:tcBorders>
              <w:top w:val="nil"/>
            </w:tcBorders>
          </w:tcPr>
          <w:p w14:paraId="46B692DE" w14:textId="77777777" w:rsidR="003315CD" w:rsidRDefault="003315CD">
            <w:pPr>
              <w:rPr>
                <w:sz w:val="2"/>
                <w:szCs w:val="2"/>
              </w:rPr>
            </w:pPr>
          </w:p>
        </w:tc>
        <w:tc>
          <w:tcPr>
            <w:tcW w:w="5982" w:type="dxa"/>
          </w:tcPr>
          <w:p w14:paraId="652D2650" w14:textId="77777777" w:rsidR="003315CD" w:rsidRDefault="0082365E">
            <w:pPr>
              <w:pStyle w:val="TableParagraph"/>
              <w:spacing w:line="234" w:lineRule="exact"/>
              <w:ind w:left="71"/>
            </w:pPr>
            <w:r>
              <w:t>Sistemas</w:t>
            </w:r>
            <w:r>
              <w:rPr>
                <w:spacing w:val="-7"/>
              </w:rPr>
              <w:t xml:space="preserve"> </w:t>
            </w:r>
            <w:r>
              <w:t>de</w:t>
            </w:r>
            <w:r>
              <w:rPr>
                <w:spacing w:val="-4"/>
              </w:rPr>
              <w:t xml:space="preserve"> </w:t>
            </w:r>
            <w:r>
              <w:t>comunicación</w:t>
            </w:r>
            <w:r>
              <w:rPr>
                <w:spacing w:val="-4"/>
              </w:rPr>
              <w:t xml:space="preserve"> </w:t>
            </w:r>
            <w:r>
              <w:t>interna</w:t>
            </w:r>
            <w:r>
              <w:rPr>
                <w:spacing w:val="-6"/>
              </w:rPr>
              <w:t xml:space="preserve"> </w:t>
            </w:r>
            <w:r>
              <w:t>y</w:t>
            </w:r>
            <w:r>
              <w:rPr>
                <w:spacing w:val="-3"/>
              </w:rPr>
              <w:t xml:space="preserve"> </w:t>
            </w:r>
            <w:r>
              <w:t>externa</w:t>
            </w:r>
            <w:r>
              <w:rPr>
                <w:spacing w:val="-4"/>
              </w:rPr>
              <w:t xml:space="preserve"> </w:t>
            </w:r>
            <w:r>
              <w:t>de</w:t>
            </w:r>
            <w:r>
              <w:rPr>
                <w:spacing w:val="-6"/>
              </w:rPr>
              <w:t xml:space="preserve"> </w:t>
            </w:r>
            <w:r>
              <w:t>la</w:t>
            </w:r>
            <w:r>
              <w:rPr>
                <w:spacing w:val="-4"/>
              </w:rPr>
              <w:t xml:space="preserve"> </w:t>
            </w:r>
            <w:r>
              <w:rPr>
                <w:spacing w:val="-2"/>
              </w:rPr>
              <w:t>empresa</w:t>
            </w:r>
          </w:p>
        </w:tc>
      </w:tr>
      <w:tr w:rsidR="003315CD" w14:paraId="2B64420D" w14:textId="77777777">
        <w:trPr>
          <w:trHeight w:val="506"/>
        </w:trPr>
        <w:tc>
          <w:tcPr>
            <w:tcW w:w="2835" w:type="dxa"/>
            <w:vMerge/>
            <w:tcBorders>
              <w:top w:val="nil"/>
            </w:tcBorders>
          </w:tcPr>
          <w:p w14:paraId="4576A130" w14:textId="77777777" w:rsidR="003315CD" w:rsidRDefault="003315CD">
            <w:pPr>
              <w:rPr>
                <w:sz w:val="2"/>
                <w:szCs w:val="2"/>
              </w:rPr>
            </w:pPr>
          </w:p>
        </w:tc>
        <w:tc>
          <w:tcPr>
            <w:tcW w:w="5982" w:type="dxa"/>
          </w:tcPr>
          <w:p w14:paraId="73129829" w14:textId="77777777" w:rsidR="003315CD" w:rsidRDefault="0082365E">
            <w:pPr>
              <w:pStyle w:val="TableParagraph"/>
              <w:spacing w:line="252" w:lineRule="exact"/>
              <w:ind w:left="71"/>
            </w:pPr>
            <w:r>
              <w:t>Sistemas</w:t>
            </w:r>
            <w:r>
              <w:rPr>
                <w:spacing w:val="-16"/>
              </w:rPr>
              <w:t xml:space="preserve"> </w:t>
            </w:r>
            <w:r>
              <w:t>e</w:t>
            </w:r>
            <w:r>
              <w:rPr>
                <w:spacing w:val="-12"/>
              </w:rPr>
              <w:t xml:space="preserve"> </w:t>
            </w:r>
            <w:r>
              <w:t>instrumentos</w:t>
            </w:r>
            <w:r>
              <w:rPr>
                <w:spacing w:val="-15"/>
              </w:rPr>
              <w:t xml:space="preserve"> </w:t>
            </w:r>
            <w:r>
              <w:t>de</w:t>
            </w:r>
            <w:r>
              <w:rPr>
                <w:spacing w:val="-14"/>
              </w:rPr>
              <w:t xml:space="preserve"> </w:t>
            </w:r>
            <w:r>
              <w:t>comunicación</w:t>
            </w:r>
            <w:r>
              <w:rPr>
                <w:spacing w:val="-14"/>
              </w:rPr>
              <w:t xml:space="preserve"> </w:t>
            </w:r>
            <w:r>
              <w:t>(Uso</w:t>
            </w:r>
            <w:r>
              <w:rPr>
                <w:spacing w:val="-16"/>
              </w:rPr>
              <w:t xml:space="preserve"> </w:t>
            </w:r>
            <w:r>
              <w:t>de</w:t>
            </w:r>
            <w:r>
              <w:rPr>
                <w:spacing w:val="-15"/>
              </w:rPr>
              <w:t xml:space="preserve"> </w:t>
            </w:r>
            <w:r>
              <w:t>radios</w:t>
            </w:r>
            <w:r>
              <w:rPr>
                <w:spacing w:val="-15"/>
              </w:rPr>
              <w:t xml:space="preserve"> </w:t>
            </w:r>
            <w:r>
              <w:t xml:space="preserve">de </w:t>
            </w:r>
            <w:r>
              <w:rPr>
                <w:spacing w:val="-2"/>
              </w:rPr>
              <w:t>comunicación)</w:t>
            </w:r>
          </w:p>
        </w:tc>
      </w:tr>
      <w:tr w:rsidR="003315CD" w14:paraId="35694FAC" w14:textId="77777777">
        <w:trPr>
          <w:trHeight w:val="251"/>
        </w:trPr>
        <w:tc>
          <w:tcPr>
            <w:tcW w:w="2835" w:type="dxa"/>
            <w:vMerge/>
            <w:tcBorders>
              <w:top w:val="nil"/>
            </w:tcBorders>
          </w:tcPr>
          <w:p w14:paraId="4046A897" w14:textId="77777777" w:rsidR="003315CD" w:rsidRDefault="003315CD">
            <w:pPr>
              <w:rPr>
                <w:sz w:val="2"/>
                <w:szCs w:val="2"/>
              </w:rPr>
            </w:pPr>
          </w:p>
        </w:tc>
        <w:tc>
          <w:tcPr>
            <w:tcW w:w="5982" w:type="dxa"/>
          </w:tcPr>
          <w:p w14:paraId="71BE87B6" w14:textId="77777777" w:rsidR="003315CD" w:rsidRDefault="0082365E">
            <w:pPr>
              <w:pStyle w:val="TableParagraph"/>
              <w:spacing w:line="232" w:lineRule="exact"/>
              <w:ind w:left="71"/>
            </w:pPr>
            <w:r>
              <w:t>Sistemas</w:t>
            </w:r>
            <w:r>
              <w:rPr>
                <w:spacing w:val="-8"/>
              </w:rPr>
              <w:t xml:space="preserve"> </w:t>
            </w:r>
            <w:r>
              <w:t>de</w:t>
            </w:r>
            <w:r>
              <w:rPr>
                <w:spacing w:val="-5"/>
              </w:rPr>
              <w:t xml:space="preserve"> </w:t>
            </w:r>
            <w:r>
              <w:t>alarma:</w:t>
            </w:r>
            <w:r>
              <w:rPr>
                <w:spacing w:val="-6"/>
              </w:rPr>
              <w:t xml:space="preserve"> </w:t>
            </w:r>
            <w:r>
              <w:t>funcionamiento</w:t>
            </w:r>
            <w:r>
              <w:rPr>
                <w:spacing w:val="-4"/>
              </w:rPr>
              <w:t xml:space="preserve"> </w:t>
            </w:r>
            <w:r>
              <w:t>y</w:t>
            </w:r>
            <w:r>
              <w:rPr>
                <w:spacing w:val="-7"/>
              </w:rPr>
              <w:t xml:space="preserve"> </w:t>
            </w:r>
            <w:r>
              <w:rPr>
                <w:spacing w:val="-2"/>
              </w:rPr>
              <w:t>codificación</w:t>
            </w:r>
          </w:p>
        </w:tc>
      </w:tr>
      <w:tr w:rsidR="003315CD" w14:paraId="2D1167A2" w14:textId="77777777">
        <w:trPr>
          <w:trHeight w:val="254"/>
        </w:trPr>
        <w:tc>
          <w:tcPr>
            <w:tcW w:w="2835" w:type="dxa"/>
            <w:vMerge/>
            <w:tcBorders>
              <w:top w:val="nil"/>
            </w:tcBorders>
          </w:tcPr>
          <w:p w14:paraId="24224B62" w14:textId="77777777" w:rsidR="003315CD" w:rsidRDefault="003315CD">
            <w:pPr>
              <w:rPr>
                <w:sz w:val="2"/>
                <w:szCs w:val="2"/>
              </w:rPr>
            </w:pPr>
          </w:p>
        </w:tc>
        <w:tc>
          <w:tcPr>
            <w:tcW w:w="5982" w:type="dxa"/>
          </w:tcPr>
          <w:p w14:paraId="52B2B688" w14:textId="77777777" w:rsidR="003315CD" w:rsidRDefault="0082365E">
            <w:pPr>
              <w:pStyle w:val="TableParagraph"/>
              <w:spacing w:line="234" w:lineRule="exact"/>
              <w:ind w:left="71"/>
            </w:pPr>
            <w:r>
              <w:t>Evaluación,</w:t>
            </w:r>
            <w:r>
              <w:rPr>
                <w:spacing w:val="-10"/>
              </w:rPr>
              <w:t xml:space="preserve"> </w:t>
            </w:r>
            <w:r>
              <w:t>detección,</w:t>
            </w:r>
            <w:r>
              <w:rPr>
                <w:spacing w:val="-9"/>
              </w:rPr>
              <w:t xml:space="preserve"> </w:t>
            </w:r>
            <w:r>
              <w:t>alarma,</w:t>
            </w:r>
            <w:r>
              <w:rPr>
                <w:spacing w:val="-10"/>
              </w:rPr>
              <w:t xml:space="preserve"> </w:t>
            </w:r>
            <w:r>
              <w:t>preparación,</w:t>
            </w:r>
            <w:r>
              <w:rPr>
                <w:spacing w:val="-9"/>
              </w:rPr>
              <w:t xml:space="preserve"> </w:t>
            </w:r>
            <w:r>
              <w:rPr>
                <w:spacing w:val="-2"/>
              </w:rPr>
              <w:t>salida</w:t>
            </w:r>
          </w:p>
        </w:tc>
      </w:tr>
      <w:tr w:rsidR="003315CD" w14:paraId="416658C3" w14:textId="77777777">
        <w:trPr>
          <w:trHeight w:val="505"/>
        </w:trPr>
        <w:tc>
          <w:tcPr>
            <w:tcW w:w="2835" w:type="dxa"/>
            <w:vMerge/>
            <w:tcBorders>
              <w:top w:val="nil"/>
            </w:tcBorders>
          </w:tcPr>
          <w:p w14:paraId="0FC17EBB" w14:textId="77777777" w:rsidR="003315CD" w:rsidRDefault="003315CD">
            <w:pPr>
              <w:rPr>
                <w:sz w:val="2"/>
                <w:szCs w:val="2"/>
              </w:rPr>
            </w:pPr>
          </w:p>
        </w:tc>
        <w:tc>
          <w:tcPr>
            <w:tcW w:w="5982" w:type="dxa"/>
          </w:tcPr>
          <w:p w14:paraId="0D278D59" w14:textId="77777777" w:rsidR="003315CD" w:rsidRDefault="0082365E">
            <w:pPr>
              <w:pStyle w:val="TableParagraph"/>
              <w:spacing w:line="252" w:lineRule="exact"/>
              <w:ind w:left="71"/>
            </w:pPr>
            <w:r>
              <w:t>Mecanismos</w:t>
            </w:r>
            <w:r>
              <w:rPr>
                <w:spacing w:val="-13"/>
              </w:rPr>
              <w:t xml:space="preserve"> </w:t>
            </w:r>
            <w:r>
              <w:t>de</w:t>
            </w:r>
            <w:r>
              <w:rPr>
                <w:spacing w:val="-13"/>
              </w:rPr>
              <w:t xml:space="preserve"> </w:t>
            </w:r>
            <w:r>
              <w:t>funcionamiento</w:t>
            </w:r>
            <w:r>
              <w:rPr>
                <w:spacing w:val="-12"/>
              </w:rPr>
              <w:t xml:space="preserve"> </w:t>
            </w:r>
            <w:r>
              <w:t>de</w:t>
            </w:r>
            <w:r>
              <w:rPr>
                <w:spacing w:val="-11"/>
              </w:rPr>
              <w:t xml:space="preserve"> </w:t>
            </w:r>
            <w:r>
              <w:t>accesos</w:t>
            </w:r>
            <w:r>
              <w:rPr>
                <w:spacing w:val="-12"/>
              </w:rPr>
              <w:t xml:space="preserve"> </w:t>
            </w:r>
            <w:r>
              <w:t>físicos:</w:t>
            </w:r>
            <w:r>
              <w:rPr>
                <w:spacing w:val="-9"/>
              </w:rPr>
              <w:t xml:space="preserve"> </w:t>
            </w:r>
            <w:r>
              <w:t>puertas, cerraduras, escaleras, seguros, alarmas, ascensores</w:t>
            </w:r>
          </w:p>
        </w:tc>
      </w:tr>
      <w:tr w:rsidR="003315CD" w14:paraId="0C530D0F" w14:textId="77777777">
        <w:trPr>
          <w:trHeight w:val="251"/>
        </w:trPr>
        <w:tc>
          <w:tcPr>
            <w:tcW w:w="2835" w:type="dxa"/>
            <w:vMerge/>
            <w:tcBorders>
              <w:top w:val="nil"/>
            </w:tcBorders>
          </w:tcPr>
          <w:p w14:paraId="0E680AFB" w14:textId="77777777" w:rsidR="003315CD" w:rsidRDefault="003315CD">
            <w:pPr>
              <w:rPr>
                <w:sz w:val="2"/>
                <w:szCs w:val="2"/>
              </w:rPr>
            </w:pPr>
          </w:p>
        </w:tc>
        <w:tc>
          <w:tcPr>
            <w:tcW w:w="5982" w:type="dxa"/>
          </w:tcPr>
          <w:p w14:paraId="487A065E" w14:textId="77777777" w:rsidR="003315CD" w:rsidRDefault="0082365E">
            <w:pPr>
              <w:pStyle w:val="TableParagraph"/>
              <w:spacing w:line="232" w:lineRule="exact"/>
              <w:ind w:left="71"/>
            </w:pPr>
            <w:r>
              <w:t>Tiempo</w:t>
            </w:r>
            <w:r>
              <w:rPr>
                <w:spacing w:val="-5"/>
              </w:rPr>
              <w:t xml:space="preserve"> </w:t>
            </w:r>
            <w:r>
              <w:t>de</w:t>
            </w:r>
            <w:r>
              <w:rPr>
                <w:spacing w:val="-7"/>
              </w:rPr>
              <w:t xml:space="preserve"> </w:t>
            </w:r>
            <w:r>
              <w:t>salida</w:t>
            </w:r>
            <w:r>
              <w:rPr>
                <w:spacing w:val="-4"/>
              </w:rPr>
              <w:t xml:space="preserve"> </w:t>
            </w:r>
            <w:r>
              <w:t>en</w:t>
            </w:r>
            <w:r>
              <w:rPr>
                <w:spacing w:val="-5"/>
              </w:rPr>
              <w:t xml:space="preserve"> </w:t>
            </w:r>
            <w:r>
              <w:t>situaciones</w:t>
            </w:r>
            <w:r>
              <w:rPr>
                <w:spacing w:val="-5"/>
              </w:rPr>
              <w:t xml:space="preserve"> </w:t>
            </w:r>
            <w:r>
              <w:t>de</w:t>
            </w:r>
            <w:r>
              <w:rPr>
                <w:spacing w:val="-4"/>
              </w:rPr>
              <w:t xml:space="preserve"> </w:t>
            </w:r>
            <w:r>
              <w:rPr>
                <w:spacing w:val="-2"/>
              </w:rPr>
              <w:t>alarma</w:t>
            </w:r>
          </w:p>
        </w:tc>
      </w:tr>
      <w:tr w:rsidR="003315CD" w14:paraId="2D62ABB8" w14:textId="77777777">
        <w:trPr>
          <w:trHeight w:val="254"/>
        </w:trPr>
        <w:tc>
          <w:tcPr>
            <w:tcW w:w="2835" w:type="dxa"/>
            <w:vMerge/>
            <w:tcBorders>
              <w:top w:val="nil"/>
            </w:tcBorders>
          </w:tcPr>
          <w:p w14:paraId="6928A1CF" w14:textId="77777777" w:rsidR="003315CD" w:rsidRDefault="003315CD">
            <w:pPr>
              <w:rPr>
                <w:sz w:val="2"/>
                <w:szCs w:val="2"/>
              </w:rPr>
            </w:pPr>
          </w:p>
        </w:tc>
        <w:tc>
          <w:tcPr>
            <w:tcW w:w="5982" w:type="dxa"/>
          </w:tcPr>
          <w:p w14:paraId="56D4663A" w14:textId="77777777" w:rsidR="003315CD" w:rsidRDefault="0082365E">
            <w:pPr>
              <w:pStyle w:val="TableParagraph"/>
              <w:spacing w:line="234" w:lineRule="exact"/>
              <w:ind w:left="71"/>
            </w:pPr>
            <w:r>
              <w:t>Prioridades</w:t>
            </w:r>
            <w:r>
              <w:rPr>
                <w:spacing w:val="-5"/>
              </w:rPr>
              <w:t xml:space="preserve"> </w:t>
            </w:r>
            <w:r>
              <w:t>y</w:t>
            </w:r>
            <w:r>
              <w:rPr>
                <w:spacing w:val="-6"/>
              </w:rPr>
              <w:t xml:space="preserve"> </w:t>
            </w:r>
            <w:r>
              <w:t>técnicas</w:t>
            </w:r>
            <w:r>
              <w:rPr>
                <w:spacing w:val="-6"/>
              </w:rPr>
              <w:t xml:space="preserve"> </w:t>
            </w:r>
            <w:r>
              <w:t>de</w:t>
            </w:r>
            <w:r>
              <w:rPr>
                <w:spacing w:val="-5"/>
              </w:rPr>
              <w:t xml:space="preserve"> </w:t>
            </w:r>
            <w:r>
              <w:t>salvamento</w:t>
            </w:r>
            <w:r>
              <w:rPr>
                <w:spacing w:val="-5"/>
              </w:rPr>
              <w:t xml:space="preserve"> </w:t>
            </w:r>
            <w:r>
              <w:t>de</w:t>
            </w:r>
            <w:r>
              <w:rPr>
                <w:spacing w:val="-6"/>
              </w:rPr>
              <w:t xml:space="preserve"> </w:t>
            </w:r>
            <w:r>
              <w:rPr>
                <w:spacing w:val="-2"/>
              </w:rPr>
              <w:t>bienes</w:t>
            </w:r>
          </w:p>
        </w:tc>
      </w:tr>
      <w:tr w:rsidR="003315CD" w14:paraId="706DE30B" w14:textId="77777777">
        <w:trPr>
          <w:trHeight w:val="251"/>
        </w:trPr>
        <w:tc>
          <w:tcPr>
            <w:tcW w:w="2835" w:type="dxa"/>
            <w:vMerge/>
            <w:tcBorders>
              <w:top w:val="nil"/>
            </w:tcBorders>
          </w:tcPr>
          <w:p w14:paraId="3D6273DB" w14:textId="77777777" w:rsidR="003315CD" w:rsidRDefault="003315CD">
            <w:pPr>
              <w:rPr>
                <w:sz w:val="2"/>
                <w:szCs w:val="2"/>
              </w:rPr>
            </w:pPr>
          </w:p>
        </w:tc>
        <w:tc>
          <w:tcPr>
            <w:tcW w:w="5982" w:type="dxa"/>
          </w:tcPr>
          <w:p w14:paraId="05037360" w14:textId="77777777" w:rsidR="003315CD" w:rsidRDefault="0082365E">
            <w:pPr>
              <w:pStyle w:val="TableParagraph"/>
              <w:spacing w:line="232" w:lineRule="exact"/>
              <w:ind w:left="71"/>
            </w:pPr>
            <w:r>
              <w:t>Simulacros</w:t>
            </w:r>
            <w:r>
              <w:rPr>
                <w:spacing w:val="-5"/>
              </w:rPr>
              <w:t xml:space="preserve"> </w:t>
            </w:r>
            <w:r>
              <w:t>de</w:t>
            </w:r>
            <w:r>
              <w:rPr>
                <w:spacing w:val="-7"/>
              </w:rPr>
              <w:t xml:space="preserve"> </w:t>
            </w:r>
            <w:r>
              <w:t>evacuación</w:t>
            </w:r>
            <w:r>
              <w:rPr>
                <w:spacing w:val="-6"/>
              </w:rPr>
              <w:t xml:space="preserve"> </w:t>
            </w:r>
            <w:r>
              <w:t>con</w:t>
            </w:r>
            <w:r>
              <w:rPr>
                <w:spacing w:val="-7"/>
              </w:rPr>
              <w:t xml:space="preserve"> </w:t>
            </w:r>
            <w:r>
              <w:t>transporte</w:t>
            </w:r>
            <w:r>
              <w:rPr>
                <w:spacing w:val="-5"/>
              </w:rPr>
              <w:t xml:space="preserve"> </w:t>
            </w:r>
            <w:r>
              <w:t>de</w:t>
            </w:r>
            <w:r>
              <w:rPr>
                <w:spacing w:val="-7"/>
              </w:rPr>
              <w:t xml:space="preserve"> </w:t>
            </w:r>
            <w:r>
              <w:rPr>
                <w:spacing w:val="-2"/>
              </w:rPr>
              <w:t>lesionados</w:t>
            </w:r>
          </w:p>
        </w:tc>
      </w:tr>
      <w:tr w:rsidR="003315CD" w14:paraId="011C6D84" w14:textId="77777777">
        <w:trPr>
          <w:trHeight w:val="253"/>
        </w:trPr>
        <w:tc>
          <w:tcPr>
            <w:tcW w:w="2835" w:type="dxa"/>
            <w:vMerge/>
            <w:tcBorders>
              <w:top w:val="nil"/>
            </w:tcBorders>
          </w:tcPr>
          <w:p w14:paraId="42AC0D8A" w14:textId="77777777" w:rsidR="003315CD" w:rsidRDefault="003315CD">
            <w:pPr>
              <w:rPr>
                <w:sz w:val="2"/>
                <w:szCs w:val="2"/>
              </w:rPr>
            </w:pPr>
          </w:p>
        </w:tc>
        <w:tc>
          <w:tcPr>
            <w:tcW w:w="5982" w:type="dxa"/>
          </w:tcPr>
          <w:p w14:paraId="5D903A60" w14:textId="77777777" w:rsidR="003315CD" w:rsidRDefault="0082365E">
            <w:pPr>
              <w:pStyle w:val="TableParagraph"/>
              <w:spacing w:before="2" w:line="232" w:lineRule="exact"/>
              <w:ind w:left="71"/>
            </w:pPr>
            <w:r>
              <w:t>Simulacros</w:t>
            </w:r>
            <w:r>
              <w:rPr>
                <w:spacing w:val="-5"/>
              </w:rPr>
              <w:t xml:space="preserve"> </w:t>
            </w:r>
            <w:r>
              <w:t>de</w:t>
            </w:r>
            <w:r>
              <w:rPr>
                <w:spacing w:val="-7"/>
              </w:rPr>
              <w:t xml:space="preserve"> </w:t>
            </w:r>
            <w:r>
              <w:t>evacuación</w:t>
            </w:r>
            <w:r>
              <w:rPr>
                <w:spacing w:val="-6"/>
              </w:rPr>
              <w:t xml:space="preserve"> </w:t>
            </w:r>
            <w:r>
              <w:t>con</w:t>
            </w:r>
            <w:r>
              <w:rPr>
                <w:spacing w:val="-5"/>
              </w:rPr>
              <w:t xml:space="preserve"> </w:t>
            </w:r>
            <w:r>
              <w:t>salvamento</w:t>
            </w:r>
            <w:r>
              <w:rPr>
                <w:spacing w:val="-7"/>
              </w:rPr>
              <w:t xml:space="preserve"> </w:t>
            </w:r>
            <w:r>
              <w:t>de</w:t>
            </w:r>
            <w:r>
              <w:rPr>
                <w:spacing w:val="-7"/>
              </w:rPr>
              <w:t xml:space="preserve"> </w:t>
            </w:r>
            <w:r>
              <w:rPr>
                <w:spacing w:val="-2"/>
              </w:rPr>
              <w:t>bienes</w:t>
            </w:r>
          </w:p>
        </w:tc>
      </w:tr>
      <w:tr w:rsidR="003315CD" w14:paraId="59AB2B76" w14:textId="77777777">
        <w:trPr>
          <w:trHeight w:val="253"/>
        </w:trPr>
        <w:tc>
          <w:tcPr>
            <w:tcW w:w="2835" w:type="dxa"/>
            <w:vMerge w:val="restart"/>
          </w:tcPr>
          <w:p w14:paraId="3AA1FF00" w14:textId="77777777" w:rsidR="003315CD" w:rsidRDefault="003315CD">
            <w:pPr>
              <w:pStyle w:val="TableParagraph"/>
            </w:pPr>
          </w:p>
          <w:p w14:paraId="73C0769E" w14:textId="77777777" w:rsidR="003315CD" w:rsidRDefault="003315CD">
            <w:pPr>
              <w:pStyle w:val="TableParagraph"/>
            </w:pPr>
          </w:p>
          <w:p w14:paraId="39938BFA" w14:textId="77777777" w:rsidR="003315CD" w:rsidRDefault="003315CD">
            <w:pPr>
              <w:pStyle w:val="TableParagraph"/>
            </w:pPr>
          </w:p>
          <w:p w14:paraId="6C6DC3F8" w14:textId="77777777" w:rsidR="003315CD" w:rsidRDefault="003315CD">
            <w:pPr>
              <w:pStyle w:val="TableParagraph"/>
            </w:pPr>
          </w:p>
          <w:p w14:paraId="4A03EC3E" w14:textId="77777777" w:rsidR="003315CD" w:rsidRDefault="003315CD">
            <w:pPr>
              <w:pStyle w:val="TableParagraph"/>
            </w:pPr>
          </w:p>
          <w:p w14:paraId="138AD6C6" w14:textId="77777777" w:rsidR="003315CD" w:rsidRDefault="003315CD">
            <w:pPr>
              <w:pStyle w:val="TableParagraph"/>
              <w:spacing w:before="1"/>
            </w:pPr>
          </w:p>
          <w:p w14:paraId="505E3203" w14:textId="77777777" w:rsidR="003315CD" w:rsidRDefault="0082365E">
            <w:pPr>
              <w:pStyle w:val="TableParagraph"/>
              <w:ind w:left="290"/>
            </w:pPr>
            <w:r>
              <w:t>PRIMEROS</w:t>
            </w:r>
            <w:r>
              <w:rPr>
                <w:spacing w:val="-9"/>
              </w:rPr>
              <w:t xml:space="preserve"> </w:t>
            </w:r>
            <w:r>
              <w:rPr>
                <w:spacing w:val="-2"/>
              </w:rPr>
              <w:t>AUXILIOS</w:t>
            </w:r>
          </w:p>
        </w:tc>
        <w:tc>
          <w:tcPr>
            <w:tcW w:w="5982" w:type="dxa"/>
          </w:tcPr>
          <w:p w14:paraId="48B16CE3" w14:textId="77777777" w:rsidR="003315CD" w:rsidRDefault="0082365E">
            <w:pPr>
              <w:pStyle w:val="TableParagraph"/>
              <w:spacing w:line="234" w:lineRule="exact"/>
              <w:ind w:left="71"/>
            </w:pPr>
            <w:r>
              <w:t>Conceptos</w:t>
            </w:r>
            <w:r>
              <w:rPr>
                <w:spacing w:val="-7"/>
              </w:rPr>
              <w:t xml:space="preserve"> </w:t>
            </w:r>
            <w:r>
              <w:rPr>
                <w:spacing w:val="-2"/>
              </w:rPr>
              <w:t>básicos</w:t>
            </w:r>
          </w:p>
        </w:tc>
      </w:tr>
      <w:tr w:rsidR="003315CD" w14:paraId="0C9F6D90" w14:textId="77777777">
        <w:trPr>
          <w:trHeight w:val="251"/>
        </w:trPr>
        <w:tc>
          <w:tcPr>
            <w:tcW w:w="2835" w:type="dxa"/>
            <w:vMerge/>
            <w:tcBorders>
              <w:top w:val="nil"/>
            </w:tcBorders>
          </w:tcPr>
          <w:p w14:paraId="16AF3665" w14:textId="77777777" w:rsidR="003315CD" w:rsidRDefault="003315CD">
            <w:pPr>
              <w:rPr>
                <w:sz w:val="2"/>
                <w:szCs w:val="2"/>
              </w:rPr>
            </w:pPr>
          </w:p>
        </w:tc>
        <w:tc>
          <w:tcPr>
            <w:tcW w:w="5982" w:type="dxa"/>
          </w:tcPr>
          <w:p w14:paraId="5AC68314" w14:textId="77777777" w:rsidR="003315CD" w:rsidRDefault="0082365E">
            <w:pPr>
              <w:pStyle w:val="TableParagraph"/>
              <w:spacing w:line="232" w:lineRule="exact"/>
              <w:ind w:left="71"/>
            </w:pPr>
            <w:r>
              <w:t>Normas</w:t>
            </w:r>
            <w:r>
              <w:rPr>
                <w:spacing w:val="-3"/>
              </w:rPr>
              <w:t xml:space="preserve"> </w:t>
            </w:r>
            <w:r>
              <w:t>de</w:t>
            </w:r>
            <w:r>
              <w:rPr>
                <w:spacing w:val="-1"/>
              </w:rPr>
              <w:t xml:space="preserve"> </w:t>
            </w:r>
            <w:r>
              <w:rPr>
                <w:spacing w:val="-2"/>
              </w:rPr>
              <w:t>Bioseguridad</w:t>
            </w:r>
          </w:p>
        </w:tc>
      </w:tr>
      <w:tr w:rsidR="003315CD" w14:paraId="5EFDDD3B" w14:textId="77777777">
        <w:trPr>
          <w:trHeight w:val="254"/>
        </w:trPr>
        <w:tc>
          <w:tcPr>
            <w:tcW w:w="2835" w:type="dxa"/>
            <w:vMerge/>
            <w:tcBorders>
              <w:top w:val="nil"/>
            </w:tcBorders>
          </w:tcPr>
          <w:p w14:paraId="5B3AD1E0" w14:textId="77777777" w:rsidR="003315CD" w:rsidRDefault="003315CD">
            <w:pPr>
              <w:rPr>
                <w:sz w:val="2"/>
                <w:szCs w:val="2"/>
              </w:rPr>
            </w:pPr>
          </w:p>
        </w:tc>
        <w:tc>
          <w:tcPr>
            <w:tcW w:w="5982" w:type="dxa"/>
          </w:tcPr>
          <w:p w14:paraId="7A9270CA" w14:textId="77777777" w:rsidR="003315CD" w:rsidRDefault="0082365E">
            <w:pPr>
              <w:pStyle w:val="TableParagraph"/>
              <w:spacing w:line="234" w:lineRule="exact"/>
              <w:ind w:left="71"/>
            </w:pPr>
            <w:r>
              <w:t>Valoración</w:t>
            </w:r>
            <w:r>
              <w:rPr>
                <w:spacing w:val="-6"/>
              </w:rPr>
              <w:t xml:space="preserve"> </w:t>
            </w:r>
            <w:r>
              <w:t>de</w:t>
            </w:r>
            <w:r>
              <w:rPr>
                <w:spacing w:val="-5"/>
              </w:rPr>
              <w:t xml:space="preserve"> </w:t>
            </w:r>
            <w:r>
              <w:rPr>
                <w:spacing w:val="-2"/>
              </w:rPr>
              <w:t>lesionados</w:t>
            </w:r>
          </w:p>
        </w:tc>
      </w:tr>
      <w:tr w:rsidR="003315CD" w14:paraId="384D396A" w14:textId="77777777">
        <w:trPr>
          <w:trHeight w:val="506"/>
        </w:trPr>
        <w:tc>
          <w:tcPr>
            <w:tcW w:w="2835" w:type="dxa"/>
            <w:vMerge/>
            <w:tcBorders>
              <w:top w:val="nil"/>
            </w:tcBorders>
          </w:tcPr>
          <w:p w14:paraId="4C1D1758" w14:textId="77777777" w:rsidR="003315CD" w:rsidRDefault="003315CD">
            <w:pPr>
              <w:rPr>
                <w:sz w:val="2"/>
                <w:szCs w:val="2"/>
              </w:rPr>
            </w:pPr>
          </w:p>
        </w:tc>
        <w:tc>
          <w:tcPr>
            <w:tcW w:w="5982" w:type="dxa"/>
          </w:tcPr>
          <w:p w14:paraId="13156EED" w14:textId="77777777" w:rsidR="003315CD" w:rsidRDefault="0082365E">
            <w:pPr>
              <w:pStyle w:val="TableParagraph"/>
              <w:spacing w:line="252" w:lineRule="exact"/>
              <w:ind w:left="71"/>
            </w:pPr>
            <w:r>
              <w:t>Procedimientos</w:t>
            </w:r>
            <w:r>
              <w:rPr>
                <w:spacing w:val="37"/>
              </w:rPr>
              <w:t xml:space="preserve"> </w:t>
            </w:r>
            <w:r>
              <w:t>y</w:t>
            </w:r>
            <w:r>
              <w:rPr>
                <w:spacing w:val="40"/>
              </w:rPr>
              <w:t xml:space="preserve"> </w:t>
            </w:r>
            <w:r>
              <w:t>precauciones</w:t>
            </w:r>
            <w:r>
              <w:rPr>
                <w:spacing w:val="40"/>
              </w:rPr>
              <w:t xml:space="preserve"> </w:t>
            </w:r>
            <w:r>
              <w:t>para</w:t>
            </w:r>
            <w:r>
              <w:rPr>
                <w:spacing w:val="40"/>
              </w:rPr>
              <w:t xml:space="preserve"> </w:t>
            </w:r>
            <w:r>
              <w:t>prestar</w:t>
            </w:r>
            <w:r>
              <w:rPr>
                <w:spacing w:val="40"/>
              </w:rPr>
              <w:t xml:space="preserve"> </w:t>
            </w:r>
            <w:r>
              <w:t>los</w:t>
            </w:r>
            <w:r>
              <w:rPr>
                <w:spacing w:val="40"/>
              </w:rPr>
              <w:t xml:space="preserve"> </w:t>
            </w:r>
            <w:r>
              <w:t xml:space="preserve">primeros </w:t>
            </w:r>
            <w:r>
              <w:rPr>
                <w:spacing w:val="-2"/>
              </w:rPr>
              <w:t>auxilios</w:t>
            </w:r>
          </w:p>
        </w:tc>
      </w:tr>
      <w:tr w:rsidR="003315CD" w14:paraId="388C7782" w14:textId="77777777">
        <w:trPr>
          <w:trHeight w:val="251"/>
        </w:trPr>
        <w:tc>
          <w:tcPr>
            <w:tcW w:w="2835" w:type="dxa"/>
            <w:vMerge/>
            <w:tcBorders>
              <w:top w:val="nil"/>
            </w:tcBorders>
          </w:tcPr>
          <w:p w14:paraId="05A05DA5" w14:textId="77777777" w:rsidR="003315CD" w:rsidRDefault="003315CD">
            <w:pPr>
              <w:rPr>
                <w:sz w:val="2"/>
                <w:szCs w:val="2"/>
              </w:rPr>
            </w:pPr>
          </w:p>
        </w:tc>
        <w:tc>
          <w:tcPr>
            <w:tcW w:w="5982" w:type="dxa"/>
          </w:tcPr>
          <w:p w14:paraId="74353704" w14:textId="77777777" w:rsidR="003315CD" w:rsidRDefault="0082365E">
            <w:pPr>
              <w:pStyle w:val="TableParagraph"/>
              <w:spacing w:line="232" w:lineRule="exact"/>
              <w:ind w:left="71"/>
            </w:pPr>
            <w:r>
              <w:t>Alteraciones</w:t>
            </w:r>
            <w:r>
              <w:rPr>
                <w:spacing w:val="-10"/>
              </w:rPr>
              <w:t xml:space="preserve"> </w:t>
            </w:r>
            <w:r>
              <w:t>de</w:t>
            </w:r>
            <w:r>
              <w:rPr>
                <w:spacing w:val="-10"/>
              </w:rPr>
              <w:t xml:space="preserve"> </w:t>
            </w:r>
            <w:r>
              <w:t>conciencia,</w:t>
            </w:r>
            <w:r>
              <w:rPr>
                <w:spacing w:val="-8"/>
              </w:rPr>
              <w:t xml:space="preserve"> </w:t>
            </w:r>
            <w:r>
              <w:t>reanimación</w:t>
            </w:r>
            <w:r>
              <w:rPr>
                <w:spacing w:val="-9"/>
              </w:rPr>
              <w:t xml:space="preserve"> </w:t>
            </w:r>
            <w:r>
              <w:rPr>
                <w:spacing w:val="-2"/>
              </w:rPr>
              <w:t>cardiopulmonar</w:t>
            </w:r>
          </w:p>
        </w:tc>
      </w:tr>
      <w:tr w:rsidR="003315CD" w14:paraId="051E57F1" w14:textId="77777777">
        <w:trPr>
          <w:trHeight w:val="253"/>
        </w:trPr>
        <w:tc>
          <w:tcPr>
            <w:tcW w:w="2835" w:type="dxa"/>
            <w:vMerge/>
            <w:tcBorders>
              <w:top w:val="nil"/>
            </w:tcBorders>
          </w:tcPr>
          <w:p w14:paraId="7FD19528" w14:textId="77777777" w:rsidR="003315CD" w:rsidRDefault="003315CD">
            <w:pPr>
              <w:rPr>
                <w:sz w:val="2"/>
                <w:szCs w:val="2"/>
              </w:rPr>
            </w:pPr>
          </w:p>
        </w:tc>
        <w:tc>
          <w:tcPr>
            <w:tcW w:w="5982" w:type="dxa"/>
          </w:tcPr>
          <w:p w14:paraId="2654250E" w14:textId="77777777" w:rsidR="003315CD" w:rsidRDefault="0082365E">
            <w:pPr>
              <w:pStyle w:val="TableParagraph"/>
              <w:spacing w:line="234" w:lineRule="exact"/>
              <w:ind w:left="71"/>
            </w:pPr>
            <w:r>
              <w:t>Signos</w:t>
            </w:r>
            <w:r>
              <w:rPr>
                <w:spacing w:val="-5"/>
              </w:rPr>
              <w:t xml:space="preserve"> </w:t>
            </w:r>
            <w:r>
              <w:rPr>
                <w:spacing w:val="-2"/>
              </w:rPr>
              <w:t>vitales</w:t>
            </w:r>
          </w:p>
        </w:tc>
      </w:tr>
      <w:tr w:rsidR="003315CD" w14:paraId="167B36DD" w14:textId="77777777">
        <w:trPr>
          <w:trHeight w:val="506"/>
        </w:trPr>
        <w:tc>
          <w:tcPr>
            <w:tcW w:w="2835" w:type="dxa"/>
            <w:vMerge/>
            <w:tcBorders>
              <w:top w:val="nil"/>
            </w:tcBorders>
          </w:tcPr>
          <w:p w14:paraId="78206175" w14:textId="77777777" w:rsidR="003315CD" w:rsidRDefault="003315CD">
            <w:pPr>
              <w:rPr>
                <w:sz w:val="2"/>
                <w:szCs w:val="2"/>
              </w:rPr>
            </w:pPr>
          </w:p>
        </w:tc>
        <w:tc>
          <w:tcPr>
            <w:tcW w:w="5982" w:type="dxa"/>
          </w:tcPr>
          <w:p w14:paraId="0D47CC74" w14:textId="77777777" w:rsidR="003315CD" w:rsidRDefault="0082365E">
            <w:pPr>
              <w:pStyle w:val="TableParagraph"/>
              <w:tabs>
                <w:tab w:val="left" w:pos="1189"/>
                <w:tab w:val="left" w:pos="1669"/>
                <w:tab w:val="left" w:pos="2539"/>
                <w:tab w:val="left" w:pos="3607"/>
                <w:tab w:val="left" w:pos="4627"/>
              </w:tabs>
              <w:spacing w:line="252" w:lineRule="exact"/>
              <w:ind w:left="71" w:right="59"/>
            </w:pPr>
            <w:r>
              <w:rPr>
                <w:spacing w:val="-2"/>
              </w:rPr>
              <w:t>Lesiones</w:t>
            </w:r>
            <w:r>
              <w:tab/>
            </w:r>
            <w:r>
              <w:rPr>
                <w:spacing w:val="-6"/>
              </w:rPr>
              <w:t>de</w:t>
            </w:r>
            <w:r>
              <w:tab/>
            </w:r>
            <w:r>
              <w:rPr>
                <w:spacing w:val="-2"/>
              </w:rPr>
              <w:t>tejidos</w:t>
            </w:r>
            <w:r>
              <w:tab/>
            </w:r>
            <w:r>
              <w:rPr>
                <w:spacing w:val="-2"/>
              </w:rPr>
              <w:t>blandos:</w:t>
            </w:r>
            <w:r>
              <w:tab/>
            </w:r>
            <w:r>
              <w:rPr>
                <w:spacing w:val="-2"/>
              </w:rPr>
              <w:t>heridas,</w:t>
            </w:r>
            <w:r>
              <w:tab/>
            </w:r>
            <w:r>
              <w:rPr>
                <w:spacing w:val="-2"/>
              </w:rPr>
              <w:t>quemaduras, hemorragias</w:t>
            </w:r>
          </w:p>
        </w:tc>
      </w:tr>
    </w:tbl>
    <w:p w14:paraId="0FF48305" w14:textId="77777777" w:rsidR="003315CD" w:rsidRDefault="003315CD">
      <w:pPr>
        <w:pStyle w:val="TableParagraph"/>
        <w:spacing w:line="252" w:lineRule="exact"/>
        <w:sectPr w:rsidR="003315CD">
          <w:headerReference w:type="default" r:id="rId32"/>
          <w:footerReference w:type="default" r:id="rId33"/>
          <w:pgSz w:w="12250" w:h="15850"/>
          <w:pgMar w:top="1360" w:right="992" w:bottom="1200" w:left="992" w:header="0" w:footer="1017" w:gutter="0"/>
          <w:cols w:space="720"/>
        </w:sectPr>
      </w:pPr>
    </w:p>
    <w:p w14:paraId="32531C47" w14:textId="77777777" w:rsidR="003315CD" w:rsidRDefault="003315CD">
      <w:pPr>
        <w:pStyle w:val="Textoindependiente"/>
        <w:spacing w:before="10"/>
        <w:rPr>
          <w:sz w:val="3"/>
        </w:rPr>
      </w:pPr>
    </w:p>
    <w:tbl>
      <w:tblPr>
        <w:tblStyle w:val="TableNormal"/>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5982"/>
      </w:tblGrid>
      <w:tr w:rsidR="003315CD" w14:paraId="493337BB" w14:textId="77777777">
        <w:trPr>
          <w:trHeight w:val="506"/>
        </w:trPr>
        <w:tc>
          <w:tcPr>
            <w:tcW w:w="2835" w:type="dxa"/>
            <w:vMerge w:val="restart"/>
          </w:tcPr>
          <w:p w14:paraId="397091E1" w14:textId="77777777" w:rsidR="003315CD" w:rsidRDefault="003315CD">
            <w:pPr>
              <w:pStyle w:val="TableParagraph"/>
              <w:rPr>
                <w:rFonts w:ascii="Times New Roman"/>
              </w:rPr>
            </w:pPr>
          </w:p>
        </w:tc>
        <w:tc>
          <w:tcPr>
            <w:tcW w:w="5982" w:type="dxa"/>
          </w:tcPr>
          <w:p w14:paraId="2E994685" w14:textId="77777777" w:rsidR="003315CD" w:rsidRDefault="0082365E">
            <w:pPr>
              <w:pStyle w:val="TableParagraph"/>
              <w:spacing w:line="252" w:lineRule="exact"/>
              <w:ind w:left="71"/>
            </w:pPr>
            <w:r>
              <w:t>Lesiones</w:t>
            </w:r>
            <w:r>
              <w:rPr>
                <w:spacing w:val="80"/>
              </w:rPr>
              <w:t xml:space="preserve"> </w:t>
            </w:r>
            <w:r>
              <w:t>osteomusculares,</w:t>
            </w:r>
            <w:r>
              <w:rPr>
                <w:spacing w:val="80"/>
              </w:rPr>
              <w:t xml:space="preserve"> </w:t>
            </w:r>
            <w:r>
              <w:t>descripción</w:t>
            </w:r>
            <w:r>
              <w:rPr>
                <w:spacing w:val="80"/>
              </w:rPr>
              <w:t xml:space="preserve"> </w:t>
            </w:r>
            <w:r>
              <w:t>y</w:t>
            </w:r>
            <w:r>
              <w:rPr>
                <w:spacing w:val="80"/>
              </w:rPr>
              <w:t xml:space="preserve"> </w:t>
            </w:r>
            <w:r>
              <w:t>técnicas</w:t>
            </w:r>
            <w:r>
              <w:rPr>
                <w:spacing w:val="80"/>
              </w:rPr>
              <w:t xml:space="preserve"> </w:t>
            </w:r>
            <w:r>
              <w:t>de</w:t>
            </w:r>
            <w:r>
              <w:rPr>
                <w:spacing w:val="40"/>
              </w:rPr>
              <w:t xml:space="preserve"> </w:t>
            </w:r>
            <w:r>
              <w:rPr>
                <w:spacing w:val="-2"/>
              </w:rPr>
              <w:t>manejo</w:t>
            </w:r>
          </w:p>
        </w:tc>
      </w:tr>
      <w:tr w:rsidR="003315CD" w14:paraId="0EB71EA5" w14:textId="77777777">
        <w:trPr>
          <w:trHeight w:val="253"/>
        </w:trPr>
        <w:tc>
          <w:tcPr>
            <w:tcW w:w="2835" w:type="dxa"/>
            <w:vMerge/>
            <w:tcBorders>
              <w:top w:val="nil"/>
            </w:tcBorders>
          </w:tcPr>
          <w:p w14:paraId="4CEDCB7D" w14:textId="77777777" w:rsidR="003315CD" w:rsidRDefault="003315CD">
            <w:pPr>
              <w:rPr>
                <w:sz w:val="2"/>
                <w:szCs w:val="2"/>
              </w:rPr>
            </w:pPr>
          </w:p>
        </w:tc>
        <w:tc>
          <w:tcPr>
            <w:tcW w:w="5982" w:type="dxa"/>
          </w:tcPr>
          <w:p w14:paraId="59A449FC" w14:textId="77777777" w:rsidR="003315CD" w:rsidRDefault="0082365E">
            <w:pPr>
              <w:pStyle w:val="TableParagraph"/>
              <w:spacing w:before="2" w:line="232" w:lineRule="exact"/>
              <w:ind w:left="71"/>
            </w:pPr>
            <w:r>
              <w:t>Inmovilización</w:t>
            </w:r>
            <w:r>
              <w:rPr>
                <w:spacing w:val="-7"/>
              </w:rPr>
              <w:t xml:space="preserve"> </w:t>
            </w:r>
            <w:r>
              <w:t>y</w:t>
            </w:r>
            <w:r>
              <w:rPr>
                <w:spacing w:val="-8"/>
              </w:rPr>
              <w:t xml:space="preserve"> </w:t>
            </w:r>
            <w:r>
              <w:t>transporte</w:t>
            </w:r>
            <w:r>
              <w:rPr>
                <w:spacing w:val="-6"/>
              </w:rPr>
              <w:t xml:space="preserve"> </w:t>
            </w:r>
            <w:r>
              <w:t>de</w:t>
            </w:r>
            <w:r>
              <w:rPr>
                <w:spacing w:val="-8"/>
              </w:rPr>
              <w:t xml:space="preserve"> </w:t>
            </w:r>
            <w:r>
              <w:rPr>
                <w:spacing w:val="-2"/>
              </w:rPr>
              <w:t>lesionados</w:t>
            </w:r>
          </w:p>
        </w:tc>
      </w:tr>
      <w:tr w:rsidR="003315CD" w14:paraId="094F9566" w14:textId="77777777">
        <w:trPr>
          <w:trHeight w:val="506"/>
        </w:trPr>
        <w:tc>
          <w:tcPr>
            <w:tcW w:w="2835" w:type="dxa"/>
            <w:vMerge/>
            <w:tcBorders>
              <w:top w:val="nil"/>
            </w:tcBorders>
          </w:tcPr>
          <w:p w14:paraId="221F481B" w14:textId="77777777" w:rsidR="003315CD" w:rsidRDefault="003315CD">
            <w:pPr>
              <w:rPr>
                <w:sz w:val="2"/>
                <w:szCs w:val="2"/>
              </w:rPr>
            </w:pPr>
          </w:p>
        </w:tc>
        <w:tc>
          <w:tcPr>
            <w:tcW w:w="5982" w:type="dxa"/>
          </w:tcPr>
          <w:p w14:paraId="251DF513" w14:textId="77777777" w:rsidR="003315CD" w:rsidRDefault="0082365E">
            <w:pPr>
              <w:pStyle w:val="TableParagraph"/>
              <w:spacing w:line="254" w:lineRule="exact"/>
              <w:ind w:left="71"/>
            </w:pPr>
            <w:r>
              <w:t>Intoxicaciones,</w:t>
            </w:r>
            <w:r>
              <w:rPr>
                <w:spacing w:val="-16"/>
              </w:rPr>
              <w:t xml:space="preserve"> </w:t>
            </w:r>
            <w:r>
              <w:t>envenenamiento</w:t>
            </w:r>
            <w:r>
              <w:rPr>
                <w:spacing w:val="-15"/>
              </w:rPr>
              <w:t xml:space="preserve"> </w:t>
            </w:r>
            <w:r>
              <w:t>y</w:t>
            </w:r>
            <w:r>
              <w:rPr>
                <w:spacing w:val="-15"/>
              </w:rPr>
              <w:t xml:space="preserve"> </w:t>
            </w:r>
            <w:r>
              <w:t>emergencias</w:t>
            </w:r>
            <w:r>
              <w:rPr>
                <w:spacing w:val="-16"/>
              </w:rPr>
              <w:t xml:space="preserve"> </w:t>
            </w:r>
            <w:r>
              <w:t>médicas</w:t>
            </w:r>
            <w:r>
              <w:rPr>
                <w:spacing w:val="-15"/>
              </w:rPr>
              <w:t xml:space="preserve"> </w:t>
            </w:r>
            <w:r>
              <w:t>por sustancias químicas.</w:t>
            </w:r>
          </w:p>
        </w:tc>
      </w:tr>
      <w:tr w:rsidR="003315CD" w14:paraId="1F074C31" w14:textId="77777777">
        <w:trPr>
          <w:trHeight w:val="251"/>
        </w:trPr>
        <w:tc>
          <w:tcPr>
            <w:tcW w:w="2835" w:type="dxa"/>
            <w:vMerge/>
            <w:tcBorders>
              <w:top w:val="nil"/>
            </w:tcBorders>
          </w:tcPr>
          <w:p w14:paraId="4D232612" w14:textId="77777777" w:rsidR="003315CD" w:rsidRDefault="003315CD">
            <w:pPr>
              <w:rPr>
                <w:sz w:val="2"/>
                <w:szCs w:val="2"/>
              </w:rPr>
            </w:pPr>
          </w:p>
        </w:tc>
        <w:tc>
          <w:tcPr>
            <w:tcW w:w="5982" w:type="dxa"/>
          </w:tcPr>
          <w:p w14:paraId="58786D55" w14:textId="77777777" w:rsidR="003315CD" w:rsidRDefault="0082365E">
            <w:pPr>
              <w:pStyle w:val="TableParagraph"/>
              <w:spacing w:line="232" w:lineRule="exact"/>
              <w:ind w:left="71"/>
            </w:pPr>
            <w:r>
              <w:t>Botiquín</w:t>
            </w:r>
            <w:r>
              <w:rPr>
                <w:spacing w:val="-5"/>
              </w:rPr>
              <w:t xml:space="preserve"> </w:t>
            </w:r>
            <w:r>
              <w:t>de</w:t>
            </w:r>
            <w:r>
              <w:rPr>
                <w:spacing w:val="-7"/>
              </w:rPr>
              <w:t xml:space="preserve"> </w:t>
            </w:r>
            <w:r>
              <w:t>primeros</w:t>
            </w:r>
            <w:r>
              <w:rPr>
                <w:spacing w:val="-6"/>
              </w:rPr>
              <w:t xml:space="preserve"> </w:t>
            </w:r>
            <w:r>
              <w:rPr>
                <w:spacing w:val="-2"/>
              </w:rPr>
              <w:t>auxilios</w:t>
            </w:r>
          </w:p>
        </w:tc>
      </w:tr>
      <w:tr w:rsidR="003315CD" w14:paraId="4327DC01" w14:textId="77777777">
        <w:trPr>
          <w:trHeight w:val="251"/>
        </w:trPr>
        <w:tc>
          <w:tcPr>
            <w:tcW w:w="2835" w:type="dxa"/>
            <w:vMerge w:val="restart"/>
          </w:tcPr>
          <w:p w14:paraId="7602C65E" w14:textId="77777777" w:rsidR="003315CD" w:rsidRDefault="003315CD">
            <w:pPr>
              <w:pStyle w:val="TableParagraph"/>
              <w:spacing w:before="242"/>
              <w:rPr>
                <w:sz w:val="24"/>
              </w:rPr>
            </w:pPr>
          </w:p>
          <w:p w14:paraId="63810ACB" w14:textId="77777777" w:rsidR="003315CD" w:rsidRDefault="0082365E">
            <w:pPr>
              <w:pStyle w:val="TableParagraph"/>
              <w:ind w:left="106" w:right="97"/>
              <w:jc w:val="center"/>
              <w:rPr>
                <w:rFonts w:ascii="Tahoma" w:hAnsi="Tahoma"/>
                <w:sz w:val="24"/>
              </w:rPr>
            </w:pPr>
            <w:r>
              <w:rPr>
                <w:rFonts w:ascii="Tahoma" w:hAnsi="Tahoma"/>
                <w:sz w:val="24"/>
              </w:rPr>
              <w:t>MANEJO</w:t>
            </w:r>
            <w:r>
              <w:rPr>
                <w:rFonts w:ascii="Tahoma" w:hAnsi="Tahoma"/>
                <w:spacing w:val="-18"/>
                <w:sz w:val="24"/>
              </w:rPr>
              <w:t xml:space="preserve"> </w:t>
            </w:r>
            <w:r>
              <w:rPr>
                <w:rFonts w:ascii="Tahoma" w:hAnsi="Tahoma"/>
                <w:sz w:val="24"/>
              </w:rPr>
              <w:t>DE</w:t>
            </w:r>
            <w:r>
              <w:rPr>
                <w:rFonts w:ascii="Tahoma" w:hAnsi="Tahoma"/>
                <w:spacing w:val="-19"/>
                <w:sz w:val="24"/>
              </w:rPr>
              <w:t xml:space="preserve"> </w:t>
            </w:r>
            <w:r>
              <w:rPr>
                <w:rFonts w:ascii="Tahoma" w:hAnsi="Tahoma"/>
                <w:sz w:val="24"/>
              </w:rPr>
              <w:t xml:space="preserve">DERRAME DE SUSTANCIAS </w:t>
            </w:r>
            <w:r>
              <w:rPr>
                <w:rFonts w:ascii="Tahoma" w:hAnsi="Tahoma"/>
                <w:spacing w:val="-2"/>
                <w:sz w:val="24"/>
              </w:rPr>
              <w:t>QUÍMICAS</w:t>
            </w:r>
          </w:p>
        </w:tc>
        <w:tc>
          <w:tcPr>
            <w:tcW w:w="5982" w:type="dxa"/>
          </w:tcPr>
          <w:p w14:paraId="6887F751" w14:textId="77777777" w:rsidR="003315CD" w:rsidRDefault="0082365E">
            <w:pPr>
              <w:pStyle w:val="TableParagraph"/>
              <w:spacing w:line="232" w:lineRule="exact"/>
              <w:ind w:left="71"/>
            </w:pPr>
            <w:r>
              <w:t>Manejo</w:t>
            </w:r>
            <w:r>
              <w:rPr>
                <w:spacing w:val="-8"/>
              </w:rPr>
              <w:t xml:space="preserve"> </w:t>
            </w:r>
            <w:r>
              <w:t>de</w:t>
            </w:r>
            <w:r>
              <w:rPr>
                <w:spacing w:val="-5"/>
              </w:rPr>
              <w:t xml:space="preserve"> </w:t>
            </w:r>
            <w:r>
              <w:t>las</w:t>
            </w:r>
            <w:r>
              <w:rPr>
                <w:spacing w:val="-5"/>
              </w:rPr>
              <w:t xml:space="preserve"> </w:t>
            </w:r>
            <w:r>
              <w:t>fichas</w:t>
            </w:r>
            <w:r>
              <w:rPr>
                <w:spacing w:val="-6"/>
              </w:rPr>
              <w:t xml:space="preserve"> </w:t>
            </w:r>
            <w:r>
              <w:t>de</w:t>
            </w:r>
            <w:r>
              <w:rPr>
                <w:spacing w:val="-6"/>
              </w:rPr>
              <w:t xml:space="preserve"> </w:t>
            </w:r>
            <w:r>
              <w:t>seguridad</w:t>
            </w:r>
            <w:r>
              <w:rPr>
                <w:spacing w:val="-5"/>
              </w:rPr>
              <w:t xml:space="preserve"> </w:t>
            </w:r>
            <w:r>
              <w:t>de</w:t>
            </w:r>
            <w:r>
              <w:rPr>
                <w:spacing w:val="-5"/>
              </w:rPr>
              <w:t xml:space="preserve"> </w:t>
            </w:r>
            <w:r>
              <w:t>sustancias</w:t>
            </w:r>
            <w:r>
              <w:rPr>
                <w:spacing w:val="-5"/>
              </w:rPr>
              <w:t xml:space="preserve"> </w:t>
            </w:r>
            <w:r>
              <w:rPr>
                <w:spacing w:val="-2"/>
              </w:rPr>
              <w:t>químicas</w:t>
            </w:r>
          </w:p>
        </w:tc>
      </w:tr>
      <w:tr w:rsidR="003315CD" w14:paraId="632665CC" w14:textId="77777777">
        <w:trPr>
          <w:trHeight w:val="405"/>
        </w:trPr>
        <w:tc>
          <w:tcPr>
            <w:tcW w:w="2835" w:type="dxa"/>
            <w:vMerge/>
            <w:tcBorders>
              <w:top w:val="nil"/>
            </w:tcBorders>
          </w:tcPr>
          <w:p w14:paraId="6B2FFCAF" w14:textId="77777777" w:rsidR="003315CD" w:rsidRDefault="003315CD">
            <w:pPr>
              <w:rPr>
                <w:sz w:val="2"/>
                <w:szCs w:val="2"/>
              </w:rPr>
            </w:pPr>
          </w:p>
        </w:tc>
        <w:tc>
          <w:tcPr>
            <w:tcW w:w="5982" w:type="dxa"/>
          </w:tcPr>
          <w:p w14:paraId="2AFDBC1D" w14:textId="77777777" w:rsidR="003315CD" w:rsidRDefault="0082365E">
            <w:pPr>
              <w:pStyle w:val="TableParagraph"/>
              <w:spacing w:before="115" w:line="270" w:lineRule="exact"/>
              <w:ind w:left="71"/>
              <w:rPr>
                <w:rFonts w:ascii="Tahoma"/>
                <w:sz w:val="24"/>
              </w:rPr>
            </w:pPr>
            <w:r>
              <w:rPr>
                <w:rFonts w:ascii="Tahoma"/>
                <w:sz w:val="24"/>
              </w:rPr>
              <w:t>Modos</w:t>
            </w:r>
            <w:r>
              <w:rPr>
                <w:rFonts w:ascii="Tahoma"/>
                <w:spacing w:val="-2"/>
                <w:sz w:val="24"/>
              </w:rPr>
              <w:t xml:space="preserve"> </w:t>
            </w:r>
            <w:r>
              <w:rPr>
                <w:rFonts w:ascii="Tahoma"/>
                <w:sz w:val="24"/>
              </w:rPr>
              <w:t>de</w:t>
            </w:r>
            <w:r>
              <w:rPr>
                <w:rFonts w:ascii="Tahoma"/>
                <w:spacing w:val="-2"/>
                <w:sz w:val="24"/>
              </w:rPr>
              <w:t xml:space="preserve"> </w:t>
            </w:r>
            <w:r>
              <w:rPr>
                <w:rFonts w:ascii="Tahoma"/>
                <w:sz w:val="24"/>
              </w:rPr>
              <w:t>control</w:t>
            </w:r>
            <w:r>
              <w:rPr>
                <w:rFonts w:ascii="Tahoma"/>
                <w:spacing w:val="-2"/>
                <w:sz w:val="24"/>
              </w:rPr>
              <w:t xml:space="preserve"> </w:t>
            </w:r>
            <w:r>
              <w:rPr>
                <w:rFonts w:ascii="Tahoma"/>
                <w:sz w:val="24"/>
              </w:rPr>
              <w:t>del</w:t>
            </w:r>
            <w:r>
              <w:rPr>
                <w:rFonts w:ascii="Tahoma"/>
                <w:spacing w:val="-2"/>
                <w:sz w:val="24"/>
              </w:rPr>
              <w:t xml:space="preserve"> </w:t>
            </w:r>
            <w:r>
              <w:rPr>
                <w:rFonts w:ascii="Tahoma"/>
                <w:sz w:val="24"/>
              </w:rPr>
              <w:t>derrame</w:t>
            </w:r>
            <w:r>
              <w:rPr>
                <w:rFonts w:ascii="Tahoma"/>
                <w:spacing w:val="-2"/>
                <w:sz w:val="24"/>
              </w:rPr>
              <w:t xml:space="preserve"> </w:t>
            </w:r>
            <w:r>
              <w:rPr>
                <w:rFonts w:ascii="Tahoma"/>
                <w:sz w:val="24"/>
              </w:rPr>
              <w:t>de</w:t>
            </w:r>
            <w:r>
              <w:rPr>
                <w:rFonts w:ascii="Tahoma"/>
                <w:spacing w:val="-2"/>
                <w:sz w:val="24"/>
              </w:rPr>
              <w:t xml:space="preserve"> sustancias</w:t>
            </w:r>
          </w:p>
        </w:tc>
      </w:tr>
      <w:tr w:rsidR="003315CD" w14:paraId="4801F0F8" w14:textId="77777777">
        <w:trPr>
          <w:trHeight w:val="693"/>
        </w:trPr>
        <w:tc>
          <w:tcPr>
            <w:tcW w:w="2835" w:type="dxa"/>
            <w:vMerge/>
            <w:tcBorders>
              <w:top w:val="nil"/>
            </w:tcBorders>
          </w:tcPr>
          <w:p w14:paraId="531C24F7" w14:textId="77777777" w:rsidR="003315CD" w:rsidRDefault="003315CD">
            <w:pPr>
              <w:rPr>
                <w:sz w:val="2"/>
                <w:szCs w:val="2"/>
              </w:rPr>
            </w:pPr>
          </w:p>
        </w:tc>
        <w:tc>
          <w:tcPr>
            <w:tcW w:w="5982" w:type="dxa"/>
          </w:tcPr>
          <w:p w14:paraId="79C2FA1C" w14:textId="77777777" w:rsidR="003315CD" w:rsidRDefault="0082365E">
            <w:pPr>
              <w:pStyle w:val="TableParagraph"/>
              <w:spacing w:before="97" w:line="288" w:lineRule="exact"/>
              <w:ind w:left="71"/>
              <w:rPr>
                <w:rFonts w:ascii="Tahoma" w:hAnsi="Tahoma"/>
                <w:sz w:val="24"/>
              </w:rPr>
            </w:pPr>
            <w:r>
              <w:rPr>
                <w:rFonts w:ascii="Tahoma" w:hAnsi="Tahoma"/>
                <w:sz w:val="24"/>
              </w:rPr>
              <w:t xml:space="preserve">Elementos de protección para el control de sustancias </w:t>
            </w:r>
            <w:r>
              <w:rPr>
                <w:rFonts w:ascii="Tahoma" w:hAnsi="Tahoma"/>
                <w:spacing w:val="-2"/>
                <w:sz w:val="24"/>
              </w:rPr>
              <w:t>químicas</w:t>
            </w:r>
          </w:p>
        </w:tc>
      </w:tr>
      <w:tr w:rsidR="003315CD" w14:paraId="168D2CF6" w14:textId="77777777">
        <w:trPr>
          <w:trHeight w:val="405"/>
        </w:trPr>
        <w:tc>
          <w:tcPr>
            <w:tcW w:w="2835" w:type="dxa"/>
            <w:vMerge/>
            <w:tcBorders>
              <w:top w:val="nil"/>
            </w:tcBorders>
          </w:tcPr>
          <w:p w14:paraId="0D862A0C" w14:textId="77777777" w:rsidR="003315CD" w:rsidRDefault="003315CD">
            <w:pPr>
              <w:rPr>
                <w:sz w:val="2"/>
                <w:szCs w:val="2"/>
              </w:rPr>
            </w:pPr>
          </w:p>
        </w:tc>
        <w:tc>
          <w:tcPr>
            <w:tcW w:w="5982" w:type="dxa"/>
          </w:tcPr>
          <w:p w14:paraId="6F07BA91" w14:textId="77777777" w:rsidR="003315CD" w:rsidRDefault="0082365E">
            <w:pPr>
              <w:pStyle w:val="TableParagraph"/>
              <w:spacing w:before="115" w:line="270" w:lineRule="exact"/>
              <w:ind w:left="71"/>
              <w:rPr>
                <w:rFonts w:ascii="Tahoma" w:hAnsi="Tahoma"/>
                <w:sz w:val="24"/>
              </w:rPr>
            </w:pPr>
            <w:r>
              <w:rPr>
                <w:rFonts w:ascii="Tahoma" w:hAnsi="Tahoma"/>
                <w:sz w:val="24"/>
              </w:rPr>
              <w:t>Aislamiento</w:t>
            </w:r>
            <w:r>
              <w:rPr>
                <w:rFonts w:ascii="Tahoma" w:hAnsi="Tahoma"/>
                <w:spacing w:val="-4"/>
                <w:sz w:val="24"/>
              </w:rPr>
              <w:t xml:space="preserve"> </w:t>
            </w:r>
            <w:r>
              <w:rPr>
                <w:rFonts w:ascii="Tahoma" w:hAnsi="Tahoma"/>
                <w:sz w:val="24"/>
              </w:rPr>
              <w:t>y</w:t>
            </w:r>
            <w:r>
              <w:rPr>
                <w:rFonts w:ascii="Tahoma" w:hAnsi="Tahoma"/>
                <w:spacing w:val="-3"/>
                <w:sz w:val="24"/>
              </w:rPr>
              <w:t xml:space="preserve"> </w:t>
            </w:r>
            <w:r>
              <w:rPr>
                <w:rFonts w:ascii="Tahoma" w:hAnsi="Tahoma"/>
                <w:spacing w:val="-2"/>
                <w:sz w:val="24"/>
              </w:rPr>
              <w:t>evacuación</w:t>
            </w:r>
          </w:p>
        </w:tc>
      </w:tr>
    </w:tbl>
    <w:p w14:paraId="41029C94" w14:textId="77777777" w:rsidR="003315CD" w:rsidRDefault="003315CD">
      <w:pPr>
        <w:pStyle w:val="Textoindependiente"/>
        <w:spacing w:before="18"/>
        <w:rPr>
          <w:sz w:val="24"/>
        </w:rPr>
      </w:pPr>
    </w:p>
    <w:p w14:paraId="1C3DB0FC" w14:textId="77777777" w:rsidR="003315CD" w:rsidRDefault="0082365E">
      <w:pPr>
        <w:pStyle w:val="Ttulo1"/>
        <w:numPr>
          <w:ilvl w:val="2"/>
          <w:numId w:val="22"/>
        </w:numPr>
        <w:tabs>
          <w:tab w:val="left" w:pos="2459"/>
        </w:tabs>
        <w:ind w:left="2459" w:hanging="708"/>
        <w:jc w:val="left"/>
      </w:pPr>
      <w:r>
        <w:t>RECURSOS</w:t>
      </w:r>
      <w:r>
        <w:rPr>
          <w:spacing w:val="-6"/>
        </w:rPr>
        <w:t xml:space="preserve"> </w:t>
      </w:r>
      <w:r>
        <w:t>PARA</w:t>
      </w:r>
      <w:r>
        <w:rPr>
          <w:spacing w:val="-4"/>
        </w:rPr>
        <w:t xml:space="preserve"> </w:t>
      </w:r>
      <w:r>
        <w:t>LA</w:t>
      </w:r>
      <w:r>
        <w:rPr>
          <w:spacing w:val="-2"/>
        </w:rPr>
        <w:t xml:space="preserve"> </w:t>
      </w:r>
      <w:r>
        <w:t>ATENCIÓN</w:t>
      </w:r>
      <w:r>
        <w:rPr>
          <w:spacing w:val="-4"/>
        </w:rPr>
        <w:t xml:space="preserve"> </w:t>
      </w:r>
      <w:r>
        <w:t>DE</w:t>
      </w:r>
      <w:r>
        <w:rPr>
          <w:spacing w:val="-2"/>
        </w:rPr>
        <w:t xml:space="preserve"> EMERGENCIAS</w:t>
      </w:r>
    </w:p>
    <w:p w14:paraId="05BB7783" w14:textId="77777777" w:rsidR="003315CD" w:rsidRDefault="0082365E">
      <w:pPr>
        <w:pStyle w:val="Textoindependiente"/>
        <w:spacing w:before="253"/>
        <w:ind w:left="710" w:right="703"/>
        <w:jc w:val="both"/>
      </w:pPr>
      <w:r>
        <w:t>Equipo y material</w:t>
      </w:r>
      <w:r>
        <w:rPr>
          <w:spacing w:val="-1"/>
        </w:rPr>
        <w:t xml:space="preserve"> </w:t>
      </w:r>
      <w:r>
        <w:t>disponible con el</w:t>
      </w:r>
      <w:r>
        <w:rPr>
          <w:spacing w:val="-1"/>
        </w:rPr>
        <w:t xml:space="preserve"> </w:t>
      </w:r>
      <w:r>
        <w:t>que</w:t>
      </w:r>
      <w:r>
        <w:rPr>
          <w:spacing w:val="-2"/>
        </w:rPr>
        <w:t xml:space="preserve"> </w:t>
      </w:r>
      <w:r>
        <w:t>cuenta</w:t>
      </w:r>
      <w:r>
        <w:rPr>
          <w:spacing w:val="-1"/>
        </w:rPr>
        <w:t xml:space="preserve"> </w:t>
      </w:r>
      <w:r>
        <w:t>la empresa</w:t>
      </w:r>
      <w:r>
        <w:rPr>
          <w:spacing w:val="-2"/>
        </w:rPr>
        <w:t xml:space="preserve"> </w:t>
      </w:r>
      <w:r>
        <w:t>para</w:t>
      </w:r>
      <w:r>
        <w:rPr>
          <w:spacing w:val="-2"/>
        </w:rPr>
        <w:t xml:space="preserve"> </w:t>
      </w:r>
      <w:r>
        <w:t>la detección y atención de las emergencias presentadas, a las cuales se debe dar un control oportuno su fase incipiente. A continuación, se hace una relación detallada de los elementos con los que cuenta La sede PALERMO, para atender cualquier emergencia.</w:t>
      </w:r>
    </w:p>
    <w:p w14:paraId="03E48667" w14:textId="77777777" w:rsidR="003315CD" w:rsidRDefault="0082365E">
      <w:pPr>
        <w:pStyle w:val="Ttulo2"/>
        <w:numPr>
          <w:ilvl w:val="3"/>
          <w:numId w:val="22"/>
        </w:numPr>
        <w:tabs>
          <w:tab w:val="left" w:pos="2125"/>
        </w:tabs>
        <w:spacing w:before="253"/>
        <w:ind w:left="2125" w:hanging="1056"/>
      </w:pPr>
      <w:r>
        <w:t xml:space="preserve">Recursos </w:t>
      </w:r>
      <w:r>
        <w:rPr>
          <w:spacing w:val="-2"/>
        </w:rPr>
        <w:t>Internos</w:t>
      </w:r>
    </w:p>
    <w:p w14:paraId="7104DE87" w14:textId="77777777" w:rsidR="003315CD" w:rsidRDefault="0082365E">
      <w:pPr>
        <w:pStyle w:val="Textoindependiente"/>
        <w:ind w:left="710"/>
        <w:jc w:val="both"/>
      </w:pPr>
      <w:r>
        <w:rPr>
          <w:rFonts w:ascii="Arial" w:hAnsi="Arial"/>
          <w:b/>
        </w:rPr>
        <w:t>Tabla</w:t>
      </w:r>
      <w:r>
        <w:rPr>
          <w:rFonts w:ascii="Arial" w:hAnsi="Arial"/>
          <w:b/>
          <w:spacing w:val="-5"/>
        </w:rPr>
        <w:t xml:space="preserve"> </w:t>
      </w:r>
      <w:r>
        <w:rPr>
          <w:rFonts w:ascii="Arial" w:hAnsi="Arial"/>
          <w:b/>
        </w:rPr>
        <w:t>16.</w:t>
      </w:r>
      <w:r>
        <w:rPr>
          <w:rFonts w:ascii="Arial" w:hAnsi="Arial"/>
          <w:b/>
          <w:spacing w:val="-4"/>
        </w:rPr>
        <w:t xml:space="preserve"> </w:t>
      </w:r>
      <w:r>
        <w:t>Recursos</w:t>
      </w:r>
      <w:r>
        <w:rPr>
          <w:spacing w:val="-8"/>
        </w:rPr>
        <w:t xml:space="preserve"> </w:t>
      </w:r>
      <w:r>
        <w:t>Internos,</w:t>
      </w:r>
      <w:r>
        <w:rPr>
          <w:spacing w:val="-3"/>
        </w:rPr>
        <w:t xml:space="preserve"> </w:t>
      </w:r>
      <w:r>
        <w:t>Extinción</w:t>
      </w:r>
      <w:r>
        <w:rPr>
          <w:spacing w:val="-6"/>
        </w:rPr>
        <w:t xml:space="preserve"> </w:t>
      </w:r>
      <w:r>
        <w:t>de</w:t>
      </w:r>
      <w:r>
        <w:rPr>
          <w:spacing w:val="-7"/>
        </w:rPr>
        <w:t xml:space="preserve"> </w:t>
      </w:r>
      <w:r>
        <w:rPr>
          <w:spacing w:val="-2"/>
        </w:rPr>
        <w:t>Incendios</w:t>
      </w: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0"/>
        <w:gridCol w:w="1907"/>
        <w:gridCol w:w="1278"/>
        <w:gridCol w:w="1562"/>
        <w:gridCol w:w="3569"/>
      </w:tblGrid>
      <w:tr w:rsidR="003315CD" w14:paraId="5ABFE9C6" w14:textId="77777777">
        <w:trPr>
          <w:trHeight w:val="301"/>
        </w:trPr>
        <w:tc>
          <w:tcPr>
            <w:tcW w:w="9646" w:type="dxa"/>
            <w:gridSpan w:val="5"/>
          </w:tcPr>
          <w:p w14:paraId="62D9DB53" w14:textId="77777777" w:rsidR="003315CD" w:rsidRDefault="0082365E">
            <w:pPr>
              <w:pStyle w:val="TableParagraph"/>
              <w:spacing w:before="26"/>
              <w:ind w:left="6" w:right="3"/>
              <w:jc w:val="center"/>
              <w:rPr>
                <w:rFonts w:ascii="Arial"/>
                <w:b/>
              </w:rPr>
            </w:pPr>
            <w:r>
              <w:rPr>
                <w:rFonts w:ascii="Arial"/>
                <w:b/>
              </w:rPr>
              <w:t>Recursos</w:t>
            </w:r>
            <w:r>
              <w:rPr>
                <w:rFonts w:ascii="Arial"/>
                <w:b/>
                <w:spacing w:val="-5"/>
              </w:rPr>
              <w:t xml:space="preserve"> </w:t>
            </w:r>
            <w:r>
              <w:rPr>
                <w:rFonts w:ascii="Arial"/>
                <w:b/>
                <w:spacing w:val="-2"/>
              </w:rPr>
              <w:t>internos</w:t>
            </w:r>
          </w:p>
        </w:tc>
      </w:tr>
      <w:tr w:rsidR="003315CD" w14:paraId="12C819D1" w14:textId="77777777">
        <w:trPr>
          <w:trHeight w:val="301"/>
        </w:trPr>
        <w:tc>
          <w:tcPr>
            <w:tcW w:w="9646" w:type="dxa"/>
            <w:gridSpan w:val="5"/>
          </w:tcPr>
          <w:p w14:paraId="0F783CFB" w14:textId="77777777" w:rsidR="003315CD" w:rsidRDefault="0082365E">
            <w:pPr>
              <w:pStyle w:val="TableParagraph"/>
              <w:spacing w:before="26"/>
              <w:ind w:left="6"/>
              <w:jc w:val="center"/>
              <w:rPr>
                <w:rFonts w:ascii="Arial" w:hAnsi="Arial"/>
                <w:b/>
              </w:rPr>
            </w:pPr>
            <w:r>
              <w:rPr>
                <w:rFonts w:ascii="Arial" w:hAnsi="Arial"/>
                <w:b/>
              </w:rPr>
              <w:t>Extinción</w:t>
            </w:r>
            <w:r>
              <w:rPr>
                <w:rFonts w:ascii="Arial" w:hAnsi="Arial"/>
                <w:b/>
                <w:spacing w:val="-5"/>
              </w:rPr>
              <w:t xml:space="preserve"> </w:t>
            </w:r>
            <w:r>
              <w:rPr>
                <w:rFonts w:ascii="Arial" w:hAnsi="Arial"/>
                <w:b/>
              </w:rPr>
              <w:t>de</w:t>
            </w:r>
            <w:r>
              <w:rPr>
                <w:rFonts w:ascii="Arial" w:hAnsi="Arial"/>
                <w:b/>
                <w:spacing w:val="-3"/>
              </w:rPr>
              <w:t xml:space="preserve"> </w:t>
            </w:r>
            <w:r>
              <w:rPr>
                <w:rFonts w:ascii="Arial" w:hAnsi="Arial"/>
                <w:b/>
                <w:spacing w:val="-2"/>
              </w:rPr>
              <w:t>incendios</w:t>
            </w:r>
          </w:p>
        </w:tc>
      </w:tr>
      <w:tr w:rsidR="003315CD" w14:paraId="635F9EE1" w14:textId="77777777">
        <w:trPr>
          <w:trHeight w:val="302"/>
        </w:trPr>
        <w:tc>
          <w:tcPr>
            <w:tcW w:w="1330" w:type="dxa"/>
          </w:tcPr>
          <w:p w14:paraId="219315FC" w14:textId="77777777" w:rsidR="003315CD" w:rsidRDefault="0082365E">
            <w:pPr>
              <w:pStyle w:val="TableParagraph"/>
              <w:spacing w:before="26"/>
              <w:ind w:left="223"/>
              <w:rPr>
                <w:rFonts w:ascii="Arial"/>
                <w:b/>
              </w:rPr>
            </w:pPr>
            <w:r>
              <w:rPr>
                <w:rFonts w:ascii="Arial"/>
                <w:b/>
                <w:spacing w:val="-2"/>
              </w:rPr>
              <w:t>Recurso</w:t>
            </w:r>
          </w:p>
        </w:tc>
        <w:tc>
          <w:tcPr>
            <w:tcW w:w="1907" w:type="dxa"/>
          </w:tcPr>
          <w:p w14:paraId="22BF1AB9" w14:textId="77777777" w:rsidR="003315CD" w:rsidRDefault="0082365E">
            <w:pPr>
              <w:pStyle w:val="TableParagraph"/>
              <w:spacing w:before="26"/>
              <w:ind w:left="9" w:right="2"/>
              <w:jc w:val="center"/>
              <w:rPr>
                <w:rFonts w:ascii="Arial"/>
                <w:b/>
              </w:rPr>
            </w:pPr>
            <w:r>
              <w:rPr>
                <w:rFonts w:ascii="Arial"/>
                <w:b/>
                <w:spacing w:val="-2"/>
              </w:rPr>
              <w:t>Capacidad</w:t>
            </w:r>
          </w:p>
        </w:tc>
        <w:tc>
          <w:tcPr>
            <w:tcW w:w="1278" w:type="dxa"/>
          </w:tcPr>
          <w:p w14:paraId="1870EB33" w14:textId="77777777" w:rsidR="003315CD" w:rsidRDefault="0082365E">
            <w:pPr>
              <w:pStyle w:val="TableParagraph"/>
              <w:spacing w:before="26"/>
              <w:ind w:left="13"/>
              <w:jc w:val="center"/>
              <w:rPr>
                <w:rFonts w:ascii="Arial"/>
                <w:b/>
              </w:rPr>
            </w:pPr>
            <w:r>
              <w:rPr>
                <w:rFonts w:ascii="Arial"/>
                <w:b/>
                <w:spacing w:val="-2"/>
              </w:rPr>
              <w:t>Cantidad</w:t>
            </w:r>
          </w:p>
        </w:tc>
        <w:tc>
          <w:tcPr>
            <w:tcW w:w="1562" w:type="dxa"/>
          </w:tcPr>
          <w:p w14:paraId="3EFBBBA6" w14:textId="77777777" w:rsidR="003315CD" w:rsidRDefault="0082365E">
            <w:pPr>
              <w:pStyle w:val="TableParagraph"/>
              <w:spacing w:before="26"/>
              <w:ind w:left="3"/>
              <w:jc w:val="center"/>
              <w:rPr>
                <w:rFonts w:ascii="Arial"/>
                <w:b/>
              </w:rPr>
            </w:pPr>
            <w:r>
              <w:rPr>
                <w:rFonts w:ascii="Arial"/>
                <w:b/>
                <w:spacing w:val="-4"/>
              </w:rPr>
              <w:t>Tipo</w:t>
            </w:r>
          </w:p>
        </w:tc>
        <w:tc>
          <w:tcPr>
            <w:tcW w:w="3569" w:type="dxa"/>
          </w:tcPr>
          <w:p w14:paraId="5A5AAB04" w14:textId="77777777" w:rsidR="003315CD" w:rsidRDefault="0082365E">
            <w:pPr>
              <w:pStyle w:val="TableParagraph"/>
              <w:spacing w:before="26"/>
              <w:ind w:left="2"/>
              <w:jc w:val="center"/>
              <w:rPr>
                <w:rFonts w:ascii="Arial" w:hAnsi="Arial"/>
                <w:b/>
              </w:rPr>
            </w:pPr>
            <w:r>
              <w:rPr>
                <w:rFonts w:ascii="Arial" w:hAnsi="Arial"/>
                <w:b/>
                <w:spacing w:val="-4"/>
              </w:rPr>
              <w:t>Área</w:t>
            </w:r>
          </w:p>
        </w:tc>
      </w:tr>
      <w:tr w:rsidR="003315CD" w14:paraId="2F5C7B2B" w14:textId="77777777">
        <w:trPr>
          <w:trHeight w:val="301"/>
        </w:trPr>
        <w:tc>
          <w:tcPr>
            <w:tcW w:w="1330" w:type="dxa"/>
            <w:vMerge w:val="restart"/>
          </w:tcPr>
          <w:p w14:paraId="665F0330" w14:textId="77777777" w:rsidR="003315CD" w:rsidRDefault="003315CD">
            <w:pPr>
              <w:pStyle w:val="TableParagraph"/>
            </w:pPr>
          </w:p>
          <w:p w14:paraId="660A4664" w14:textId="77777777" w:rsidR="003315CD" w:rsidRDefault="003315CD">
            <w:pPr>
              <w:pStyle w:val="TableParagraph"/>
            </w:pPr>
          </w:p>
          <w:p w14:paraId="333B5121" w14:textId="77777777" w:rsidR="003315CD" w:rsidRDefault="003315CD">
            <w:pPr>
              <w:pStyle w:val="TableParagraph"/>
              <w:spacing w:before="47"/>
            </w:pPr>
          </w:p>
          <w:p w14:paraId="05A440EC" w14:textId="77777777" w:rsidR="003315CD" w:rsidRDefault="0082365E">
            <w:pPr>
              <w:pStyle w:val="TableParagraph"/>
              <w:ind w:left="290"/>
            </w:pPr>
            <w:r>
              <w:rPr>
                <w:spacing w:val="-2"/>
              </w:rPr>
              <w:t>Extintor</w:t>
            </w:r>
          </w:p>
        </w:tc>
        <w:tc>
          <w:tcPr>
            <w:tcW w:w="1907" w:type="dxa"/>
          </w:tcPr>
          <w:p w14:paraId="095B60B9" w14:textId="77777777" w:rsidR="003315CD" w:rsidRDefault="0082365E">
            <w:pPr>
              <w:pStyle w:val="TableParagraph"/>
              <w:spacing w:before="26"/>
              <w:ind w:left="9"/>
              <w:jc w:val="center"/>
            </w:pPr>
            <w:r>
              <w:t>10</w:t>
            </w:r>
            <w:r>
              <w:rPr>
                <w:spacing w:val="-2"/>
              </w:rPr>
              <w:t xml:space="preserve"> libras</w:t>
            </w:r>
          </w:p>
        </w:tc>
        <w:tc>
          <w:tcPr>
            <w:tcW w:w="1278" w:type="dxa"/>
          </w:tcPr>
          <w:p w14:paraId="119A5B86" w14:textId="77777777" w:rsidR="003315CD" w:rsidRDefault="0082365E">
            <w:pPr>
              <w:pStyle w:val="TableParagraph"/>
              <w:spacing w:before="26"/>
              <w:ind w:left="13" w:right="5"/>
              <w:jc w:val="center"/>
            </w:pPr>
            <w:r>
              <w:rPr>
                <w:spacing w:val="-10"/>
              </w:rPr>
              <w:t>2</w:t>
            </w:r>
          </w:p>
        </w:tc>
        <w:tc>
          <w:tcPr>
            <w:tcW w:w="1562" w:type="dxa"/>
          </w:tcPr>
          <w:p w14:paraId="69B5CDA3" w14:textId="77777777" w:rsidR="003315CD" w:rsidRDefault="0082365E">
            <w:pPr>
              <w:pStyle w:val="TableParagraph"/>
              <w:spacing w:before="26"/>
              <w:ind w:left="3"/>
              <w:jc w:val="center"/>
            </w:pPr>
            <w:r>
              <w:t>ABC</w:t>
            </w:r>
            <w:r>
              <w:rPr>
                <w:spacing w:val="-1"/>
              </w:rPr>
              <w:t xml:space="preserve"> </w:t>
            </w:r>
            <w:r>
              <w:t>-</w:t>
            </w:r>
            <w:r>
              <w:rPr>
                <w:spacing w:val="1"/>
              </w:rPr>
              <w:t xml:space="preserve"> </w:t>
            </w:r>
            <w:r>
              <w:rPr>
                <w:spacing w:val="-5"/>
              </w:rPr>
              <w:t>PQS</w:t>
            </w:r>
          </w:p>
        </w:tc>
        <w:tc>
          <w:tcPr>
            <w:tcW w:w="3569" w:type="dxa"/>
          </w:tcPr>
          <w:p w14:paraId="7E9EDBA0" w14:textId="77777777" w:rsidR="003315CD" w:rsidRDefault="0082365E">
            <w:pPr>
              <w:pStyle w:val="TableParagraph"/>
              <w:spacing w:before="26"/>
              <w:ind w:left="2" w:right="2"/>
              <w:jc w:val="center"/>
            </w:pPr>
            <w:r>
              <w:t>Sede</w:t>
            </w:r>
            <w:r>
              <w:rPr>
                <w:spacing w:val="-4"/>
              </w:rPr>
              <w:t xml:space="preserve"> </w:t>
            </w:r>
            <w:r>
              <w:t>Piso</w:t>
            </w:r>
            <w:r>
              <w:rPr>
                <w:spacing w:val="-3"/>
              </w:rPr>
              <w:t xml:space="preserve"> </w:t>
            </w:r>
            <w:r>
              <w:rPr>
                <w:spacing w:val="-10"/>
              </w:rPr>
              <w:t>6</w:t>
            </w:r>
          </w:p>
        </w:tc>
      </w:tr>
      <w:tr w:rsidR="003315CD" w14:paraId="768F5A11" w14:textId="77777777">
        <w:trPr>
          <w:trHeight w:val="302"/>
        </w:trPr>
        <w:tc>
          <w:tcPr>
            <w:tcW w:w="1330" w:type="dxa"/>
            <w:vMerge/>
            <w:tcBorders>
              <w:top w:val="nil"/>
            </w:tcBorders>
          </w:tcPr>
          <w:p w14:paraId="09EDE5C9" w14:textId="77777777" w:rsidR="003315CD" w:rsidRDefault="003315CD">
            <w:pPr>
              <w:rPr>
                <w:sz w:val="2"/>
                <w:szCs w:val="2"/>
              </w:rPr>
            </w:pPr>
          </w:p>
        </w:tc>
        <w:tc>
          <w:tcPr>
            <w:tcW w:w="1907" w:type="dxa"/>
          </w:tcPr>
          <w:p w14:paraId="0694F63D" w14:textId="77777777" w:rsidR="003315CD" w:rsidRDefault="0082365E">
            <w:pPr>
              <w:pStyle w:val="TableParagraph"/>
              <w:spacing w:before="26"/>
              <w:ind w:left="9"/>
              <w:jc w:val="center"/>
            </w:pPr>
            <w:r>
              <w:t>10</w:t>
            </w:r>
            <w:r>
              <w:rPr>
                <w:spacing w:val="-2"/>
              </w:rPr>
              <w:t xml:space="preserve"> libras</w:t>
            </w:r>
          </w:p>
        </w:tc>
        <w:tc>
          <w:tcPr>
            <w:tcW w:w="1278" w:type="dxa"/>
          </w:tcPr>
          <w:p w14:paraId="1BB727B4" w14:textId="77777777" w:rsidR="003315CD" w:rsidRDefault="0082365E">
            <w:pPr>
              <w:pStyle w:val="TableParagraph"/>
              <w:spacing w:before="26"/>
              <w:ind w:left="13" w:right="5"/>
              <w:jc w:val="center"/>
            </w:pPr>
            <w:r>
              <w:rPr>
                <w:spacing w:val="-10"/>
              </w:rPr>
              <w:t>1</w:t>
            </w:r>
          </w:p>
        </w:tc>
        <w:tc>
          <w:tcPr>
            <w:tcW w:w="1562" w:type="dxa"/>
          </w:tcPr>
          <w:p w14:paraId="5C7AD7F1" w14:textId="77777777" w:rsidR="003315CD" w:rsidRDefault="0082365E">
            <w:pPr>
              <w:pStyle w:val="TableParagraph"/>
              <w:spacing w:before="26"/>
              <w:ind w:left="3"/>
              <w:jc w:val="center"/>
            </w:pPr>
            <w:r>
              <w:t>ABC</w:t>
            </w:r>
            <w:r>
              <w:rPr>
                <w:spacing w:val="-1"/>
              </w:rPr>
              <w:t xml:space="preserve"> </w:t>
            </w:r>
            <w:r>
              <w:t>-</w:t>
            </w:r>
            <w:r>
              <w:rPr>
                <w:spacing w:val="1"/>
              </w:rPr>
              <w:t xml:space="preserve"> </w:t>
            </w:r>
            <w:r>
              <w:rPr>
                <w:spacing w:val="-5"/>
              </w:rPr>
              <w:t>PQS</w:t>
            </w:r>
          </w:p>
        </w:tc>
        <w:tc>
          <w:tcPr>
            <w:tcW w:w="3569" w:type="dxa"/>
          </w:tcPr>
          <w:p w14:paraId="6FBB1130" w14:textId="77777777" w:rsidR="003315CD" w:rsidRDefault="0082365E">
            <w:pPr>
              <w:pStyle w:val="TableParagraph"/>
              <w:spacing w:before="26"/>
              <w:ind w:left="2" w:right="1"/>
              <w:jc w:val="center"/>
            </w:pPr>
            <w:r>
              <w:t>Sede</w:t>
            </w:r>
            <w:r>
              <w:rPr>
                <w:spacing w:val="-3"/>
              </w:rPr>
              <w:t xml:space="preserve"> </w:t>
            </w:r>
            <w:r>
              <w:t>piso</w:t>
            </w:r>
            <w:r>
              <w:rPr>
                <w:spacing w:val="-3"/>
              </w:rPr>
              <w:t xml:space="preserve"> </w:t>
            </w:r>
            <w:r>
              <w:rPr>
                <w:spacing w:val="-10"/>
              </w:rPr>
              <w:t>5</w:t>
            </w:r>
          </w:p>
        </w:tc>
      </w:tr>
      <w:tr w:rsidR="003315CD" w14:paraId="5EBA29F7" w14:textId="77777777">
        <w:trPr>
          <w:trHeight w:val="301"/>
        </w:trPr>
        <w:tc>
          <w:tcPr>
            <w:tcW w:w="1330" w:type="dxa"/>
            <w:vMerge/>
            <w:tcBorders>
              <w:top w:val="nil"/>
            </w:tcBorders>
          </w:tcPr>
          <w:p w14:paraId="747F3349" w14:textId="77777777" w:rsidR="003315CD" w:rsidRDefault="003315CD">
            <w:pPr>
              <w:rPr>
                <w:sz w:val="2"/>
                <w:szCs w:val="2"/>
              </w:rPr>
            </w:pPr>
          </w:p>
        </w:tc>
        <w:tc>
          <w:tcPr>
            <w:tcW w:w="1907" w:type="dxa"/>
          </w:tcPr>
          <w:p w14:paraId="4EDF7420" w14:textId="77777777" w:rsidR="003315CD" w:rsidRDefault="0082365E">
            <w:pPr>
              <w:pStyle w:val="TableParagraph"/>
              <w:spacing w:before="26"/>
              <w:ind w:left="9"/>
              <w:jc w:val="center"/>
            </w:pPr>
            <w:r>
              <w:t>10</w:t>
            </w:r>
            <w:r>
              <w:rPr>
                <w:spacing w:val="-2"/>
              </w:rPr>
              <w:t xml:space="preserve"> libras</w:t>
            </w:r>
          </w:p>
        </w:tc>
        <w:tc>
          <w:tcPr>
            <w:tcW w:w="1278" w:type="dxa"/>
          </w:tcPr>
          <w:p w14:paraId="6D76CC29" w14:textId="77777777" w:rsidR="003315CD" w:rsidRDefault="0082365E">
            <w:pPr>
              <w:pStyle w:val="TableParagraph"/>
              <w:spacing w:before="26"/>
              <w:ind w:left="13" w:right="5"/>
              <w:jc w:val="center"/>
            </w:pPr>
            <w:r>
              <w:rPr>
                <w:spacing w:val="-10"/>
              </w:rPr>
              <w:t>1</w:t>
            </w:r>
          </w:p>
        </w:tc>
        <w:tc>
          <w:tcPr>
            <w:tcW w:w="1562" w:type="dxa"/>
          </w:tcPr>
          <w:p w14:paraId="01832740" w14:textId="77777777" w:rsidR="003315CD" w:rsidRDefault="0082365E">
            <w:pPr>
              <w:pStyle w:val="TableParagraph"/>
              <w:spacing w:before="26"/>
              <w:ind w:left="3"/>
              <w:jc w:val="center"/>
            </w:pPr>
            <w:r>
              <w:t>ABC</w:t>
            </w:r>
            <w:r>
              <w:rPr>
                <w:spacing w:val="-1"/>
              </w:rPr>
              <w:t xml:space="preserve"> </w:t>
            </w:r>
            <w:r>
              <w:t>-</w:t>
            </w:r>
            <w:r>
              <w:rPr>
                <w:spacing w:val="1"/>
              </w:rPr>
              <w:t xml:space="preserve"> </w:t>
            </w:r>
            <w:r>
              <w:rPr>
                <w:spacing w:val="-5"/>
              </w:rPr>
              <w:t>PQS</w:t>
            </w:r>
          </w:p>
        </w:tc>
        <w:tc>
          <w:tcPr>
            <w:tcW w:w="3569" w:type="dxa"/>
          </w:tcPr>
          <w:p w14:paraId="1F857A86" w14:textId="77777777" w:rsidR="003315CD" w:rsidRDefault="0082365E">
            <w:pPr>
              <w:pStyle w:val="TableParagraph"/>
              <w:spacing w:before="26"/>
              <w:ind w:left="2" w:right="1"/>
              <w:jc w:val="center"/>
            </w:pPr>
            <w:r>
              <w:t>Sede</w:t>
            </w:r>
            <w:r>
              <w:rPr>
                <w:spacing w:val="-3"/>
              </w:rPr>
              <w:t xml:space="preserve"> </w:t>
            </w:r>
            <w:r>
              <w:t>piso</w:t>
            </w:r>
            <w:r>
              <w:rPr>
                <w:spacing w:val="-3"/>
              </w:rPr>
              <w:t xml:space="preserve"> </w:t>
            </w:r>
            <w:r>
              <w:rPr>
                <w:spacing w:val="-10"/>
              </w:rPr>
              <w:t>4</w:t>
            </w:r>
          </w:p>
        </w:tc>
      </w:tr>
      <w:tr w:rsidR="003315CD" w14:paraId="76C40090" w14:textId="77777777">
        <w:trPr>
          <w:trHeight w:val="302"/>
        </w:trPr>
        <w:tc>
          <w:tcPr>
            <w:tcW w:w="1330" w:type="dxa"/>
            <w:vMerge/>
            <w:tcBorders>
              <w:top w:val="nil"/>
            </w:tcBorders>
          </w:tcPr>
          <w:p w14:paraId="26E8D26B" w14:textId="77777777" w:rsidR="003315CD" w:rsidRDefault="003315CD">
            <w:pPr>
              <w:rPr>
                <w:sz w:val="2"/>
                <w:szCs w:val="2"/>
              </w:rPr>
            </w:pPr>
          </w:p>
        </w:tc>
        <w:tc>
          <w:tcPr>
            <w:tcW w:w="1907" w:type="dxa"/>
          </w:tcPr>
          <w:p w14:paraId="4CDD2165" w14:textId="77777777" w:rsidR="003315CD" w:rsidRDefault="0082365E">
            <w:pPr>
              <w:pStyle w:val="TableParagraph"/>
              <w:spacing w:before="26"/>
              <w:ind w:left="9"/>
              <w:jc w:val="center"/>
            </w:pPr>
            <w:r>
              <w:t>10</w:t>
            </w:r>
            <w:r>
              <w:rPr>
                <w:spacing w:val="-2"/>
              </w:rPr>
              <w:t xml:space="preserve"> libras</w:t>
            </w:r>
          </w:p>
        </w:tc>
        <w:tc>
          <w:tcPr>
            <w:tcW w:w="1278" w:type="dxa"/>
          </w:tcPr>
          <w:p w14:paraId="5A570751" w14:textId="77777777" w:rsidR="003315CD" w:rsidRDefault="0082365E">
            <w:pPr>
              <w:pStyle w:val="TableParagraph"/>
              <w:spacing w:before="26"/>
              <w:ind w:left="13" w:right="5"/>
              <w:jc w:val="center"/>
            </w:pPr>
            <w:r>
              <w:rPr>
                <w:spacing w:val="-10"/>
              </w:rPr>
              <w:t>1</w:t>
            </w:r>
          </w:p>
        </w:tc>
        <w:tc>
          <w:tcPr>
            <w:tcW w:w="1562" w:type="dxa"/>
          </w:tcPr>
          <w:p w14:paraId="57C09048" w14:textId="77777777" w:rsidR="003315CD" w:rsidRDefault="0082365E">
            <w:pPr>
              <w:pStyle w:val="TableParagraph"/>
              <w:spacing w:before="26"/>
              <w:ind w:left="3"/>
              <w:jc w:val="center"/>
            </w:pPr>
            <w:r>
              <w:t>ABC</w:t>
            </w:r>
            <w:r>
              <w:rPr>
                <w:spacing w:val="-1"/>
              </w:rPr>
              <w:t xml:space="preserve"> </w:t>
            </w:r>
            <w:r>
              <w:t>-</w:t>
            </w:r>
            <w:r>
              <w:rPr>
                <w:spacing w:val="1"/>
              </w:rPr>
              <w:t xml:space="preserve"> </w:t>
            </w:r>
            <w:r>
              <w:rPr>
                <w:spacing w:val="-5"/>
              </w:rPr>
              <w:t>PQS</w:t>
            </w:r>
          </w:p>
        </w:tc>
        <w:tc>
          <w:tcPr>
            <w:tcW w:w="3569" w:type="dxa"/>
          </w:tcPr>
          <w:p w14:paraId="116BFC8A" w14:textId="77777777" w:rsidR="003315CD" w:rsidRDefault="0082365E">
            <w:pPr>
              <w:pStyle w:val="TableParagraph"/>
              <w:spacing w:before="26"/>
              <w:ind w:left="2" w:right="1"/>
              <w:jc w:val="center"/>
            </w:pPr>
            <w:r>
              <w:t>Sede</w:t>
            </w:r>
            <w:r>
              <w:rPr>
                <w:spacing w:val="-3"/>
              </w:rPr>
              <w:t xml:space="preserve"> </w:t>
            </w:r>
            <w:r>
              <w:t>piso</w:t>
            </w:r>
            <w:r>
              <w:rPr>
                <w:spacing w:val="-3"/>
              </w:rPr>
              <w:t xml:space="preserve"> </w:t>
            </w:r>
            <w:r>
              <w:rPr>
                <w:spacing w:val="-10"/>
              </w:rPr>
              <w:t>3</w:t>
            </w:r>
          </w:p>
        </w:tc>
      </w:tr>
      <w:tr w:rsidR="003315CD" w14:paraId="6232BAED" w14:textId="77777777">
        <w:trPr>
          <w:trHeight w:val="301"/>
        </w:trPr>
        <w:tc>
          <w:tcPr>
            <w:tcW w:w="1330" w:type="dxa"/>
            <w:vMerge/>
            <w:tcBorders>
              <w:top w:val="nil"/>
            </w:tcBorders>
          </w:tcPr>
          <w:p w14:paraId="58568AA0" w14:textId="77777777" w:rsidR="003315CD" w:rsidRDefault="003315CD">
            <w:pPr>
              <w:rPr>
                <w:sz w:val="2"/>
                <w:szCs w:val="2"/>
              </w:rPr>
            </w:pPr>
          </w:p>
        </w:tc>
        <w:tc>
          <w:tcPr>
            <w:tcW w:w="1907" w:type="dxa"/>
          </w:tcPr>
          <w:p w14:paraId="0B10EEC6" w14:textId="77777777" w:rsidR="003315CD" w:rsidRDefault="0082365E">
            <w:pPr>
              <w:pStyle w:val="TableParagraph"/>
              <w:spacing w:before="26"/>
              <w:ind w:left="9"/>
              <w:jc w:val="center"/>
            </w:pPr>
            <w:r>
              <w:t>10</w:t>
            </w:r>
            <w:r>
              <w:rPr>
                <w:spacing w:val="-2"/>
              </w:rPr>
              <w:t xml:space="preserve"> libras</w:t>
            </w:r>
          </w:p>
        </w:tc>
        <w:tc>
          <w:tcPr>
            <w:tcW w:w="1278" w:type="dxa"/>
          </w:tcPr>
          <w:p w14:paraId="23A4E2D2" w14:textId="77777777" w:rsidR="003315CD" w:rsidRDefault="0082365E">
            <w:pPr>
              <w:pStyle w:val="TableParagraph"/>
              <w:spacing w:before="26"/>
              <w:ind w:left="13" w:right="5"/>
              <w:jc w:val="center"/>
            </w:pPr>
            <w:r>
              <w:rPr>
                <w:spacing w:val="-10"/>
              </w:rPr>
              <w:t>2</w:t>
            </w:r>
          </w:p>
        </w:tc>
        <w:tc>
          <w:tcPr>
            <w:tcW w:w="1562" w:type="dxa"/>
          </w:tcPr>
          <w:p w14:paraId="079E514F" w14:textId="77777777" w:rsidR="003315CD" w:rsidRDefault="0082365E">
            <w:pPr>
              <w:pStyle w:val="TableParagraph"/>
              <w:spacing w:before="26"/>
              <w:ind w:left="3"/>
              <w:jc w:val="center"/>
            </w:pPr>
            <w:r>
              <w:t>ABC</w:t>
            </w:r>
            <w:r>
              <w:rPr>
                <w:spacing w:val="-1"/>
              </w:rPr>
              <w:t xml:space="preserve"> </w:t>
            </w:r>
            <w:r>
              <w:t>-</w:t>
            </w:r>
            <w:r>
              <w:rPr>
                <w:spacing w:val="1"/>
              </w:rPr>
              <w:t xml:space="preserve"> </w:t>
            </w:r>
            <w:r>
              <w:rPr>
                <w:spacing w:val="-5"/>
              </w:rPr>
              <w:t>PQS</w:t>
            </w:r>
          </w:p>
        </w:tc>
        <w:tc>
          <w:tcPr>
            <w:tcW w:w="3569" w:type="dxa"/>
          </w:tcPr>
          <w:p w14:paraId="5FA1EDF5" w14:textId="77777777" w:rsidR="003315CD" w:rsidRDefault="0082365E">
            <w:pPr>
              <w:pStyle w:val="TableParagraph"/>
              <w:spacing w:before="26"/>
              <w:ind w:left="2" w:right="1"/>
              <w:jc w:val="center"/>
            </w:pPr>
            <w:r>
              <w:t>Sede</w:t>
            </w:r>
            <w:r>
              <w:rPr>
                <w:spacing w:val="-3"/>
              </w:rPr>
              <w:t xml:space="preserve"> </w:t>
            </w:r>
            <w:r>
              <w:t>piso</w:t>
            </w:r>
            <w:r>
              <w:rPr>
                <w:spacing w:val="-3"/>
              </w:rPr>
              <w:t xml:space="preserve"> </w:t>
            </w:r>
            <w:r>
              <w:rPr>
                <w:spacing w:val="-10"/>
              </w:rPr>
              <w:t>2</w:t>
            </w:r>
          </w:p>
        </w:tc>
      </w:tr>
      <w:tr w:rsidR="003315CD" w14:paraId="687841B4" w14:textId="77777777">
        <w:trPr>
          <w:trHeight w:val="301"/>
        </w:trPr>
        <w:tc>
          <w:tcPr>
            <w:tcW w:w="1330" w:type="dxa"/>
            <w:vMerge/>
            <w:tcBorders>
              <w:top w:val="nil"/>
            </w:tcBorders>
          </w:tcPr>
          <w:p w14:paraId="4F39F7A7" w14:textId="77777777" w:rsidR="003315CD" w:rsidRDefault="003315CD">
            <w:pPr>
              <w:rPr>
                <w:sz w:val="2"/>
                <w:szCs w:val="2"/>
              </w:rPr>
            </w:pPr>
          </w:p>
        </w:tc>
        <w:tc>
          <w:tcPr>
            <w:tcW w:w="1907" w:type="dxa"/>
          </w:tcPr>
          <w:p w14:paraId="7DDEAE89" w14:textId="77777777" w:rsidR="003315CD" w:rsidRDefault="0082365E">
            <w:pPr>
              <w:pStyle w:val="TableParagraph"/>
              <w:spacing w:before="26"/>
              <w:ind w:left="9"/>
              <w:jc w:val="center"/>
            </w:pPr>
            <w:r>
              <w:t>10</w:t>
            </w:r>
            <w:r>
              <w:rPr>
                <w:spacing w:val="-2"/>
              </w:rPr>
              <w:t xml:space="preserve"> libras</w:t>
            </w:r>
          </w:p>
        </w:tc>
        <w:tc>
          <w:tcPr>
            <w:tcW w:w="1278" w:type="dxa"/>
          </w:tcPr>
          <w:p w14:paraId="62DABB0C" w14:textId="77777777" w:rsidR="003315CD" w:rsidRDefault="0082365E">
            <w:pPr>
              <w:pStyle w:val="TableParagraph"/>
              <w:spacing w:before="26"/>
              <w:ind w:left="13" w:right="5"/>
              <w:jc w:val="center"/>
            </w:pPr>
            <w:r>
              <w:rPr>
                <w:spacing w:val="-10"/>
              </w:rPr>
              <w:t>2</w:t>
            </w:r>
          </w:p>
        </w:tc>
        <w:tc>
          <w:tcPr>
            <w:tcW w:w="1562" w:type="dxa"/>
          </w:tcPr>
          <w:p w14:paraId="7C46B02B" w14:textId="77777777" w:rsidR="003315CD" w:rsidRDefault="0082365E">
            <w:pPr>
              <w:pStyle w:val="TableParagraph"/>
              <w:spacing w:before="26"/>
              <w:ind w:left="3"/>
              <w:jc w:val="center"/>
            </w:pPr>
            <w:r>
              <w:t>ABC</w:t>
            </w:r>
            <w:r>
              <w:rPr>
                <w:spacing w:val="-1"/>
              </w:rPr>
              <w:t xml:space="preserve"> </w:t>
            </w:r>
            <w:r>
              <w:t>-</w:t>
            </w:r>
            <w:r>
              <w:rPr>
                <w:spacing w:val="1"/>
              </w:rPr>
              <w:t xml:space="preserve"> </w:t>
            </w:r>
            <w:r>
              <w:rPr>
                <w:spacing w:val="-5"/>
              </w:rPr>
              <w:t>PQS</w:t>
            </w:r>
          </w:p>
        </w:tc>
        <w:tc>
          <w:tcPr>
            <w:tcW w:w="3569" w:type="dxa"/>
          </w:tcPr>
          <w:p w14:paraId="3EE168A4" w14:textId="77777777" w:rsidR="003315CD" w:rsidRDefault="0082365E">
            <w:pPr>
              <w:pStyle w:val="TableParagraph"/>
              <w:spacing w:before="26"/>
              <w:ind w:left="2" w:right="1"/>
              <w:jc w:val="center"/>
            </w:pPr>
            <w:r>
              <w:t>Sede</w:t>
            </w:r>
            <w:r>
              <w:rPr>
                <w:spacing w:val="-3"/>
              </w:rPr>
              <w:t xml:space="preserve"> </w:t>
            </w:r>
            <w:r>
              <w:t>piso</w:t>
            </w:r>
            <w:r>
              <w:rPr>
                <w:spacing w:val="-3"/>
              </w:rPr>
              <w:t xml:space="preserve"> </w:t>
            </w:r>
            <w:r>
              <w:rPr>
                <w:spacing w:val="-10"/>
              </w:rPr>
              <w:t>1</w:t>
            </w:r>
          </w:p>
        </w:tc>
      </w:tr>
    </w:tbl>
    <w:p w14:paraId="687D8655" w14:textId="77777777" w:rsidR="003315CD" w:rsidRDefault="003315CD">
      <w:pPr>
        <w:pStyle w:val="Textoindependiente"/>
        <w:spacing w:before="7"/>
      </w:pPr>
    </w:p>
    <w:p w14:paraId="329752F5" w14:textId="77777777" w:rsidR="003315CD" w:rsidRDefault="0082365E">
      <w:pPr>
        <w:ind w:left="710"/>
        <w:jc w:val="both"/>
      </w:pPr>
      <w:r>
        <w:rPr>
          <w:rFonts w:ascii="Arial"/>
          <w:b/>
        </w:rPr>
        <w:t>Tabla</w:t>
      </w:r>
      <w:r>
        <w:rPr>
          <w:rFonts w:ascii="Arial"/>
          <w:b/>
          <w:spacing w:val="-5"/>
        </w:rPr>
        <w:t xml:space="preserve"> </w:t>
      </w:r>
      <w:r>
        <w:rPr>
          <w:rFonts w:ascii="Arial"/>
          <w:b/>
        </w:rPr>
        <w:t>17.</w:t>
      </w:r>
      <w:r>
        <w:rPr>
          <w:rFonts w:ascii="Arial"/>
          <w:b/>
          <w:spacing w:val="-4"/>
        </w:rPr>
        <w:t xml:space="preserve"> </w:t>
      </w:r>
      <w:r>
        <w:t>Recursos</w:t>
      </w:r>
      <w:r>
        <w:rPr>
          <w:spacing w:val="-7"/>
        </w:rPr>
        <w:t xml:space="preserve"> </w:t>
      </w:r>
      <w:r>
        <w:t>Internos</w:t>
      </w:r>
      <w:r>
        <w:rPr>
          <w:spacing w:val="-5"/>
        </w:rPr>
        <w:t xml:space="preserve"> </w:t>
      </w:r>
      <w:r>
        <w:t>Primeros</w:t>
      </w:r>
      <w:r>
        <w:rPr>
          <w:spacing w:val="-7"/>
        </w:rPr>
        <w:t xml:space="preserve"> </w:t>
      </w:r>
      <w:r>
        <w:rPr>
          <w:spacing w:val="-2"/>
        </w:rPr>
        <w:t>Auxilios</w:t>
      </w: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7"/>
        <w:gridCol w:w="1622"/>
        <w:gridCol w:w="1087"/>
        <w:gridCol w:w="4322"/>
      </w:tblGrid>
      <w:tr w:rsidR="003315CD" w14:paraId="71DFF091" w14:textId="77777777">
        <w:trPr>
          <w:trHeight w:val="301"/>
        </w:trPr>
        <w:tc>
          <w:tcPr>
            <w:tcW w:w="9638" w:type="dxa"/>
            <w:gridSpan w:val="4"/>
          </w:tcPr>
          <w:p w14:paraId="72563FF1" w14:textId="77777777" w:rsidR="003315CD" w:rsidRDefault="0082365E">
            <w:pPr>
              <w:pStyle w:val="TableParagraph"/>
              <w:ind w:left="14" w:right="3"/>
              <w:jc w:val="center"/>
              <w:rPr>
                <w:rFonts w:ascii="Arial"/>
                <w:b/>
              </w:rPr>
            </w:pPr>
            <w:r>
              <w:rPr>
                <w:rFonts w:ascii="Arial"/>
                <w:b/>
              </w:rPr>
              <w:t>Recursos</w:t>
            </w:r>
            <w:r>
              <w:rPr>
                <w:rFonts w:ascii="Arial"/>
                <w:b/>
                <w:spacing w:val="-5"/>
              </w:rPr>
              <w:t xml:space="preserve"> </w:t>
            </w:r>
            <w:r>
              <w:rPr>
                <w:rFonts w:ascii="Arial"/>
                <w:b/>
                <w:spacing w:val="-2"/>
              </w:rPr>
              <w:t>internos</w:t>
            </w:r>
          </w:p>
        </w:tc>
      </w:tr>
      <w:tr w:rsidR="003315CD" w14:paraId="68DC28F8" w14:textId="77777777">
        <w:trPr>
          <w:trHeight w:val="302"/>
        </w:trPr>
        <w:tc>
          <w:tcPr>
            <w:tcW w:w="9638" w:type="dxa"/>
            <w:gridSpan w:val="4"/>
          </w:tcPr>
          <w:p w14:paraId="371CD9CC" w14:textId="77777777" w:rsidR="003315CD" w:rsidRDefault="0082365E">
            <w:pPr>
              <w:pStyle w:val="TableParagraph"/>
              <w:ind w:left="14"/>
              <w:jc w:val="center"/>
              <w:rPr>
                <w:rFonts w:ascii="Arial"/>
                <w:b/>
              </w:rPr>
            </w:pPr>
            <w:r>
              <w:rPr>
                <w:rFonts w:ascii="Arial"/>
                <w:b/>
              </w:rPr>
              <w:t>Primeros</w:t>
            </w:r>
            <w:r>
              <w:rPr>
                <w:rFonts w:ascii="Arial"/>
                <w:b/>
                <w:spacing w:val="-5"/>
              </w:rPr>
              <w:t xml:space="preserve"> </w:t>
            </w:r>
            <w:r>
              <w:rPr>
                <w:rFonts w:ascii="Arial"/>
                <w:b/>
                <w:spacing w:val="-2"/>
              </w:rPr>
              <w:t>auxilios</w:t>
            </w:r>
          </w:p>
        </w:tc>
      </w:tr>
      <w:tr w:rsidR="003315CD" w14:paraId="094CE7EA" w14:textId="77777777">
        <w:trPr>
          <w:trHeight w:val="301"/>
        </w:trPr>
        <w:tc>
          <w:tcPr>
            <w:tcW w:w="2607" w:type="dxa"/>
          </w:tcPr>
          <w:p w14:paraId="611CA555" w14:textId="77777777" w:rsidR="003315CD" w:rsidRDefault="0082365E">
            <w:pPr>
              <w:pStyle w:val="TableParagraph"/>
              <w:spacing w:before="26"/>
              <w:ind w:left="861"/>
              <w:rPr>
                <w:rFonts w:ascii="Arial"/>
                <w:b/>
              </w:rPr>
            </w:pPr>
            <w:r>
              <w:rPr>
                <w:rFonts w:ascii="Arial"/>
                <w:b/>
                <w:spacing w:val="-2"/>
              </w:rPr>
              <w:t>Recurso</w:t>
            </w:r>
          </w:p>
        </w:tc>
        <w:tc>
          <w:tcPr>
            <w:tcW w:w="1622" w:type="dxa"/>
          </w:tcPr>
          <w:p w14:paraId="22FF95A8" w14:textId="77777777" w:rsidR="003315CD" w:rsidRDefault="0082365E">
            <w:pPr>
              <w:pStyle w:val="TableParagraph"/>
              <w:spacing w:before="26"/>
              <w:ind w:left="15"/>
              <w:jc w:val="center"/>
              <w:rPr>
                <w:rFonts w:ascii="Arial"/>
                <w:b/>
              </w:rPr>
            </w:pPr>
            <w:r>
              <w:rPr>
                <w:rFonts w:ascii="Arial"/>
                <w:b/>
                <w:spacing w:val="-4"/>
              </w:rPr>
              <w:t>Tipo</w:t>
            </w:r>
          </w:p>
        </w:tc>
        <w:tc>
          <w:tcPr>
            <w:tcW w:w="1087" w:type="dxa"/>
          </w:tcPr>
          <w:p w14:paraId="421D1776" w14:textId="77777777" w:rsidR="003315CD" w:rsidRDefault="0082365E">
            <w:pPr>
              <w:pStyle w:val="TableParagraph"/>
              <w:spacing w:before="26"/>
              <w:ind w:left="10"/>
              <w:jc w:val="center"/>
              <w:rPr>
                <w:rFonts w:ascii="Arial" w:hAnsi="Arial"/>
                <w:b/>
              </w:rPr>
            </w:pPr>
            <w:r>
              <w:rPr>
                <w:rFonts w:ascii="Arial" w:hAnsi="Arial"/>
                <w:b/>
                <w:spacing w:val="-2"/>
              </w:rPr>
              <w:t>Número</w:t>
            </w:r>
          </w:p>
        </w:tc>
        <w:tc>
          <w:tcPr>
            <w:tcW w:w="4322" w:type="dxa"/>
          </w:tcPr>
          <w:p w14:paraId="7119E401" w14:textId="77777777" w:rsidR="003315CD" w:rsidRDefault="0082365E">
            <w:pPr>
              <w:pStyle w:val="TableParagraph"/>
              <w:spacing w:before="26"/>
              <w:ind w:left="14" w:right="3"/>
              <w:jc w:val="center"/>
              <w:rPr>
                <w:rFonts w:ascii="Arial" w:hAnsi="Arial"/>
                <w:b/>
              </w:rPr>
            </w:pPr>
            <w:r>
              <w:rPr>
                <w:rFonts w:ascii="Arial" w:hAnsi="Arial"/>
                <w:b/>
                <w:spacing w:val="-4"/>
              </w:rPr>
              <w:t>Área</w:t>
            </w:r>
          </w:p>
        </w:tc>
      </w:tr>
      <w:tr w:rsidR="003315CD" w14:paraId="212659A7" w14:textId="77777777">
        <w:trPr>
          <w:trHeight w:val="302"/>
        </w:trPr>
        <w:tc>
          <w:tcPr>
            <w:tcW w:w="2607" w:type="dxa"/>
            <w:vMerge w:val="restart"/>
          </w:tcPr>
          <w:p w14:paraId="66699EB3" w14:textId="77777777" w:rsidR="003315CD" w:rsidRDefault="003315CD">
            <w:pPr>
              <w:pStyle w:val="TableParagraph"/>
              <w:spacing w:before="85"/>
            </w:pPr>
          </w:p>
          <w:p w14:paraId="7CFA16AF" w14:textId="77777777" w:rsidR="003315CD" w:rsidRDefault="0082365E">
            <w:pPr>
              <w:pStyle w:val="TableParagraph"/>
              <w:ind w:left="10" w:right="4"/>
              <w:jc w:val="center"/>
            </w:pPr>
            <w:r>
              <w:rPr>
                <w:spacing w:val="-2"/>
              </w:rPr>
              <w:t>Camilla</w:t>
            </w:r>
          </w:p>
        </w:tc>
        <w:tc>
          <w:tcPr>
            <w:tcW w:w="1622" w:type="dxa"/>
          </w:tcPr>
          <w:p w14:paraId="214539BA" w14:textId="77777777" w:rsidR="003315CD" w:rsidRDefault="0082365E">
            <w:pPr>
              <w:pStyle w:val="TableParagraph"/>
              <w:spacing w:before="26"/>
              <w:ind w:left="15" w:right="4"/>
              <w:jc w:val="center"/>
            </w:pPr>
            <w:r>
              <w:rPr>
                <w:spacing w:val="-2"/>
              </w:rPr>
              <w:t>Miller</w:t>
            </w:r>
          </w:p>
        </w:tc>
        <w:tc>
          <w:tcPr>
            <w:tcW w:w="1087" w:type="dxa"/>
          </w:tcPr>
          <w:p w14:paraId="77C45BAD" w14:textId="77777777" w:rsidR="003315CD" w:rsidRDefault="0082365E">
            <w:pPr>
              <w:pStyle w:val="TableParagraph"/>
              <w:spacing w:before="26"/>
              <w:ind w:left="10"/>
              <w:jc w:val="center"/>
            </w:pPr>
            <w:r>
              <w:rPr>
                <w:spacing w:val="-10"/>
              </w:rPr>
              <w:t>1</w:t>
            </w:r>
          </w:p>
        </w:tc>
        <w:tc>
          <w:tcPr>
            <w:tcW w:w="4322" w:type="dxa"/>
          </w:tcPr>
          <w:p w14:paraId="42FDE426" w14:textId="77777777" w:rsidR="003315CD" w:rsidRDefault="0082365E">
            <w:pPr>
              <w:pStyle w:val="TableParagraph"/>
              <w:spacing w:before="26"/>
              <w:ind w:left="14" w:right="2"/>
              <w:jc w:val="center"/>
            </w:pPr>
            <w:r>
              <w:t>Sede</w:t>
            </w:r>
            <w:r>
              <w:rPr>
                <w:spacing w:val="-3"/>
              </w:rPr>
              <w:t xml:space="preserve"> </w:t>
            </w:r>
            <w:r>
              <w:t>- Piso</w:t>
            </w:r>
            <w:r>
              <w:rPr>
                <w:spacing w:val="-4"/>
              </w:rPr>
              <w:t xml:space="preserve"> </w:t>
            </w:r>
            <w:r>
              <w:rPr>
                <w:spacing w:val="-10"/>
              </w:rPr>
              <w:t>4</w:t>
            </w:r>
          </w:p>
        </w:tc>
      </w:tr>
      <w:tr w:rsidR="003315CD" w14:paraId="0350C452" w14:textId="77777777">
        <w:trPr>
          <w:trHeight w:val="301"/>
        </w:trPr>
        <w:tc>
          <w:tcPr>
            <w:tcW w:w="2607" w:type="dxa"/>
            <w:vMerge/>
            <w:tcBorders>
              <w:top w:val="nil"/>
            </w:tcBorders>
          </w:tcPr>
          <w:p w14:paraId="574A18F5" w14:textId="77777777" w:rsidR="003315CD" w:rsidRDefault="003315CD">
            <w:pPr>
              <w:rPr>
                <w:sz w:val="2"/>
                <w:szCs w:val="2"/>
              </w:rPr>
            </w:pPr>
          </w:p>
        </w:tc>
        <w:tc>
          <w:tcPr>
            <w:tcW w:w="1622" w:type="dxa"/>
          </w:tcPr>
          <w:p w14:paraId="50AC5F2C" w14:textId="77777777" w:rsidR="003315CD" w:rsidRDefault="0082365E">
            <w:pPr>
              <w:pStyle w:val="TableParagraph"/>
              <w:spacing w:before="26"/>
              <w:ind w:left="15" w:right="4"/>
              <w:jc w:val="center"/>
            </w:pPr>
            <w:r>
              <w:rPr>
                <w:spacing w:val="-2"/>
              </w:rPr>
              <w:t>Miller</w:t>
            </w:r>
          </w:p>
        </w:tc>
        <w:tc>
          <w:tcPr>
            <w:tcW w:w="1087" w:type="dxa"/>
          </w:tcPr>
          <w:p w14:paraId="7FCBF199" w14:textId="77777777" w:rsidR="003315CD" w:rsidRDefault="0082365E">
            <w:pPr>
              <w:pStyle w:val="TableParagraph"/>
              <w:spacing w:before="26"/>
              <w:ind w:left="10"/>
              <w:jc w:val="center"/>
            </w:pPr>
            <w:r>
              <w:rPr>
                <w:spacing w:val="-10"/>
              </w:rPr>
              <w:t>1</w:t>
            </w:r>
          </w:p>
        </w:tc>
        <w:tc>
          <w:tcPr>
            <w:tcW w:w="4322" w:type="dxa"/>
          </w:tcPr>
          <w:p w14:paraId="4E0079E2" w14:textId="77777777" w:rsidR="003315CD" w:rsidRDefault="0082365E">
            <w:pPr>
              <w:pStyle w:val="TableParagraph"/>
              <w:spacing w:before="26"/>
              <w:ind w:left="14"/>
              <w:jc w:val="center"/>
            </w:pPr>
            <w:r>
              <w:t>Sede</w:t>
            </w:r>
            <w:r>
              <w:rPr>
                <w:spacing w:val="-3"/>
              </w:rPr>
              <w:t xml:space="preserve"> </w:t>
            </w:r>
            <w:r>
              <w:t>–</w:t>
            </w:r>
            <w:r>
              <w:rPr>
                <w:spacing w:val="-1"/>
              </w:rPr>
              <w:t xml:space="preserve"> </w:t>
            </w:r>
            <w:r>
              <w:t>Piso</w:t>
            </w:r>
            <w:r>
              <w:rPr>
                <w:spacing w:val="-2"/>
              </w:rPr>
              <w:t xml:space="preserve"> </w:t>
            </w:r>
            <w:r>
              <w:rPr>
                <w:spacing w:val="-10"/>
              </w:rPr>
              <w:t>2</w:t>
            </w:r>
          </w:p>
        </w:tc>
      </w:tr>
      <w:tr w:rsidR="003315CD" w14:paraId="65ED935C" w14:textId="77777777">
        <w:trPr>
          <w:trHeight w:val="302"/>
        </w:trPr>
        <w:tc>
          <w:tcPr>
            <w:tcW w:w="2607" w:type="dxa"/>
            <w:vMerge/>
            <w:tcBorders>
              <w:top w:val="nil"/>
            </w:tcBorders>
          </w:tcPr>
          <w:p w14:paraId="4C8842DF" w14:textId="77777777" w:rsidR="003315CD" w:rsidRDefault="003315CD">
            <w:pPr>
              <w:rPr>
                <w:sz w:val="2"/>
                <w:szCs w:val="2"/>
              </w:rPr>
            </w:pPr>
          </w:p>
        </w:tc>
        <w:tc>
          <w:tcPr>
            <w:tcW w:w="1622" w:type="dxa"/>
          </w:tcPr>
          <w:p w14:paraId="227A50FD" w14:textId="77777777" w:rsidR="003315CD" w:rsidRDefault="0082365E">
            <w:pPr>
              <w:pStyle w:val="TableParagraph"/>
              <w:spacing w:before="26"/>
              <w:ind w:right="247"/>
              <w:jc w:val="right"/>
            </w:pPr>
            <w:r>
              <w:t>Call</w:t>
            </w:r>
            <w:r>
              <w:rPr>
                <w:spacing w:val="-5"/>
              </w:rPr>
              <w:t xml:space="preserve"> </w:t>
            </w:r>
            <w:r>
              <w:rPr>
                <w:spacing w:val="-2"/>
              </w:rPr>
              <w:t>Center</w:t>
            </w:r>
          </w:p>
        </w:tc>
        <w:tc>
          <w:tcPr>
            <w:tcW w:w="1087" w:type="dxa"/>
          </w:tcPr>
          <w:p w14:paraId="4981BA93" w14:textId="77777777" w:rsidR="003315CD" w:rsidRDefault="0082365E">
            <w:pPr>
              <w:pStyle w:val="TableParagraph"/>
              <w:spacing w:before="26"/>
              <w:ind w:left="10"/>
              <w:jc w:val="center"/>
            </w:pPr>
            <w:r>
              <w:rPr>
                <w:spacing w:val="-10"/>
              </w:rPr>
              <w:t>1</w:t>
            </w:r>
          </w:p>
        </w:tc>
        <w:tc>
          <w:tcPr>
            <w:tcW w:w="4322" w:type="dxa"/>
          </w:tcPr>
          <w:p w14:paraId="10DF69E1" w14:textId="77777777" w:rsidR="003315CD" w:rsidRDefault="0082365E">
            <w:pPr>
              <w:pStyle w:val="TableParagraph"/>
              <w:spacing w:before="26"/>
              <w:ind w:left="14"/>
              <w:jc w:val="center"/>
            </w:pPr>
            <w:r>
              <w:t>Sede-Piso</w:t>
            </w:r>
            <w:r>
              <w:rPr>
                <w:spacing w:val="-7"/>
              </w:rPr>
              <w:t xml:space="preserve"> </w:t>
            </w:r>
            <w:r>
              <w:rPr>
                <w:spacing w:val="-10"/>
              </w:rPr>
              <w:t>6</w:t>
            </w:r>
          </w:p>
        </w:tc>
      </w:tr>
      <w:tr w:rsidR="003315CD" w14:paraId="0D5BD5FF" w14:textId="77777777">
        <w:trPr>
          <w:trHeight w:val="301"/>
        </w:trPr>
        <w:tc>
          <w:tcPr>
            <w:tcW w:w="2607" w:type="dxa"/>
            <w:vMerge w:val="restart"/>
          </w:tcPr>
          <w:p w14:paraId="663B1A38" w14:textId="77777777" w:rsidR="003315CD" w:rsidRDefault="0082365E">
            <w:pPr>
              <w:pStyle w:val="TableParagraph"/>
              <w:spacing w:before="182"/>
              <w:ind w:left="10"/>
              <w:jc w:val="center"/>
            </w:pPr>
            <w:r>
              <w:rPr>
                <w:spacing w:val="-2"/>
              </w:rPr>
              <w:t>Botiquín</w:t>
            </w:r>
          </w:p>
        </w:tc>
        <w:tc>
          <w:tcPr>
            <w:tcW w:w="1622" w:type="dxa"/>
          </w:tcPr>
          <w:p w14:paraId="0469C278" w14:textId="77777777" w:rsidR="003315CD" w:rsidRDefault="0082365E">
            <w:pPr>
              <w:pStyle w:val="TableParagraph"/>
              <w:spacing w:before="26"/>
              <w:ind w:right="225"/>
              <w:jc w:val="right"/>
            </w:pPr>
            <w:r>
              <w:t>Móvil</w:t>
            </w:r>
            <w:r>
              <w:rPr>
                <w:spacing w:val="-4"/>
              </w:rPr>
              <w:t xml:space="preserve"> </w:t>
            </w:r>
            <w:r>
              <w:t>tipo</w:t>
            </w:r>
            <w:r>
              <w:rPr>
                <w:spacing w:val="-3"/>
              </w:rPr>
              <w:t xml:space="preserve"> </w:t>
            </w:r>
            <w:r>
              <w:rPr>
                <w:spacing w:val="-10"/>
              </w:rPr>
              <w:t>A</w:t>
            </w:r>
          </w:p>
        </w:tc>
        <w:tc>
          <w:tcPr>
            <w:tcW w:w="1087" w:type="dxa"/>
          </w:tcPr>
          <w:p w14:paraId="68562D30" w14:textId="77777777" w:rsidR="003315CD" w:rsidRDefault="0082365E">
            <w:pPr>
              <w:pStyle w:val="TableParagraph"/>
              <w:spacing w:before="26"/>
              <w:ind w:left="10"/>
              <w:jc w:val="center"/>
            </w:pPr>
            <w:r>
              <w:rPr>
                <w:spacing w:val="-10"/>
              </w:rPr>
              <w:t>1</w:t>
            </w:r>
          </w:p>
        </w:tc>
        <w:tc>
          <w:tcPr>
            <w:tcW w:w="4322" w:type="dxa"/>
          </w:tcPr>
          <w:p w14:paraId="4D108219" w14:textId="77777777" w:rsidR="003315CD" w:rsidRDefault="0082365E">
            <w:pPr>
              <w:pStyle w:val="TableParagraph"/>
              <w:spacing w:before="26"/>
              <w:ind w:left="14" w:right="2"/>
              <w:jc w:val="center"/>
            </w:pPr>
            <w:r>
              <w:t>Piso</w:t>
            </w:r>
            <w:r>
              <w:rPr>
                <w:spacing w:val="-2"/>
              </w:rPr>
              <w:t xml:space="preserve"> </w:t>
            </w:r>
            <w:r>
              <w:t>2</w:t>
            </w:r>
            <w:r>
              <w:rPr>
                <w:spacing w:val="1"/>
              </w:rPr>
              <w:t xml:space="preserve"> </w:t>
            </w:r>
            <w:r>
              <w:t>-</w:t>
            </w:r>
            <w:r>
              <w:rPr>
                <w:spacing w:val="-2"/>
              </w:rPr>
              <w:t xml:space="preserve"> </w:t>
            </w:r>
            <w:r>
              <w:rPr>
                <w:spacing w:val="-4"/>
              </w:rPr>
              <w:t>Sede</w:t>
            </w:r>
          </w:p>
        </w:tc>
      </w:tr>
      <w:tr w:rsidR="003315CD" w14:paraId="0B0C40A8" w14:textId="77777777">
        <w:trPr>
          <w:trHeight w:val="301"/>
        </w:trPr>
        <w:tc>
          <w:tcPr>
            <w:tcW w:w="2607" w:type="dxa"/>
            <w:vMerge/>
            <w:tcBorders>
              <w:top w:val="nil"/>
            </w:tcBorders>
          </w:tcPr>
          <w:p w14:paraId="172D541B" w14:textId="77777777" w:rsidR="003315CD" w:rsidRDefault="003315CD">
            <w:pPr>
              <w:rPr>
                <w:sz w:val="2"/>
                <w:szCs w:val="2"/>
              </w:rPr>
            </w:pPr>
          </w:p>
        </w:tc>
        <w:tc>
          <w:tcPr>
            <w:tcW w:w="1622" w:type="dxa"/>
          </w:tcPr>
          <w:p w14:paraId="410059B0" w14:textId="77777777" w:rsidR="003315CD" w:rsidRDefault="0082365E">
            <w:pPr>
              <w:pStyle w:val="TableParagraph"/>
              <w:spacing w:before="26"/>
              <w:ind w:left="110"/>
            </w:pPr>
            <w:r>
              <w:t>Móvil</w:t>
            </w:r>
            <w:r>
              <w:rPr>
                <w:spacing w:val="-4"/>
              </w:rPr>
              <w:t xml:space="preserve"> </w:t>
            </w:r>
            <w:r>
              <w:t>tipo</w:t>
            </w:r>
            <w:r>
              <w:rPr>
                <w:spacing w:val="-3"/>
              </w:rPr>
              <w:t xml:space="preserve"> </w:t>
            </w:r>
            <w:r>
              <w:rPr>
                <w:spacing w:val="-10"/>
              </w:rPr>
              <w:t>A</w:t>
            </w:r>
          </w:p>
        </w:tc>
        <w:tc>
          <w:tcPr>
            <w:tcW w:w="1087" w:type="dxa"/>
          </w:tcPr>
          <w:p w14:paraId="457D9286" w14:textId="77777777" w:rsidR="003315CD" w:rsidRDefault="0082365E">
            <w:pPr>
              <w:pStyle w:val="TableParagraph"/>
              <w:spacing w:before="26"/>
              <w:ind w:left="10"/>
              <w:jc w:val="center"/>
            </w:pPr>
            <w:r>
              <w:rPr>
                <w:spacing w:val="-10"/>
              </w:rPr>
              <w:t>1</w:t>
            </w:r>
          </w:p>
        </w:tc>
        <w:tc>
          <w:tcPr>
            <w:tcW w:w="4322" w:type="dxa"/>
          </w:tcPr>
          <w:p w14:paraId="7D6AF37F" w14:textId="77777777" w:rsidR="003315CD" w:rsidRDefault="0082365E">
            <w:pPr>
              <w:pStyle w:val="TableParagraph"/>
              <w:spacing w:before="26"/>
              <w:ind w:left="14" w:right="4"/>
              <w:jc w:val="center"/>
            </w:pPr>
            <w:r>
              <w:t>Piso</w:t>
            </w:r>
            <w:r>
              <w:rPr>
                <w:spacing w:val="-4"/>
              </w:rPr>
              <w:t xml:space="preserve"> </w:t>
            </w:r>
            <w:r>
              <w:t>6</w:t>
            </w:r>
            <w:r>
              <w:rPr>
                <w:spacing w:val="-2"/>
              </w:rPr>
              <w:t xml:space="preserve"> </w:t>
            </w:r>
            <w:r>
              <w:t>–Call</w:t>
            </w:r>
            <w:r>
              <w:rPr>
                <w:spacing w:val="-3"/>
              </w:rPr>
              <w:t xml:space="preserve"> </w:t>
            </w:r>
            <w:r>
              <w:rPr>
                <w:spacing w:val="-2"/>
              </w:rPr>
              <w:t>Center</w:t>
            </w:r>
          </w:p>
        </w:tc>
      </w:tr>
    </w:tbl>
    <w:p w14:paraId="701927B3" w14:textId="77777777" w:rsidR="003315CD" w:rsidRDefault="003315CD">
      <w:pPr>
        <w:pStyle w:val="TableParagraph"/>
        <w:jc w:val="center"/>
        <w:sectPr w:rsidR="003315CD">
          <w:headerReference w:type="default" r:id="rId34"/>
          <w:footerReference w:type="default" r:id="rId35"/>
          <w:pgSz w:w="12250" w:h="15850"/>
          <w:pgMar w:top="1360" w:right="992" w:bottom="1200" w:left="992" w:header="0" w:footer="1017" w:gutter="0"/>
          <w:cols w:space="720"/>
        </w:sectPr>
      </w:pPr>
    </w:p>
    <w:p w14:paraId="1014E07D" w14:textId="77777777" w:rsidR="003315CD" w:rsidRDefault="0082365E">
      <w:pPr>
        <w:pStyle w:val="Ttulo2"/>
        <w:numPr>
          <w:ilvl w:val="3"/>
          <w:numId w:val="22"/>
        </w:numPr>
        <w:tabs>
          <w:tab w:val="left" w:pos="2125"/>
        </w:tabs>
        <w:spacing w:before="45"/>
        <w:ind w:left="2125" w:hanging="1056"/>
      </w:pPr>
      <w:r>
        <w:lastRenderedPageBreak/>
        <w:t>Recursos</w:t>
      </w:r>
      <w:r>
        <w:rPr>
          <w:spacing w:val="-2"/>
        </w:rPr>
        <w:t xml:space="preserve"> Externos</w:t>
      </w:r>
    </w:p>
    <w:p w14:paraId="0BF4C29A" w14:textId="77777777" w:rsidR="003315CD" w:rsidRDefault="0082365E">
      <w:pPr>
        <w:pStyle w:val="Textoindependiente"/>
        <w:spacing w:before="1"/>
        <w:ind w:left="710" w:right="702"/>
        <w:jc w:val="both"/>
      </w:pPr>
      <w:r>
        <w:t>Los recursos externos</w:t>
      </w:r>
      <w:r>
        <w:rPr>
          <w:spacing w:val="-1"/>
        </w:rPr>
        <w:t xml:space="preserve"> </w:t>
      </w:r>
      <w:r>
        <w:t>mencionados, se deberán</w:t>
      </w:r>
      <w:r>
        <w:rPr>
          <w:spacing w:val="-1"/>
        </w:rPr>
        <w:t xml:space="preserve"> </w:t>
      </w:r>
      <w:r>
        <w:t>activar en los casos en que se considere que</w:t>
      </w:r>
      <w:r>
        <w:rPr>
          <w:spacing w:val="-9"/>
        </w:rPr>
        <w:t xml:space="preserve"> </w:t>
      </w:r>
      <w:r>
        <w:t>la</w:t>
      </w:r>
      <w:r>
        <w:rPr>
          <w:spacing w:val="-9"/>
        </w:rPr>
        <w:t xml:space="preserve"> </w:t>
      </w:r>
      <w:r>
        <w:t>emergencia</w:t>
      </w:r>
      <w:r>
        <w:rPr>
          <w:spacing w:val="-9"/>
        </w:rPr>
        <w:t xml:space="preserve"> </w:t>
      </w:r>
      <w:r>
        <w:t>puede</w:t>
      </w:r>
      <w:r>
        <w:rPr>
          <w:spacing w:val="-9"/>
        </w:rPr>
        <w:t xml:space="preserve"> </w:t>
      </w:r>
      <w:r>
        <w:t>superar</w:t>
      </w:r>
      <w:r>
        <w:rPr>
          <w:spacing w:val="-10"/>
        </w:rPr>
        <w:t xml:space="preserve"> </w:t>
      </w:r>
      <w:r>
        <w:t>la</w:t>
      </w:r>
      <w:r>
        <w:rPr>
          <w:spacing w:val="-9"/>
        </w:rPr>
        <w:t xml:space="preserve"> </w:t>
      </w:r>
      <w:r>
        <w:t>capacidad</w:t>
      </w:r>
      <w:r>
        <w:rPr>
          <w:spacing w:val="-9"/>
        </w:rPr>
        <w:t xml:space="preserve"> </w:t>
      </w:r>
      <w:r>
        <w:t>de</w:t>
      </w:r>
      <w:r>
        <w:rPr>
          <w:spacing w:val="-9"/>
        </w:rPr>
        <w:t xml:space="preserve"> </w:t>
      </w:r>
      <w:r>
        <w:t>respuesta</w:t>
      </w:r>
      <w:r>
        <w:rPr>
          <w:spacing w:val="-9"/>
        </w:rPr>
        <w:t xml:space="preserve"> </w:t>
      </w:r>
      <w:r>
        <w:t>de</w:t>
      </w:r>
      <w:r>
        <w:rPr>
          <w:spacing w:val="-8"/>
        </w:rPr>
        <w:t xml:space="preserve"> </w:t>
      </w:r>
      <w:r>
        <w:t>la</w:t>
      </w:r>
      <w:r>
        <w:rPr>
          <w:spacing w:val="-9"/>
        </w:rPr>
        <w:t xml:space="preserve"> </w:t>
      </w:r>
      <w:r>
        <w:t>empresa</w:t>
      </w:r>
      <w:r>
        <w:rPr>
          <w:spacing w:val="-9"/>
        </w:rPr>
        <w:t xml:space="preserve"> </w:t>
      </w:r>
      <w:r>
        <w:t>y</w:t>
      </w:r>
      <w:r>
        <w:rPr>
          <w:spacing w:val="-8"/>
        </w:rPr>
        <w:t xml:space="preserve"> </w:t>
      </w:r>
      <w:r>
        <w:t>de</w:t>
      </w:r>
      <w:r>
        <w:rPr>
          <w:spacing w:val="-9"/>
        </w:rPr>
        <w:t xml:space="preserve"> </w:t>
      </w:r>
      <w:r>
        <w:t>su</w:t>
      </w:r>
      <w:r>
        <w:rPr>
          <w:spacing w:val="-11"/>
        </w:rPr>
        <w:t xml:space="preserve"> </w:t>
      </w:r>
      <w:r>
        <w:t>brigada para</w:t>
      </w:r>
      <w:r>
        <w:rPr>
          <w:spacing w:val="-14"/>
        </w:rPr>
        <w:t xml:space="preserve"> </w:t>
      </w:r>
      <w:r>
        <w:t>la</w:t>
      </w:r>
      <w:r>
        <w:rPr>
          <w:spacing w:val="-14"/>
        </w:rPr>
        <w:t xml:space="preserve"> </w:t>
      </w:r>
      <w:r>
        <w:t>atención</w:t>
      </w:r>
      <w:r>
        <w:rPr>
          <w:spacing w:val="-14"/>
        </w:rPr>
        <w:t xml:space="preserve"> </w:t>
      </w:r>
      <w:r>
        <w:t>de</w:t>
      </w:r>
      <w:r>
        <w:rPr>
          <w:spacing w:val="-14"/>
        </w:rPr>
        <w:t xml:space="preserve"> </w:t>
      </w:r>
      <w:r>
        <w:t>emergencias,</w:t>
      </w:r>
      <w:r>
        <w:rPr>
          <w:spacing w:val="-12"/>
        </w:rPr>
        <w:t xml:space="preserve"> </w:t>
      </w:r>
      <w:r>
        <w:t>sin</w:t>
      </w:r>
      <w:r>
        <w:rPr>
          <w:spacing w:val="-14"/>
        </w:rPr>
        <w:t xml:space="preserve"> </w:t>
      </w:r>
      <w:r>
        <w:t>embargo,</w:t>
      </w:r>
      <w:r>
        <w:rPr>
          <w:spacing w:val="-12"/>
        </w:rPr>
        <w:t xml:space="preserve"> </w:t>
      </w:r>
      <w:r>
        <w:t>en</w:t>
      </w:r>
      <w:r>
        <w:rPr>
          <w:spacing w:val="-16"/>
        </w:rPr>
        <w:t xml:space="preserve"> </w:t>
      </w:r>
      <w:r>
        <w:t>los</w:t>
      </w:r>
      <w:r>
        <w:rPr>
          <w:spacing w:val="-12"/>
        </w:rPr>
        <w:t xml:space="preserve"> </w:t>
      </w:r>
      <w:r>
        <w:t>casos</w:t>
      </w:r>
      <w:r>
        <w:rPr>
          <w:spacing w:val="-13"/>
        </w:rPr>
        <w:t xml:space="preserve"> </w:t>
      </w:r>
      <w:r>
        <w:t>en</w:t>
      </w:r>
      <w:r>
        <w:rPr>
          <w:spacing w:val="-16"/>
        </w:rPr>
        <w:t xml:space="preserve"> </w:t>
      </w:r>
      <w:r>
        <w:t>que</w:t>
      </w:r>
      <w:r>
        <w:rPr>
          <w:spacing w:val="-13"/>
        </w:rPr>
        <w:t xml:space="preserve"> </w:t>
      </w:r>
      <w:r>
        <w:t>se</w:t>
      </w:r>
      <w:r>
        <w:rPr>
          <w:spacing w:val="-16"/>
        </w:rPr>
        <w:t xml:space="preserve"> </w:t>
      </w:r>
      <w:r>
        <w:t>presenten</w:t>
      </w:r>
      <w:r>
        <w:rPr>
          <w:spacing w:val="-13"/>
        </w:rPr>
        <w:t xml:space="preserve"> </w:t>
      </w:r>
      <w:r>
        <w:t>pacientes, siempre se deberá activar los servicios de emergencias médicas.</w:t>
      </w:r>
    </w:p>
    <w:p w14:paraId="47DA4159" w14:textId="77777777" w:rsidR="003315CD" w:rsidRDefault="0082365E">
      <w:pPr>
        <w:spacing w:before="252"/>
        <w:ind w:left="710"/>
        <w:rPr>
          <w:rFonts w:ascii="Arial"/>
          <w:b/>
        </w:rPr>
      </w:pPr>
      <w:r>
        <w:rPr>
          <w:rFonts w:ascii="Arial"/>
          <w:b/>
        </w:rPr>
        <w:t>Ver</w:t>
      </w:r>
      <w:r>
        <w:rPr>
          <w:rFonts w:ascii="Arial"/>
          <w:b/>
          <w:spacing w:val="-7"/>
        </w:rPr>
        <w:t xml:space="preserve"> </w:t>
      </w:r>
      <w:r>
        <w:rPr>
          <w:rFonts w:ascii="Arial"/>
          <w:b/>
        </w:rPr>
        <w:t>Directorio</w:t>
      </w:r>
      <w:r>
        <w:rPr>
          <w:rFonts w:ascii="Arial"/>
          <w:b/>
          <w:spacing w:val="-5"/>
        </w:rPr>
        <w:t xml:space="preserve"> </w:t>
      </w:r>
      <w:r>
        <w:rPr>
          <w:rFonts w:ascii="Arial"/>
          <w:b/>
        </w:rPr>
        <w:t>de</w:t>
      </w:r>
      <w:r>
        <w:rPr>
          <w:rFonts w:ascii="Arial"/>
          <w:b/>
          <w:spacing w:val="-7"/>
        </w:rPr>
        <w:t xml:space="preserve"> </w:t>
      </w:r>
      <w:r>
        <w:rPr>
          <w:rFonts w:ascii="Arial"/>
          <w:b/>
        </w:rPr>
        <w:t>Emergencias</w:t>
      </w:r>
      <w:r>
        <w:rPr>
          <w:rFonts w:ascii="Arial"/>
          <w:b/>
          <w:spacing w:val="-5"/>
        </w:rPr>
        <w:t xml:space="preserve"> </w:t>
      </w:r>
      <w:r>
        <w:rPr>
          <w:rFonts w:ascii="Arial"/>
          <w:b/>
        </w:rPr>
        <w:t>(Pag.</w:t>
      </w:r>
      <w:r>
        <w:rPr>
          <w:rFonts w:ascii="Arial"/>
          <w:b/>
          <w:spacing w:val="-6"/>
        </w:rPr>
        <w:t xml:space="preserve"> </w:t>
      </w:r>
      <w:r>
        <w:rPr>
          <w:rFonts w:ascii="Arial"/>
          <w:b/>
          <w:spacing w:val="-5"/>
        </w:rPr>
        <w:t>78)</w:t>
      </w:r>
    </w:p>
    <w:p w14:paraId="1B09BE0A" w14:textId="77777777" w:rsidR="003315CD" w:rsidRDefault="003315CD">
      <w:pPr>
        <w:pStyle w:val="Textoindependiente"/>
        <w:rPr>
          <w:rFonts w:ascii="Arial"/>
          <w:b/>
        </w:rPr>
      </w:pPr>
    </w:p>
    <w:p w14:paraId="5FCC3CC7" w14:textId="77777777" w:rsidR="003315CD" w:rsidRDefault="003315CD">
      <w:pPr>
        <w:pStyle w:val="Textoindependiente"/>
        <w:rPr>
          <w:rFonts w:ascii="Arial"/>
          <w:b/>
        </w:rPr>
      </w:pPr>
    </w:p>
    <w:p w14:paraId="39449282" w14:textId="77777777" w:rsidR="003315CD" w:rsidRDefault="0082365E">
      <w:pPr>
        <w:pStyle w:val="Ttulo1"/>
        <w:numPr>
          <w:ilvl w:val="2"/>
          <w:numId w:val="22"/>
        </w:numPr>
        <w:tabs>
          <w:tab w:val="left" w:pos="4406"/>
        </w:tabs>
        <w:ind w:left="4406" w:hanging="708"/>
        <w:jc w:val="left"/>
      </w:pPr>
      <w:r>
        <w:t>PLAN</w:t>
      </w:r>
      <w:r>
        <w:rPr>
          <w:spacing w:val="-3"/>
        </w:rPr>
        <w:t xml:space="preserve"> </w:t>
      </w:r>
      <w:r>
        <w:rPr>
          <w:spacing w:val="-2"/>
        </w:rPr>
        <w:t>OPERATIVO</w:t>
      </w:r>
    </w:p>
    <w:p w14:paraId="16B55481" w14:textId="77777777" w:rsidR="003315CD" w:rsidRDefault="0082365E">
      <w:pPr>
        <w:pStyle w:val="Textoindependiente"/>
        <w:spacing w:before="1"/>
        <w:ind w:left="710" w:right="705"/>
        <w:jc w:val="both"/>
      </w:pPr>
      <w:r>
        <w:t>Son</w:t>
      </w:r>
      <w:r>
        <w:rPr>
          <w:spacing w:val="-5"/>
        </w:rPr>
        <w:t xml:space="preserve"> </w:t>
      </w:r>
      <w:r>
        <w:t>las</w:t>
      </w:r>
      <w:r>
        <w:rPr>
          <w:spacing w:val="-7"/>
        </w:rPr>
        <w:t xml:space="preserve"> </w:t>
      </w:r>
      <w:r>
        <w:t>medidas</w:t>
      </w:r>
      <w:r>
        <w:rPr>
          <w:spacing w:val="-7"/>
        </w:rPr>
        <w:t xml:space="preserve"> </w:t>
      </w:r>
      <w:r>
        <w:t>de</w:t>
      </w:r>
      <w:r>
        <w:rPr>
          <w:spacing w:val="-8"/>
        </w:rPr>
        <w:t xml:space="preserve"> </w:t>
      </w:r>
      <w:r>
        <w:t>atención</w:t>
      </w:r>
      <w:r>
        <w:rPr>
          <w:spacing w:val="-5"/>
        </w:rPr>
        <w:t xml:space="preserve"> </w:t>
      </w:r>
      <w:r>
        <w:t>de</w:t>
      </w:r>
      <w:r>
        <w:rPr>
          <w:spacing w:val="-8"/>
        </w:rPr>
        <w:t xml:space="preserve"> </w:t>
      </w:r>
      <w:r>
        <w:t>emergencias</w:t>
      </w:r>
      <w:r>
        <w:rPr>
          <w:spacing w:val="-7"/>
        </w:rPr>
        <w:t xml:space="preserve"> </w:t>
      </w:r>
      <w:r>
        <w:t>que</w:t>
      </w:r>
      <w:r>
        <w:rPr>
          <w:spacing w:val="-7"/>
        </w:rPr>
        <w:t xml:space="preserve"> </w:t>
      </w:r>
      <w:r>
        <w:t>especifican</w:t>
      </w:r>
      <w:r>
        <w:rPr>
          <w:spacing w:val="-5"/>
        </w:rPr>
        <w:t xml:space="preserve"> </w:t>
      </w:r>
      <w:r>
        <w:t>detalladamente</w:t>
      </w:r>
      <w:r>
        <w:rPr>
          <w:spacing w:val="-7"/>
        </w:rPr>
        <w:t xml:space="preserve"> </w:t>
      </w:r>
      <w:r>
        <w:t>las</w:t>
      </w:r>
      <w:r>
        <w:rPr>
          <w:spacing w:val="-5"/>
        </w:rPr>
        <w:t xml:space="preserve"> </w:t>
      </w:r>
      <w:r>
        <w:t>acciones que se deben realizar cuando se hace presente un fenómeno natural o antrópico.</w:t>
      </w:r>
    </w:p>
    <w:p w14:paraId="45779315" w14:textId="77777777" w:rsidR="003315CD" w:rsidRDefault="0082365E">
      <w:pPr>
        <w:pStyle w:val="Textoindependiente"/>
        <w:spacing w:before="253"/>
        <w:ind w:left="710" w:right="706"/>
        <w:jc w:val="both"/>
      </w:pPr>
      <w:r>
        <w:t>De acuerdo a las características de la empresa y al número de brigadistas que en determinado</w:t>
      </w:r>
      <w:r>
        <w:rPr>
          <w:spacing w:val="-13"/>
        </w:rPr>
        <w:t xml:space="preserve"> </w:t>
      </w:r>
      <w:r>
        <w:t>caso</w:t>
      </w:r>
      <w:r>
        <w:rPr>
          <w:spacing w:val="-13"/>
        </w:rPr>
        <w:t xml:space="preserve"> </w:t>
      </w:r>
      <w:r>
        <w:t>enfrentarían</w:t>
      </w:r>
      <w:r>
        <w:rPr>
          <w:spacing w:val="-13"/>
        </w:rPr>
        <w:t xml:space="preserve"> </w:t>
      </w:r>
      <w:r>
        <w:t>una</w:t>
      </w:r>
      <w:r>
        <w:rPr>
          <w:spacing w:val="-12"/>
        </w:rPr>
        <w:t xml:space="preserve"> </w:t>
      </w:r>
      <w:r>
        <w:t>posible</w:t>
      </w:r>
      <w:r>
        <w:rPr>
          <w:spacing w:val="-12"/>
        </w:rPr>
        <w:t xml:space="preserve"> </w:t>
      </w:r>
      <w:r>
        <w:t>emergencia</w:t>
      </w:r>
      <w:r>
        <w:rPr>
          <w:spacing w:val="-12"/>
        </w:rPr>
        <w:t xml:space="preserve"> </w:t>
      </w:r>
      <w:r>
        <w:t>en</w:t>
      </w:r>
      <w:r>
        <w:rPr>
          <w:spacing w:val="-13"/>
        </w:rPr>
        <w:t xml:space="preserve"> </w:t>
      </w:r>
      <w:r>
        <w:t>su</w:t>
      </w:r>
      <w:r>
        <w:rPr>
          <w:spacing w:val="-15"/>
        </w:rPr>
        <w:t xml:space="preserve"> </w:t>
      </w:r>
      <w:r>
        <w:t>fase</w:t>
      </w:r>
      <w:r>
        <w:rPr>
          <w:spacing w:val="-13"/>
        </w:rPr>
        <w:t xml:space="preserve"> </w:t>
      </w:r>
      <w:r>
        <w:t>incipiente,</w:t>
      </w:r>
      <w:r>
        <w:rPr>
          <w:spacing w:val="-11"/>
        </w:rPr>
        <w:t xml:space="preserve"> </w:t>
      </w:r>
      <w:r>
        <w:t>se</w:t>
      </w:r>
      <w:r>
        <w:rPr>
          <w:spacing w:val="-12"/>
        </w:rPr>
        <w:t xml:space="preserve"> </w:t>
      </w:r>
      <w:r>
        <w:t>establecen las siguientes acciones, en caso de:</w:t>
      </w:r>
    </w:p>
    <w:p w14:paraId="17526BA4" w14:textId="77777777" w:rsidR="003315CD" w:rsidRDefault="003315CD">
      <w:pPr>
        <w:pStyle w:val="Textoindependiente"/>
        <w:spacing w:before="2"/>
      </w:pPr>
    </w:p>
    <w:p w14:paraId="4FF83257" w14:textId="77777777" w:rsidR="003315CD" w:rsidRDefault="0082365E">
      <w:pPr>
        <w:pStyle w:val="Prrafodelista"/>
        <w:numPr>
          <w:ilvl w:val="0"/>
          <w:numId w:val="9"/>
        </w:numPr>
        <w:tabs>
          <w:tab w:val="left" w:pos="1429"/>
        </w:tabs>
        <w:spacing w:before="1" w:line="268" w:lineRule="exact"/>
        <w:ind w:left="1429"/>
      </w:pPr>
      <w:r>
        <w:t>Movimiento</w:t>
      </w:r>
      <w:r>
        <w:rPr>
          <w:spacing w:val="-12"/>
        </w:rPr>
        <w:t xml:space="preserve"> </w:t>
      </w:r>
      <w:r>
        <w:rPr>
          <w:spacing w:val="-2"/>
        </w:rPr>
        <w:t>telúrico</w:t>
      </w:r>
    </w:p>
    <w:p w14:paraId="7FB0238B" w14:textId="77777777" w:rsidR="003315CD" w:rsidRDefault="0082365E">
      <w:pPr>
        <w:pStyle w:val="Prrafodelista"/>
        <w:numPr>
          <w:ilvl w:val="0"/>
          <w:numId w:val="9"/>
        </w:numPr>
        <w:tabs>
          <w:tab w:val="left" w:pos="1429"/>
        </w:tabs>
        <w:spacing w:line="268" w:lineRule="exact"/>
        <w:ind w:left="1429"/>
      </w:pPr>
      <w:r>
        <w:rPr>
          <w:spacing w:val="-2"/>
        </w:rPr>
        <w:t>Inundación</w:t>
      </w:r>
    </w:p>
    <w:p w14:paraId="235099F0" w14:textId="77777777" w:rsidR="003315CD" w:rsidRDefault="0082365E">
      <w:pPr>
        <w:pStyle w:val="Prrafodelista"/>
        <w:numPr>
          <w:ilvl w:val="0"/>
          <w:numId w:val="9"/>
        </w:numPr>
        <w:tabs>
          <w:tab w:val="left" w:pos="1429"/>
        </w:tabs>
        <w:spacing w:line="268" w:lineRule="exact"/>
        <w:ind w:left="1429"/>
      </w:pPr>
      <w:r>
        <w:t>Granizada</w:t>
      </w:r>
      <w:r>
        <w:rPr>
          <w:spacing w:val="-6"/>
        </w:rPr>
        <w:t xml:space="preserve"> </w:t>
      </w:r>
      <w:r>
        <w:t>/</w:t>
      </w:r>
      <w:r>
        <w:rPr>
          <w:spacing w:val="-4"/>
        </w:rPr>
        <w:t xml:space="preserve"> </w:t>
      </w:r>
      <w:r>
        <w:rPr>
          <w:spacing w:val="-2"/>
        </w:rPr>
        <w:t>Vendaval</w:t>
      </w:r>
    </w:p>
    <w:p w14:paraId="662E4B33" w14:textId="77777777" w:rsidR="003315CD" w:rsidRDefault="0082365E">
      <w:pPr>
        <w:pStyle w:val="Prrafodelista"/>
        <w:numPr>
          <w:ilvl w:val="0"/>
          <w:numId w:val="9"/>
        </w:numPr>
        <w:tabs>
          <w:tab w:val="left" w:pos="1429"/>
        </w:tabs>
        <w:spacing w:line="268" w:lineRule="exact"/>
        <w:ind w:left="1429"/>
      </w:pPr>
      <w:r>
        <w:rPr>
          <w:spacing w:val="-2"/>
        </w:rPr>
        <w:t>Incendio</w:t>
      </w:r>
    </w:p>
    <w:p w14:paraId="1907DA84" w14:textId="77777777" w:rsidR="003315CD" w:rsidRDefault="0082365E">
      <w:pPr>
        <w:pStyle w:val="Prrafodelista"/>
        <w:numPr>
          <w:ilvl w:val="0"/>
          <w:numId w:val="9"/>
        </w:numPr>
        <w:tabs>
          <w:tab w:val="left" w:pos="1429"/>
        </w:tabs>
        <w:spacing w:line="268" w:lineRule="exact"/>
        <w:ind w:left="1429"/>
      </w:pPr>
      <w:r>
        <w:t>Derrame</w:t>
      </w:r>
      <w:r>
        <w:rPr>
          <w:spacing w:val="-4"/>
        </w:rPr>
        <w:t xml:space="preserve"> </w:t>
      </w:r>
      <w:r>
        <w:t>/</w:t>
      </w:r>
      <w:r>
        <w:rPr>
          <w:spacing w:val="-2"/>
        </w:rPr>
        <w:t xml:space="preserve"> </w:t>
      </w:r>
      <w:r>
        <w:rPr>
          <w:spacing w:val="-4"/>
        </w:rPr>
        <w:t>Fuga</w:t>
      </w:r>
    </w:p>
    <w:p w14:paraId="5D56BE83" w14:textId="77777777" w:rsidR="003315CD" w:rsidRDefault="0082365E">
      <w:pPr>
        <w:pStyle w:val="Prrafodelista"/>
        <w:numPr>
          <w:ilvl w:val="0"/>
          <w:numId w:val="9"/>
        </w:numPr>
        <w:tabs>
          <w:tab w:val="left" w:pos="1429"/>
        </w:tabs>
        <w:spacing w:line="268" w:lineRule="exact"/>
        <w:ind w:left="1429"/>
      </w:pPr>
      <w:r>
        <w:t>Explosión</w:t>
      </w:r>
      <w:r>
        <w:rPr>
          <w:spacing w:val="-6"/>
        </w:rPr>
        <w:t xml:space="preserve"> </w:t>
      </w:r>
      <w:r>
        <w:t>/</w:t>
      </w:r>
      <w:r>
        <w:rPr>
          <w:spacing w:val="-5"/>
        </w:rPr>
        <w:t xml:space="preserve"> </w:t>
      </w:r>
      <w:r>
        <w:rPr>
          <w:spacing w:val="-2"/>
        </w:rPr>
        <w:t>terrorismo</w:t>
      </w:r>
    </w:p>
    <w:p w14:paraId="63D78925" w14:textId="77777777" w:rsidR="003315CD" w:rsidRDefault="0082365E">
      <w:pPr>
        <w:pStyle w:val="Prrafodelista"/>
        <w:numPr>
          <w:ilvl w:val="0"/>
          <w:numId w:val="9"/>
        </w:numPr>
        <w:tabs>
          <w:tab w:val="left" w:pos="1429"/>
        </w:tabs>
        <w:spacing w:line="269" w:lineRule="exact"/>
        <w:ind w:left="1429"/>
      </w:pPr>
      <w:r>
        <w:rPr>
          <w:spacing w:val="-2"/>
        </w:rPr>
        <w:t>Robo/Atraco</w:t>
      </w:r>
    </w:p>
    <w:p w14:paraId="5EB53D50" w14:textId="77777777" w:rsidR="003315CD" w:rsidRDefault="0082365E">
      <w:pPr>
        <w:pStyle w:val="Prrafodelista"/>
        <w:numPr>
          <w:ilvl w:val="0"/>
          <w:numId w:val="9"/>
        </w:numPr>
        <w:tabs>
          <w:tab w:val="left" w:pos="1429"/>
        </w:tabs>
        <w:spacing w:line="269" w:lineRule="exact"/>
        <w:ind w:left="1429"/>
      </w:pPr>
      <w:r>
        <w:t>Amenaza</w:t>
      </w:r>
      <w:r>
        <w:rPr>
          <w:spacing w:val="-5"/>
        </w:rPr>
        <w:t xml:space="preserve"> </w:t>
      </w:r>
      <w:r>
        <w:rPr>
          <w:spacing w:val="-2"/>
        </w:rPr>
        <w:t>Terrorista</w:t>
      </w:r>
    </w:p>
    <w:p w14:paraId="69FDFCFA" w14:textId="77777777" w:rsidR="003315CD" w:rsidRDefault="0082365E">
      <w:pPr>
        <w:pStyle w:val="Prrafodelista"/>
        <w:numPr>
          <w:ilvl w:val="0"/>
          <w:numId w:val="9"/>
        </w:numPr>
        <w:tabs>
          <w:tab w:val="left" w:pos="1429"/>
        </w:tabs>
        <w:ind w:left="1429"/>
      </w:pPr>
      <w:r>
        <w:t>Pandemia</w:t>
      </w:r>
      <w:r>
        <w:rPr>
          <w:spacing w:val="-9"/>
        </w:rPr>
        <w:t xml:space="preserve"> </w:t>
      </w:r>
      <w:r>
        <w:t>(Covid-19</w:t>
      </w:r>
      <w:r>
        <w:rPr>
          <w:spacing w:val="-9"/>
        </w:rPr>
        <w:t xml:space="preserve"> </w:t>
      </w:r>
      <w:r>
        <w:t>/</w:t>
      </w:r>
      <w:r>
        <w:rPr>
          <w:spacing w:val="-9"/>
        </w:rPr>
        <w:t xml:space="preserve"> </w:t>
      </w:r>
      <w:r>
        <w:t>SARS-CoV-</w:t>
      </w:r>
      <w:r>
        <w:rPr>
          <w:spacing w:val="-5"/>
        </w:rPr>
        <w:t>2)</w:t>
      </w:r>
    </w:p>
    <w:p w14:paraId="4FDEF7A2" w14:textId="77777777" w:rsidR="003315CD" w:rsidRDefault="003315CD">
      <w:pPr>
        <w:pStyle w:val="Textoindependiente"/>
      </w:pPr>
    </w:p>
    <w:p w14:paraId="37CEE283" w14:textId="77777777" w:rsidR="003315CD" w:rsidRDefault="003315CD">
      <w:pPr>
        <w:pStyle w:val="Textoindependiente"/>
        <w:spacing w:before="194"/>
      </w:pPr>
    </w:p>
    <w:p w14:paraId="16D47B35" w14:textId="77777777" w:rsidR="003315CD" w:rsidRDefault="0082365E">
      <w:pPr>
        <w:pStyle w:val="Ttulo2"/>
        <w:tabs>
          <w:tab w:val="left" w:pos="2125"/>
        </w:tabs>
        <w:ind w:left="1502" w:right="2154" w:hanging="432"/>
      </w:pPr>
      <w:r>
        <w:rPr>
          <w:spacing w:val="-4"/>
        </w:rPr>
        <w:t>14.1</w:t>
      </w:r>
      <w:r>
        <w:tab/>
        <w:t>Procedimiento</w:t>
      </w:r>
      <w:r>
        <w:rPr>
          <w:spacing w:val="-6"/>
        </w:rPr>
        <w:t xml:space="preserve"> </w:t>
      </w:r>
      <w:r>
        <w:t>Operativo</w:t>
      </w:r>
      <w:r>
        <w:rPr>
          <w:spacing w:val="-7"/>
        </w:rPr>
        <w:t xml:space="preserve"> </w:t>
      </w:r>
      <w:r>
        <w:t>Normalizado</w:t>
      </w:r>
      <w:r>
        <w:rPr>
          <w:spacing w:val="-5"/>
        </w:rPr>
        <w:t xml:space="preserve"> </w:t>
      </w:r>
      <w:r>
        <w:t>en</w:t>
      </w:r>
      <w:r>
        <w:rPr>
          <w:spacing w:val="-7"/>
        </w:rPr>
        <w:t xml:space="preserve"> </w:t>
      </w:r>
      <w:r>
        <w:t>Caso</w:t>
      </w:r>
      <w:r>
        <w:rPr>
          <w:spacing w:val="-6"/>
        </w:rPr>
        <w:t xml:space="preserve"> </w:t>
      </w:r>
      <w:r>
        <w:t>de Movimiento Telúrico</w:t>
      </w:r>
    </w:p>
    <w:p w14:paraId="70875BE5" w14:textId="77777777" w:rsidR="003315CD" w:rsidRDefault="0082365E">
      <w:pPr>
        <w:pStyle w:val="Ttulo3"/>
        <w:spacing w:before="253"/>
      </w:pPr>
      <w:r>
        <w:rPr>
          <w:spacing w:val="-2"/>
        </w:rPr>
        <w:t>ANTES</w:t>
      </w:r>
    </w:p>
    <w:p w14:paraId="13DD5083" w14:textId="77777777" w:rsidR="003315CD" w:rsidRDefault="003315CD">
      <w:pPr>
        <w:pStyle w:val="Textoindependiente"/>
        <w:spacing w:before="5"/>
        <w:rPr>
          <w:rFonts w:ascii="Arial"/>
          <w:b/>
        </w:rPr>
      </w:pPr>
    </w:p>
    <w:p w14:paraId="2C666FDB" w14:textId="77777777" w:rsidR="003315CD" w:rsidRDefault="0082365E">
      <w:pPr>
        <w:pStyle w:val="Prrafodelista"/>
        <w:numPr>
          <w:ilvl w:val="0"/>
          <w:numId w:val="8"/>
        </w:numPr>
        <w:tabs>
          <w:tab w:val="left" w:pos="1069"/>
        </w:tabs>
        <w:spacing w:line="237" w:lineRule="auto"/>
        <w:ind w:left="1069" w:right="705"/>
        <w:jc w:val="both"/>
      </w:pPr>
      <w:r>
        <w:t xml:space="preserve">Verificar la parte estructural dentro de la edificación y establecer los puntos de </w:t>
      </w:r>
      <w:r>
        <w:rPr>
          <w:spacing w:val="-2"/>
        </w:rPr>
        <w:t>resguardo.</w:t>
      </w:r>
    </w:p>
    <w:p w14:paraId="70DDFC39" w14:textId="77777777" w:rsidR="003315CD" w:rsidRDefault="0082365E">
      <w:pPr>
        <w:pStyle w:val="Prrafodelista"/>
        <w:numPr>
          <w:ilvl w:val="0"/>
          <w:numId w:val="8"/>
        </w:numPr>
        <w:tabs>
          <w:tab w:val="left" w:pos="1069"/>
        </w:tabs>
        <w:spacing w:before="3" w:line="237" w:lineRule="auto"/>
        <w:ind w:left="1069" w:right="708"/>
        <w:jc w:val="both"/>
      </w:pPr>
      <w:r>
        <w:t>Identificar las condiciones más vulnerables en caso de un sismo y tomar acciones preventivas (Organizar cajones, estanterías, materas etc.)</w:t>
      </w:r>
    </w:p>
    <w:p w14:paraId="0F22047B" w14:textId="77777777" w:rsidR="003315CD" w:rsidRDefault="0082365E">
      <w:pPr>
        <w:pStyle w:val="Prrafodelista"/>
        <w:numPr>
          <w:ilvl w:val="0"/>
          <w:numId w:val="8"/>
        </w:numPr>
        <w:tabs>
          <w:tab w:val="left" w:pos="1069"/>
        </w:tabs>
        <w:spacing w:before="5" w:line="237" w:lineRule="auto"/>
        <w:ind w:left="1069" w:right="704"/>
        <w:jc w:val="both"/>
      </w:pPr>
      <w:r>
        <w:t>Capacitar a todos los funcionarios por lo menos anualmente en el procedimiento de actuación en caso de sismo.</w:t>
      </w:r>
    </w:p>
    <w:p w14:paraId="27129A35" w14:textId="77777777" w:rsidR="003315CD" w:rsidRDefault="0082365E">
      <w:pPr>
        <w:pStyle w:val="Prrafodelista"/>
        <w:numPr>
          <w:ilvl w:val="0"/>
          <w:numId w:val="8"/>
        </w:numPr>
        <w:tabs>
          <w:tab w:val="left" w:pos="1069"/>
        </w:tabs>
        <w:spacing w:before="3" w:line="237" w:lineRule="auto"/>
        <w:ind w:left="1069" w:right="709"/>
        <w:jc w:val="both"/>
      </w:pPr>
      <w:r>
        <w:t>Participar activamente en los simulacros de sismo y acatar las recomendaciones derivadas de esta actividad.</w:t>
      </w:r>
    </w:p>
    <w:p w14:paraId="0FB2AD96" w14:textId="77777777" w:rsidR="003315CD" w:rsidRDefault="0082365E">
      <w:pPr>
        <w:pStyle w:val="Prrafodelista"/>
        <w:numPr>
          <w:ilvl w:val="0"/>
          <w:numId w:val="8"/>
        </w:numPr>
        <w:tabs>
          <w:tab w:val="left" w:pos="1069"/>
        </w:tabs>
        <w:spacing w:before="4" w:line="237" w:lineRule="auto"/>
        <w:ind w:left="1069" w:right="703"/>
        <w:jc w:val="both"/>
      </w:pPr>
      <w:r>
        <w:t>Realizar censo de las personas más vulnerables (Embarazadas, histéricos, Adultos mayores, personas con</w:t>
      </w:r>
      <w:r>
        <w:rPr>
          <w:spacing w:val="-2"/>
        </w:rPr>
        <w:t xml:space="preserve"> </w:t>
      </w:r>
      <w:r>
        <w:t>movilidad reducida y visitantes entre otros.) y asignar un ángel guardián a quienes los requieran.</w:t>
      </w:r>
    </w:p>
    <w:p w14:paraId="54BA0E29" w14:textId="77777777" w:rsidR="003315CD" w:rsidRDefault="003315CD">
      <w:pPr>
        <w:pStyle w:val="Textoindependiente"/>
        <w:spacing w:before="2"/>
      </w:pPr>
    </w:p>
    <w:p w14:paraId="00BE1D5B" w14:textId="77777777" w:rsidR="003315CD" w:rsidRDefault="0082365E">
      <w:pPr>
        <w:pStyle w:val="Ttulo3"/>
      </w:pPr>
      <w:r>
        <w:rPr>
          <w:spacing w:val="-2"/>
        </w:rPr>
        <w:t>DURANTE</w:t>
      </w:r>
    </w:p>
    <w:p w14:paraId="1878D319" w14:textId="77777777" w:rsidR="003315CD" w:rsidRDefault="003315CD">
      <w:pPr>
        <w:pStyle w:val="Textoindependiente"/>
        <w:rPr>
          <w:rFonts w:ascii="Arial"/>
          <w:b/>
        </w:rPr>
      </w:pPr>
    </w:p>
    <w:p w14:paraId="6E4731E8" w14:textId="77777777" w:rsidR="003315CD" w:rsidRDefault="0082365E">
      <w:pPr>
        <w:pStyle w:val="Prrafodelista"/>
        <w:numPr>
          <w:ilvl w:val="0"/>
          <w:numId w:val="8"/>
        </w:numPr>
        <w:tabs>
          <w:tab w:val="left" w:pos="1069"/>
        </w:tabs>
        <w:spacing w:line="269" w:lineRule="exact"/>
        <w:ind w:left="1069" w:hanging="359"/>
      </w:pPr>
      <w:r>
        <w:t>Mantenga</w:t>
      </w:r>
      <w:r>
        <w:rPr>
          <w:spacing w:val="-5"/>
        </w:rPr>
        <w:t xml:space="preserve"> </w:t>
      </w:r>
      <w:r>
        <w:t>la</w:t>
      </w:r>
      <w:r>
        <w:rPr>
          <w:spacing w:val="-3"/>
        </w:rPr>
        <w:t xml:space="preserve"> </w:t>
      </w:r>
      <w:r>
        <w:t>calma</w:t>
      </w:r>
      <w:r>
        <w:rPr>
          <w:spacing w:val="-4"/>
        </w:rPr>
        <w:t xml:space="preserve"> </w:t>
      </w:r>
      <w:r>
        <w:t>y</w:t>
      </w:r>
      <w:r>
        <w:rPr>
          <w:spacing w:val="-4"/>
        </w:rPr>
        <w:t xml:space="preserve"> </w:t>
      </w:r>
      <w:r>
        <w:t>actúe</w:t>
      </w:r>
      <w:r>
        <w:rPr>
          <w:spacing w:val="-3"/>
        </w:rPr>
        <w:t xml:space="preserve"> </w:t>
      </w:r>
      <w:r>
        <w:t>con</w:t>
      </w:r>
      <w:r>
        <w:rPr>
          <w:spacing w:val="-4"/>
        </w:rPr>
        <w:t xml:space="preserve"> </w:t>
      </w:r>
      <w:r>
        <w:rPr>
          <w:spacing w:val="-2"/>
        </w:rPr>
        <w:t>rapidez.</w:t>
      </w:r>
    </w:p>
    <w:p w14:paraId="3C529618" w14:textId="77777777" w:rsidR="003315CD" w:rsidRDefault="0082365E">
      <w:pPr>
        <w:pStyle w:val="Prrafodelista"/>
        <w:numPr>
          <w:ilvl w:val="0"/>
          <w:numId w:val="8"/>
        </w:numPr>
        <w:tabs>
          <w:tab w:val="left" w:pos="1069"/>
        </w:tabs>
        <w:spacing w:line="269" w:lineRule="exact"/>
        <w:ind w:left="1069" w:hanging="359"/>
      </w:pPr>
      <w:r>
        <w:t>Suspenda</w:t>
      </w:r>
      <w:r>
        <w:rPr>
          <w:spacing w:val="-6"/>
        </w:rPr>
        <w:t xml:space="preserve"> </w:t>
      </w:r>
      <w:r>
        <w:t>las</w:t>
      </w:r>
      <w:r>
        <w:rPr>
          <w:spacing w:val="-5"/>
        </w:rPr>
        <w:t xml:space="preserve"> </w:t>
      </w:r>
      <w:r>
        <w:t>actividades</w:t>
      </w:r>
      <w:r>
        <w:rPr>
          <w:spacing w:val="-4"/>
        </w:rPr>
        <w:t xml:space="preserve"> </w:t>
      </w:r>
      <w:r>
        <w:t>que</w:t>
      </w:r>
      <w:r>
        <w:rPr>
          <w:spacing w:val="-5"/>
        </w:rPr>
        <w:t xml:space="preserve"> </w:t>
      </w:r>
      <w:r>
        <w:t>esté</w:t>
      </w:r>
      <w:r>
        <w:rPr>
          <w:spacing w:val="-7"/>
        </w:rPr>
        <w:t xml:space="preserve"> </w:t>
      </w:r>
      <w:r>
        <w:rPr>
          <w:spacing w:val="-2"/>
        </w:rPr>
        <w:t>realizando.</w:t>
      </w:r>
    </w:p>
    <w:p w14:paraId="4754DBE1" w14:textId="77777777" w:rsidR="003315CD" w:rsidRDefault="003315CD">
      <w:pPr>
        <w:pStyle w:val="Prrafodelista"/>
        <w:spacing w:line="269" w:lineRule="exact"/>
        <w:sectPr w:rsidR="003315CD">
          <w:pgSz w:w="12250" w:h="15850"/>
          <w:pgMar w:top="1360" w:right="992" w:bottom="1200" w:left="992" w:header="0" w:footer="1017" w:gutter="0"/>
          <w:cols w:space="720"/>
        </w:sectPr>
      </w:pPr>
    </w:p>
    <w:p w14:paraId="1D841351" w14:textId="77777777" w:rsidR="003315CD" w:rsidRDefault="0082365E">
      <w:pPr>
        <w:pStyle w:val="Prrafodelista"/>
        <w:numPr>
          <w:ilvl w:val="0"/>
          <w:numId w:val="8"/>
        </w:numPr>
        <w:tabs>
          <w:tab w:val="left" w:pos="1069"/>
        </w:tabs>
        <w:spacing w:before="49" w:line="237" w:lineRule="auto"/>
        <w:ind w:left="1069" w:right="710"/>
      </w:pPr>
      <w:r>
        <w:lastRenderedPageBreak/>
        <w:t>Protéjase</w:t>
      </w:r>
      <w:r>
        <w:rPr>
          <w:spacing w:val="-2"/>
        </w:rPr>
        <w:t xml:space="preserve"> </w:t>
      </w:r>
      <w:r>
        <w:t>junto a</w:t>
      </w:r>
      <w:r>
        <w:rPr>
          <w:spacing w:val="-2"/>
        </w:rPr>
        <w:t xml:space="preserve"> </w:t>
      </w:r>
      <w:r>
        <w:t>un área estructural</w:t>
      </w:r>
      <w:r>
        <w:rPr>
          <w:spacing w:val="-1"/>
        </w:rPr>
        <w:t xml:space="preserve"> </w:t>
      </w:r>
      <w:r>
        <w:t>o previamente establecido y</w:t>
      </w:r>
      <w:r>
        <w:rPr>
          <w:spacing w:val="-2"/>
        </w:rPr>
        <w:t xml:space="preserve"> </w:t>
      </w:r>
      <w:r>
        <w:t>espere</w:t>
      </w:r>
      <w:r>
        <w:rPr>
          <w:spacing w:val="-1"/>
        </w:rPr>
        <w:t xml:space="preserve"> </w:t>
      </w:r>
      <w:r>
        <w:t>a que finalice el sismo.</w:t>
      </w:r>
    </w:p>
    <w:p w14:paraId="6EE5D653" w14:textId="77777777" w:rsidR="003315CD" w:rsidRDefault="0082365E">
      <w:pPr>
        <w:pStyle w:val="Prrafodelista"/>
        <w:numPr>
          <w:ilvl w:val="0"/>
          <w:numId w:val="8"/>
        </w:numPr>
        <w:tabs>
          <w:tab w:val="left" w:pos="1069"/>
        </w:tabs>
        <w:spacing w:before="1" w:line="269" w:lineRule="exact"/>
        <w:ind w:left="1069" w:hanging="359"/>
      </w:pPr>
      <w:r>
        <w:t>Se</w:t>
      </w:r>
      <w:r>
        <w:rPr>
          <w:spacing w:val="-8"/>
        </w:rPr>
        <w:t xml:space="preserve"> </w:t>
      </w:r>
      <w:r>
        <w:t>deben</w:t>
      </w:r>
      <w:r>
        <w:rPr>
          <w:spacing w:val="-5"/>
        </w:rPr>
        <w:t xml:space="preserve"> </w:t>
      </w:r>
      <w:r>
        <w:t>alejar</w:t>
      </w:r>
      <w:r>
        <w:rPr>
          <w:spacing w:val="-4"/>
        </w:rPr>
        <w:t xml:space="preserve"> </w:t>
      </w:r>
      <w:r>
        <w:t>de</w:t>
      </w:r>
      <w:r>
        <w:rPr>
          <w:spacing w:val="-7"/>
        </w:rPr>
        <w:t xml:space="preserve"> </w:t>
      </w:r>
      <w:r>
        <w:t>vidrios</w:t>
      </w:r>
      <w:r>
        <w:rPr>
          <w:spacing w:val="-5"/>
        </w:rPr>
        <w:t xml:space="preserve"> </w:t>
      </w:r>
      <w:r>
        <w:t>o</w:t>
      </w:r>
      <w:r>
        <w:rPr>
          <w:spacing w:val="-5"/>
        </w:rPr>
        <w:t xml:space="preserve"> </w:t>
      </w:r>
      <w:r>
        <w:t>ventanales,</w:t>
      </w:r>
      <w:r>
        <w:rPr>
          <w:spacing w:val="-6"/>
        </w:rPr>
        <w:t xml:space="preserve"> </w:t>
      </w:r>
      <w:r>
        <w:t>elementos</w:t>
      </w:r>
      <w:r>
        <w:rPr>
          <w:spacing w:val="-5"/>
        </w:rPr>
        <w:t xml:space="preserve"> </w:t>
      </w:r>
      <w:r>
        <w:t>sueltos,</w:t>
      </w:r>
      <w:r>
        <w:rPr>
          <w:spacing w:val="-3"/>
        </w:rPr>
        <w:t xml:space="preserve"> </w:t>
      </w:r>
      <w:r>
        <w:t>altos</w:t>
      </w:r>
      <w:r>
        <w:rPr>
          <w:spacing w:val="-4"/>
        </w:rPr>
        <w:t xml:space="preserve"> </w:t>
      </w:r>
      <w:r>
        <w:t>o</w:t>
      </w:r>
      <w:r>
        <w:rPr>
          <w:spacing w:val="-7"/>
        </w:rPr>
        <w:t xml:space="preserve"> </w:t>
      </w:r>
      <w:r>
        <w:rPr>
          <w:spacing w:val="-2"/>
        </w:rPr>
        <w:t>instables.</w:t>
      </w:r>
    </w:p>
    <w:p w14:paraId="025C2E6F" w14:textId="77777777" w:rsidR="003315CD" w:rsidRDefault="0082365E">
      <w:pPr>
        <w:pStyle w:val="Prrafodelista"/>
        <w:numPr>
          <w:ilvl w:val="0"/>
          <w:numId w:val="8"/>
        </w:numPr>
        <w:tabs>
          <w:tab w:val="left" w:pos="1069"/>
        </w:tabs>
        <w:spacing w:line="268" w:lineRule="exact"/>
        <w:ind w:left="1069" w:hanging="359"/>
      </w:pPr>
      <w:r>
        <w:t>Si</w:t>
      </w:r>
      <w:r>
        <w:rPr>
          <w:spacing w:val="-8"/>
        </w:rPr>
        <w:t xml:space="preserve"> </w:t>
      </w:r>
      <w:r>
        <w:t>el</w:t>
      </w:r>
      <w:r>
        <w:rPr>
          <w:spacing w:val="-6"/>
        </w:rPr>
        <w:t xml:space="preserve"> </w:t>
      </w:r>
      <w:r>
        <w:t>sismo</w:t>
      </w:r>
      <w:r>
        <w:rPr>
          <w:spacing w:val="-5"/>
        </w:rPr>
        <w:t xml:space="preserve"> </w:t>
      </w:r>
      <w:r>
        <w:t>continúa,</w:t>
      </w:r>
      <w:r>
        <w:rPr>
          <w:spacing w:val="-7"/>
        </w:rPr>
        <w:t xml:space="preserve"> </w:t>
      </w:r>
      <w:r>
        <w:t>identifique</w:t>
      </w:r>
      <w:r>
        <w:rPr>
          <w:spacing w:val="-5"/>
        </w:rPr>
        <w:t xml:space="preserve"> </w:t>
      </w:r>
      <w:r>
        <w:t>personas</w:t>
      </w:r>
      <w:r>
        <w:rPr>
          <w:spacing w:val="-5"/>
        </w:rPr>
        <w:t xml:space="preserve"> </w:t>
      </w:r>
      <w:r>
        <w:t>afectadas</w:t>
      </w:r>
      <w:r>
        <w:rPr>
          <w:spacing w:val="-5"/>
        </w:rPr>
        <w:t xml:space="preserve"> </w:t>
      </w:r>
      <w:r>
        <w:t>física</w:t>
      </w:r>
      <w:r>
        <w:rPr>
          <w:spacing w:val="-5"/>
        </w:rPr>
        <w:t xml:space="preserve"> </w:t>
      </w:r>
      <w:r>
        <w:t>o</w:t>
      </w:r>
      <w:r>
        <w:rPr>
          <w:spacing w:val="-7"/>
        </w:rPr>
        <w:t xml:space="preserve"> </w:t>
      </w:r>
      <w:r>
        <w:rPr>
          <w:spacing w:val="-2"/>
        </w:rPr>
        <w:t>emocionalmente.</w:t>
      </w:r>
    </w:p>
    <w:p w14:paraId="256E0A9A" w14:textId="77777777" w:rsidR="003315CD" w:rsidRDefault="0082365E">
      <w:pPr>
        <w:pStyle w:val="Prrafodelista"/>
        <w:numPr>
          <w:ilvl w:val="0"/>
          <w:numId w:val="8"/>
        </w:numPr>
        <w:tabs>
          <w:tab w:val="left" w:pos="1069"/>
        </w:tabs>
        <w:spacing w:line="268" w:lineRule="exact"/>
        <w:ind w:left="1069" w:hanging="359"/>
      </w:pPr>
      <w:r>
        <w:t>En</w:t>
      </w:r>
      <w:r>
        <w:rPr>
          <w:spacing w:val="-6"/>
        </w:rPr>
        <w:t xml:space="preserve"> </w:t>
      </w:r>
      <w:r>
        <w:t>caso</w:t>
      </w:r>
      <w:r>
        <w:rPr>
          <w:spacing w:val="-5"/>
        </w:rPr>
        <w:t xml:space="preserve"> </w:t>
      </w:r>
      <w:r>
        <w:t>de</w:t>
      </w:r>
      <w:r>
        <w:rPr>
          <w:spacing w:val="-7"/>
        </w:rPr>
        <w:t xml:space="preserve"> </w:t>
      </w:r>
      <w:r>
        <w:t>haber</w:t>
      </w:r>
      <w:r>
        <w:rPr>
          <w:spacing w:val="-6"/>
        </w:rPr>
        <w:t xml:space="preserve"> </w:t>
      </w:r>
      <w:r>
        <w:t>personas</w:t>
      </w:r>
      <w:r>
        <w:rPr>
          <w:spacing w:val="-5"/>
        </w:rPr>
        <w:t xml:space="preserve"> </w:t>
      </w:r>
      <w:r>
        <w:t>lesionadas,</w:t>
      </w:r>
      <w:r>
        <w:rPr>
          <w:spacing w:val="-4"/>
        </w:rPr>
        <w:t xml:space="preserve"> </w:t>
      </w:r>
      <w:r>
        <w:t>auxílielas</w:t>
      </w:r>
      <w:r>
        <w:rPr>
          <w:spacing w:val="-6"/>
        </w:rPr>
        <w:t xml:space="preserve"> </w:t>
      </w:r>
      <w:r>
        <w:t>mientras</w:t>
      </w:r>
      <w:r>
        <w:rPr>
          <w:spacing w:val="-7"/>
        </w:rPr>
        <w:t xml:space="preserve"> </w:t>
      </w:r>
      <w:r>
        <w:t>llega</w:t>
      </w:r>
      <w:r>
        <w:rPr>
          <w:spacing w:val="-5"/>
        </w:rPr>
        <w:t xml:space="preserve"> </w:t>
      </w:r>
      <w:r>
        <w:t>el</w:t>
      </w:r>
      <w:r>
        <w:rPr>
          <w:spacing w:val="-5"/>
        </w:rPr>
        <w:t xml:space="preserve"> </w:t>
      </w:r>
      <w:r>
        <w:t>apoyo</w:t>
      </w:r>
      <w:r>
        <w:rPr>
          <w:spacing w:val="-7"/>
        </w:rPr>
        <w:t xml:space="preserve"> </w:t>
      </w:r>
      <w:r>
        <w:rPr>
          <w:spacing w:val="-2"/>
        </w:rPr>
        <w:t>externo.</w:t>
      </w:r>
    </w:p>
    <w:p w14:paraId="09998B38" w14:textId="77777777" w:rsidR="003315CD" w:rsidRDefault="0082365E">
      <w:pPr>
        <w:pStyle w:val="Prrafodelista"/>
        <w:numPr>
          <w:ilvl w:val="0"/>
          <w:numId w:val="8"/>
        </w:numPr>
        <w:tabs>
          <w:tab w:val="left" w:pos="1069"/>
        </w:tabs>
        <w:spacing w:line="268" w:lineRule="exact"/>
        <w:ind w:left="1069" w:hanging="359"/>
      </w:pPr>
      <w:r>
        <w:t>Espere</w:t>
      </w:r>
      <w:r>
        <w:rPr>
          <w:spacing w:val="-6"/>
        </w:rPr>
        <w:t xml:space="preserve"> </w:t>
      </w:r>
      <w:r>
        <w:rPr>
          <w:spacing w:val="-2"/>
        </w:rPr>
        <w:t>instrucciones</w:t>
      </w:r>
    </w:p>
    <w:p w14:paraId="627EA295" w14:textId="77777777" w:rsidR="003315CD" w:rsidRDefault="0082365E">
      <w:pPr>
        <w:pStyle w:val="Prrafodelista"/>
        <w:numPr>
          <w:ilvl w:val="0"/>
          <w:numId w:val="8"/>
        </w:numPr>
        <w:tabs>
          <w:tab w:val="left" w:pos="1069"/>
        </w:tabs>
        <w:spacing w:before="1" w:line="237" w:lineRule="auto"/>
        <w:ind w:left="1069" w:right="702"/>
      </w:pPr>
      <w:r>
        <w:t>Una vez finalice el evento permanezca en el punto de encuentro hasta que llegue el</w:t>
      </w:r>
      <w:r>
        <w:rPr>
          <w:spacing w:val="40"/>
        </w:rPr>
        <w:t xml:space="preserve"> </w:t>
      </w:r>
      <w:r>
        <w:t>personal de Emermédica.</w:t>
      </w:r>
    </w:p>
    <w:p w14:paraId="2F3013A8" w14:textId="77777777" w:rsidR="003315CD" w:rsidRDefault="003315CD">
      <w:pPr>
        <w:pStyle w:val="Textoindependiente"/>
        <w:spacing w:before="1"/>
      </w:pPr>
    </w:p>
    <w:p w14:paraId="626EF297" w14:textId="77777777" w:rsidR="003315CD" w:rsidRDefault="0082365E">
      <w:pPr>
        <w:pStyle w:val="Ttulo3"/>
      </w:pPr>
      <w:r>
        <w:rPr>
          <w:spacing w:val="-2"/>
        </w:rPr>
        <w:t>DESPUES</w:t>
      </w:r>
    </w:p>
    <w:p w14:paraId="555D6D89" w14:textId="77777777" w:rsidR="003315CD" w:rsidRDefault="003315CD">
      <w:pPr>
        <w:pStyle w:val="Textoindependiente"/>
        <w:spacing w:before="4"/>
        <w:rPr>
          <w:rFonts w:ascii="Arial"/>
          <w:b/>
        </w:rPr>
      </w:pPr>
    </w:p>
    <w:p w14:paraId="7C400312" w14:textId="77777777" w:rsidR="003315CD" w:rsidRDefault="0082365E">
      <w:pPr>
        <w:pStyle w:val="Prrafodelista"/>
        <w:numPr>
          <w:ilvl w:val="0"/>
          <w:numId w:val="8"/>
        </w:numPr>
        <w:tabs>
          <w:tab w:val="left" w:pos="1069"/>
        </w:tabs>
        <w:spacing w:line="237" w:lineRule="auto"/>
        <w:ind w:left="1069" w:right="709"/>
      </w:pPr>
      <w:r>
        <w:t>Esperar</w:t>
      </w:r>
      <w:r>
        <w:rPr>
          <w:spacing w:val="28"/>
        </w:rPr>
        <w:t xml:space="preserve"> </w:t>
      </w:r>
      <w:r>
        <w:t>la</w:t>
      </w:r>
      <w:r>
        <w:rPr>
          <w:spacing w:val="27"/>
        </w:rPr>
        <w:t xml:space="preserve"> </w:t>
      </w:r>
      <w:r>
        <w:t>decisión</w:t>
      </w:r>
      <w:r>
        <w:rPr>
          <w:spacing w:val="27"/>
        </w:rPr>
        <w:t xml:space="preserve"> </w:t>
      </w:r>
      <w:r>
        <w:t>de</w:t>
      </w:r>
      <w:r>
        <w:rPr>
          <w:spacing w:val="27"/>
        </w:rPr>
        <w:t xml:space="preserve"> </w:t>
      </w:r>
      <w:r>
        <w:t>la</w:t>
      </w:r>
      <w:r>
        <w:rPr>
          <w:spacing w:val="27"/>
        </w:rPr>
        <w:t xml:space="preserve"> </w:t>
      </w:r>
      <w:r>
        <w:t>brigada</w:t>
      </w:r>
      <w:r>
        <w:rPr>
          <w:spacing w:val="27"/>
        </w:rPr>
        <w:t xml:space="preserve"> </w:t>
      </w:r>
      <w:r>
        <w:t>de</w:t>
      </w:r>
      <w:r>
        <w:rPr>
          <w:spacing w:val="27"/>
        </w:rPr>
        <w:t xml:space="preserve"> </w:t>
      </w:r>
      <w:r>
        <w:t>emergencias</w:t>
      </w:r>
      <w:r>
        <w:rPr>
          <w:spacing w:val="27"/>
        </w:rPr>
        <w:t xml:space="preserve"> </w:t>
      </w:r>
      <w:r>
        <w:t>para</w:t>
      </w:r>
      <w:r>
        <w:rPr>
          <w:spacing w:val="27"/>
        </w:rPr>
        <w:t xml:space="preserve"> </w:t>
      </w:r>
      <w:r>
        <w:t>determinar</w:t>
      </w:r>
      <w:r>
        <w:rPr>
          <w:spacing w:val="28"/>
        </w:rPr>
        <w:t xml:space="preserve"> </w:t>
      </w:r>
      <w:r>
        <w:t>la</w:t>
      </w:r>
      <w:r>
        <w:rPr>
          <w:spacing w:val="27"/>
        </w:rPr>
        <w:t xml:space="preserve"> </w:t>
      </w:r>
      <w:r>
        <w:t>pertinencia</w:t>
      </w:r>
      <w:r>
        <w:rPr>
          <w:spacing w:val="27"/>
        </w:rPr>
        <w:t xml:space="preserve"> </w:t>
      </w:r>
      <w:r>
        <w:t>de realizar la evacuación</w:t>
      </w:r>
    </w:p>
    <w:p w14:paraId="3EC2D5BB" w14:textId="77777777" w:rsidR="003315CD" w:rsidRDefault="0082365E">
      <w:pPr>
        <w:pStyle w:val="Prrafodelista"/>
        <w:numPr>
          <w:ilvl w:val="0"/>
          <w:numId w:val="8"/>
        </w:numPr>
        <w:tabs>
          <w:tab w:val="left" w:pos="1069"/>
        </w:tabs>
        <w:spacing w:before="2" w:line="268" w:lineRule="exact"/>
        <w:ind w:left="1069" w:hanging="359"/>
      </w:pPr>
      <w:r>
        <w:t>Evaluar</w:t>
      </w:r>
      <w:r>
        <w:rPr>
          <w:spacing w:val="-4"/>
        </w:rPr>
        <w:t xml:space="preserve"> </w:t>
      </w:r>
      <w:r>
        <w:t>daños</w:t>
      </w:r>
      <w:r>
        <w:rPr>
          <w:spacing w:val="-4"/>
        </w:rPr>
        <w:t xml:space="preserve"> </w:t>
      </w:r>
      <w:r>
        <w:t>en</w:t>
      </w:r>
      <w:r>
        <w:rPr>
          <w:spacing w:val="-6"/>
        </w:rPr>
        <w:t xml:space="preserve"> </w:t>
      </w:r>
      <w:r>
        <w:t>las</w:t>
      </w:r>
      <w:r>
        <w:rPr>
          <w:spacing w:val="-5"/>
        </w:rPr>
        <w:t xml:space="preserve"> </w:t>
      </w:r>
      <w:r>
        <w:t>instalaciones</w:t>
      </w:r>
      <w:r>
        <w:rPr>
          <w:spacing w:val="-5"/>
        </w:rPr>
        <w:t xml:space="preserve"> </w:t>
      </w:r>
      <w:r>
        <w:t>graves</w:t>
      </w:r>
      <w:r>
        <w:rPr>
          <w:spacing w:val="-3"/>
        </w:rPr>
        <w:t xml:space="preserve"> </w:t>
      </w:r>
      <w:r>
        <w:t>en</w:t>
      </w:r>
      <w:r>
        <w:rPr>
          <w:spacing w:val="-7"/>
        </w:rPr>
        <w:t xml:space="preserve"> </w:t>
      </w:r>
      <w:r>
        <w:t>la</w:t>
      </w:r>
      <w:r>
        <w:rPr>
          <w:spacing w:val="-4"/>
        </w:rPr>
        <w:t xml:space="preserve"> </w:t>
      </w:r>
      <w:r>
        <w:rPr>
          <w:spacing w:val="-2"/>
        </w:rPr>
        <w:t>infraestructura.</w:t>
      </w:r>
    </w:p>
    <w:p w14:paraId="538E3B14" w14:textId="77777777" w:rsidR="003315CD" w:rsidRDefault="0082365E">
      <w:pPr>
        <w:pStyle w:val="Prrafodelista"/>
        <w:numPr>
          <w:ilvl w:val="0"/>
          <w:numId w:val="8"/>
        </w:numPr>
        <w:tabs>
          <w:tab w:val="left" w:pos="1069"/>
        </w:tabs>
        <w:spacing w:line="268" w:lineRule="exact"/>
        <w:ind w:left="1069" w:hanging="359"/>
      </w:pPr>
      <w:r>
        <w:t>Verificar</w:t>
      </w:r>
      <w:r>
        <w:rPr>
          <w:spacing w:val="-6"/>
        </w:rPr>
        <w:t xml:space="preserve"> </w:t>
      </w:r>
      <w:r>
        <w:t>que</w:t>
      </w:r>
      <w:r>
        <w:rPr>
          <w:spacing w:val="-7"/>
        </w:rPr>
        <w:t xml:space="preserve"> </w:t>
      </w:r>
      <w:r>
        <w:t>todos</w:t>
      </w:r>
      <w:r>
        <w:rPr>
          <w:spacing w:val="-3"/>
        </w:rPr>
        <w:t xml:space="preserve"> </w:t>
      </w:r>
      <w:r>
        <w:t>los</w:t>
      </w:r>
      <w:r>
        <w:rPr>
          <w:spacing w:val="-7"/>
        </w:rPr>
        <w:t xml:space="preserve"> </w:t>
      </w:r>
      <w:r>
        <w:t>ocupantes</w:t>
      </w:r>
      <w:r>
        <w:rPr>
          <w:spacing w:val="-4"/>
        </w:rPr>
        <w:t xml:space="preserve"> </w:t>
      </w:r>
      <w:r>
        <w:t>de</w:t>
      </w:r>
      <w:r>
        <w:rPr>
          <w:spacing w:val="-7"/>
        </w:rPr>
        <w:t xml:space="preserve"> </w:t>
      </w:r>
      <w:r>
        <w:t>la</w:t>
      </w:r>
      <w:r>
        <w:rPr>
          <w:spacing w:val="-5"/>
        </w:rPr>
        <w:t xml:space="preserve"> </w:t>
      </w:r>
      <w:r>
        <w:t>edificación</w:t>
      </w:r>
      <w:r>
        <w:rPr>
          <w:spacing w:val="-4"/>
        </w:rPr>
        <w:t xml:space="preserve"> </w:t>
      </w:r>
      <w:r>
        <w:t>se</w:t>
      </w:r>
      <w:r>
        <w:rPr>
          <w:spacing w:val="-4"/>
        </w:rPr>
        <w:t xml:space="preserve"> </w:t>
      </w:r>
      <w:r>
        <w:t>encuentren</w:t>
      </w:r>
      <w:r>
        <w:rPr>
          <w:spacing w:val="-5"/>
        </w:rPr>
        <w:t xml:space="preserve"> </w:t>
      </w:r>
      <w:r>
        <w:t>en</w:t>
      </w:r>
      <w:r>
        <w:rPr>
          <w:spacing w:val="-6"/>
        </w:rPr>
        <w:t xml:space="preserve"> </w:t>
      </w:r>
      <w:r>
        <w:t>buen</w:t>
      </w:r>
      <w:r>
        <w:rPr>
          <w:spacing w:val="-6"/>
        </w:rPr>
        <w:t xml:space="preserve"> </w:t>
      </w:r>
      <w:r>
        <w:rPr>
          <w:spacing w:val="-2"/>
        </w:rPr>
        <w:t>estado.</w:t>
      </w:r>
    </w:p>
    <w:p w14:paraId="127D476F" w14:textId="77777777" w:rsidR="003315CD" w:rsidRDefault="0082365E">
      <w:pPr>
        <w:pStyle w:val="Prrafodelista"/>
        <w:numPr>
          <w:ilvl w:val="0"/>
          <w:numId w:val="8"/>
        </w:numPr>
        <w:tabs>
          <w:tab w:val="left" w:pos="1069"/>
        </w:tabs>
        <w:spacing w:line="269" w:lineRule="exact"/>
        <w:ind w:left="1069" w:hanging="359"/>
      </w:pPr>
      <w:r>
        <w:t>Permanecer</w:t>
      </w:r>
      <w:r>
        <w:rPr>
          <w:spacing w:val="-7"/>
        </w:rPr>
        <w:t xml:space="preserve"> </w:t>
      </w:r>
      <w:r>
        <w:t>en</w:t>
      </w:r>
      <w:r>
        <w:rPr>
          <w:spacing w:val="-7"/>
        </w:rPr>
        <w:t xml:space="preserve"> </w:t>
      </w:r>
      <w:r>
        <w:t>alistamiento</w:t>
      </w:r>
      <w:r>
        <w:rPr>
          <w:spacing w:val="-5"/>
        </w:rPr>
        <w:t xml:space="preserve"> </w:t>
      </w:r>
      <w:r>
        <w:t>por</w:t>
      </w:r>
      <w:r>
        <w:rPr>
          <w:spacing w:val="-5"/>
        </w:rPr>
        <w:t xml:space="preserve"> </w:t>
      </w:r>
      <w:r>
        <w:t>si</w:t>
      </w:r>
      <w:r>
        <w:rPr>
          <w:spacing w:val="-8"/>
        </w:rPr>
        <w:t xml:space="preserve"> </w:t>
      </w:r>
      <w:r>
        <w:t>se</w:t>
      </w:r>
      <w:r>
        <w:rPr>
          <w:spacing w:val="-6"/>
        </w:rPr>
        <w:t xml:space="preserve"> </w:t>
      </w:r>
      <w:r>
        <w:t>presentan</w:t>
      </w:r>
      <w:r>
        <w:rPr>
          <w:spacing w:val="-7"/>
        </w:rPr>
        <w:t xml:space="preserve"> </w:t>
      </w:r>
      <w:r>
        <w:t>nuevos</w:t>
      </w:r>
      <w:r>
        <w:rPr>
          <w:spacing w:val="-5"/>
        </w:rPr>
        <w:t xml:space="preserve"> </w:t>
      </w:r>
      <w:r>
        <w:rPr>
          <w:spacing w:val="-2"/>
        </w:rPr>
        <w:t>sismos.</w:t>
      </w:r>
    </w:p>
    <w:p w14:paraId="6B2A26A4" w14:textId="77777777" w:rsidR="003315CD" w:rsidRDefault="003315CD">
      <w:pPr>
        <w:pStyle w:val="Prrafodelista"/>
        <w:spacing w:line="269" w:lineRule="exact"/>
        <w:sectPr w:rsidR="003315CD">
          <w:pgSz w:w="12250" w:h="15850"/>
          <w:pgMar w:top="1360" w:right="992" w:bottom="1200" w:left="992" w:header="0" w:footer="1017" w:gutter="0"/>
          <w:cols w:space="720"/>
        </w:sectPr>
      </w:pPr>
    </w:p>
    <w:p w14:paraId="4B19600F" w14:textId="77777777" w:rsidR="003315CD" w:rsidRDefault="003315CD">
      <w:pPr>
        <w:pStyle w:val="Textoindependiente"/>
        <w:spacing w:before="23"/>
        <w:rPr>
          <w:sz w:val="20"/>
        </w:rPr>
      </w:pPr>
    </w:p>
    <w:p w14:paraId="2786EA4E" w14:textId="77777777" w:rsidR="003315CD" w:rsidRDefault="0082365E">
      <w:pPr>
        <w:pStyle w:val="Textoindependiente"/>
        <w:ind w:left="709"/>
        <w:rPr>
          <w:sz w:val="20"/>
        </w:rPr>
      </w:pPr>
      <w:r>
        <w:rPr>
          <w:noProof/>
          <w:sz w:val="20"/>
        </w:rPr>
        <w:drawing>
          <wp:inline distT="0" distB="0" distL="0" distR="0" wp14:anchorId="41BFA618" wp14:editId="7053CD71">
            <wp:extent cx="4409626" cy="5900166"/>
            <wp:effectExtent l="0" t="0" r="0" b="0"/>
            <wp:docPr id="58" name="Image 58" descr="Descripción: D:\2018\SOMEI S.A.S\Empresas Asesoradas\Preverlab\Los Olivos\Pons Modificables Los Olivos\Diapositiva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Descripción: D:\2018\SOMEI S.A.S\Empresas Asesoradas\Preverlab\Los Olivos\Pons Modificables Los Olivos\Diapositiva2.JPG"/>
                    <pic:cNvPicPr/>
                  </pic:nvPicPr>
                  <pic:blipFill>
                    <a:blip r:embed="rId36" cstate="print"/>
                    <a:stretch>
                      <a:fillRect/>
                    </a:stretch>
                  </pic:blipFill>
                  <pic:spPr>
                    <a:xfrm>
                      <a:off x="0" y="0"/>
                      <a:ext cx="4409626" cy="5900166"/>
                    </a:xfrm>
                    <a:prstGeom prst="rect">
                      <a:avLst/>
                    </a:prstGeom>
                  </pic:spPr>
                </pic:pic>
              </a:graphicData>
            </a:graphic>
          </wp:inline>
        </w:drawing>
      </w:r>
    </w:p>
    <w:p w14:paraId="7DD7776B" w14:textId="77777777" w:rsidR="003315CD" w:rsidRDefault="003315CD">
      <w:pPr>
        <w:pStyle w:val="Textoindependiente"/>
        <w:rPr>
          <w:sz w:val="20"/>
        </w:rPr>
        <w:sectPr w:rsidR="003315CD">
          <w:headerReference w:type="default" r:id="rId37"/>
          <w:footerReference w:type="default" r:id="rId38"/>
          <w:pgSz w:w="12250" w:h="15850"/>
          <w:pgMar w:top="1660" w:right="992" w:bottom="1200" w:left="992" w:header="0" w:footer="1017" w:gutter="0"/>
          <w:cols w:space="720"/>
        </w:sectPr>
      </w:pPr>
    </w:p>
    <w:p w14:paraId="4E0D2FD8" w14:textId="77777777" w:rsidR="003315CD" w:rsidRDefault="003315CD">
      <w:pPr>
        <w:pStyle w:val="Textoindependiente"/>
      </w:pPr>
    </w:p>
    <w:p w14:paraId="6AF14191" w14:textId="77777777" w:rsidR="003315CD" w:rsidRDefault="003315CD">
      <w:pPr>
        <w:pStyle w:val="Textoindependiente"/>
      </w:pPr>
    </w:p>
    <w:p w14:paraId="446D382F" w14:textId="77777777" w:rsidR="003315CD" w:rsidRDefault="003315CD">
      <w:pPr>
        <w:pStyle w:val="Textoindependiente"/>
      </w:pPr>
    </w:p>
    <w:p w14:paraId="2D113B1E" w14:textId="77777777" w:rsidR="003315CD" w:rsidRDefault="0082365E">
      <w:pPr>
        <w:pStyle w:val="Ttulo3"/>
      </w:pPr>
      <w:r>
        <w:rPr>
          <w:spacing w:val="-2"/>
        </w:rPr>
        <w:t>ANTES</w:t>
      </w:r>
    </w:p>
    <w:p w14:paraId="0915B1CA" w14:textId="77777777" w:rsidR="003315CD" w:rsidRDefault="003315CD">
      <w:pPr>
        <w:pStyle w:val="Textoindependiente"/>
        <w:spacing w:before="4"/>
        <w:rPr>
          <w:rFonts w:ascii="Arial"/>
          <w:b/>
        </w:rPr>
      </w:pPr>
    </w:p>
    <w:p w14:paraId="2052353A" w14:textId="77777777" w:rsidR="003315CD" w:rsidRDefault="0082365E">
      <w:pPr>
        <w:pStyle w:val="Prrafodelista"/>
        <w:numPr>
          <w:ilvl w:val="0"/>
          <w:numId w:val="8"/>
        </w:numPr>
        <w:tabs>
          <w:tab w:val="left" w:pos="1069"/>
        </w:tabs>
        <w:spacing w:before="1" w:line="237" w:lineRule="auto"/>
        <w:ind w:left="1069" w:right="706"/>
      </w:pPr>
      <w:r>
        <w:t>Realizar inspecciones periódicas con el objetivo de detectar condiciones que puedan generar un conato de incendio.</w:t>
      </w:r>
    </w:p>
    <w:p w14:paraId="0CD0B74F" w14:textId="77777777" w:rsidR="003315CD" w:rsidRDefault="0082365E">
      <w:pPr>
        <w:pStyle w:val="Prrafodelista"/>
        <w:numPr>
          <w:ilvl w:val="0"/>
          <w:numId w:val="8"/>
        </w:numPr>
        <w:tabs>
          <w:tab w:val="left" w:pos="1069"/>
        </w:tabs>
        <w:spacing w:before="1" w:line="268" w:lineRule="exact"/>
        <w:ind w:left="1069" w:hanging="359"/>
      </w:pPr>
      <w:r>
        <w:t>Reportar</w:t>
      </w:r>
      <w:r>
        <w:rPr>
          <w:spacing w:val="-8"/>
        </w:rPr>
        <w:t xml:space="preserve"> </w:t>
      </w:r>
      <w:r>
        <w:t>una</w:t>
      </w:r>
      <w:r>
        <w:rPr>
          <w:spacing w:val="-7"/>
        </w:rPr>
        <w:t xml:space="preserve"> </w:t>
      </w:r>
      <w:r>
        <w:t>vez</w:t>
      </w:r>
      <w:r>
        <w:rPr>
          <w:spacing w:val="-5"/>
        </w:rPr>
        <w:t xml:space="preserve"> </w:t>
      </w:r>
      <w:r>
        <w:t>identifique</w:t>
      </w:r>
      <w:r>
        <w:rPr>
          <w:spacing w:val="-5"/>
        </w:rPr>
        <w:t xml:space="preserve"> </w:t>
      </w:r>
      <w:r>
        <w:t>daños</w:t>
      </w:r>
      <w:r>
        <w:rPr>
          <w:spacing w:val="-4"/>
        </w:rPr>
        <w:t xml:space="preserve"> </w:t>
      </w:r>
      <w:r>
        <w:t>en</w:t>
      </w:r>
      <w:r>
        <w:rPr>
          <w:spacing w:val="-7"/>
        </w:rPr>
        <w:t xml:space="preserve"> </w:t>
      </w:r>
      <w:r>
        <w:t>las</w:t>
      </w:r>
      <w:r>
        <w:rPr>
          <w:spacing w:val="-5"/>
        </w:rPr>
        <w:t xml:space="preserve"> </w:t>
      </w:r>
      <w:r>
        <w:t>instalaciones</w:t>
      </w:r>
      <w:r>
        <w:rPr>
          <w:spacing w:val="-4"/>
        </w:rPr>
        <w:t xml:space="preserve"> </w:t>
      </w:r>
      <w:r>
        <w:rPr>
          <w:spacing w:val="-2"/>
        </w:rPr>
        <w:t>eléctricas.</w:t>
      </w:r>
    </w:p>
    <w:p w14:paraId="3E14FEE2" w14:textId="77777777" w:rsidR="003315CD" w:rsidRDefault="0082365E">
      <w:pPr>
        <w:pStyle w:val="Prrafodelista"/>
        <w:numPr>
          <w:ilvl w:val="0"/>
          <w:numId w:val="8"/>
        </w:numPr>
        <w:tabs>
          <w:tab w:val="left" w:pos="1069"/>
        </w:tabs>
        <w:spacing w:before="1" w:line="237" w:lineRule="auto"/>
        <w:ind w:left="1069" w:right="707"/>
      </w:pPr>
      <w:r>
        <w:t>Revisar la ubicación de los extintores con respecto a las cargas de combustible en las diferentes áreas.</w:t>
      </w:r>
    </w:p>
    <w:p w14:paraId="4682EBE2" w14:textId="77777777" w:rsidR="003315CD" w:rsidRDefault="0082365E">
      <w:pPr>
        <w:pStyle w:val="Prrafodelista"/>
        <w:numPr>
          <w:ilvl w:val="0"/>
          <w:numId w:val="8"/>
        </w:numPr>
        <w:tabs>
          <w:tab w:val="left" w:pos="1069"/>
        </w:tabs>
        <w:spacing w:before="1" w:line="269" w:lineRule="exact"/>
        <w:ind w:left="1069" w:hanging="359"/>
      </w:pPr>
      <w:r>
        <w:t>Participar</w:t>
      </w:r>
      <w:r>
        <w:rPr>
          <w:spacing w:val="-6"/>
        </w:rPr>
        <w:t xml:space="preserve"> </w:t>
      </w:r>
      <w:r>
        <w:t>en</w:t>
      </w:r>
      <w:r>
        <w:rPr>
          <w:spacing w:val="-5"/>
        </w:rPr>
        <w:t xml:space="preserve"> </w:t>
      </w:r>
      <w:r>
        <w:t>las</w:t>
      </w:r>
      <w:r>
        <w:rPr>
          <w:spacing w:val="-6"/>
        </w:rPr>
        <w:t xml:space="preserve"> </w:t>
      </w:r>
      <w:r>
        <w:t>reuniones,</w:t>
      </w:r>
      <w:r>
        <w:rPr>
          <w:spacing w:val="-3"/>
        </w:rPr>
        <w:t xml:space="preserve"> </w:t>
      </w:r>
      <w:r>
        <w:t>capacitaciones</w:t>
      </w:r>
      <w:r>
        <w:rPr>
          <w:spacing w:val="-4"/>
        </w:rPr>
        <w:t xml:space="preserve"> </w:t>
      </w:r>
      <w:r>
        <w:t>y</w:t>
      </w:r>
      <w:r>
        <w:rPr>
          <w:spacing w:val="-5"/>
        </w:rPr>
        <w:t xml:space="preserve"> </w:t>
      </w:r>
      <w:r>
        <w:t>prácticas</w:t>
      </w:r>
      <w:r>
        <w:rPr>
          <w:spacing w:val="-4"/>
        </w:rPr>
        <w:t xml:space="preserve"> </w:t>
      </w:r>
      <w:r>
        <w:t>en</w:t>
      </w:r>
      <w:r>
        <w:rPr>
          <w:spacing w:val="-6"/>
        </w:rPr>
        <w:t xml:space="preserve"> </w:t>
      </w:r>
      <w:r>
        <w:t>el</w:t>
      </w:r>
      <w:r>
        <w:rPr>
          <w:spacing w:val="-5"/>
        </w:rPr>
        <w:t xml:space="preserve"> </w:t>
      </w:r>
      <w:r>
        <w:t>uso</w:t>
      </w:r>
      <w:r>
        <w:rPr>
          <w:spacing w:val="-6"/>
        </w:rPr>
        <w:t xml:space="preserve"> </w:t>
      </w:r>
      <w:r>
        <w:t>de</w:t>
      </w:r>
      <w:r>
        <w:rPr>
          <w:spacing w:val="-4"/>
        </w:rPr>
        <w:t xml:space="preserve"> </w:t>
      </w:r>
      <w:r>
        <w:t>los</w:t>
      </w:r>
      <w:r>
        <w:rPr>
          <w:spacing w:val="-5"/>
        </w:rPr>
        <w:t xml:space="preserve"> </w:t>
      </w:r>
      <w:r>
        <w:rPr>
          <w:spacing w:val="-2"/>
        </w:rPr>
        <w:t>extintores.</w:t>
      </w:r>
    </w:p>
    <w:p w14:paraId="27A01764" w14:textId="77777777" w:rsidR="003315CD" w:rsidRDefault="0082365E">
      <w:pPr>
        <w:pStyle w:val="Prrafodelista"/>
        <w:numPr>
          <w:ilvl w:val="0"/>
          <w:numId w:val="8"/>
        </w:numPr>
        <w:tabs>
          <w:tab w:val="left" w:pos="1069"/>
        </w:tabs>
        <w:spacing w:before="2" w:line="237" w:lineRule="auto"/>
        <w:ind w:left="1069" w:right="705"/>
      </w:pPr>
      <w:r>
        <w:t>Socializar</w:t>
      </w:r>
      <w:r>
        <w:rPr>
          <w:spacing w:val="-3"/>
        </w:rPr>
        <w:t xml:space="preserve"> </w:t>
      </w:r>
      <w:r>
        <w:t>los</w:t>
      </w:r>
      <w:r>
        <w:rPr>
          <w:spacing w:val="-4"/>
        </w:rPr>
        <w:t xml:space="preserve"> </w:t>
      </w:r>
      <w:r>
        <w:t>procedimientos</w:t>
      </w:r>
      <w:r>
        <w:rPr>
          <w:spacing w:val="-3"/>
        </w:rPr>
        <w:t xml:space="preserve"> </w:t>
      </w:r>
      <w:r>
        <w:t>para</w:t>
      </w:r>
      <w:r>
        <w:rPr>
          <w:spacing w:val="-4"/>
        </w:rPr>
        <w:t xml:space="preserve"> </w:t>
      </w:r>
      <w:r>
        <w:t>actuar</w:t>
      </w:r>
      <w:r>
        <w:rPr>
          <w:spacing w:val="-5"/>
        </w:rPr>
        <w:t xml:space="preserve"> </w:t>
      </w:r>
      <w:r>
        <w:t>en</w:t>
      </w:r>
      <w:r>
        <w:rPr>
          <w:spacing w:val="-7"/>
        </w:rPr>
        <w:t xml:space="preserve"> </w:t>
      </w:r>
      <w:r>
        <w:t>caso</w:t>
      </w:r>
      <w:r>
        <w:rPr>
          <w:spacing w:val="-7"/>
        </w:rPr>
        <w:t xml:space="preserve"> </w:t>
      </w:r>
      <w:r>
        <w:t>de</w:t>
      </w:r>
      <w:r>
        <w:rPr>
          <w:spacing w:val="-4"/>
        </w:rPr>
        <w:t xml:space="preserve"> </w:t>
      </w:r>
      <w:r>
        <w:t>un</w:t>
      </w:r>
      <w:r>
        <w:rPr>
          <w:spacing w:val="-4"/>
        </w:rPr>
        <w:t xml:space="preserve"> </w:t>
      </w:r>
      <w:r>
        <w:t>incendio</w:t>
      </w:r>
      <w:r>
        <w:rPr>
          <w:spacing w:val="-4"/>
        </w:rPr>
        <w:t xml:space="preserve"> </w:t>
      </w:r>
      <w:r>
        <w:t>por</w:t>
      </w:r>
      <w:r>
        <w:rPr>
          <w:spacing w:val="-3"/>
        </w:rPr>
        <w:t xml:space="preserve"> </w:t>
      </w:r>
      <w:r>
        <w:t>lo</w:t>
      </w:r>
      <w:r>
        <w:rPr>
          <w:spacing w:val="-6"/>
        </w:rPr>
        <w:t xml:space="preserve"> </w:t>
      </w:r>
      <w:r>
        <w:t>menos</w:t>
      </w:r>
      <w:r>
        <w:rPr>
          <w:spacing w:val="-4"/>
        </w:rPr>
        <w:t xml:space="preserve"> </w:t>
      </w:r>
      <w:r>
        <w:t>una</w:t>
      </w:r>
      <w:r>
        <w:rPr>
          <w:spacing w:val="-4"/>
        </w:rPr>
        <w:t xml:space="preserve"> </w:t>
      </w:r>
      <w:r>
        <w:t>vez al año y asignar responsabilidades en las diferentes áreas</w:t>
      </w:r>
    </w:p>
    <w:p w14:paraId="43AE2C72" w14:textId="77777777" w:rsidR="003315CD" w:rsidRDefault="003315CD">
      <w:pPr>
        <w:pStyle w:val="Textoindependiente"/>
        <w:spacing w:before="1"/>
      </w:pPr>
    </w:p>
    <w:p w14:paraId="0BEBF872" w14:textId="77777777" w:rsidR="003315CD" w:rsidRDefault="0082365E">
      <w:pPr>
        <w:pStyle w:val="Ttulo3"/>
      </w:pPr>
      <w:r>
        <w:rPr>
          <w:spacing w:val="-2"/>
        </w:rPr>
        <w:t>DURANTE</w:t>
      </w:r>
    </w:p>
    <w:p w14:paraId="76A6D785" w14:textId="77777777" w:rsidR="003315CD" w:rsidRDefault="003315CD">
      <w:pPr>
        <w:pStyle w:val="Textoindependiente"/>
        <w:rPr>
          <w:rFonts w:ascii="Arial"/>
          <w:b/>
        </w:rPr>
      </w:pPr>
    </w:p>
    <w:p w14:paraId="79A70CAA" w14:textId="77777777" w:rsidR="003315CD" w:rsidRDefault="0082365E">
      <w:pPr>
        <w:pStyle w:val="Prrafodelista"/>
        <w:numPr>
          <w:ilvl w:val="0"/>
          <w:numId w:val="8"/>
        </w:numPr>
        <w:tabs>
          <w:tab w:val="left" w:pos="1069"/>
        </w:tabs>
        <w:spacing w:line="269" w:lineRule="exact"/>
        <w:ind w:left="1069" w:hanging="359"/>
      </w:pPr>
      <w:r>
        <w:t>Fomentar</w:t>
      </w:r>
      <w:r>
        <w:rPr>
          <w:spacing w:val="-5"/>
        </w:rPr>
        <w:t xml:space="preserve"> </w:t>
      </w:r>
      <w:r>
        <w:t>la</w:t>
      </w:r>
      <w:r>
        <w:rPr>
          <w:spacing w:val="-6"/>
        </w:rPr>
        <w:t xml:space="preserve"> </w:t>
      </w:r>
      <w:r>
        <w:t>calma</w:t>
      </w:r>
      <w:r>
        <w:rPr>
          <w:spacing w:val="-5"/>
        </w:rPr>
        <w:t xml:space="preserve"> </w:t>
      </w:r>
      <w:r>
        <w:t>con</w:t>
      </w:r>
      <w:r>
        <w:rPr>
          <w:spacing w:val="-4"/>
        </w:rPr>
        <w:t xml:space="preserve"> </w:t>
      </w:r>
      <w:r>
        <w:t>las</w:t>
      </w:r>
      <w:r>
        <w:rPr>
          <w:spacing w:val="-4"/>
        </w:rPr>
        <w:t xml:space="preserve"> </w:t>
      </w:r>
      <w:r>
        <w:t>demás</w:t>
      </w:r>
      <w:r>
        <w:rPr>
          <w:spacing w:val="-3"/>
        </w:rPr>
        <w:t xml:space="preserve"> </w:t>
      </w:r>
      <w:r>
        <w:t>personas</w:t>
      </w:r>
      <w:r>
        <w:rPr>
          <w:spacing w:val="-5"/>
        </w:rPr>
        <w:t xml:space="preserve"> </w:t>
      </w:r>
      <w:r>
        <w:t>del</w:t>
      </w:r>
      <w:r>
        <w:rPr>
          <w:spacing w:val="-7"/>
        </w:rPr>
        <w:t xml:space="preserve"> </w:t>
      </w:r>
      <w:r>
        <w:t>área</w:t>
      </w:r>
      <w:r>
        <w:rPr>
          <w:spacing w:val="-4"/>
        </w:rPr>
        <w:t xml:space="preserve"> </w:t>
      </w:r>
      <w:r>
        <w:t>y</w:t>
      </w:r>
      <w:r>
        <w:rPr>
          <w:spacing w:val="-5"/>
        </w:rPr>
        <w:t xml:space="preserve"> </w:t>
      </w:r>
      <w:r>
        <w:t>actuar</w:t>
      </w:r>
      <w:r>
        <w:rPr>
          <w:spacing w:val="-5"/>
        </w:rPr>
        <w:t xml:space="preserve"> </w:t>
      </w:r>
      <w:r>
        <w:t>con</w:t>
      </w:r>
      <w:r>
        <w:rPr>
          <w:spacing w:val="-5"/>
        </w:rPr>
        <w:t xml:space="preserve"> </w:t>
      </w:r>
      <w:r>
        <w:rPr>
          <w:spacing w:val="-2"/>
        </w:rPr>
        <w:t>rapidez.</w:t>
      </w:r>
    </w:p>
    <w:p w14:paraId="189DBFA2" w14:textId="77777777" w:rsidR="003315CD" w:rsidRDefault="0082365E">
      <w:pPr>
        <w:pStyle w:val="Prrafodelista"/>
        <w:numPr>
          <w:ilvl w:val="0"/>
          <w:numId w:val="8"/>
        </w:numPr>
        <w:tabs>
          <w:tab w:val="left" w:pos="1069"/>
        </w:tabs>
        <w:spacing w:line="268" w:lineRule="exact"/>
        <w:ind w:left="1069" w:hanging="359"/>
      </w:pPr>
      <w:r>
        <w:t>Suspenda</w:t>
      </w:r>
      <w:r>
        <w:rPr>
          <w:spacing w:val="-6"/>
        </w:rPr>
        <w:t xml:space="preserve"> </w:t>
      </w:r>
      <w:r>
        <w:t>las</w:t>
      </w:r>
      <w:r>
        <w:rPr>
          <w:spacing w:val="-5"/>
        </w:rPr>
        <w:t xml:space="preserve"> </w:t>
      </w:r>
      <w:r>
        <w:t>actividades</w:t>
      </w:r>
      <w:r>
        <w:rPr>
          <w:spacing w:val="-4"/>
        </w:rPr>
        <w:t xml:space="preserve"> </w:t>
      </w:r>
      <w:r>
        <w:t>que</w:t>
      </w:r>
      <w:r>
        <w:rPr>
          <w:spacing w:val="-5"/>
        </w:rPr>
        <w:t xml:space="preserve"> </w:t>
      </w:r>
      <w:r>
        <w:t>esté</w:t>
      </w:r>
      <w:r>
        <w:rPr>
          <w:spacing w:val="-7"/>
        </w:rPr>
        <w:t xml:space="preserve"> </w:t>
      </w:r>
      <w:r>
        <w:rPr>
          <w:spacing w:val="-2"/>
        </w:rPr>
        <w:t>realizando.</w:t>
      </w:r>
    </w:p>
    <w:p w14:paraId="76CD76A6" w14:textId="77777777" w:rsidR="003315CD" w:rsidRDefault="0082365E">
      <w:pPr>
        <w:pStyle w:val="Prrafodelista"/>
        <w:numPr>
          <w:ilvl w:val="0"/>
          <w:numId w:val="8"/>
        </w:numPr>
        <w:tabs>
          <w:tab w:val="left" w:pos="1069"/>
        </w:tabs>
        <w:spacing w:line="268" w:lineRule="exact"/>
        <w:ind w:left="1069" w:hanging="359"/>
      </w:pPr>
      <w:r>
        <w:t>Interrumpa</w:t>
      </w:r>
      <w:r>
        <w:rPr>
          <w:spacing w:val="-5"/>
        </w:rPr>
        <w:t xml:space="preserve"> </w:t>
      </w:r>
      <w:r>
        <w:t>el</w:t>
      </w:r>
      <w:r>
        <w:rPr>
          <w:spacing w:val="-8"/>
        </w:rPr>
        <w:t xml:space="preserve"> </w:t>
      </w:r>
      <w:r>
        <w:t>suministro</w:t>
      </w:r>
      <w:r>
        <w:rPr>
          <w:spacing w:val="-6"/>
        </w:rPr>
        <w:t xml:space="preserve"> </w:t>
      </w:r>
      <w:r>
        <w:t>de</w:t>
      </w:r>
      <w:r>
        <w:rPr>
          <w:spacing w:val="-5"/>
        </w:rPr>
        <w:t xml:space="preserve"> </w:t>
      </w:r>
      <w:r>
        <w:t>energía</w:t>
      </w:r>
      <w:r>
        <w:rPr>
          <w:spacing w:val="-5"/>
        </w:rPr>
        <w:t xml:space="preserve"> </w:t>
      </w:r>
      <w:r>
        <w:t>de</w:t>
      </w:r>
      <w:r>
        <w:rPr>
          <w:spacing w:val="-6"/>
        </w:rPr>
        <w:t xml:space="preserve"> </w:t>
      </w:r>
      <w:r>
        <w:rPr>
          <w:spacing w:val="-2"/>
        </w:rPr>
        <w:t>equipos.</w:t>
      </w:r>
    </w:p>
    <w:p w14:paraId="434DC57A" w14:textId="77777777" w:rsidR="003315CD" w:rsidRDefault="0082365E">
      <w:pPr>
        <w:pStyle w:val="Prrafodelista"/>
        <w:numPr>
          <w:ilvl w:val="0"/>
          <w:numId w:val="8"/>
        </w:numPr>
        <w:tabs>
          <w:tab w:val="left" w:pos="1069"/>
        </w:tabs>
        <w:spacing w:line="268" w:lineRule="exact"/>
        <w:ind w:left="1069" w:hanging="359"/>
      </w:pPr>
      <w:r>
        <w:t>Informe</w:t>
      </w:r>
      <w:r>
        <w:rPr>
          <w:spacing w:val="-6"/>
        </w:rPr>
        <w:t xml:space="preserve"> </w:t>
      </w:r>
      <w:r>
        <w:t>de</w:t>
      </w:r>
      <w:r>
        <w:rPr>
          <w:spacing w:val="-4"/>
        </w:rPr>
        <w:t xml:space="preserve"> </w:t>
      </w:r>
      <w:r>
        <w:t>inmediato</w:t>
      </w:r>
      <w:r>
        <w:rPr>
          <w:spacing w:val="-3"/>
        </w:rPr>
        <w:t xml:space="preserve"> </w:t>
      </w:r>
      <w:r>
        <w:t>a</w:t>
      </w:r>
      <w:r>
        <w:rPr>
          <w:spacing w:val="-6"/>
        </w:rPr>
        <w:t xml:space="preserve"> </w:t>
      </w:r>
      <w:r>
        <w:t>la</w:t>
      </w:r>
      <w:r>
        <w:rPr>
          <w:spacing w:val="-4"/>
        </w:rPr>
        <w:t xml:space="preserve"> </w:t>
      </w:r>
      <w:r>
        <w:t>brigada</w:t>
      </w:r>
      <w:r>
        <w:rPr>
          <w:spacing w:val="-4"/>
        </w:rPr>
        <w:t xml:space="preserve"> </w:t>
      </w:r>
      <w:r>
        <w:t>de</w:t>
      </w:r>
      <w:r>
        <w:rPr>
          <w:spacing w:val="-5"/>
        </w:rPr>
        <w:t xml:space="preserve"> </w:t>
      </w:r>
      <w:r>
        <w:rPr>
          <w:spacing w:val="-2"/>
        </w:rPr>
        <w:t>emergencias.</w:t>
      </w:r>
    </w:p>
    <w:p w14:paraId="199DA6E0" w14:textId="77777777" w:rsidR="003315CD" w:rsidRDefault="0082365E">
      <w:pPr>
        <w:pStyle w:val="Prrafodelista"/>
        <w:numPr>
          <w:ilvl w:val="0"/>
          <w:numId w:val="8"/>
        </w:numPr>
        <w:tabs>
          <w:tab w:val="left" w:pos="1069"/>
        </w:tabs>
        <w:spacing w:before="1" w:line="237" w:lineRule="auto"/>
        <w:ind w:left="1069" w:right="710"/>
      </w:pPr>
      <w:r>
        <w:t>Si está capacitado (a) en el uso de extintor, utilice el más cercano, de lo contrario siga las instrucciones de la brigada</w:t>
      </w:r>
    </w:p>
    <w:p w14:paraId="501792C6" w14:textId="77777777" w:rsidR="003315CD" w:rsidRDefault="0082365E">
      <w:pPr>
        <w:pStyle w:val="Prrafodelista"/>
        <w:numPr>
          <w:ilvl w:val="0"/>
          <w:numId w:val="8"/>
        </w:numPr>
        <w:tabs>
          <w:tab w:val="left" w:pos="1069"/>
        </w:tabs>
        <w:spacing w:before="3" w:line="237" w:lineRule="auto"/>
        <w:ind w:left="1069" w:right="702"/>
      </w:pPr>
      <w:r>
        <w:t>Si</w:t>
      </w:r>
      <w:r>
        <w:rPr>
          <w:spacing w:val="-11"/>
        </w:rPr>
        <w:t xml:space="preserve"> </w:t>
      </w:r>
      <w:r>
        <w:t>no</w:t>
      </w:r>
      <w:r>
        <w:rPr>
          <w:spacing w:val="-11"/>
        </w:rPr>
        <w:t xml:space="preserve"> </w:t>
      </w:r>
      <w:r>
        <w:t>se</w:t>
      </w:r>
      <w:r>
        <w:rPr>
          <w:spacing w:val="-10"/>
        </w:rPr>
        <w:t xml:space="preserve"> </w:t>
      </w:r>
      <w:r>
        <w:t>ha</w:t>
      </w:r>
      <w:r>
        <w:rPr>
          <w:spacing w:val="-11"/>
        </w:rPr>
        <w:t xml:space="preserve"> </w:t>
      </w:r>
      <w:r>
        <w:t>controlado</w:t>
      </w:r>
      <w:r>
        <w:rPr>
          <w:spacing w:val="-10"/>
        </w:rPr>
        <w:t xml:space="preserve"> </w:t>
      </w:r>
      <w:r>
        <w:t>el</w:t>
      </w:r>
      <w:r>
        <w:rPr>
          <w:spacing w:val="-11"/>
        </w:rPr>
        <w:t xml:space="preserve"> </w:t>
      </w:r>
      <w:r>
        <w:t>fuego,</w:t>
      </w:r>
      <w:r>
        <w:rPr>
          <w:spacing w:val="-9"/>
        </w:rPr>
        <w:t xml:space="preserve"> </w:t>
      </w:r>
      <w:r>
        <w:t>ponga</w:t>
      </w:r>
      <w:r>
        <w:rPr>
          <w:spacing w:val="-10"/>
        </w:rPr>
        <w:t xml:space="preserve"> </w:t>
      </w:r>
      <w:r>
        <w:t>a</w:t>
      </w:r>
      <w:r>
        <w:rPr>
          <w:spacing w:val="-13"/>
        </w:rPr>
        <w:t xml:space="preserve"> </w:t>
      </w:r>
      <w:r>
        <w:t>salvo</w:t>
      </w:r>
      <w:r>
        <w:rPr>
          <w:spacing w:val="-10"/>
        </w:rPr>
        <w:t xml:space="preserve"> </w:t>
      </w:r>
      <w:r>
        <w:t>a</w:t>
      </w:r>
      <w:r>
        <w:rPr>
          <w:spacing w:val="-10"/>
        </w:rPr>
        <w:t xml:space="preserve"> </w:t>
      </w:r>
      <w:r>
        <w:t>los</w:t>
      </w:r>
      <w:r>
        <w:rPr>
          <w:spacing w:val="-10"/>
        </w:rPr>
        <w:t xml:space="preserve"> </w:t>
      </w:r>
      <w:r>
        <w:t>demás</w:t>
      </w:r>
      <w:r>
        <w:rPr>
          <w:spacing w:val="-10"/>
        </w:rPr>
        <w:t xml:space="preserve"> </w:t>
      </w:r>
      <w:r>
        <w:t>ocupantes</w:t>
      </w:r>
      <w:r>
        <w:rPr>
          <w:spacing w:val="-12"/>
        </w:rPr>
        <w:t xml:space="preserve"> </w:t>
      </w:r>
      <w:r>
        <w:t>mientras</w:t>
      </w:r>
      <w:r>
        <w:rPr>
          <w:spacing w:val="-10"/>
        </w:rPr>
        <w:t xml:space="preserve"> </w:t>
      </w:r>
      <w:r>
        <w:t>esperan la llegada de los bomberos.</w:t>
      </w:r>
    </w:p>
    <w:p w14:paraId="3366A6FF" w14:textId="77777777" w:rsidR="003315CD" w:rsidRDefault="0082365E">
      <w:pPr>
        <w:pStyle w:val="Prrafodelista"/>
        <w:numPr>
          <w:ilvl w:val="0"/>
          <w:numId w:val="8"/>
        </w:numPr>
        <w:tabs>
          <w:tab w:val="left" w:pos="1069"/>
        </w:tabs>
        <w:spacing w:before="2" w:line="269" w:lineRule="exact"/>
        <w:ind w:left="1069" w:hanging="359"/>
      </w:pPr>
      <w:r>
        <w:t>Si</w:t>
      </w:r>
      <w:r>
        <w:rPr>
          <w:spacing w:val="-4"/>
        </w:rPr>
        <w:t xml:space="preserve"> </w:t>
      </w:r>
      <w:r>
        <w:t>hay</w:t>
      </w:r>
      <w:r>
        <w:rPr>
          <w:spacing w:val="-3"/>
        </w:rPr>
        <w:t xml:space="preserve"> </w:t>
      </w:r>
      <w:r>
        <w:t>personas</w:t>
      </w:r>
      <w:r>
        <w:rPr>
          <w:spacing w:val="-3"/>
        </w:rPr>
        <w:t xml:space="preserve"> </w:t>
      </w:r>
      <w:r>
        <w:t>afectadas,</w:t>
      </w:r>
      <w:r>
        <w:rPr>
          <w:spacing w:val="-3"/>
        </w:rPr>
        <w:t xml:space="preserve"> </w:t>
      </w:r>
      <w:r>
        <w:t>apóyelas</w:t>
      </w:r>
      <w:r>
        <w:rPr>
          <w:spacing w:val="-6"/>
        </w:rPr>
        <w:t xml:space="preserve"> </w:t>
      </w:r>
      <w:r>
        <w:t>y</w:t>
      </w:r>
      <w:r>
        <w:rPr>
          <w:spacing w:val="-6"/>
        </w:rPr>
        <w:t xml:space="preserve"> </w:t>
      </w:r>
      <w:r>
        <w:t>no</w:t>
      </w:r>
      <w:r>
        <w:rPr>
          <w:spacing w:val="-4"/>
        </w:rPr>
        <w:t xml:space="preserve"> </w:t>
      </w:r>
      <w:r>
        <w:t>las</w:t>
      </w:r>
      <w:r>
        <w:rPr>
          <w:spacing w:val="-3"/>
        </w:rPr>
        <w:t xml:space="preserve"> </w:t>
      </w:r>
      <w:r>
        <w:rPr>
          <w:spacing w:val="-2"/>
        </w:rPr>
        <w:t>abandone</w:t>
      </w:r>
    </w:p>
    <w:p w14:paraId="04216227" w14:textId="77777777" w:rsidR="003315CD" w:rsidRDefault="0082365E">
      <w:pPr>
        <w:pStyle w:val="Prrafodelista"/>
        <w:numPr>
          <w:ilvl w:val="0"/>
          <w:numId w:val="8"/>
        </w:numPr>
        <w:tabs>
          <w:tab w:val="left" w:pos="1069"/>
        </w:tabs>
        <w:spacing w:line="269" w:lineRule="exact"/>
        <w:ind w:left="1069" w:hanging="359"/>
      </w:pPr>
      <w:r>
        <w:t>Evacue</w:t>
      </w:r>
      <w:r>
        <w:rPr>
          <w:spacing w:val="-4"/>
        </w:rPr>
        <w:t xml:space="preserve"> </w:t>
      </w:r>
      <w:r>
        <w:t>y</w:t>
      </w:r>
      <w:r>
        <w:rPr>
          <w:spacing w:val="-5"/>
        </w:rPr>
        <w:t xml:space="preserve"> </w:t>
      </w:r>
      <w:r>
        <w:t>siga</w:t>
      </w:r>
      <w:r>
        <w:rPr>
          <w:spacing w:val="-4"/>
        </w:rPr>
        <w:t xml:space="preserve"> </w:t>
      </w:r>
      <w:r>
        <w:t>las</w:t>
      </w:r>
      <w:r>
        <w:rPr>
          <w:spacing w:val="-3"/>
        </w:rPr>
        <w:t xml:space="preserve"> </w:t>
      </w:r>
      <w:r>
        <w:t>instrucciones</w:t>
      </w:r>
      <w:r>
        <w:rPr>
          <w:spacing w:val="-4"/>
        </w:rPr>
        <w:t xml:space="preserve"> </w:t>
      </w:r>
      <w:r>
        <w:t>de</w:t>
      </w:r>
      <w:r>
        <w:rPr>
          <w:spacing w:val="-4"/>
        </w:rPr>
        <w:t xml:space="preserve"> </w:t>
      </w:r>
      <w:r>
        <w:t>la</w:t>
      </w:r>
      <w:r>
        <w:rPr>
          <w:spacing w:val="-3"/>
        </w:rPr>
        <w:t xml:space="preserve"> </w:t>
      </w:r>
      <w:r>
        <w:rPr>
          <w:spacing w:val="-2"/>
        </w:rPr>
        <w:t>Brigada.</w:t>
      </w:r>
    </w:p>
    <w:p w14:paraId="0FBF19A9" w14:textId="77777777" w:rsidR="003315CD" w:rsidRDefault="0082365E">
      <w:pPr>
        <w:pStyle w:val="Prrafodelista"/>
        <w:numPr>
          <w:ilvl w:val="0"/>
          <w:numId w:val="8"/>
        </w:numPr>
        <w:tabs>
          <w:tab w:val="left" w:pos="1069"/>
        </w:tabs>
        <w:spacing w:line="269" w:lineRule="exact"/>
        <w:ind w:left="1069" w:hanging="359"/>
      </w:pPr>
      <w:r>
        <w:t>Aplique</w:t>
      </w:r>
      <w:r>
        <w:rPr>
          <w:spacing w:val="-6"/>
        </w:rPr>
        <w:t xml:space="preserve"> </w:t>
      </w:r>
      <w:r>
        <w:t>el</w:t>
      </w:r>
      <w:r>
        <w:rPr>
          <w:spacing w:val="-6"/>
        </w:rPr>
        <w:t xml:space="preserve"> </w:t>
      </w:r>
      <w:r>
        <w:t>procedimiento</w:t>
      </w:r>
      <w:r>
        <w:rPr>
          <w:spacing w:val="-7"/>
        </w:rPr>
        <w:t xml:space="preserve"> </w:t>
      </w:r>
      <w:r>
        <w:t>de</w:t>
      </w:r>
      <w:r>
        <w:rPr>
          <w:spacing w:val="-5"/>
        </w:rPr>
        <w:t xml:space="preserve"> </w:t>
      </w:r>
      <w:r>
        <w:rPr>
          <w:spacing w:val="-2"/>
        </w:rPr>
        <w:t>evacuación</w:t>
      </w:r>
    </w:p>
    <w:p w14:paraId="3148114E" w14:textId="77777777" w:rsidR="003315CD" w:rsidRDefault="0082365E">
      <w:pPr>
        <w:pStyle w:val="Ttulo3"/>
        <w:spacing w:before="249"/>
      </w:pPr>
      <w:r>
        <w:rPr>
          <w:spacing w:val="-2"/>
        </w:rPr>
        <w:t>DESPUES</w:t>
      </w:r>
    </w:p>
    <w:p w14:paraId="34CCBDEB" w14:textId="77777777" w:rsidR="003315CD" w:rsidRDefault="003315CD">
      <w:pPr>
        <w:pStyle w:val="Textoindependiente"/>
        <w:rPr>
          <w:rFonts w:ascii="Arial"/>
          <w:b/>
        </w:rPr>
      </w:pPr>
    </w:p>
    <w:p w14:paraId="2D9EBF62" w14:textId="77777777" w:rsidR="003315CD" w:rsidRDefault="0082365E">
      <w:pPr>
        <w:pStyle w:val="Prrafodelista"/>
        <w:numPr>
          <w:ilvl w:val="0"/>
          <w:numId w:val="8"/>
        </w:numPr>
        <w:tabs>
          <w:tab w:val="left" w:pos="1069"/>
        </w:tabs>
        <w:spacing w:line="269" w:lineRule="exact"/>
        <w:ind w:left="1069" w:hanging="359"/>
      </w:pPr>
      <w:r>
        <w:t>Apoye</w:t>
      </w:r>
      <w:r>
        <w:rPr>
          <w:spacing w:val="-6"/>
        </w:rPr>
        <w:t xml:space="preserve"> </w:t>
      </w:r>
      <w:r>
        <w:t>a</w:t>
      </w:r>
      <w:r>
        <w:rPr>
          <w:spacing w:val="-3"/>
        </w:rPr>
        <w:t xml:space="preserve"> </w:t>
      </w:r>
      <w:r>
        <w:t>la</w:t>
      </w:r>
      <w:r>
        <w:rPr>
          <w:spacing w:val="-3"/>
        </w:rPr>
        <w:t xml:space="preserve"> </w:t>
      </w:r>
      <w:r>
        <w:t>brigada</w:t>
      </w:r>
      <w:r>
        <w:rPr>
          <w:spacing w:val="-4"/>
        </w:rPr>
        <w:t xml:space="preserve"> </w:t>
      </w:r>
      <w:r>
        <w:t>y</w:t>
      </w:r>
      <w:r>
        <w:rPr>
          <w:spacing w:val="-5"/>
        </w:rPr>
        <w:t xml:space="preserve"> </w:t>
      </w:r>
      <w:r>
        <w:t>al</w:t>
      </w:r>
      <w:r>
        <w:rPr>
          <w:spacing w:val="-7"/>
        </w:rPr>
        <w:t xml:space="preserve"> </w:t>
      </w:r>
      <w:r>
        <w:t>Copasst</w:t>
      </w:r>
      <w:r>
        <w:rPr>
          <w:spacing w:val="-2"/>
        </w:rPr>
        <w:t xml:space="preserve"> </w:t>
      </w:r>
      <w:r>
        <w:t>en</w:t>
      </w:r>
      <w:r>
        <w:rPr>
          <w:spacing w:val="-6"/>
        </w:rPr>
        <w:t xml:space="preserve"> </w:t>
      </w:r>
      <w:r>
        <w:t>la</w:t>
      </w:r>
      <w:r>
        <w:rPr>
          <w:spacing w:val="-3"/>
        </w:rPr>
        <w:t xml:space="preserve"> </w:t>
      </w:r>
      <w:r>
        <w:t>investigación</w:t>
      </w:r>
      <w:r>
        <w:rPr>
          <w:spacing w:val="-4"/>
        </w:rPr>
        <w:t xml:space="preserve"> </w:t>
      </w:r>
      <w:r>
        <w:t>del</w:t>
      </w:r>
      <w:r>
        <w:rPr>
          <w:spacing w:val="-3"/>
        </w:rPr>
        <w:t xml:space="preserve"> </w:t>
      </w:r>
      <w:r>
        <w:rPr>
          <w:spacing w:val="-2"/>
        </w:rPr>
        <w:t>evento.</w:t>
      </w:r>
    </w:p>
    <w:p w14:paraId="3E20D25E" w14:textId="77777777" w:rsidR="003315CD" w:rsidRDefault="0082365E">
      <w:pPr>
        <w:pStyle w:val="Prrafodelista"/>
        <w:numPr>
          <w:ilvl w:val="0"/>
          <w:numId w:val="8"/>
        </w:numPr>
        <w:tabs>
          <w:tab w:val="left" w:pos="1069"/>
        </w:tabs>
        <w:spacing w:line="269" w:lineRule="exact"/>
        <w:ind w:left="1069" w:hanging="359"/>
      </w:pPr>
      <w:r>
        <w:t>Esté</w:t>
      </w:r>
      <w:r>
        <w:rPr>
          <w:spacing w:val="-4"/>
        </w:rPr>
        <w:t xml:space="preserve"> </w:t>
      </w:r>
      <w:r>
        <w:t>atento</w:t>
      </w:r>
      <w:r>
        <w:rPr>
          <w:spacing w:val="-5"/>
        </w:rPr>
        <w:t xml:space="preserve"> </w:t>
      </w:r>
      <w:r>
        <w:t>al</w:t>
      </w:r>
      <w:r>
        <w:rPr>
          <w:spacing w:val="-5"/>
        </w:rPr>
        <w:t xml:space="preserve"> </w:t>
      </w:r>
      <w:r>
        <w:t>reinicio</w:t>
      </w:r>
      <w:r>
        <w:rPr>
          <w:spacing w:val="-3"/>
        </w:rPr>
        <w:t xml:space="preserve"> </w:t>
      </w:r>
      <w:r>
        <w:t>de</w:t>
      </w:r>
      <w:r>
        <w:rPr>
          <w:spacing w:val="-5"/>
        </w:rPr>
        <w:t xml:space="preserve"> </w:t>
      </w:r>
      <w:r>
        <w:rPr>
          <w:spacing w:val="-2"/>
        </w:rPr>
        <w:t>labores.</w:t>
      </w:r>
    </w:p>
    <w:p w14:paraId="0C3329BB" w14:textId="77777777" w:rsidR="003315CD" w:rsidRDefault="0082365E">
      <w:pPr>
        <w:pStyle w:val="Prrafodelista"/>
        <w:numPr>
          <w:ilvl w:val="0"/>
          <w:numId w:val="8"/>
        </w:numPr>
        <w:tabs>
          <w:tab w:val="left" w:pos="1069"/>
        </w:tabs>
        <w:spacing w:line="268" w:lineRule="exact"/>
        <w:ind w:left="1069" w:hanging="359"/>
      </w:pPr>
      <w:r>
        <w:t>Haga</w:t>
      </w:r>
      <w:r>
        <w:rPr>
          <w:spacing w:val="-7"/>
        </w:rPr>
        <w:t xml:space="preserve"> </w:t>
      </w:r>
      <w:r>
        <w:t>un</w:t>
      </w:r>
      <w:r>
        <w:rPr>
          <w:spacing w:val="-5"/>
        </w:rPr>
        <w:t xml:space="preserve"> </w:t>
      </w:r>
      <w:r>
        <w:t>inventario</w:t>
      </w:r>
      <w:r>
        <w:rPr>
          <w:spacing w:val="-5"/>
        </w:rPr>
        <w:t xml:space="preserve"> </w:t>
      </w:r>
      <w:r>
        <w:t>de</w:t>
      </w:r>
      <w:r>
        <w:rPr>
          <w:spacing w:val="-7"/>
        </w:rPr>
        <w:t xml:space="preserve"> </w:t>
      </w:r>
      <w:r>
        <w:t>los</w:t>
      </w:r>
      <w:r>
        <w:rPr>
          <w:spacing w:val="-5"/>
        </w:rPr>
        <w:t xml:space="preserve"> </w:t>
      </w:r>
      <w:r>
        <w:t>equipos</w:t>
      </w:r>
      <w:r>
        <w:rPr>
          <w:spacing w:val="-4"/>
        </w:rPr>
        <w:t xml:space="preserve"> </w:t>
      </w:r>
      <w:r>
        <w:t>utilizados</w:t>
      </w:r>
      <w:r>
        <w:rPr>
          <w:spacing w:val="-5"/>
        </w:rPr>
        <w:t xml:space="preserve"> </w:t>
      </w:r>
      <w:r>
        <w:t>y</w:t>
      </w:r>
      <w:r>
        <w:rPr>
          <w:spacing w:val="-4"/>
        </w:rPr>
        <w:t xml:space="preserve"> </w:t>
      </w:r>
      <w:r>
        <w:t>gestione</w:t>
      </w:r>
      <w:r>
        <w:rPr>
          <w:spacing w:val="-5"/>
        </w:rPr>
        <w:t xml:space="preserve"> </w:t>
      </w:r>
      <w:r>
        <w:t>su</w:t>
      </w:r>
      <w:r>
        <w:rPr>
          <w:spacing w:val="-7"/>
        </w:rPr>
        <w:t xml:space="preserve"> </w:t>
      </w:r>
      <w:r>
        <w:t>rápida</w:t>
      </w:r>
      <w:r>
        <w:rPr>
          <w:spacing w:val="-6"/>
        </w:rPr>
        <w:t xml:space="preserve"> </w:t>
      </w:r>
      <w:r>
        <w:rPr>
          <w:spacing w:val="-2"/>
        </w:rPr>
        <w:t>reposición.</w:t>
      </w:r>
    </w:p>
    <w:p w14:paraId="21D4ACA6" w14:textId="77777777" w:rsidR="003315CD" w:rsidRDefault="0082365E">
      <w:pPr>
        <w:pStyle w:val="Prrafodelista"/>
        <w:numPr>
          <w:ilvl w:val="0"/>
          <w:numId w:val="8"/>
        </w:numPr>
        <w:tabs>
          <w:tab w:val="left" w:pos="1069"/>
        </w:tabs>
        <w:spacing w:line="268" w:lineRule="exact"/>
        <w:ind w:left="1069" w:hanging="359"/>
      </w:pPr>
      <w:r>
        <w:t>Acate</w:t>
      </w:r>
      <w:r>
        <w:rPr>
          <w:spacing w:val="-6"/>
        </w:rPr>
        <w:t xml:space="preserve"> </w:t>
      </w:r>
      <w:r>
        <w:t>la</w:t>
      </w:r>
      <w:r>
        <w:rPr>
          <w:spacing w:val="-7"/>
        </w:rPr>
        <w:t xml:space="preserve"> </w:t>
      </w:r>
      <w:r>
        <w:t>retroalimentación</w:t>
      </w:r>
      <w:r>
        <w:rPr>
          <w:spacing w:val="-4"/>
        </w:rPr>
        <w:t xml:space="preserve"> </w:t>
      </w:r>
      <w:r>
        <w:t>del</w:t>
      </w:r>
      <w:r>
        <w:rPr>
          <w:spacing w:val="-5"/>
        </w:rPr>
        <w:t xml:space="preserve"> </w:t>
      </w:r>
      <w:r>
        <w:t>evento</w:t>
      </w:r>
      <w:r>
        <w:rPr>
          <w:spacing w:val="-6"/>
        </w:rPr>
        <w:t xml:space="preserve"> </w:t>
      </w:r>
      <w:r>
        <w:t>para</w:t>
      </w:r>
      <w:r>
        <w:rPr>
          <w:spacing w:val="-5"/>
        </w:rPr>
        <w:t xml:space="preserve"> </w:t>
      </w:r>
      <w:r>
        <w:t>evitar</w:t>
      </w:r>
      <w:r>
        <w:rPr>
          <w:spacing w:val="-5"/>
        </w:rPr>
        <w:t xml:space="preserve"> </w:t>
      </w:r>
      <w:r>
        <w:t>que</w:t>
      </w:r>
      <w:r>
        <w:rPr>
          <w:spacing w:val="-5"/>
        </w:rPr>
        <w:t xml:space="preserve"> </w:t>
      </w:r>
      <w:r>
        <w:t>no</w:t>
      </w:r>
      <w:r>
        <w:rPr>
          <w:spacing w:val="-4"/>
        </w:rPr>
        <w:t xml:space="preserve"> </w:t>
      </w:r>
      <w:r>
        <w:t>vuelva</w:t>
      </w:r>
      <w:r>
        <w:rPr>
          <w:spacing w:val="-7"/>
        </w:rPr>
        <w:t xml:space="preserve"> </w:t>
      </w:r>
      <w:r>
        <w:t>a</w:t>
      </w:r>
      <w:r>
        <w:rPr>
          <w:spacing w:val="-4"/>
        </w:rPr>
        <w:t xml:space="preserve"> </w:t>
      </w:r>
      <w:r>
        <w:rPr>
          <w:spacing w:val="-2"/>
        </w:rPr>
        <w:t>ocurrir.</w:t>
      </w:r>
    </w:p>
    <w:p w14:paraId="76F01B3E" w14:textId="77777777" w:rsidR="003315CD" w:rsidRDefault="003315CD">
      <w:pPr>
        <w:pStyle w:val="Prrafodelista"/>
        <w:spacing w:line="268" w:lineRule="exact"/>
        <w:sectPr w:rsidR="003315CD">
          <w:headerReference w:type="default" r:id="rId39"/>
          <w:footerReference w:type="default" r:id="rId40"/>
          <w:pgSz w:w="12250" w:h="15850"/>
          <w:pgMar w:top="1700" w:right="992" w:bottom="1200" w:left="992" w:header="0" w:footer="1017" w:gutter="0"/>
          <w:cols w:space="720"/>
        </w:sectPr>
      </w:pPr>
    </w:p>
    <w:p w14:paraId="7452098A" w14:textId="77777777" w:rsidR="003315CD" w:rsidRDefault="003315CD">
      <w:pPr>
        <w:pStyle w:val="Textoindependiente"/>
        <w:rPr>
          <w:sz w:val="20"/>
        </w:rPr>
      </w:pPr>
    </w:p>
    <w:p w14:paraId="0A44E241" w14:textId="77777777" w:rsidR="003315CD" w:rsidRDefault="003315CD">
      <w:pPr>
        <w:pStyle w:val="Textoindependiente"/>
        <w:spacing w:before="47"/>
        <w:rPr>
          <w:sz w:val="20"/>
        </w:rPr>
      </w:pPr>
    </w:p>
    <w:p w14:paraId="0FA8997B" w14:textId="77777777" w:rsidR="003315CD" w:rsidRDefault="0082365E">
      <w:pPr>
        <w:pStyle w:val="Textoindependiente"/>
        <w:ind w:left="2164"/>
        <w:rPr>
          <w:sz w:val="20"/>
        </w:rPr>
      </w:pPr>
      <w:r>
        <w:rPr>
          <w:noProof/>
          <w:sz w:val="20"/>
        </w:rPr>
        <w:drawing>
          <wp:inline distT="0" distB="0" distL="0" distR="0" wp14:anchorId="59FD6960" wp14:editId="69C0757E">
            <wp:extent cx="4249211" cy="6414135"/>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41" cstate="print"/>
                    <a:stretch>
                      <a:fillRect/>
                    </a:stretch>
                  </pic:blipFill>
                  <pic:spPr>
                    <a:xfrm>
                      <a:off x="0" y="0"/>
                      <a:ext cx="4249211" cy="6414135"/>
                    </a:xfrm>
                    <a:prstGeom prst="rect">
                      <a:avLst/>
                    </a:prstGeom>
                  </pic:spPr>
                </pic:pic>
              </a:graphicData>
            </a:graphic>
          </wp:inline>
        </w:drawing>
      </w:r>
    </w:p>
    <w:p w14:paraId="5214AA32" w14:textId="77777777" w:rsidR="003315CD" w:rsidRDefault="003315CD">
      <w:pPr>
        <w:pStyle w:val="Textoindependiente"/>
        <w:rPr>
          <w:sz w:val="20"/>
        </w:rPr>
        <w:sectPr w:rsidR="003315CD">
          <w:headerReference w:type="default" r:id="rId42"/>
          <w:footerReference w:type="default" r:id="rId43"/>
          <w:pgSz w:w="12250" w:h="15850"/>
          <w:pgMar w:top="1660" w:right="992" w:bottom="1200" w:left="992" w:header="0" w:footer="1017" w:gutter="0"/>
          <w:cols w:space="720"/>
        </w:sectPr>
      </w:pPr>
    </w:p>
    <w:p w14:paraId="7DD227F0" w14:textId="77777777" w:rsidR="003315CD" w:rsidRDefault="003315CD">
      <w:pPr>
        <w:pStyle w:val="Textoindependiente"/>
      </w:pPr>
    </w:p>
    <w:p w14:paraId="025311FC" w14:textId="77777777" w:rsidR="003315CD" w:rsidRDefault="003315CD">
      <w:pPr>
        <w:pStyle w:val="Textoindependiente"/>
      </w:pPr>
    </w:p>
    <w:p w14:paraId="47E5A452" w14:textId="77777777" w:rsidR="003315CD" w:rsidRDefault="003315CD">
      <w:pPr>
        <w:pStyle w:val="Textoindependiente"/>
      </w:pPr>
    </w:p>
    <w:p w14:paraId="4FDDCB56" w14:textId="77777777" w:rsidR="003315CD" w:rsidRDefault="0082365E">
      <w:pPr>
        <w:pStyle w:val="Ttulo3"/>
      </w:pPr>
      <w:r>
        <w:rPr>
          <w:spacing w:val="-2"/>
        </w:rPr>
        <w:t>ANTES</w:t>
      </w:r>
    </w:p>
    <w:p w14:paraId="0ACE8227" w14:textId="77777777" w:rsidR="003315CD" w:rsidRDefault="003315CD">
      <w:pPr>
        <w:pStyle w:val="Textoindependiente"/>
        <w:spacing w:before="4"/>
        <w:rPr>
          <w:rFonts w:ascii="Arial"/>
          <w:b/>
        </w:rPr>
      </w:pPr>
    </w:p>
    <w:p w14:paraId="2F63D8D4" w14:textId="77777777" w:rsidR="003315CD" w:rsidRDefault="0082365E">
      <w:pPr>
        <w:pStyle w:val="Prrafodelista"/>
        <w:numPr>
          <w:ilvl w:val="0"/>
          <w:numId w:val="8"/>
        </w:numPr>
        <w:tabs>
          <w:tab w:val="left" w:pos="1069"/>
        </w:tabs>
        <w:spacing w:before="1" w:line="237" w:lineRule="auto"/>
        <w:ind w:left="1069" w:right="710"/>
      </w:pPr>
      <w:r>
        <w:t>Implementar un programa de inspección predictiva de los canales de drenaje, techos, bajantes etc.</w:t>
      </w:r>
    </w:p>
    <w:p w14:paraId="2481FB82" w14:textId="77777777" w:rsidR="003315CD" w:rsidRDefault="003315CD">
      <w:pPr>
        <w:pStyle w:val="Textoindependiente"/>
      </w:pPr>
    </w:p>
    <w:p w14:paraId="299A7070" w14:textId="77777777" w:rsidR="003315CD" w:rsidRDefault="0082365E">
      <w:pPr>
        <w:pStyle w:val="Ttulo3"/>
      </w:pPr>
      <w:r>
        <w:rPr>
          <w:spacing w:val="-2"/>
        </w:rPr>
        <w:t>DURANTE</w:t>
      </w:r>
    </w:p>
    <w:p w14:paraId="24D833BC" w14:textId="77777777" w:rsidR="003315CD" w:rsidRDefault="003315CD">
      <w:pPr>
        <w:pStyle w:val="Textoindependiente"/>
        <w:rPr>
          <w:rFonts w:ascii="Arial"/>
          <w:b/>
        </w:rPr>
      </w:pPr>
    </w:p>
    <w:p w14:paraId="15456BDF" w14:textId="77777777" w:rsidR="003315CD" w:rsidRDefault="0082365E">
      <w:pPr>
        <w:pStyle w:val="Prrafodelista"/>
        <w:numPr>
          <w:ilvl w:val="0"/>
          <w:numId w:val="8"/>
        </w:numPr>
        <w:tabs>
          <w:tab w:val="left" w:pos="1069"/>
        </w:tabs>
        <w:spacing w:line="269" w:lineRule="exact"/>
        <w:ind w:left="1069" w:hanging="359"/>
      </w:pPr>
      <w:r>
        <w:t>Una</w:t>
      </w:r>
      <w:r>
        <w:rPr>
          <w:spacing w:val="-7"/>
        </w:rPr>
        <w:t xml:space="preserve"> </w:t>
      </w:r>
      <w:r>
        <w:t>vez</w:t>
      </w:r>
      <w:r>
        <w:rPr>
          <w:spacing w:val="-5"/>
        </w:rPr>
        <w:t xml:space="preserve"> </w:t>
      </w:r>
      <w:r>
        <w:t>se</w:t>
      </w:r>
      <w:r>
        <w:rPr>
          <w:spacing w:val="-7"/>
        </w:rPr>
        <w:t xml:space="preserve"> </w:t>
      </w:r>
      <w:r>
        <w:t>presente</w:t>
      </w:r>
      <w:r>
        <w:rPr>
          <w:spacing w:val="-6"/>
        </w:rPr>
        <w:t xml:space="preserve"> </w:t>
      </w:r>
      <w:r>
        <w:t>la</w:t>
      </w:r>
      <w:r>
        <w:rPr>
          <w:spacing w:val="-3"/>
        </w:rPr>
        <w:t xml:space="preserve"> </w:t>
      </w:r>
      <w:r>
        <w:t>inundación</w:t>
      </w:r>
      <w:r>
        <w:rPr>
          <w:spacing w:val="-5"/>
        </w:rPr>
        <w:t xml:space="preserve"> </w:t>
      </w:r>
      <w:r>
        <w:t>suspenda</w:t>
      </w:r>
      <w:r>
        <w:rPr>
          <w:spacing w:val="-5"/>
        </w:rPr>
        <w:t xml:space="preserve"> </w:t>
      </w:r>
      <w:r>
        <w:t>la</w:t>
      </w:r>
      <w:r>
        <w:rPr>
          <w:spacing w:val="-7"/>
        </w:rPr>
        <w:t xml:space="preserve"> </w:t>
      </w:r>
      <w:r>
        <w:t>energía</w:t>
      </w:r>
      <w:r>
        <w:rPr>
          <w:spacing w:val="-6"/>
        </w:rPr>
        <w:t xml:space="preserve"> </w:t>
      </w:r>
      <w:r>
        <w:rPr>
          <w:spacing w:val="-2"/>
        </w:rPr>
        <w:t>eléctrica</w:t>
      </w:r>
    </w:p>
    <w:p w14:paraId="234802CF" w14:textId="77777777" w:rsidR="003315CD" w:rsidRDefault="0082365E">
      <w:pPr>
        <w:pStyle w:val="Prrafodelista"/>
        <w:numPr>
          <w:ilvl w:val="0"/>
          <w:numId w:val="8"/>
        </w:numPr>
        <w:tabs>
          <w:tab w:val="left" w:pos="1069"/>
        </w:tabs>
        <w:spacing w:line="268" w:lineRule="exact"/>
        <w:ind w:left="1069" w:hanging="359"/>
      </w:pPr>
      <w:r>
        <w:t>Si</w:t>
      </w:r>
      <w:r>
        <w:rPr>
          <w:spacing w:val="-6"/>
        </w:rPr>
        <w:t xml:space="preserve"> </w:t>
      </w:r>
      <w:r>
        <w:t>la</w:t>
      </w:r>
      <w:r>
        <w:rPr>
          <w:spacing w:val="-4"/>
        </w:rPr>
        <w:t xml:space="preserve"> </w:t>
      </w:r>
      <w:r>
        <w:t>inundación</w:t>
      </w:r>
      <w:r>
        <w:rPr>
          <w:spacing w:val="-4"/>
        </w:rPr>
        <w:t xml:space="preserve"> </w:t>
      </w:r>
      <w:r>
        <w:t>es</w:t>
      </w:r>
      <w:r>
        <w:rPr>
          <w:spacing w:val="-3"/>
        </w:rPr>
        <w:t xml:space="preserve"> </w:t>
      </w:r>
      <w:r>
        <w:t>de</w:t>
      </w:r>
      <w:r>
        <w:rPr>
          <w:spacing w:val="-6"/>
        </w:rPr>
        <w:t xml:space="preserve"> </w:t>
      </w:r>
      <w:r>
        <w:t>tipo</w:t>
      </w:r>
      <w:r>
        <w:rPr>
          <w:spacing w:val="-4"/>
        </w:rPr>
        <w:t xml:space="preserve"> </w:t>
      </w:r>
      <w:r>
        <w:t>natural,</w:t>
      </w:r>
      <w:r>
        <w:rPr>
          <w:spacing w:val="-1"/>
        </w:rPr>
        <w:t xml:space="preserve"> </w:t>
      </w:r>
      <w:r>
        <w:t>identifique</w:t>
      </w:r>
      <w:r>
        <w:rPr>
          <w:spacing w:val="-4"/>
        </w:rPr>
        <w:t xml:space="preserve"> </w:t>
      </w:r>
      <w:r>
        <w:t>las</w:t>
      </w:r>
      <w:r>
        <w:rPr>
          <w:spacing w:val="-6"/>
        </w:rPr>
        <w:t xml:space="preserve"> </w:t>
      </w:r>
      <w:r>
        <w:t>áreas</w:t>
      </w:r>
      <w:r>
        <w:rPr>
          <w:spacing w:val="-3"/>
        </w:rPr>
        <w:t xml:space="preserve"> </w:t>
      </w:r>
      <w:r>
        <w:t>de</w:t>
      </w:r>
      <w:r>
        <w:rPr>
          <w:spacing w:val="-6"/>
        </w:rPr>
        <w:t xml:space="preserve"> </w:t>
      </w:r>
      <w:r>
        <w:t>mayor</w:t>
      </w:r>
      <w:r>
        <w:rPr>
          <w:spacing w:val="-4"/>
        </w:rPr>
        <w:t xml:space="preserve"> </w:t>
      </w:r>
      <w:r>
        <w:rPr>
          <w:spacing w:val="-2"/>
        </w:rPr>
        <w:t>afectación.</w:t>
      </w:r>
    </w:p>
    <w:p w14:paraId="1CA08CE7" w14:textId="77777777" w:rsidR="003315CD" w:rsidRDefault="0082365E">
      <w:pPr>
        <w:pStyle w:val="Prrafodelista"/>
        <w:numPr>
          <w:ilvl w:val="0"/>
          <w:numId w:val="8"/>
        </w:numPr>
        <w:tabs>
          <w:tab w:val="left" w:pos="1069"/>
        </w:tabs>
        <w:spacing w:line="268" w:lineRule="exact"/>
        <w:ind w:left="1069" w:hanging="359"/>
      </w:pPr>
      <w:r>
        <w:t>Traslade</w:t>
      </w:r>
      <w:r>
        <w:rPr>
          <w:spacing w:val="-7"/>
        </w:rPr>
        <w:t xml:space="preserve"> </w:t>
      </w:r>
      <w:r>
        <w:t>equipos</w:t>
      </w:r>
      <w:r>
        <w:rPr>
          <w:spacing w:val="-6"/>
        </w:rPr>
        <w:t xml:space="preserve"> </w:t>
      </w:r>
      <w:r>
        <w:t>más</w:t>
      </w:r>
      <w:r>
        <w:rPr>
          <w:spacing w:val="-7"/>
        </w:rPr>
        <w:t xml:space="preserve"> </w:t>
      </w:r>
      <w:r>
        <w:t>vulnerables</w:t>
      </w:r>
      <w:r>
        <w:rPr>
          <w:spacing w:val="-4"/>
        </w:rPr>
        <w:t xml:space="preserve"> </w:t>
      </w:r>
      <w:r>
        <w:t>al</w:t>
      </w:r>
      <w:r>
        <w:rPr>
          <w:spacing w:val="-4"/>
        </w:rPr>
        <w:t xml:space="preserve"> </w:t>
      </w:r>
      <w:r>
        <w:t>agua</w:t>
      </w:r>
      <w:r>
        <w:rPr>
          <w:spacing w:val="-5"/>
        </w:rPr>
        <w:t xml:space="preserve"> </w:t>
      </w:r>
      <w:r>
        <w:t>hasta</w:t>
      </w:r>
      <w:r>
        <w:rPr>
          <w:spacing w:val="-6"/>
        </w:rPr>
        <w:t xml:space="preserve"> </w:t>
      </w:r>
      <w:r>
        <w:t>un</w:t>
      </w:r>
      <w:r>
        <w:rPr>
          <w:spacing w:val="-5"/>
        </w:rPr>
        <w:t xml:space="preserve"> </w:t>
      </w:r>
      <w:r>
        <w:t>lugar</w:t>
      </w:r>
      <w:r>
        <w:rPr>
          <w:spacing w:val="-5"/>
        </w:rPr>
        <w:t xml:space="preserve"> </w:t>
      </w:r>
      <w:r>
        <w:t>más</w:t>
      </w:r>
      <w:r>
        <w:rPr>
          <w:spacing w:val="-3"/>
        </w:rPr>
        <w:t xml:space="preserve"> </w:t>
      </w:r>
      <w:r>
        <w:rPr>
          <w:spacing w:val="-2"/>
        </w:rPr>
        <w:t>seguro.</w:t>
      </w:r>
    </w:p>
    <w:p w14:paraId="564A3B41" w14:textId="77777777" w:rsidR="003315CD" w:rsidRDefault="0082365E">
      <w:pPr>
        <w:pStyle w:val="Prrafodelista"/>
        <w:numPr>
          <w:ilvl w:val="0"/>
          <w:numId w:val="8"/>
        </w:numPr>
        <w:tabs>
          <w:tab w:val="left" w:pos="1069"/>
        </w:tabs>
        <w:spacing w:line="268" w:lineRule="exact"/>
        <w:ind w:left="1069" w:hanging="359"/>
      </w:pPr>
      <w:r>
        <w:t>Si</w:t>
      </w:r>
      <w:r>
        <w:rPr>
          <w:spacing w:val="-4"/>
        </w:rPr>
        <w:t xml:space="preserve"> </w:t>
      </w:r>
      <w:r>
        <w:t>la</w:t>
      </w:r>
      <w:r>
        <w:rPr>
          <w:spacing w:val="-4"/>
        </w:rPr>
        <w:t xml:space="preserve"> </w:t>
      </w:r>
      <w:r>
        <w:t>inundación</w:t>
      </w:r>
      <w:r>
        <w:rPr>
          <w:spacing w:val="-4"/>
        </w:rPr>
        <w:t xml:space="preserve"> </w:t>
      </w:r>
      <w:r>
        <w:t>es</w:t>
      </w:r>
      <w:r>
        <w:rPr>
          <w:spacing w:val="-4"/>
        </w:rPr>
        <w:t xml:space="preserve"> </w:t>
      </w:r>
      <w:r>
        <w:t>de</w:t>
      </w:r>
      <w:r>
        <w:rPr>
          <w:spacing w:val="-6"/>
        </w:rPr>
        <w:t xml:space="preserve"> </w:t>
      </w:r>
      <w:r>
        <w:t>tipo</w:t>
      </w:r>
      <w:r>
        <w:rPr>
          <w:spacing w:val="-3"/>
        </w:rPr>
        <w:t xml:space="preserve"> </w:t>
      </w:r>
      <w:r>
        <w:t>tecnológica,</w:t>
      </w:r>
      <w:r>
        <w:rPr>
          <w:spacing w:val="-5"/>
        </w:rPr>
        <w:t xml:space="preserve"> </w:t>
      </w:r>
      <w:r>
        <w:t>cierre</w:t>
      </w:r>
      <w:r>
        <w:rPr>
          <w:spacing w:val="-6"/>
        </w:rPr>
        <w:t xml:space="preserve"> </w:t>
      </w:r>
      <w:r>
        <w:t>registros</w:t>
      </w:r>
      <w:r>
        <w:rPr>
          <w:spacing w:val="-6"/>
        </w:rPr>
        <w:t xml:space="preserve"> </w:t>
      </w:r>
      <w:r>
        <w:t>de</w:t>
      </w:r>
      <w:r>
        <w:rPr>
          <w:spacing w:val="-3"/>
        </w:rPr>
        <w:t xml:space="preserve"> </w:t>
      </w:r>
      <w:r>
        <w:rPr>
          <w:spacing w:val="-2"/>
        </w:rPr>
        <w:t>agua.</w:t>
      </w:r>
    </w:p>
    <w:p w14:paraId="78D0156F" w14:textId="77777777" w:rsidR="003315CD" w:rsidRDefault="0082365E">
      <w:pPr>
        <w:pStyle w:val="Prrafodelista"/>
        <w:numPr>
          <w:ilvl w:val="0"/>
          <w:numId w:val="8"/>
        </w:numPr>
        <w:tabs>
          <w:tab w:val="left" w:pos="1069"/>
        </w:tabs>
        <w:spacing w:before="1" w:line="237" w:lineRule="auto"/>
        <w:ind w:left="1069" w:right="707"/>
      </w:pPr>
      <w:r>
        <w:t>En caso de que el nivel</w:t>
      </w:r>
      <w:r>
        <w:rPr>
          <w:spacing w:val="-1"/>
        </w:rPr>
        <w:t xml:space="preserve"> </w:t>
      </w:r>
      <w:r>
        <w:t>del agua ocupe sótano y/ pisos inferiores, solicite a las demás personas que permanezcan en pisos más altos hasta que la situación sea controlada.</w:t>
      </w:r>
    </w:p>
    <w:p w14:paraId="61D347F2" w14:textId="77777777" w:rsidR="003315CD" w:rsidRDefault="0082365E">
      <w:pPr>
        <w:pStyle w:val="Prrafodelista"/>
        <w:numPr>
          <w:ilvl w:val="0"/>
          <w:numId w:val="8"/>
        </w:numPr>
        <w:tabs>
          <w:tab w:val="left" w:pos="1069"/>
        </w:tabs>
        <w:spacing w:before="1" w:line="269" w:lineRule="exact"/>
        <w:ind w:left="1069" w:hanging="359"/>
      </w:pPr>
      <w:r>
        <w:t>Si</w:t>
      </w:r>
      <w:r>
        <w:rPr>
          <w:spacing w:val="-7"/>
        </w:rPr>
        <w:t xml:space="preserve"> </w:t>
      </w:r>
      <w:r>
        <w:t>la</w:t>
      </w:r>
      <w:r>
        <w:rPr>
          <w:spacing w:val="-5"/>
        </w:rPr>
        <w:t xml:space="preserve"> </w:t>
      </w:r>
      <w:r>
        <w:t>situación</w:t>
      </w:r>
      <w:r>
        <w:rPr>
          <w:spacing w:val="-5"/>
        </w:rPr>
        <w:t xml:space="preserve"> </w:t>
      </w:r>
      <w:r>
        <w:t>lo</w:t>
      </w:r>
      <w:r>
        <w:rPr>
          <w:spacing w:val="-6"/>
        </w:rPr>
        <w:t xml:space="preserve"> </w:t>
      </w:r>
      <w:r>
        <w:t>requiere,</w:t>
      </w:r>
      <w:r>
        <w:rPr>
          <w:spacing w:val="-4"/>
        </w:rPr>
        <w:t xml:space="preserve"> </w:t>
      </w:r>
      <w:r>
        <w:t>solicite</w:t>
      </w:r>
      <w:r>
        <w:rPr>
          <w:spacing w:val="-5"/>
        </w:rPr>
        <w:t xml:space="preserve"> </w:t>
      </w:r>
      <w:r>
        <w:t>ayuda</w:t>
      </w:r>
      <w:r>
        <w:rPr>
          <w:spacing w:val="-5"/>
        </w:rPr>
        <w:t xml:space="preserve"> </w:t>
      </w:r>
      <w:r>
        <w:t>a</w:t>
      </w:r>
      <w:r>
        <w:rPr>
          <w:spacing w:val="-6"/>
        </w:rPr>
        <w:t xml:space="preserve"> </w:t>
      </w:r>
      <w:r>
        <w:t>organismos</w:t>
      </w:r>
      <w:r>
        <w:rPr>
          <w:spacing w:val="-7"/>
        </w:rPr>
        <w:t xml:space="preserve"> </w:t>
      </w:r>
      <w:r>
        <w:t>de</w:t>
      </w:r>
      <w:r>
        <w:rPr>
          <w:spacing w:val="-4"/>
        </w:rPr>
        <w:t xml:space="preserve"> </w:t>
      </w:r>
      <w:r>
        <w:rPr>
          <w:spacing w:val="-2"/>
        </w:rPr>
        <w:t>socorro</w:t>
      </w:r>
    </w:p>
    <w:p w14:paraId="017BFC3D" w14:textId="77777777" w:rsidR="003315CD" w:rsidRDefault="0082365E">
      <w:pPr>
        <w:pStyle w:val="Prrafodelista"/>
        <w:numPr>
          <w:ilvl w:val="0"/>
          <w:numId w:val="8"/>
        </w:numPr>
        <w:tabs>
          <w:tab w:val="left" w:pos="1069"/>
        </w:tabs>
        <w:spacing w:line="269" w:lineRule="exact"/>
        <w:ind w:left="1069" w:hanging="359"/>
      </w:pPr>
      <w:r>
        <w:t>Espere</w:t>
      </w:r>
      <w:r>
        <w:rPr>
          <w:spacing w:val="-7"/>
        </w:rPr>
        <w:t xml:space="preserve"> </w:t>
      </w:r>
      <w:r>
        <w:t>las</w:t>
      </w:r>
      <w:r>
        <w:rPr>
          <w:spacing w:val="-4"/>
        </w:rPr>
        <w:t xml:space="preserve"> </w:t>
      </w:r>
      <w:r>
        <w:t>instrucciones</w:t>
      </w:r>
      <w:r>
        <w:rPr>
          <w:spacing w:val="-6"/>
        </w:rPr>
        <w:t xml:space="preserve"> </w:t>
      </w:r>
      <w:r>
        <w:t>de</w:t>
      </w:r>
      <w:r>
        <w:rPr>
          <w:spacing w:val="-5"/>
        </w:rPr>
        <w:t xml:space="preserve"> </w:t>
      </w:r>
      <w:r>
        <w:t>los</w:t>
      </w:r>
      <w:r>
        <w:rPr>
          <w:spacing w:val="-4"/>
        </w:rPr>
        <w:t xml:space="preserve"> </w:t>
      </w:r>
      <w:r>
        <w:t>brigadistas</w:t>
      </w:r>
      <w:r>
        <w:rPr>
          <w:spacing w:val="-4"/>
        </w:rPr>
        <w:t xml:space="preserve"> </w:t>
      </w:r>
      <w:r>
        <w:t>hasta</w:t>
      </w:r>
      <w:r>
        <w:rPr>
          <w:spacing w:val="-6"/>
        </w:rPr>
        <w:t xml:space="preserve"> </w:t>
      </w:r>
      <w:r>
        <w:t>que</w:t>
      </w:r>
      <w:r>
        <w:rPr>
          <w:spacing w:val="-5"/>
        </w:rPr>
        <w:t xml:space="preserve"> </w:t>
      </w:r>
      <w:r>
        <w:t>la</w:t>
      </w:r>
      <w:r>
        <w:rPr>
          <w:spacing w:val="-4"/>
        </w:rPr>
        <w:t xml:space="preserve"> </w:t>
      </w:r>
      <w:r>
        <w:t>situación</w:t>
      </w:r>
      <w:r>
        <w:rPr>
          <w:spacing w:val="-7"/>
        </w:rPr>
        <w:t xml:space="preserve"> </w:t>
      </w:r>
      <w:r>
        <w:t>sea</w:t>
      </w:r>
      <w:r>
        <w:rPr>
          <w:spacing w:val="-4"/>
        </w:rPr>
        <w:t xml:space="preserve"> </w:t>
      </w:r>
      <w:r>
        <w:rPr>
          <w:spacing w:val="-2"/>
        </w:rPr>
        <w:t>controlada.</w:t>
      </w:r>
    </w:p>
    <w:p w14:paraId="0C88642A" w14:textId="77777777" w:rsidR="003315CD" w:rsidRDefault="003315CD">
      <w:pPr>
        <w:pStyle w:val="Textoindependiente"/>
        <w:spacing w:before="251"/>
      </w:pPr>
    </w:p>
    <w:p w14:paraId="677754FB" w14:textId="77777777" w:rsidR="003315CD" w:rsidRDefault="0082365E">
      <w:pPr>
        <w:pStyle w:val="Ttulo3"/>
      </w:pPr>
      <w:r>
        <w:rPr>
          <w:spacing w:val="-2"/>
        </w:rPr>
        <w:t>DESPUES</w:t>
      </w:r>
    </w:p>
    <w:p w14:paraId="68040F97" w14:textId="77777777" w:rsidR="003315CD" w:rsidRDefault="003315CD">
      <w:pPr>
        <w:pStyle w:val="Textoindependiente"/>
        <w:rPr>
          <w:rFonts w:ascii="Arial"/>
          <w:b/>
        </w:rPr>
      </w:pPr>
    </w:p>
    <w:p w14:paraId="7ED6F350" w14:textId="77777777" w:rsidR="003315CD" w:rsidRDefault="0082365E">
      <w:pPr>
        <w:pStyle w:val="Prrafodelista"/>
        <w:numPr>
          <w:ilvl w:val="0"/>
          <w:numId w:val="8"/>
        </w:numPr>
        <w:tabs>
          <w:tab w:val="left" w:pos="1069"/>
        </w:tabs>
        <w:spacing w:line="269" w:lineRule="exact"/>
        <w:ind w:left="1069" w:hanging="359"/>
      </w:pPr>
      <w:r>
        <w:t>Apoye</w:t>
      </w:r>
      <w:r>
        <w:rPr>
          <w:spacing w:val="-6"/>
        </w:rPr>
        <w:t xml:space="preserve"> </w:t>
      </w:r>
      <w:r>
        <w:t>a</w:t>
      </w:r>
      <w:r>
        <w:rPr>
          <w:spacing w:val="-3"/>
        </w:rPr>
        <w:t xml:space="preserve"> </w:t>
      </w:r>
      <w:r>
        <w:t>la</w:t>
      </w:r>
      <w:r>
        <w:rPr>
          <w:spacing w:val="-3"/>
        </w:rPr>
        <w:t xml:space="preserve"> </w:t>
      </w:r>
      <w:r>
        <w:t>brigada</w:t>
      </w:r>
      <w:r>
        <w:rPr>
          <w:spacing w:val="-4"/>
        </w:rPr>
        <w:t xml:space="preserve"> </w:t>
      </w:r>
      <w:r>
        <w:t>y</w:t>
      </w:r>
      <w:r>
        <w:rPr>
          <w:spacing w:val="-5"/>
        </w:rPr>
        <w:t xml:space="preserve"> </w:t>
      </w:r>
      <w:r>
        <w:t>al</w:t>
      </w:r>
      <w:r>
        <w:rPr>
          <w:spacing w:val="-7"/>
        </w:rPr>
        <w:t xml:space="preserve"> </w:t>
      </w:r>
      <w:r>
        <w:t>Copasst</w:t>
      </w:r>
      <w:r>
        <w:rPr>
          <w:spacing w:val="-2"/>
        </w:rPr>
        <w:t xml:space="preserve"> </w:t>
      </w:r>
      <w:r>
        <w:t>en</w:t>
      </w:r>
      <w:r>
        <w:rPr>
          <w:spacing w:val="-6"/>
        </w:rPr>
        <w:t xml:space="preserve"> </w:t>
      </w:r>
      <w:r>
        <w:t>la</w:t>
      </w:r>
      <w:r>
        <w:rPr>
          <w:spacing w:val="-3"/>
        </w:rPr>
        <w:t xml:space="preserve"> </w:t>
      </w:r>
      <w:r>
        <w:t>investigación</w:t>
      </w:r>
      <w:r>
        <w:rPr>
          <w:spacing w:val="-4"/>
        </w:rPr>
        <w:t xml:space="preserve"> </w:t>
      </w:r>
      <w:r>
        <w:t>del</w:t>
      </w:r>
      <w:r>
        <w:rPr>
          <w:spacing w:val="-3"/>
        </w:rPr>
        <w:t xml:space="preserve"> </w:t>
      </w:r>
      <w:r>
        <w:rPr>
          <w:spacing w:val="-2"/>
        </w:rPr>
        <w:t>evento.</w:t>
      </w:r>
    </w:p>
    <w:p w14:paraId="17412DA4" w14:textId="77777777" w:rsidR="003315CD" w:rsidRDefault="0082365E">
      <w:pPr>
        <w:pStyle w:val="Prrafodelista"/>
        <w:numPr>
          <w:ilvl w:val="0"/>
          <w:numId w:val="8"/>
        </w:numPr>
        <w:tabs>
          <w:tab w:val="left" w:pos="1069"/>
        </w:tabs>
        <w:spacing w:line="268" w:lineRule="exact"/>
        <w:ind w:left="1069" w:hanging="359"/>
      </w:pPr>
      <w:r>
        <w:t>Esté</w:t>
      </w:r>
      <w:r>
        <w:rPr>
          <w:spacing w:val="-6"/>
        </w:rPr>
        <w:t xml:space="preserve"> </w:t>
      </w:r>
      <w:r>
        <w:t>atento</w:t>
      </w:r>
      <w:r>
        <w:rPr>
          <w:spacing w:val="-6"/>
        </w:rPr>
        <w:t xml:space="preserve"> </w:t>
      </w:r>
      <w:r>
        <w:t>que</w:t>
      </w:r>
      <w:r>
        <w:rPr>
          <w:spacing w:val="-4"/>
        </w:rPr>
        <w:t xml:space="preserve"> </w:t>
      </w:r>
      <w:r>
        <w:t>al</w:t>
      </w:r>
      <w:r>
        <w:rPr>
          <w:spacing w:val="-6"/>
        </w:rPr>
        <w:t xml:space="preserve"> </w:t>
      </w:r>
      <w:r>
        <w:t>reinicio</w:t>
      </w:r>
      <w:r>
        <w:rPr>
          <w:spacing w:val="-4"/>
        </w:rPr>
        <w:t xml:space="preserve"> </w:t>
      </w:r>
      <w:r>
        <w:t>de</w:t>
      </w:r>
      <w:r>
        <w:rPr>
          <w:spacing w:val="-4"/>
        </w:rPr>
        <w:t xml:space="preserve"> </w:t>
      </w:r>
      <w:r>
        <w:t>labores</w:t>
      </w:r>
      <w:r>
        <w:rPr>
          <w:spacing w:val="-6"/>
        </w:rPr>
        <w:t xml:space="preserve"> </w:t>
      </w:r>
      <w:r>
        <w:t>no</w:t>
      </w:r>
      <w:r>
        <w:rPr>
          <w:spacing w:val="-6"/>
        </w:rPr>
        <w:t xml:space="preserve"> </w:t>
      </w:r>
      <w:r>
        <w:t>haya</w:t>
      </w:r>
      <w:r>
        <w:rPr>
          <w:spacing w:val="-4"/>
        </w:rPr>
        <w:t xml:space="preserve"> </w:t>
      </w:r>
      <w:r>
        <w:t>equipos</w:t>
      </w:r>
      <w:r>
        <w:rPr>
          <w:spacing w:val="-3"/>
        </w:rPr>
        <w:t xml:space="preserve"> </w:t>
      </w:r>
      <w:r>
        <w:t>o</w:t>
      </w:r>
      <w:r>
        <w:rPr>
          <w:spacing w:val="-4"/>
        </w:rPr>
        <w:t xml:space="preserve"> </w:t>
      </w:r>
      <w:r>
        <w:t>instalaciones</w:t>
      </w:r>
      <w:r>
        <w:rPr>
          <w:spacing w:val="-5"/>
        </w:rPr>
        <w:t xml:space="preserve"> </w:t>
      </w:r>
      <w:r>
        <w:rPr>
          <w:spacing w:val="-2"/>
        </w:rPr>
        <w:t>mojadas.</w:t>
      </w:r>
    </w:p>
    <w:p w14:paraId="3A809D82" w14:textId="77777777" w:rsidR="003315CD" w:rsidRDefault="0082365E">
      <w:pPr>
        <w:pStyle w:val="Prrafodelista"/>
        <w:numPr>
          <w:ilvl w:val="0"/>
          <w:numId w:val="8"/>
        </w:numPr>
        <w:tabs>
          <w:tab w:val="left" w:pos="1069"/>
        </w:tabs>
        <w:spacing w:line="268" w:lineRule="exact"/>
        <w:ind w:left="1069" w:hanging="359"/>
      </w:pPr>
      <w:r>
        <w:t>Acate</w:t>
      </w:r>
      <w:r>
        <w:rPr>
          <w:spacing w:val="-6"/>
        </w:rPr>
        <w:t xml:space="preserve"> </w:t>
      </w:r>
      <w:r>
        <w:t>las</w:t>
      </w:r>
      <w:r>
        <w:rPr>
          <w:spacing w:val="-7"/>
        </w:rPr>
        <w:t xml:space="preserve"> </w:t>
      </w:r>
      <w:r>
        <w:t>recomendaciones</w:t>
      </w:r>
      <w:r>
        <w:rPr>
          <w:spacing w:val="-3"/>
        </w:rPr>
        <w:t xml:space="preserve"> </w:t>
      </w:r>
      <w:r>
        <w:t>para</w:t>
      </w:r>
      <w:r>
        <w:rPr>
          <w:spacing w:val="-5"/>
        </w:rPr>
        <w:t xml:space="preserve"> </w:t>
      </w:r>
      <w:r>
        <w:t>que</w:t>
      </w:r>
      <w:r>
        <w:rPr>
          <w:spacing w:val="-4"/>
        </w:rPr>
        <w:t xml:space="preserve"> </w:t>
      </w:r>
      <w:r>
        <w:t>estos</w:t>
      </w:r>
      <w:r>
        <w:rPr>
          <w:spacing w:val="-7"/>
        </w:rPr>
        <w:t xml:space="preserve"> </w:t>
      </w:r>
      <w:r>
        <w:t>eventos</w:t>
      </w:r>
      <w:r>
        <w:rPr>
          <w:spacing w:val="-4"/>
        </w:rPr>
        <w:t xml:space="preserve"> </w:t>
      </w:r>
      <w:r>
        <w:t>no</w:t>
      </w:r>
      <w:r>
        <w:rPr>
          <w:spacing w:val="-7"/>
        </w:rPr>
        <w:t xml:space="preserve"> </w:t>
      </w:r>
      <w:r>
        <w:t>vuelvan</w:t>
      </w:r>
      <w:r>
        <w:rPr>
          <w:spacing w:val="-4"/>
        </w:rPr>
        <w:t xml:space="preserve"> </w:t>
      </w:r>
      <w:r>
        <w:t>a</w:t>
      </w:r>
      <w:r>
        <w:rPr>
          <w:spacing w:val="-6"/>
        </w:rPr>
        <w:t xml:space="preserve"> </w:t>
      </w:r>
      <w:r>
        <w:rPr>
          <w:spacing w:val="-2"/>
        </w:rPr>
        <w:t>ocurrir.</w:t>
      </w:r>
    </w:p>
    <w:p w14:paraId="73274F27" w14:textId="77777777" w:rsidR="003315CD" w:rsidRDefault="003315CD">
      <w:pPr>
        <w:pStyle w:val="Prrafodelista"/>
        <w:spacing w:line="268" w:lineRule="exact"/>
        <w:sectPr w:rsidR="003315CD">
          <w:headerReference w:type="default" r:id="rId44"/>
          <w:footerReference w:type="default" r:id="rId45"/>
          <w:pgSz w:w="12250" w:h="15850"/>
          <w:pgMar w:top="1700" w:right="992" w:bottom="1200" w:left="992" w:header="0" w:footer="1017" w:gutter="0"/>
          <w:cols w:space="720"/>
        </w:sectPr>
      </w:pPr>
    </w:p>
    <w:p w14:paraId="46147D95" w14:textId="77777777" w:rsidR="003315CD" w:rsidRDefault="003315CD">
      <w:pPr>
        <w:pStyle w:val="Textoindependiente"/>
        <w:rPr>
          <w:sz w:val="20"/>
        </w:rPr>
      </w:pPr>
    </w:p>
    <w:p w14:paraId="1B22A50F" w14:textId="77777777" w:rsidR="003315CD" w:rsidRDefault="003315CD">
      <w:pPr>
        <w:pStyle w:val="Textoindependiente"/>
        <w:spacing w:before="47"/>
        <w:rPr>
          <w:sz w:val="20"/>
        </w:rPr>
      </w:pPr>
    </w:p>
    <w:p w14:paraId="1B22E174" w14:textId="77777777" w:rsidR="003315CD" w:rsidRDefault="0082365E">
      <w:pPr>
        <w:pStyle w:val="Textoindependiente"/>
        <w:ind w:left="1239"/>
        <w:rPr>
          <w:sz w:val="20"/>
        </w:rPr>
      </w:pPr>
      <w:r>
        <w:rPr>
          <w:noProof/>
          <w:sz w:val="20"/>
        </w:rPr>
        <w:drawing>
          <wp:inline distT="0" distB="0" distL="0" distR="0" wp14:anchorId="17685903" wp14:editId="192B93B2">
            <wp:extent cx="4930447" cy="6231635"/>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46" cstate="print"/>
                    <a:stretch>
                      <a:fillRect/>
                    </a:stretch>
                  </pic:blipFill>
                  <pic:spPr>
                    <a:xfrm>
                      <a:off x="0" y="0"/>
                      <a:ext cx="4930447" cy="6231635"/>
                    </a:xfrm>
                    <a:prstGeom prst="rect">
                      <a:avLst/>
                    </a:prstGeom>
                  </pic:spPr>
                </pic:pic>
              </a:graphicData>
            </a:graphic>
          </wp:inline>
        </w:drawing>
      </w:r>
    </w:p>
    <w:p w14:paraId="242FF10A" w14:textId="77777777" w:rsidR="003315CD" w:rsidRDefault="003315CD">
      <w:pPr>
        <w:pStyle w:val="Textoindependiente"/>
        <w:rPr>
          <w:sz w:val="20"/>
        </w:rPr>
        <w:sectPr w:rsidR="003315CD">
          <w:headerReference w:type="default" r:id="rId47"/>
          <w:footerReference w:type="default" r:id="rId48"/>
          <w:pgSz w:w="12250" w:h="15850"/>
          <w:pgMar w:top="1660" w:right="992" w:bottom="1200" w:left="992" w:header="0" w:footer="1017" w:gutter="0"/>
          <w:cols w:space="720"/>
        </w:sectPr>
      </w:pPr>
    </w:p>
    <w:p w14:paraId="5E3ED490" w14:textId="77777777" w:rsidR="003315CD" w:rsidRDefault="0082365E">
      <w:pPr>
        <w:pStyle w:val="Ttulo2"/>
        <w:ind w:left="1502" w:firstLine="0"/>
      </w:pPr>
      <w:r>
        <w:lastRenderedPageBreak/>
        <w:t>o</w:t>
      </w:r>
      <w:r>
        <w:rPr>
          <w:spacing w:val="-3"/>
        </w:rPr>
        <w:t xml:space="preserve"> </w:t>
      </w:r>
      <w:r>
        <w:rPr>
          <w:spacing w:val="-2"/>
        </w:rPr>
        <w:t>Vendaval</w:t>
      </w:r>
    </w:p>
    <w:p w14:paraId="2B6D808A" w14:textId="77777777" w:rsidR="003315CD" w:rsidRDefault="0082365E">
      <w:pPr>
        <w:pStyle w:val="Ttulo3"/>
        <w:spacing w:before="253"/>
      </w:pPr>
      <w:r>
        <w:rPr>
          <w:spacing w:val="-2"/>
        </w:rPr>
        <w:t>ANTES</w:t>
      </w:r>
    </w:p>
    <w:p w14:paraId="22E8FB03" w14:textId="77777777" w:rsidR="003315CD" w:rsidRDefault="003315CD">
      <w:pPr>
        <w:pStyle w:val="Textoindependiente"/>
        <w:spacing w:before="3"/>
        <w:rPr>
          <w:rFonts w:ascii="Arial"/>
          <w:b/>
        </w:rPr>
      </w:pPr>
    </w:p>
    <w:p w14:paraId="5EF26380" w14:textId="77777777" w:rsidR="003315CD" w:rsidRDefault="0082365E">
      <w:pPr>
        <w:pStyle w:val="Prrafodelista"/>
        <w:numPr>
          <w:ilvl w:val="0"/>
          <w:numId w:val="8"/>
        </w:numPr>
        <w:tabs>
          <w:tab w:val="left" w:pos="1069"/>
        </w:tabs>
        <w:spacing w:line="268" w:lineRule="exact"/>
        <w:ind w:left="1069" w:hanging="359"/>
      </w:pPr>
      <w:r>
        <w:t>Implementar</w:t>
      </w:r>
      <w:r>
        <w:rPr>
          <w:spacing w:val="-7"/>
        </w:rPr>
        <w:t xml:space="preserve"> </w:t>
      </w:r>
      <w:r>
        <w:t>un</w:t>
      </w:r>
      <w:r>
        <w:rPr>
          <w:spacing w:val="-6"/>
        </w:rPr>
        <w:t xml:space="preserve"> </w:t>
      </w:r>
      <w:r>
        <w:t>programa</w:t>
      </w:r>
      <w:r>
        <w:rPr>
          <w:spacing w:val="-6"/>
        </w:rPr>
        <w:t xml:space="preserve"> </w:t>
      </w:r>
      <w:r>
        <w:t>de</w:t>
      </w:r>
      <w:r>
        <w:rPr>
          <w:spacing w:val="-7"/>
        </w:rPr>
        <w:t xml:space="preserve"> </w:t>
      </w:r>
      <w:r>
        <w:t>revisión</w:t>
      </w:r>
      <w:r>
        <w:rPr>
          <w:spacing w:val="-5"/>
        </w:rPr>
        <w:t xml:space="preserve"> </w:t>
      </w:r>
      <w:r>
        <w:t>y</w:t>
      </w:r>
      <w:r>
        <w:rPr>
          <w:spacing w:val="-7"/>
        </w:rPr>
        <w:t xml:space="preserve"> </w:t>
      </w:r>
      <w:r>
        <w:t>mantenimiento</w:t>
      </w:r>
      <w:r>
        <w:rPr>
          <w:spacing w:val="-6"/>
        </w:rPr>
        <w:t xml:space="preserve"> </w:t>
      </w:r>
      <w:r>
        <w:t>de</w:t>
      </w:r>
      <w:r>
        <w:rPr>
          <w:spacing w:val="-5"/>
        </w:rPr>
        <w:t xml:space="preserve"> </w:t>
      </w:r>
      <w:r>
        <w:t>los</w:t>
      </w:r>
      <w:r>
        <w:rPr>
          <w:spacing w:val="-7"/>
        </w:rPr>
        <w:t xml:space="preserve"> </w:t>
      </w:r>
      <w:r>
        <w:rPr>
          <w:spacing w:val="-2"/>
        </w:rPr>
        <w:t>techos.</w:t>
      </w:r>
    </w:p>
    <w:p w14:paraId="13E0154C" w14:textId="77777777" w:rsidR="003315CD" w:rsidRDefault="0082365E">
      <w:pPr>
        <w:pStyle w:val="Prrafodelista"/>
        <w:numPr>
          <w:ilvl w:val="0"/>
          <w:numId w:val="8"/>
        </w:numPr>
        <w:tabs>
          <w:tab w:val="left" w:pos="1069"/>
        </w:tabs>
        <w:spacing w:line="237" w:lineRule="auto"/>
        <w:ind w:left="1069" w:right="702"/>
      </w:pPr>
      <w:r>
        <w:t>Establecer</w:t>
      </w:r>
      <w:r>
        <w:rPr>
          <w:spacing w:val="-4"/>
        </w:rPr>
        <w:t xml:space="preserve"> </w:t>
      </w:r>
      <w:r>
        <w:t>punto</w:t>
      </w:r>
      <w:r>
        <w:rPr>
          <w:spacing w:val="-5"/>
        </w:rPr>
        <w:t xml:space="preserve"> </w:t>
      </w:r>
      <w:r>
        <w:t>de</w:t>
      </w:r>
      <w:r>
        <w:rPr>
          <w:spacing w:val="-8"/>
        </w:rPr>
        <w:t xml:space="preserve"> </w:t>
      </w:r>
      <w:r>
        <w:t>resguardo</w:t>
      </w:r>
      <w:r>
        <w:rPr>
          <w:spacing w:val="-4"/>
        </w:rPr>
        <w:t xml:space="preserve"> </w:t>
      </w:r>
      <w:r>
        <w:t>para</w:t>
      </w:r>
      <w:r>
        <w:rPr>
          <w:spacing w:val="-5"/>
        </w:rPr>
        <w:t xml:space="preserve"> </w:t>
      </w:r>
      <w:r>
        <w:t>las</w:t>
      </w:r>
      <w:r>
        <w:rPr>
          <w:spacing w:val="-4"/>
        </w:rPr>
        <w:t xml:space="preserve"> </w:t>
      </w:r>
      <w:r>
        <w:t>personas</w:t>
      </w:r>
      <w:r>
        <w:rPr>
          <w:spacing w:val="-8"/>
        </w:rPr>
        <w:t xml:space="preserve"> </w:t>
      </w:r>
      <w:r>
        <w:t>que</w:t>
      </w:r>
      <w:r>
        <w:rPr>
          <w:spacing w:val="-4"/>
        </w:rPr>
        <w:t xml:space="preserve"> </w:t>
      </w:r>
      <w:r>
        <w:t>se</w:t>
      </w:r>
      <w:r>
        <w:rPr>
          <w:spacing w:val="-5"/>
        </w:rPr>
        <w:t xml:space="preserve"> </w:t>
      </w:r>
      <w:r>
        <w:t>encuentren</w:t>
      </w:r>
      <w:r>
        <w:rPr>
          <w:spacing w:val="-6"/>
        </w:rPr>
        <w:t xml:space="preserve"> </w:t>
      </w:r>
      <w:r>
        <w:t>en</w:t>
      </w:r>
      <w:r>
        <w:rPr>
          <w:spacing w:val="-6"/>
        </w:rPr>
        <w:t xml:space="preserve"> </w:t>
      </w:r>
      <w:r>
        <w:t>la</w:t>
      </w:r>
      <w:r>
        <w:rPr>
          <w:spacing w:val="-5"/>
        </w:rPr>
        <w:t xml:space="preserve"> </w:t>
      </w:r>
      <w:r>
        <w:t>terraza</w:t>
      </w:r>
      <w:r>
        <w:rPr>
          <w:spacing w:val="-6"/>
        </w:rPr>
        <w:t xml:space="preserve"> </w:t>
      </w:r>
      <w:r>
        <w:t>en</w:t>
      </w:r>
      <w:r>
        <w:rPr>
          <w:spacing w:val="-4"/>
        </w:rPr>
        <w:t xml:space="preserve"> </w:t>
      </w:r>
      <w:r>
        <w:t>el momento de un vendaval.</w:t>
      </w:r>
    </w:p>
    <w:p w14:paraId="169DB863" w14:textId="77777777" w:rsidR="003315CD" w:rsidRDefault="0082365E">
      <w:pPr>
        <w:pStyle w:val="Prrafodelista"/>
        <w:numPr>
          <w:ilvl w:val="0"/>
          <w:numId w:val="8"/>
        </w:numPr>
        <w:tabs>
          <w:tab w:val="left" w:pos="1069"/>
        </w:tabs>
        <w:spacing w:before="2"/>
        <w:ind w:left="1069" w:hanging="359"/>
      </w:pPr>
      <w:r>
        <w:t>Revisar</w:t>
      </w:r>
      <w:r>
        <w:rPr>
          <w:spacing w:val="-5"/>
        </w:rPr>
        <w:t xml:space="preserve"> </w:t>
      </w:r>
      <w:r>
        <w:t>periódicamente</w:t>
      </w:r>
      <w:r>
        <w:rPr>
          <w:spacing w:val="-8"/>
        </w:rPr>
        <w:t xml:space="preserve"> </w:t>
      </w:r>
      <w:r>
        <w:t>el</w:t>
      </w:r>
      <w:r>
        <w:rPr>
          <w:spacing w:val="-6"/>
        </w:rPr>
        <w:t xml:space="preserve"> </w:t>
      </w:r>
      <w:r>
        <w:t>estado</w:t>
      </w:r>
      <w:r>
        <w:rPr>
          <w:spacing w:val="-5"/>
        </w:rPr>
        <w:t xml:space="preserve"> </w:t>
      </w:r>
      <w:r>
        <w:t>de</w:t>
      </w:r>
      <w:r>
        <w:rPr>
          <w:spacing w:val="-7"/>
        </w:rPr>
        <w:t xml:space="preserve"> </w:t>
      </w:r>
      <w:r>
        <w:t>los</w:t>
      </w:r>
      <w:r>
        <w:rPr>
          <w:spacing w:val="-5"/>
        </w:rPr>
        <w:t xml:space="preserve"> </w:t>
      </w:r>
      <w:r>
        <w:rPr>
          <w:spacing w:val="-2"/>
        </w:rPr>
        <w:t>drenajes.</w:t>
      </w:r>
    </w:p>
    <w:p w14:paraId="3BB77526" w14:textId="77777777" w:rsidR="003315CD" w:rsidRDefault="0082365E">
      <w:pPr>
        <w:pStyle w:val="Ttulo3"/>
        <w:spacing w:before="251"/>
      </w:pPr>
      <w:r>
        <w:rPr>
          <w:spacing w:val="-2"/>
        </w:rPr>
        <w:t>DURANTE</w:t>
      </w:r>
    </w:p>
    <w:p w14:paraId="0815FBB7" w14:textId="77777777" w:rsidR="003315CD" w:rsidRDefault="003315CD">
      <w:pPr>
        <w:pStyle w:val="Textoindependiente"/>
        <w:spacing w:before="1"/>
        <w:rPr>
          <w:rFonts w:ascii="Arial"/>
          <w:b/>
        </w:rPr>
      </w:pPr>
    </w:p>
    <w:p w14:paraId="4E6644D7" w14:textId="77777777" w:rsidR="003315CD" w:rsidRDefault="0082365E">
      <w:pPr>
        <w:pStyle w:val="Prrafodelista"/>
        <w:numPr>
          <w:ilvl w:val="0"/>
          <w:numId w:val="8"/>
        </w:numPr>
        <w:tabs>
          <w:tab w:val="left" w:pos="1069"/>
        </w:tabs>
        <w:spacing w:line="269" w:lineRule="exact"/>
        <w:ind w:left="1069" w:hanging="359"/>
      </w:pPr>
      <w:r>
        <w:t>Mantener</w:t>
      </w:r>
      <w:r>
        <w:rPr>
          <w:spacing w:val="-3"/>
        </w:rPr>
        <w:t xml:space="preserve"> </w:t>
      </w:r>
      <w:r>
        <w:t>la</w:t>
      </w:r>
      <w:r>
        <w:rPr>
          <w:spacing w:val="-6"/>
        </w:rPr>
        <w:t xml:space="preserve"> </w:t>
      </w:r>
      <w:r>
        <w:t>calma</w:t>
      </w:r>
      <w:r>
        <w:rPr>
          <w:spacing w:val="-5"/>
        </w:rPr>
        <w:t xml:space="preserve"> </w:t>
      </w:r>
      <w:r>
        <w:t>y</w:t>
      </w:r>
      <w:r>
        <w:rPr>
          <w:spacing w:val="-3"/>
        </w:rPr>
        <w:t xml:space="preserve"> </w:t>
      </w:r>
      <w:r>
        <w:t>actuar</w:t>
      </w:r>
      <w:r>
        <w:rPr>
          <w:spacing w:val="-3"/>
        </w:rPr>
        <w:t xml:space="preserve"> </w:t>
      </w:r>
      <w:r>
        <w:t>con</w:t>
      </w:r>
      <w:r>
        <w:rPr>
          <w:spacing w:val="-5"/>
        </w:rPr>
        <w:t xml:space="preserve"> </w:t>
      </w:r>
      <w:r>
        <w:rPr>
          <w:spacing w:val="-2"/>
        </w:rPr>
        <w:t>rapidez</w:t>
      </w:r>
    </w:p>
    <w:p w14:paraId="446BD023" w14:textId="77777777" w:rsidR="003315CD" w:rsidRDefault="0082365E">
      <w:pPr>
        <w:pStyle w:val="Prrafodelista"/>
        <w:numPr>
          <w:ilvl w:val="0"/>
          <w:numId w:val="8"/>
        </w:numPr>
        <w:tabs>
          <w:tab w:val="left" w:pos="1069"/>
        </w:tabs>
        <w:spacing w:line="268" w:lineRule="exact"/>
        <w:ind w:left="1069" w:hanging="359"/>
      </w:pPr>
      <w:r>
        <w:t>Suspender</w:t>
      </w:r>
      <w:r>
        <w:rPr>
          <w:spacing w:val="-5"/>
        </w:rPr>
        <w:t xml:space="preserve"> </w:t>
      </w:r>
      <w:r>
        <w:t>las</w:t>
      </w:r>
      <w:r>
        <w:rPr>
          <w:spacing w:val="-6"/>
        </w:rPr>
        <w:t xml:space="preserve"> </w:t>
      </w:r>
      <w:r>
        <w:t>actividades</w:t>
      </w:r>
      <w:r>
        <w:rPr>
          <w:spacing w:val="-5"/>
        </w:rPr>
        <w:t xml:space="preserve"> </w:t>
      </w:r>
      <w:r>
        <w:t>que</w:t>
      </w:r>
      <w:r>
        <w:rPr>
          <w:spacing w:val="-6"/>
        </w:rPr>
        <w:t xml:space="preserve"> </w:t>
      </w:r>
      <w:r>
        <w:t>esté</w:t>
      </w:r>
      <w:r>
        <w:rPr>
          <w:spacing w:val="-7"/>
        </w:rPr>
        <w:t xml:space="preserve"> </w:t>
      </w:r>
      <w:r>
        <w:rPr>
          <w:spacing w:val="-2"/>
        </w:rPr>
        <w:t>realizando.</w:t>
      </w:r>
    </w:p>
    <w:p w14:paraId="771C94FF" w14:textId="77777777" w:rsidR="003315CD" w:rsidRDefault="0082365E">
      <w:pPr>
        <w:pStyle w:val="Prrafodelista"/>
        <w:numPr>
          <w:ilvl w:val="0"/>
          <w:numId w:val="8"/>
        </w:numPr>
        <w:tabs>
          <w:tab w:val="left" w:pos="1069"/>
        </w:tabs>
        <w:spacing w:line="268" w:lineRule="exact"/>
        <w:ind w:left="1069" w:hanging="359"/>
      </w:pPr>
      <w:r>
        <w:t>Interrumpir</w:t>
      </w:r>
      <w:r>
        <w:rPr>
          <w:spacing w:val="-4"/>
        </w:rPr>
        <w:t xml:space="preserve"> </w:t>
      </w:r>
      <w:r>
        <w:t>el</w:t>
      </w:r>
      <w:r>
        <w:rPr>
          <w:spacing w:val="-8"/>
        </w:rPr>
        <w:t xml:space="preserve"> </w:t>
      </w:r>
      <w:r>
        <w:t>suministro</w:t>
      </w:r>
      <w:r>
        <w:rPr>
          <w:spacing w:val="-6"/>
        </w:rPr>
        <w:t xml:space="preserve"> </w:t>
      </w:r>
      <w:r>
        <w:t>de</w:t>
      </w:r>
      <w:r>
        <w:rPr>
          <w:spacing w:val="-5"/>
        </w:rPr>
        <w:t xml:space="preserve"> </w:t>
      </w:r>
      <w:r>
        <w:t>energía</w:t>
      </w:r>
      <w:r>
        <w:rPr>
          <w:spacing w:val="-4"/>
        </w:rPr>
        <w:t xml:space="preserve"> </w:t>
      </w:r>
      <w:r>
        <w:t>de</w:t>
      </w:r>
      <w:r>
        <w:rPr>
          <w:spacing w:val="-7"/>
        </w:rPr>
        <w:t xml:space="preserve"> </w:t>
      </w:r>
      <w:r>
        <w:t>los</w:t>
      </w:r>
      <w:r>
        <w:rPr>
          <w:spacing w:val="-4"/>
        </w:rPr>
        <w:t xml:space="preserve"> </w:t>
      </w:r>
      <w:r>
        <w:rPr>
          <w:spacing w:val="-2"/>
        </w:rPr>
        <w:t>equipos.</w:t>
      </w:r>
    </w:p>
    <w:p w14:paraId="1E8CE304" w14:textId="77777777" w:rsidR="003315CD" w:rsidRDefault="0082365E">
      <w:pPr>
        <w:pStyle w:val="Prrafodelista"/>
        <w:numPr>
          <w:ilvl w:val="0"/>
          <w:numId w:val="8"/>
        </w:numPr>
        <w:tabs>
          <w:tab w:val="left" w:pos="1069"/>
        </w:tabs>
        <w:spacing w:line="268" w:lineRule="exact"/>
        <w:ind w:left="1069" w:hanging="359"/>
      </w:pPr>
      <w:r>
        <w:t>Guiar</w:t>
      </w:r>
      <w:r>
        <w:rPr>
          <w:spacing w:val="-5"/>
        </w:rPr>
        <w:t xml:space="preserve"> </w:t>
      </w:r>
      <w:r>
        <w:t>a</w:t>
      </w:r>
      <w:r>
        <w:rPr>
          <w:spacing w:val="-6"/>
        </w:rPr>
        <w:t xml:space="preserve"> </w:t>
      </w:r>
      <w:r>
        <w:t>los</w:t>
      </w:r>
      <w:r>
        <w:rPr>
          <w:spacing w:val="-3"/>
        </w:rPr>
        <w:t xml:space="preserve"> </w:t>
      </w:r>
      <w:r>
        <w:t>demás</w:t>
      </w:r>
      <w:r>
        <w:rPr>
          <w:spacing w:val="-6"/>
        </w:rPr>
        <w:t xml:space="preserve"> </w:t>
      </w:r>
      <w:r>
        <w:t>funcionarios</w:t>
      </w:r>
      <w:r>
        <w:rPr>
          <w:spacing w:val="-4"/>
        </w:rPr>
        <w:t xml:space="preserve"> </w:t>
      </w:r>
      <w:r>
        <w:t>o</w:t>
      </w:r>
      <w:r>
        <w:rPr>
          <w:spacing w:val="-4"/>
        </w:rPr>
        <w:t xml:space="preserve"> </w:t>
      </w:r>
      <w:r>
        <w:t>visitantes</w:t>
      </w:r>
      <w:r>
        <w:rPr>
          <w:spacing w:val="-6"/>
        </w:rPr>
        <w:t xml:space="preserve"> </w:t>
      </w:r>
      <w:r>
        <w:t>que</w:t>
      </w:r>
      <w:r>
        <w:rPr>
          <w:spacing w:val="-4"/>
        </w:rPr>
        <w:t xml:space="preserve"> </w:t>
      </w:r>
      <w:r>
        <w:t>no</w:t>
      </w:r>
      <w:r>
        <w:rPr>
          <w:spacing w:val="-3"/>
        </w:rPr>
        <w:t xml:space="preserve"> </w:t>
      </w:r>
      <w:r>
        <w:t>sepan</w:t>
      </w:r>
      <w:r>
        <w:rPr>
          <w:spacing w:val="-4"/>
        </w:rPr>
        <w:t xml:space="preserve"> </w:t>
      </w:r>
      <w:r>
        <w:t>que</w:t>
      </w:r>
      <w:r>
        <w:rPr>
          <w:spacing w:val="-5"/>
        </w:rPr>
        <w:t xml:space="preserve"> </w:t>
      </w:r>
      <w:r>
        <w:rPr>
          <w:spacing w:val="-2"/>
        </w:rPr>
        <w:t>hacer.</w:t>
      </w:r>
    </w:p>
    <w:p w14:paraId="1DEDC4FB" w14:textId="77777777" w:rsidR="003315CD" w:rsidRDefault="0082365E">
      <w:pPr>
        <w:pStyle w:val="Prrafodelista"/>
        <w:numPr>
          <w:ilvl w:val="0"/>
          <w:numId w:val="8"/>
        </w:numPr>
        <w:tabs>
          <w:tab w:val="left" w:pos="1069"/>
        </w:tabs>
        <w:spacing w:before="1" w:line="237" w:lineRule="auto"/>
        <w:ind w:left="1069" w:right="705"/>
      </w:pPr>
      <w:r>
        <w:t>Si</w:t>
      </w:r>
      <w:r>
        <w:rPr>
          <w:spacing w:val="21"/>
        </w:rPr>
        <w:t xml:space="preserve"> </w:t>
      </w:r>
      <w:r>
        <w:t>la</w:t>
      </w:r>
      <w:r>
        <w:rPr>
          <w:spacing w:val="22"/>
        </w:rPr>
        <w:t xml:space="preserve"> </w:t>
      </w:r>
      <w:r>
        <w:t>emergencia</w:t>
      </w:r>
      <w:r>
        <w:rPr>
          <w:spacing w:val="22"/>
        </w:rPr>
        <w:t xml:space="preserve"> </w:t>
      </w:r>
      <w:r>
        <w:t>se</w:t>
      </w:r>
      <w:r>
        <w:rPr>
          <w:spacing w:val="22"/>
        </w:rPr>
        <w:t xml:space="preserve"> </w:t>
      </w:r>
      <w:r>
        <w:t>puede</w:t>
      </w:r>
      <w:r>
        <w:rPr>
          <w:spacing w:val="22"/>
        </w:rPr>
        <w:t xml:space="preserve"> </w:t>
      </w:r>
      <w:r>
        <w:t>controlar,</w:t>
      </w:r>
      <w:r>
        <w:rPr>
          <w:spacing w:val="23"/>
        </w:rPr>
        <w:t xml:space="preserve"> </w:t>
      </w:r>
      <w:r>
        <w:t>se</w:t>
      </w:r>
      <w:r>
        <w:rPr>
          <w:spacing w:val="22"/>
        </w:rPr>
        <w:t xml:space="preserve"> </w:t>
      </w:r>
      <w:r>
        <w:t>debe esperar</w:t>
      </w:r>
      <w:r>
        <w:rPr>
          <w:spacing w:val="23"/>
        </w:rPr>
        <w:t xml:space="preserve"> </w:t>
      </w:r>
      <w:r>
        <w:t>a</w:t>
      </w:r>
      <w:r>
        <w:rPr>
          <w:spacing w:val="20"/>
        </w:rPr>
        <w:t xml:space="preserve"> </w:t>
      </w:r>
      <w:r>
        <w:t>la</w:t>
      </w:r>
      <w:r>
        <w:rPr>
          <w:spacing w:val="22"/>
        </w:rPr>
        <w:t xml:space="preserve"> </w:t>
      </w:r>
      <w:r>
        <w:t>llegada</w:t>
      </w:r>
      <w:r>
        <w:rPr>
          <w:spacing w:val="22"/>
        </w:rPr>
        <w:t xml:space="preserve"> </w:t>
      </w:r>
      <w:r>
        <w:t>de</w:t>
      </w:r>
      <w:r>
        <w:rPr>
          <w:spacing w:val="22"/>
        </w:rPr>
        <w:t xml:space="preserve"> </w:t>
      </w:r>
      <w:r>
        <w:t>los</w:t>
      </w:r>
      <w:r>
        <w:rPr>
          <w:spacing w:val="22"/>
        </w:rPr>
        <w:t xml:space="preserve"> </w:t>
      </w:r>
      <w:r>
        <w:t>grupos</w:t>
      </w:r>
      <w:r>
        <w:rPr>
          <w:spacing w:val="28"/>
        </w:rPr>
        <w:t xml:space="preserve"> </w:t>
      </w:r>
      <w:r>
        <w:t>de apoyo externo.</w:t>
      </w:r>
    </w:p>
    <w:p w14:paraId="45AA9152" w14:textId="77777777" w:rsidR="003315CD" w:rsidRDefault="0082365E">
      <w:pPr>
        <w:pStyle w:val="Prrafodelista"/>
        <w:numPr>
          <w:ilvl w:val="0"/>
          <w:numId w:val="8"/>
        </w:numPr>
        <w:tabs>
          <w:tab w:val="left" w:pos="1069"/>
        </w:tabs>
        <w:spacing w:before="1" w:line="269" w:lineRule="exact"/>
        <w:ind w:left="1069" w:hanging="359"/>
      </w:pPr>
      <w:r>
        <w:t>En</w:t>
      </w:r>
      <w:r>
        <w:rPr>
          <w:spacing w:val="-16"/>
        </w:rPr>
        <w:t xml:space="preserve"> </w:t>
      </w:r>
      <w:r>
        <w:t>caso</w:t>
      </w:r>
      <w:r>
        <w:rPr>
          <w:spacing w:val="-13"/>
        </w:rPr>
        <w:t xml:space="preserve"> </w:t>
      </w:r>
      <w:r>
        <w:t>de</w:t>
      </w:r>
      <w:r>
        <w:rPr>
          <w:spacing w:val="-15"/>
        </w:rPr>
        <w:t xml:space="preserve"> </w:t>
      </w:r>
      <w:r>
        <w:t>que</w:t>
      </w:r>
      <w:r>
        <w:rPr>
          <w:spacing w:val="-13"/>
        </w:rPr>
        <w:t xml:space="preserve"> </w:t>
      </w:r>
      <w:r>
        <w:t>no</w:t>
      </w:r>
      <w:r>
        <w:rPr>
          <w:spacing w:val="-15"/>
        </w:rPr>
        <w:t xml:space="preserve"> </w:t>
      </w:r>
      <w:r>
        <w:t>se</w:t>
      </w:r>
      <w:r>
        <w:rPr>
          <w:spacing w:val="-13"/>
        </w:rPr>
        <w:t xml:space="preserve"> </w:t>
      </w:r>
      <w:r>
        <w:t>pueda</w:t>
      </w:r>
      <w:r>
        <w:rPr>
          <w:spacing w:val="-12"/>
        </w:rPr>
        <w:t xml:space="preserve"> </w:t>
      </w:r>
      <w:r>
        <w:t>controlar,</w:t>
      </w:r>
      <w:r>
        <w:rPr>
          <w:spacing w:val="-14"/>
        </w:rPr>
        <w:t xml:space="preserve"> </w:t>
      </w:r>
      <w:r>
        <w:t>póngase</w:t>
      </w:r>
      <w:r>
        <w:rPr>
          <w:spacing w:val="-15"/>
        </w:rPr>
        <w:t xml:space="preserve"> </w:t>
      </w:r>
      <w:r>
        <w:t>a</w:t>
      </w:r>
      <w:r>
        <w:rPr>
          <w:spacing w:val="-15"/>
        </w:rPr>
        <w:t xml:space="preserve"> </w:t>
      </w:r>
      <w:r>
        <w:t>salvo</w:t>
      </w:r>
      <w:r>
        <w:rPr>
          <w:spacing w:val="-16"/>
        </w:rPr>
        <w:t xml:space="preserve"> </w:t>
      </w:r>
      <w:r>
        <w:t>mientras</w:t>
      </w:r>
      <w:r>
        <w:rPr>
          <w:spacing w:val="-15"/>
        </w:rPr>
        <w:t xml:space="preserve"> </w:t>
      </w:r>
      <w:r>
        <w:t>llega</w:t>
      </w:r>
      <w:r>
        <w:rPr>
          <w:spacing w:val="-12"/>
        </w:rPr>
        <w:t xml:space="preserve"> </w:t>
      </w:r>
      <w:r>
        <w:t>el</w:t>
      </w:r>
      <w:r>
        <w:rPr>
          <w:spacing w:val="-14"/>
        </w:rPr>
        <w:t xml:space="preserve"> </w:t>
      </w:r>
      <w:r>
        <w:t>apoyo</w:t>
      </w:r>
      <w:r>
        <w:rPr>
          <w:spacing w:val="-12"/>
        </w:rPr>
        <w:t xml:space="preserve"> </w:t>
      </w:r>
      <w:r>
        <w:rPr>
          <w:spacing w:val="-2"/>
        </w:rPr>
        <w:t>externo.</w:t>
      </w:r>
    </w:p>
    <w:p w14:paraId="3B95E336" w14:textId="77777777" w:rsidR="003315CD" w:rsidRDefault="0082365E">
      <w:pPr>
        <w:pStyle w:val="Prrafodelista"/>
        <w:numPr>
          <w:ilvl w:val="0"/>
          <w:numId w:val="8"/>
        </w:numPr>
        <w:tabs>
          <w:tab w:val="left" w:pos="1069"/>
        </w:tabs>
        <w:spacing w:line="269" w:lineRule="exact"/>
        <w:ind w:left="1069" w:hanging="359"/>
      </w:pPr>
      <w:r>
        <w:t>Apoye</w:t>
      </w:r>
      <w:r>
        <w:rPr>
          <w:spacing w:val="-6"/>
        </w:rPr>
        <w:t xml:space="preserve"> </w:t>
      </w:r>
      <w:r>
        <w:t>a</w:t>
      </w:r>
      <w:r>
        <w:rPr>
          <w:spacing w:val="-3"/>
        </w:rPr>
        <w:t xml:space="preserve"> </w:t>
      </w:r>
      <w:r>
        <w:t>los</w:t>
      </w:r>
      <w:r>
        <w:rPr>
          <w:spacing w:val="-3"/>
        </w:rPr>
        <w:t xml:space="preserve"> </w:t>
      </w:r>
      <w:r>
        <w:t>organismos</w:t>
      </w:r>
      <w:r>
        <w:rPr>
          <w:spacing w:val="-5"/>
        </w:rPr>
        <w:t xml:space="preserve"> </w:t>
      </w:r>
      <w:r>
        <w:t>de</w:t>
      </w:r>
      <w:r>
        <w:rPr>
          <w:spacing w:val="-4"/>
        </w:rPr>
        <w:t xml:space="preserve"> </w:t>
      </w:r>
      <w:r>
        <w:t>socorro</w:t>
      </w:r>
      <w:r>
        <w:rPr>
          <w:spacing w:val="-3"/>
        </w:rPr>
        <w:t xml:space="preserve"> </w:t>
      </w:r>
      <w:r>
        <w:t>una</w:t>
      </w:r>
      <w:r>
        <w:rPr>
          <w:spacing w:val="-6"/>
        </w:rPr>
        <w:t xml:space="preserve"> </w:t>
      </w:r>
      <w:r>
        <w:t>vez</w:t>
      </w:r>
      <w:r>
        <w:rPr>
          <w:spacing w:val="-5"/>
        </w:rPr>
        <w:t xml:space="preserve"> </w:t>
      </w:r>
      <w:r>
        <w:t>se</w:t>
      </w:r>
      <w:r>
        <w:rPr>
          <w:spacing w:val="-6"/>
        </w:rPr>
        <w:t xml:space="preserve"> </w:t>
      </w:r>
      <w:r>
        <w:t>hagan</w:t>
      </w:r>
      <w:r>
        <w:rPr>
          <w:spacing w:val="-3"/>
        </w:rPr>
        <w:t xml:space="preserve"> </w:t>
      </w:r>
      <w:r>
        <w:t>presentes</w:t>
      </w:r>
      <w:r>
        <w:rPr>
          <w:spacing w:val="-5"/>
        </w:rPr>
        <w:t xml:space="preserve"> </w:t>
      </w:r>
      <w:r>
        <w:t>en</w:t>
      </w:r>
      <w:r>
        <w:rPr>
          <w:spacing w:val="-4"/>
        </w:rPr>
        <w:t xml:space="preserve"> </w:t>
      </w:r>
      <w:r>
        <w:t>la</w:t>
      </w:r>
      <w:r>
        <w:rPr>
          <w:spacing w:val="-3"/>
        </w:rPr>
        <w:t xml:space="preserve"> </w:t>
      </w:r>
      <w:r>
        <w:rPr>
          <w:spacing w:val="-2"/>
        </w:rPr>
        <w:t>empresa.</w:t>
      </w:r>
    </w:p>
    <w:p w14:paraId="003A6217" w14:textId="77777777" w:rsidR="003315CD" w:rsidRDefault="003315CD">
      <w:pPr>
        <w:pStyle w:val="Textoindependiente"/>
        <w:spacing w:before="250"/>
      </w:pPr>
    </w:p>
    <w:p w14:paraId="5AD1CD2B" w14:textId="77777777" w:rsidR="003315CD" w:rsidRDefault="0082365E">
      <w:pPr>
        <w:pStyle w:val="Ttulo3"/>
        <w:spacing w:before="1"/>
      </w:pPr>
      <w:r>
        <w:rPr>
          <w:spacing w:val="-2"/>
        </w:rPr>
        <w:t>DESPUES</w:t>
      </w:r>
    </w:p>
    <w:p w14:paraId="3DB8C908" w14:textId="77777777" w:rsidR="003315CD" w:rsidRDefault="0082365E">
      <w:pPr>
        <w:pStyle w:val="Prrafodelista"/>
        <w:numPr>
          <w:ilvl w:val="0"/>
          <w:numId w:val="8"/>
        </w:numPr>
        <w:tabs>
          <w:tab w:val="left" w:pos="1069"/>
        </w:tabs>
        <w:spacing w:before="253" w:line="269" w:lineRule="exact"/>
        <w:ind w:left="1069" w:hanging="359"/>
      </w:pPr>
      <w:r>
        <w:t>Apoye</w:t>
      </w:r>
      <w:r>
        <w:rPr>
          <w:spacing w:val="-6"/>
        </w:rPr>
        <w:t xml:space="preserve"> </w:t>
      </w:r>
      <w:r>
        <w:t>a</w:t>
      </w:r>
      <w:r>
        <w:rPr>
          <w:spacing w:val="-3"/>
        </w:rPr>
        <w:t xml:space="preserve"> </w:t>
      </w:r>
      <w:r>
        <w:t>la</w:t>
      </w:r>
      <w:r>
        <w:rPr>
          <w:spacing w:val="-4"/>
        </w:rPr>
        <w:t xml:space="preserve"> </w:t>
      </w:r>
      <w:r>
        <w:t>brigada</w:t>
      </w:r>
      <w:r>
        <w:rPr>
          <w:spacing w:val="-4"/>
        </w:rPr>
        <w:t xml:space="preserve"> </w:t>
      </w:r>
      <w:r>
        <w:t>a</w:t>
      </w:r>
      <w:r>
        <w:rPr>
          <w:spacing w:val="-5"/>
        </w:rPr>
        <w:t xml:space="preserve"> </w:t>
      </w:r>
      <w:r>
        <w:t>la</w:t>
      </w:r>
      <w:r>
        <w:rPr>
          <w:spacing w:val="-4"/>
        </w:rPr>
        <w:t xml:space="preserve"> </w:t>
      </w:r>
      <w:r>
        <w:t>brigada</w:t>
      </w:r>
      <w:r>
        <w:rPr>
          <w:spacing w:val="-4"/>
        </w:rPr>
        <w:t xml:space="preserve"> </w:t>
      </w:r>
      <w:r>
        <w:t>en</w:t>
      </w:r>
      <w:r>
        <w:rPr>
          <w:spacing w:val="-4"/>
        </w:rPr>
        <w:t xml:space="preserve"> </w:t>
      </w:r>
      <w:r>
        <w:t>labores</w:t>
      </w:r>
      <w:r>
        <w:rPr>
          <w:spacing w:val="-2"/>
        </w:rPr>
        <w:t xml:space="preserve"> </w:t>
      </w:r>
      <w:r>
        <w:t>de</w:t>
      </w:r>
      <w:r>
        <w:rPr>
          <w:spacing w:val="-4"/>
        </w:rPr>
        <w:t xml:space="preserve"> </w:t>
      </w:r>
      <w:r>
        <w:t>recuperación</w:t>
      </w:r>
      <w:r>
        <w:rPr>
          <w:spacing w:val="-4"/>
        </w:rPr>
        <w:t xml:space="preserve"> </w:t>
      </w:r>
      <w:r>
        <w:t>de</w:t>
      </w:r>
      <w:r>
        <w:rPr>
          <w:spacing w:val="-4"/>
        </w:rPr>
        <w:t xml:space="preserve"> </w:t>
      </w:r>
      <w:r>
        <w:t>las</w:t>
      </w:r>
      <w:r>
        <w:rPr>
          <w:spacing w:val="-5"/>
        </w:rPr>
        <w:t xml:space="preserve"> </w:t>
      </w:r>
      <w:r>
        <w:rPr>
          <w:spacing w:val="-2"/>
        </w:rPr>
        <w:t>instalaciones.</w:t>
      </w:r>
    </w:p>
    <w:p w14:paraId="75051B09" w14:textId="77777777" w:rsidR="003315CD" w:rsidRDefault="0082365E">
      <w:pPr>
        <w:pStyle w:val="Prrafodelista"/>
        <w:numPr>
          <w:ilvl w:val="0"/>
          <w:numId w:val="8"/>
        </w:numPr>
        <w:tabs>
          <w:tab w:val="left" w:pos="1069"/>
        </w:tabs>
        <w:spacing w:line="268" w:lineRule="exact"/>
        <w:ind w:left="1069" w:hanging="359"/>
      </w:pPr>
      <w:r>
        <w:t>Esté</w:t>
      </w:r>
      <w:r>
        <w:rPr>
          <w:spacing w:val="-4"/>
        </w:rPr>
        <w:t xml:space="preserve"> </w:t>
      </w:r>
      <w:r>
        <w:t>atento</w:t>
      </w:r>
      <w:r>
        <w:rPr>
          <w:spacing w:val="-5"/>
        </w:rPr>
        <w:t xml:space="preserve"> </w:t>
      </w:r>
      <w:r>
        <w:t>que</w:t>
      </w:r>
      <w:r>
        <w:rPr>
          <w:spacing w:val="-3"/>
        </w:rPr>
        <w:t xml:space="preserve"> </w:t>
      </w:r>
      <w:r>
        <w:t>al</w:t>
      </w:r>
      <w:r>
        <w:rPr>
          <w:spacing w:val="-5"/>
        </w:rPr>
        <w:t xml:space="preserve"> </w:t>
      </w:r>
      <w:r>
        <w:t>reinicio</w:t>
      </w:r>
      <w:r>
        <w:rPr>
          <w:spacing w:val="-3"/>
        </w:rPr>
        <w:t xml:space="preserve"> </w:t>
      </w:r>
      <w:r>
        <w:t>de</w:t>
      </w:r>
      <w:r>
        <w:rPr>
          <w:spacing w:val="-3"/>
        </w:rPr>
        <w:t xml:space="preserve"> </w:t>
      </w:r>
      <w:r>
        <w:rPr>
          <w:spacing w:val="-2"/>
        </w:rPr>
        <w:t>labores.</w:t>
      </w:r>
    </w:p>
    <w:p w14:paraId="5FEB0E05" w14:textId="77777777" w:rsidR="003315CD" w:rsidRDefault="0082365E">
      <w:pPr>
        <w:pStyle w:val="Prrafodelista"/>
        <w:numPr>
          <w:ilvl w:val="0"/>
          <w:numId w:val="8"/>
        </w:numPr>
        <w:tabs>
          <w:tab w:val="left" w:pos="1069"/>
        </w:tabs>
        <w:spacing w:line="268" w:lineRule="exact"/>
        <w:ind w:left="1069" w:hanging="359"/>
      </w:pPr>
      <w:r>
        <w:t>Acate</w:t>
      </w:r>
      <w:r>
        <w:rPr>
          <w:spacing w:val="-6"/>
        </w:rPr>
        <w:t xml:space="preserve"> </w:t>
      </w:r>
      <w:r>
        <w:t>las</w:t>
      </w:r>
      <w:r>
        <w:rPr>
          <w:spacing w:val="-7"/>
        </w:rPr>
        <w:t xml:space="preserve"> </w:t>
      </w:r>
      <w:r>
        <w:t>recomendaciones</w:t>
      </w:r>
      <w:r>
        <w:rPr>
          <w:spacing w:val="-3"/>
        </w:rPr>
        <w:t xml:space="preserve"> </w:t>
      </w:r>
      <w:r>
        <w:t>para</w:t>
      </w:r>
      <w:r>
        <w:rPr>
          <w:spacing w:val="-7"/>
        </w:rPr>
        <w:t xml:space="preserve"> </w:t>
      </w:r>
      <w:r>
        <w:t>que</w:t>
      </w:r>
      <w:r>
        <w:rPr>
          <w:spacing w:val="-4"/>
        </w:rPr>
        <w:t xml:space="preserve"> </w:t>
      </w:r>
      <w:r>
        <w:t>estos</w:t>
      </w:r>
      <w:r>
        <w:rPr>
          <w:spacing w:val="-7"/>
        </w:rPr>
        <w:t xml:space="preserve"> </w:t>
      </w:r>
      <w:r>
        <w:t>eventos</w:t>
      </w:r>
      <w:r>
        <w:rPr>
          <w:spacing w:val="-4"/>
        </w:rPr>
        <w:t xml:space="preserve"> </w:t>
      </w:r>
      <w:r>
        <w:t>no</w:t>
      </w:r>
      <w:r>
        <w:rPr>
          <w:spacing w:val="-7"/>
        </w:rPr>
        <w:t xml:space="preserve"> </w:t>
      </w:r>
      <w:r>
        <w:t>vuelvan</w:t>
      </w:r>
      <w:r>
        <w:rPr>
          <w:spacing w:val="-4"/>
        </w:rPr>
        <w:t xml:space="preserve"> </w:t>
      </w:r>
      <w:r>
        <w:t>a</w:t>
      </w:r>
      <w:r>
        <w:rPr>
          <w:spacing w:val="-6"/>
        </w:rPr>
        <w:t xml:space="preserve"> </w:t>
      </w:r>
      <w:r>
        <w:rPr>
          <w:spacing w:val="-2"/>
        </w:rPr>
        <w:t>ocurrir.</w:t>
      </w:r>
    </w:p>
    <w:p w14:paraId="5785C96E" w14:textId="77777777" w:rsidR="003315CD" w:rsidRDefault="003315CD">
      <w:pPr>
        <w:pStyle w:val="Prrafodelista"/>
        <w:spacing w:line="268" w:lineRule="exact"/>
        <w:sectPr w:rsidR="003315CD">
          <w:headerReference w:type="default" r:id="rId49"/>
          <w:footerReference w:type="default" r:id="rId50"/>
          <w:pgSz w:w="12250" w:h="15850"/>
          <w:pgMar w:top="1700" w:right="992" w:bottom="1200" w:left="992" w:header="0" w:footer="1017" w:gutter="0"/>
          <w:cols w:space="720"/>
        </w:sectPr>
      </w:pPr>
    </w:p>
    <w:p w14:paraId="428D6537" w14:textId="77777777" w:rsidR="003315CD" w:rsidRDefault="003315CD">
      <w:pPr>
        <w:pStyle w:val="Textoindependiente"/>
        <w:spacing w:before="143"/>
        <w:rPr>
          <w:sz w:val="20"/>
        </w:rPr>
      </w:pPr>
    </w:p>
    <w:p w14:paraId="4570CA2B" w14:textId="77777777" w:rsidR="003315CD" w:rsidRDefault="0082365E">
      <w:pPr>
        <w:pStyle w:val="Textoindependiente"/>
        <w:ind w:left="1254"/>
        <w:rPr>
          <w:sz w:val="20"/>
        </w:rPr>
      </w:pPr>
      <w:r>
        <w:rPr>
          <w:noProof/>
          <w:sz w:val="20"/>
        </w:rPr>
        <w:drawing>
          <wp:inline distT="0" distB="0" distL="0" distR="0" wp14:anchorId="37CDD1B5" wp14:editId="6DF2CF83">
            <wp:extent cx="4921250" cy="6334125"/>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51" cstate="print"/>
                    <a:stretch>
                      <a:fillRect/>
                    </a:stretch>
                  </pic:blipFill>
                  <pic:spPr>
                    <a:xfrm>
                      <a:off x="0" y="0"/>
                      <a:ext cx="4921250" cy="6334125"/>
                    </a:xfrm>
                    <a:prstGeom prst="rect">
                      <a:avLst/>
                    </a:prstGeom>
                  </pic:spPr>
                </pic:pic>
              </a:graphicData>
            </a:graphic>
          </wp:inline>
        </w:drawing>
      </w:r>
    </w:p>
    <w:p w14:paraId="1308AFA3" w14:textId="77777777" w:rsidR="003315CD" w:rsidRDefault="003315CD">
      <w:pPr>
        <w:pStyle w:val="Textoindependiente"/>
        <w:rPr>
          <w:sz w:val="20"/>
        </w:rPr>
        <w:sectPr w:rsidR="003315CD">
          <w:headerReference w:type="default" r:id="rId52"/>
          <w:footerReference w:type="default" r:id="rId53"/>
          <w:pgSz w:w="12250" w:h="15850"/>
          <w:pgMar w:top="1660" w:right="992" w:bottom="1200" w:left="992" w:header="0" w:footer="1017" w:gutter="0"/>
          <w:cols w:space="720"/>
        </w:sectPr>
      </w:pPr>
    </w:p>
    <w:p w14:paraId="4F46B5CA" w14:textId="77777777" w:rsidR="003315CD" w:rsidRDefault="0082365E">
      <w:pPr>
        <w:pStyle w:val="Ttulo2"/>
        <w:numPr>
          <w:ilvl w:val="1"/>
          <w:numId w:val="7"/>
        </w:numPr>
        <w:tabs>
          <w:tab w:val="left" w:pos="2195"/>
        </w:tabs>
        <w:spacing w:before="45"/>
      </w:pPr>
      <w:r>
        <w:lastRenderedPageBreak/>
        <w:t>Procedimiento</w:t>
      </w:r>
      <w:r>
        <w:rPr>
          <w:spacing w:val="-6"/>
        </w:rPr>
        <w:t xml:space="preserve"> </w:t>
      </w:r>
      <w:r>
        <w:t>Operativo</w:t>
      </w:r>
      <w:r>
        <w:rPr>
          <w:spacing w:val="-3"/>
        </w:rPr>
        <w:t xml:space="preserve"> </w:t>
      </w:r>
      <w:r>
        <w:t>Normalizado</w:t>
      </w:r>
      <w:r>
        <w:rPr>
          <w:spacing w:val="-3"/>
        </w:rPr>
        <w:t xml:space="preserve"> </w:t>
      </w:r>
      <w:r>
        <w:t>en</w:t>
      </w:r>
      <w:r>
        <w:rPr>
          <w:spacing w:val="-3"/>
        </w:rPr>
        <w:t xml:space="preserve"> </w:t>
      </w:r>
      <w:r>
        <w:t>Caso</w:t>
      </w:r>
      <w:r>
        <w:rPr>
          <w:spacing w:val="-3"/>
        </w:rPr>
        <w:t xml:space="preserve"> </w:t>
      </w:r>
      <w:r>
        <w:t>de</w:t>
      </w:r>
      <w:r>
        <w:rPr>
          <w:spacing w:val="-4"/>
        </w:rPr>
        <w:t xml:space="preserve"> </w:t>
      </w:r>
      <w:r>
        <w:rPr>
          <w:spacing w:val="-2"/>
        </w:rPr>
        <w:t>Explosión</w:t>
      </w:r>
    </w:p>
    <w:p w14:paraId="66B8DB59" w14:textId="77777777" w:rsidR="003315CD" w:rsidRDefault="003315CD">
      <w:pPr>
        <w:pStyle w:val="Textoindependiente"/>
        <w:rPr>
          <w:rFonts w:ascii="Tahoma"/>
          <w:b/>
          <w:sz w:val="24"/>
        </w:rPr>
      </w:pPr>
    </w:p>
    <w:p w14:paraId="5CC3E4C9" w14:textId="77777777" w:rsidR="003315CD" w:rsidRDefault="003315CD">
      <w:pPr>
        <w:pStyle w:val="Textoindependiente"/>
        <w:spacing w:before="179"/>
        <w:rPr>
          <w:rFonts w:ascii="Tahoma"/>
          <w:b/>
          <w:sz w:val="24"/>
        </w:rPr>
      </w:pPr>
    </w:p>
    <w:p w14:paraId="622CCBBC" w14:textId="77777777" w:rsidR="003315CD" w:rsidRDefault="0082365E">
      <w:pPr>
        <w:pStyle w:val="Ttulo3"/>
        <w:spacing w:before="1"/>
      </w:pPr>
      <w:r>
        <w:rPr>
          <w:spacing w:val="-2"/>
        </w:rPr>
        <w:t>ANTES</w:t>
      </w:r>
    </w:p>
    <w:p w14:paraId="6B90C788" w14:textId="77777777" w:rsidR="003315CD" w:rsidRDefault="003315CD">
      <w:pPr>
        <w:pStyle w:val="Textoindependiente"/>
        <w:spacing w:before="2"/>
        <w:rPr>
          <w:rFonts w:ascii="Arial"/>
          <w:b/>
        </w:rPr>
      </w:pPr>
    </w:p>
    <w:p w14:paraId="2C439D40" w14:textId="77777777" w:rsidR="003315CD" w:rsidRDefault="0082365E">
      <w:pPr>
        <w:pStyle w:val="Prrafodelista"/>
        <w:numPr>
          <w:ilvl w:val="0"/>
          <w:numId w:val="8"/>
        </w:numPr>
        <w:tabs>
          <w:tab w:val="left" w:pos="1069"/>
        </w:tabs>
        <w:spacing w:line="268" w:lineRule="exact"/>
        <w:ind w:left="1069" w:hanging="359"/>
      </w:pPr>
      <w:r>
        <w:t>Establecer</w:t>
      </w:r>
      <w:r>
        <w:rPr>
          <w:spacing w:val="-7"/>
        </w:rPr>
        <w:t xml:space="preserve"> </w:t>
      </w:r>
      <w:r>
        <w:t>procedimientos</w:t>
      </w:r>
      <w:r>
        <w:rPr>
          <w:spacing w:val="-5"/>
        </w:rPr>
        <w:t xml:space="preserve"> </w:t>
      </w:r>
      <w:r>
        <w:t>para</w:t>
      </w:r>
      <w:r>
        <w:rPr>
          <w:spacing w:val="-8"/>
        </w:rPr>
        <w:t xml:space="preserve"> </w:t>
      </w:r>
      <w:r>
        <w:t>actuar</w:t>
      </w:r>
      <w:r>
        <w:rPr>
          <w:spacing w:val="-6"/>
        </w:rPr>
        <w:t xml:space="preserve"> </w:t>
      </w:r>
      <w:r>
        <w:t>en</w:t>
      </w:r>
      <w:r>
        <w:rPr>
          <w:spacing w:val="-5"/>
        </w:rPr>
        <w:t xml:space="preserve"> </w:t>
      </w:r>
      <w:r>
        <w:t>caso</w:t>
      </w:r>
      <w:r>
        <w:rPr>
          <w:spacing w:val="-8"/>
        </w:rPr>
        <w:t xml:space="preserve"> </w:t>
      </w:r>
      <w:r>
        <w:t>de</w:t>
      </w:r>
      <w:r>
        <w:rPr>
          <w:spacing w:val="-5"/>
        </w:rPr>
        <w:t xml:space="preserve"> </w:t>
      </w:r>
      <w:r>
        <w:t>llamadas</w:t>
      </w:r>
      <w:r>
        <w:rPr>
          <w:spacing w:val="-5"/>
        </w:rPr>
        <w:t xml:space="preserve"> </w:t>
      </w:r>
      <w:r>
        <w:rPr>
          <w:spacing w:val="-2"/>
        </w:rPr>
        <w:t>extorsivas.</w:t>
      </w:r>
    </w:p>
    <w:p w14:paraId="38F46902" w14:textId="77777777" w:rsidR="003315CD" w:rsidRDefault="0082365E">
      <w:pPr>
        <w:pStyle w:val="Prrafodelista"/>
        <w:numPr>
          <w:ilvl w:val="0"/>
          <w:numId w:val="8"/>
        </w:numPr>
        <w:tabs>
          <w:tab w:val="left" w:pos="1069"/>
        </w:tabs>
        <w:spacing w:before="1" w:line="237" w:lineRule="auto"/>
        <w:ind w:left="1069" w:right="706"/>
      </w:pPr>
      <w:r>
        <w:t xml:space="preserve">Implementar planes de ayuda mutua con las empresas vecinas y las autoridades del </w:t>
      </w:r>
      <w:r>
        <w:rPr>
          <w:spacing w:val="-2"/>
        </w:rPr>
        <w:t>sector.</w:t>
      </w:r>
    </w:p>
    <w:p w14:paraId="136D3384" w14:textId="77777777" w:rsidR="003315CD" w:rsidRDefault="0082365E">
      <w:pPr>
        <w:pStyle w:val="Prrafodelista"/>
        <w:numPr>
          <w:ilvl w:val="0"/>
          <w:numId w:val="8"/>
        </w:numPr>
        <w:tabs>
          <w:tab w:val="left" w:pos="1069"/>
        </w:tabs>
        <w:spacing w:before="3" w:line="237" w:lineRule="auto"/>
        <w:ind w:left="1069" w:right="708"/>
      </w:pPr>
      <w:r>
        <w:t>Realizar simulacros en</w:t>
      </w:r>
      <w:r>
        <w:rPr>
          <w:spacing w:val="-3"/>
        </w:rPr>
        <w:t xml:space="preserve"> </w:t>
      </w:r>
      <w:r>
        <w:t>amenazas extorsivas y atentados contados con</w:t>
      </w:r>
      <w:r>
        <w:rPr>
          <w:spacing w:val="-3"/>
        </w:rPr>
        <w:t xml:space="preserve"> </w:t>
      </w:r>
      <w:r>
        <w:t>la participación de todos los ocupantes del edificio y bajo la orientación de personal experto.</w:t>
      </w:r>
    </w:p>
    <w:p w14:paraId="5F5E14DC" w14:textId="77777777" w:rsidR="003315CD" w:rsidRDefault="0082365E">
      <w:pPr>
        <w:pStyle w:val="Prrafodelista"/>
        <w:numPr>
          <w:ilvl w:val="0"/>
          <w:numId w:val="8"/>
        </w:numPr>
        <w:tabs>
          <w:tab w:val="left" w:pos="1069"/>
        </w:tabs>
        <w:spacing w:before="4" w:line="237" w:lineRule="auto"/>
        <w:ind w:left="1069" w:right="708"/>
      </w:pPr>
      <w:r>
        <w:t>Establecer procedimientos para los vigilantes, los cuales deberán revisar los paquetes que ingresan a las instalaciones.</w:t>
      </w:r>
    </w:p>
    <w:p w14:paraId="375327D2" w14:textId="77777777" w:rsidR="003315CD" w:rsidRDefault="003315CD">
      <w:pPr>
        <w:pStyle w:val="Textoindependiente"/>
        <w:spacing w:before="1"/>
      </w:pPr>
    </w:p>
    <w:p w14:paraId="0C2B6C59" w14:textId="77777777" w:rsidR="003315CD" w:rsidRDefault="0082365E">
      <w:pPr>
        <w:pStyle w:val="Ttulo3"/>
      </w:pPr>
      <w:r>
        <w:rPr>
          <w:spacing w:val="-2"/>
        </w:rPr>
        <w:t>DURANTE</w:t>
      </w:r>
    </w:p>
    <w:p w14:paraId="78E849A0" w14:textId="77777777" w:rsidR="003315CD" w:rsidRDefault="003315CD">
      <w:pPr>
        <w:pStyle w:val="Textoindependiente"/>
        <w:spacing w:before="2"/>
        <w:rPr>
          <w:rFonts w:ascii="Arial"/>
          <w:b/>
        </w:rPr>
      </w:pPr>
    </w:p>
    <w:p w14:paraId="025D8148" w14:textId="77777777" w:rsidR="003315CD" w:rsidRDefault="0082365E">
      <w:pPr>
        <w:pStyle w:val="Prrafodelista"/>
        <w:numPr>
          <w:ilvl w:val="0"/>
          <w:numId w:val="8"/>
        </w:numPr>
        <w:tabs>
          <w:tab w:val="left" w:pos="1069"/>
        </w:tabs>
        <w:spacing w:line="268" w:lineRule="exact"/>
        <w:ind w:left="1069" w:hanging="359"/>
      </w:pPr>
      <w:r>
        <w:t>Identificar</w:t>
      </w:r>
      <w:r>
        <w:rPr>
          <w:spacing w:val="-6"/>
        </w:rPr>
        <w:t xml:space="preserve"> </w:t>
      </w:r>
      <w:r>
        <w:t>el</w:t>
      </w:r>
      <w:r>
        <w:rPr>
          <w:spacing w:val="-6"/>
        </w:rPr>
        <w:t xml:space="preserve"> </w:t>
      </w:r>
      <w:r>
        <w:t>lugar</w:t>
      </w:r>
      <w:r>
        <w:rPr>
          <w:spacing w:val="-5"/>
        </w:rPr>
        <w:t xml:space="preserve"> </w:t>
      </w:r>
      <w:r>
        <w:t>donde</w:t>
      </w:r>
      <w:r>
        <w:rPr>
          <w:spacing w:val="-7"/>
        </w:rPr>
        <w:t xml:space="preserve"> </w:t>
      </w:r>
      <w:r>
        <w:t>se</w:t>
      </w:r>
      <w:r>
        <w:rPr>
          <w:spacing w:val="-4"/>
        </w:rPr>
        <w:t xml:space="preserve"> </w:t>
      </w:r>
      <w:r>
        <w:t>presentó</w:t>
      </w:r>
      <w:r>
        <w:rPr>
          <w:spacing w:val="-7"/>
        </w:rPr>
        <w:t xml:space="preserve"> </w:t>
      </w:r>
      <w:r>
        <w:t>la</w:t>
      </w:r>
      <w:r>
        <w:rPr>
          <w:spacing w:val="-4"/>
        </w:rPr>
        <w:t xml:space="preserve"> </w:t>
      </w:r>
      <w:r>
        <w:rPr>
          <w:spacing w:val="-2"/>
        </w:rPr>
        <w:t>explosión</w:t>
      </w:r>
    </w:p>
    <w:p w14:paraId="583547E6" w14:textId="77777777" w:rsidR="003315CD" w:rsidRDefault="0082365E">
      <w:pPr>
        <w:pStyle w:val="Prrafodelista"/>
        <w:numPr>
          <w:ilvl w:val="0"/>
          <w:numId w:val="8"/>
        </w:numPr>
        <w:tabs>
          <w:tab w:val="left" w:pos="1069"/>
        </w:tabs>
        <w:spacing w:line="268" w:lineRule="exact"/>
        <w:ind w:left="1069" w:hanging="359"/>
      </w:pPr>
      <w:r>
        <w:t>Suspender</w:t>
      </w:r>
      <w:r>
        <w:rPr>
          <w:spacing w:val="-3"/>
        </w:rPr>
        <w:t xml:space="preserve"> </w:t>
      </w:r>
      <w:r>
        <w:t>servicios</w:t>
      </w:r>
      <w:r>
        <w:rPr>
          <w:spacing w:val="-3"/>
        </w:rPr>
        <w:t xml:space="preserve"> </w:t>
      </w:r>
      <w:r>
        <w:t>de</w:t>
      </w:r>
      <w:r>
        <w:rPr>
          <w:spacing w:val="-7"/>
        </w:rPr>
        <w:t xml:space="preserve"> </w:t>
      </w:r>
      <w:r>
        <w:t>energía</w:t>
      </w:r>
      <w:r>
        <w:rPr>
          <w:spacing w:val="-6"/>
        </w:rPr>
        <w:t xml:space="preserve"> </w:t>
      </w:r>
      <w:r>
        <w:t>y</w:t>
      </w:r>
      <w:r>
        <w:rPr>
          <w:spacing w:val="-2"/>
        </w:rPr>
        <w:t xml:space="preserve"> </w:t>
      </w:r>
      <w:r>
        <w:t>gas</w:t>
      </w:r>
      <w:r>
        <w:rPr>
          <w:spacing w:val="-5"/>
        </w:rPr>
        <w:t xml:space="preserve"> </w:t>
      </w:r>
      <w:r>
        <w:t>en</w:t>
      </w:r>
      <w:r>
        <w:rPr>
          <w:spacing w:val="-6"/>
        </w:rPr>
        <w:t xml:space="preserve"> </w:t>
      </w:r>
      <w:r>
        <w:t>caso</w:t>
      </w:r>
      <w:r>
        <w:rPr>
          <w:spacing w:val="-3"/>
        </w:rPr>
        <w:t xml:space="preserve"> </w:t>
      </w:r>
      <w:r>
        <w:t>de</w:t>
      </w:r>
      <w:r>
        <w:rPr>
          <w:spacing w:val="-3"/>
        </w:rPr>
        <w:t xml:space="preserve"> </w:t>
      </w:r>
      <w:r>
        <w:rPr>
          <w:spacing w:val="-2"/>
        </w:rPr>
        <w:t>aplicar</w:t>
      </w:r>
    </w:p>
    <w:p w14:paraId="0F142ADC" w14:textId="77777777" w:rsidR="003315CD" w:rsidRDefault="0082365E">
      <w:pPr>
        <w:pStyle w:val="Prrafodelista"/>
        <w:numPr>
          <w:ilvl w:val="0"/>
          <w:numId w:val="8"/>
        </w:numPr>
        <w:tabs>
          <w:tab w:val="left" w:pos="1069"/>
        </w:tabs>
        <w:spacing w:before="2" w:line="237" w:lineRule="auto"/>
        <w:ind w:left="1069" w:right="706"/>
      </w:pPr>
      <w:r>
        <w:t>En</w:t>
      </w:r>
      <w:r>
        <w:rPr>
          <w:spacing w:val="40"/>
        </w:rPr>
        <w:t xml:space="preserve"> </w:t>
      </w:r>
      <w:r>
        <w:t>caso</w:t>
      </w:r>
      <w:r>
        <w:rPr>
          <w:spacing w:val="40"/>
        </w:rPr>
        <w:t xml:space="preserve"> </w:t>
      </w:r>
      <w:r>
        <w:t>de</w:t>
      </w:r>
      <w:r>
        <w:rPr>
          <w:spacing w:val="40"/>
        </w:rPr>
        <w:t xml:space="preserve"> </w:t>
      </w:r>
      <w:r>
        <w:t>haber</w:t>
      </w:r>
      <w:r>
        <w:rPr>
          <w:spacing w:val="40"/>
        </w:rPr>
        <w:t xml:space="preserve"> </w:t>
      </w:r>
      <w:r>
        <w:t>personas</w:t>
      </w:r>
      <w:r>
        <w:rPr>
          <w:spacing w:val="40"/>
        </w:rPr>
        <w:t xml:space="preserve"> </w:t>
      </w:r>
      <w:r>
        <w:t>lesionadas,</w:t>
      </w:r>
      <w:r>
        <w:rPr>
          <w:spacing w:val="40"/>
        </w:rPr>
        <w:t xml:space="preserve"> </w:t>
      </w:r>
      <w:r>
        <w:t>aplicar</w:t>
      </w:r>
      <w:r>
        <w:rPr>
          <w:spacing w:val="40"/>
        </w:rPr>
        <w:t xml:space="preserve"> </w:t>
      </w:r>
      <w:r>
        <w:t>procedimientos</w:t>
      </w:r>
      <w:r>
        <w:rPr>
          <w:spacing w:val="40"/>
        </w:rPr>
        <w:t xml:space="preserve"> </w:t>
      </w:r>
      <w:r>
        <w:t>para</w:t>
      </w:r>
      <w:r>
        <w:rPr>
          <w:spacing w:val="40"/>
        </w:rPr>
        <w:t xml:space="preserve"> </w:t>
      </w:r>
      <w:r>
        <w:t>atención</w:t>
      </w:r>
      <w:r>
        <w:rPr>
          <w:spacing w:val="40"/>
        </w:rPr>
        <w:t xml:space="preserve"> </w:t>
      </w:r>
      <w:r>
        <w:t>de lesionados y esperar la llegada del servicio de Emermédica.</w:t>
      </w:r>
    </w:p>
    <w:p w14:paraId="13BCFE69" w14:textId="77777777" w:rsidR="003315CD" w:rsidRDefault="0082365E">
      <w:pPr>
        <w:pStyle w:val="Prrafodelista"/>
        <w:numPr>
          <w:ilvl w:val="0"/>
          <w:numId w:val="8"/>
        </w:numPr>
        <w:tabs>
          <w:tab w:val="left" w:pos="1069"/>
        </w:tabs>
        <w:spacing w:before="4" w:line="237" w:lineRule="auto"/>
        <w:ind w:left="1069" w:right="709"/>
      </w:pPr>
      <w:r>
        <w:t>Dirigirse al punto de encuentro o lugar que los brigadistas y/o persona de seguridad</w:t>
      </w:r>
      <w:r>
        <w:rPr>
          <w:spacing w:val="80"/>
        </w:rPr>
        <w:t xml:space="preserve"> </w:t>
      </w:r>
      <w:r>
        <w:rPr>
          <w:spacing w:val="-2"/>
        </w:rPr>
        <w:t>sugieran.</w:t>
      </w:r>
    </w:p>
    <w:p w14:paraId="5478B65E" w14:textId="77777777" w:rsidR="003315CD" w:rsidRDefault="0082365E">
      <w:pPr>
        <w:pStyle w:val="Prrafodelista"/>
        <w:numPr>
          <w:ilvl w:val="0"/>
          <w:numId w:val="8"/>
        </w:numPr>
        <w:tabs>
          <w:tab w:val="left" w:pos="1069"/>
        </w:tabs>
        <w:spacing w:before="3" w:line="237" w:lineRule="auto"/>
        <w:ind w:left="1069" w:right="705"/>
      </w:pPr>
      <w:r>
        <w:t>En caso de que el evento ocurra en las instalaciones vecinas, se debe esperar en un lugar seguro hasta que se dé otra directriz.</w:t>
      </w:r>
    </w:p>
    <w:p w14:paraId="35F92524" w14:textId="77777777" w:rsidR="003315CD" w:rsidRDefault="0082365E">
      <w:pPr>
        <w:pStyle w:val="Prrafodelista"/>
        <w:numPr>
          <w:ilvl w:val="0"/>
          <w:numId w:val="8"/>
        </w:numPr>
        <w:tabs>
          <w:tab w:val="left" w:pos="1069"/>
        </w:tabs>
        <w:spacing w:before="2"/>
        <w:ind w:left="1069" w:hanging="359"/>
      </w:pPr>
      <w:r>
        <w:rPr>
          <w:spacing w:val="-2"/>
        </w:rPr>
        <w:t>Esperar</w:t>
      </w:r>
      <w:r>
        <w:rPr>
          <w:spacing w:val="-9"/>
        </w:rPr>
        <w:t xml:space="preserve"> </w:t>
      </w:r>
      <w:r>
        <w:rPr>
          <w:spacing w:val="-2"/>
        </w:rPr>
        <w:t>recomendaciones</w:t>
      </w:r>
      <w:r>
        <w:rPr>
          <w:spacing w:val="-5"/>
        </w:rPr>
        <w:t xml:space="preserve"> </w:t>
      </w:r>
      <w:r>
        <w:rPr>
          <w:spacing w:val="-2"/>
        </w:rPr>
        <w:t>de</w:t>
      </w:r>
      <w:r>
        <w:rPr>
          <w:spacing w:val="-6"/>
        </w:rPr>
        <w:t xml:space="preserve"> </w:t>
      </w:r>
      <w:r>
        <w:rPr>
          <w:spacing w:val="-2"/>
        </w:rPr>
        <w:t>los</w:t>
      </w:r>
      <w:r>
        <w:rPr>
          <w:spacing w:val="-4"/>
        </w:rPr>
        <w:t xml:space="preserve"> </w:t>
      </w:r>
      <w:r>
        <w:rPr>
          <w:spacing w:val="-2"/>
        </w:rPr>
        <w:t>grupos</w:t>
      </w:r>
      <w:r>
        <w:rPr>
          <w:spacing w:val="-5"/>
        </w:rPr>
        <w:t xml:space="preserve"> </w:t>
      </w:r>
      <w:r>
        <w:rPr>
          <w:spacing w:val="-2"/>
        </w:rPr>
        <w:t>expertos</w:t>
      </w:r>
      <w:r>
        <w:rPr>
          <w:spacing w:val="-8"/>
        </w:rPr>
        <w:t xml:space="preserve"> </w:t>
      </w:r>
      <w:r>
        <w:rPr>
          <w:spacing w:val="-2"/>
        </w:rPr>
        <w:t>hasta</w:t>
      </w:r>
      <w:r>
        <w:rPr>
          <w:spacing w:val="-5"/>
        </w:rPr>
        <w:t xml:space="preserve"> </w:t>
      </w:r>
      <w:r>
        <w:rPr>
          <w:spacing w:val="-2"/>
        </w:rPr>
        <w:t>que</w:t>
      </w:r>
      <w:r>
        <w:rPr>
          <w:spacing w:val="-8"/>
        </w:rPr>
        <w:t xml:space="preserve"> </w:t>
      </w:r>
      <w:r>
        <w:rPr>
          <w:spacing w:val="-2"/>
        </w:rPr>
        <w:t>la</w:t>
      </w:r>
      <w:r>
        <w:rPr>
          <w:spacing w:val="-6"/>
        </w:rPr>
        <w:t xml:space="preserve"> </w:t>
      </w:r>
      <w:r>
        <w:rPr>
          <w:spacing w:val="-2"/>
        </w:rPr>
        <w:t>situación</w:t>
      </w:r>
      <w:r>
        <w:rPr>
          <w:spacing w:val="-8"/>
        </w:rPr>
        <w:t xml:space="preserve"> </w:t>
      </w:r>
      <w:r>
        <w:rPr>
          <w:spacing w:val="-2"/>
        </w:rPr>
        <w:t>sea</w:t>
      </w:r>
      <w:r>
        <w:rPr>
          <w:spacing w:val="-5"/>
        </w:rPr>
        <w:t xml:space="preserve"> </w:t>
      </w:r>
      <w:r>
        <w:rPr>
          <w:spacing w:val="-2"/>
        </w:rPr>
        <w:t>controlada.</w:t>
      </w:r>
    </w:p>
    <w:p w14:paraId="3212AC9F" w14:textId="77777777" w:rsidR="003315CD" w:rsidRDefault="003315CD">
      <w:pPr>
        <w:pStyle w:val="Textoindependiente"/>
        <w:spacing w:before="248"/>
      </w:pPr>
    </w:p>
    <w:p w14:paraId="117521BD" w14:textId="77777777" w:rsidR="003315CD" w:rsidRDefault="0082365E">
      <w:pPr>
        <w:pStyle w:val="Ttulo3"/>
      </w:pPr>
      <w:r>
        <w:rPr>
          <w:spacing w:val="-2"/>
        </w:rPr>
        <w:t>DESPUES</w:t>
      </w:r>
    </w:p>
    <w:p w14:paraId="559BF832" w14:textId="77777777" w:rsidR="003315CD" w:rsidRDefault="003315CD">
      <w:pPr>
        <w:pStyle w:val="Textoindependiente"/>
        <w:spacing w:before="3"/>
        <w:rPr>
          <w:rFonts w:ascii="Arial"/>
          <w:b/>
        </w:rPr>
      </w:pPr>
    </w:p>
    <w:p w14:paraId="5B8D7A44" w14:textId="77777777" w:rsidR="003315CD" w:rsidRDefault="0082365E">
      <w:pPr>
        <w:pStyle w:val="Prrafodelista"/>
        <w:numPr>
          <w:ilvl w:val="0"/>
          <w:numId w:val="8"/>
        </w:numPr>
        <w:tabs>
          <w:tab w:val="left" w:pos="1069"/>
        </w:tabs>
        <w:spacing w:line="268" w:lineRule="exact"/>
        <w:ind w:left="1069" w:hanging="359"/>
      </w:pPr>
      <w:r>
        <w:t>Esperar</w:t>
      </w:r>
      <w:r>
        <w:rPr>
          <w:spacing w:val="-6"/>
        </w:rPr>
        <w:t xml:space="preserve"> </w:t>
      </w:r>
      <w:r>
        <w:t>en</w:t>
      </w:r>
      <w:r>
        <w:rPr>
          <w:spacing w:val="-3"/>
        </w:rPr>
        <w:t xml:space="preserve"> </w:t>
      </w:r>
      <w:r>
        <w:t>el</w:t>
      </w:r>
      <w:r>
        <w:rPr>
          <w:spacing w:val="-4"/>
        </w:rPr>
        <w:t xml:space="preserve"> </w:t>
      </w:r>
      <w:r>
        <w:t>punto</w:t>
      </w:r>
      <w:r>
        <w:rPr>
          <w:spacing w:val="-2"/>
        </w:rPr>
        <w:t xml:space="preserve"> </w:t>
      </w:r>
      <w:r>
        <w:t>de</w:t>
      </w:r>
      <w:r>
        <w:rPr>
          <w:spacing w:val="-5"/>
        </w:rPr>
        <w:t xml:space="preserve"> </w:t>
      </w:r>
      <w:r>
        <w:t>encuentro</w:t>
      </w:r>
      <w:r>
        <w:rPr>
          <w:spacing w:val="-5"/>
        </w:rPr>
        <w:t xml:space="preserve"> </w:t>
      </w:r>
      <w:r>
        <w:t>o</w:t>
      </w:r>
      <w:r>
        <w:rPr>
          <w:spacing w:val="-3"/>
        </w:rPr>
        <w:t xml:space="preserve"> </w:t>
      </w:r>
      <w:r>
        <w:t>de</w:t>
      </w:r>
      <w:r>
        <w:rPr>
          <w:spacing w:val="-4"/>
        </w:rPr>
        <w:t xml:space="preserve"> </w:t>
      </w:r>
      <w:r>
        <w:t>resguardo</w:t>
      </w:r>
      <w:r>
        <w:rPr>
          <w:spacing w:val="-5"/>
        </w:rPr>
        <w:t xml:space="preserve"> </w:t>
      </w:r>
      <w:r>
        <w:t>hasta</w:t>
      </w:r>
      <w:r>
        <w:rPr>
          <w:spacing w:val="-5"/>
        </w:rPr>
        <w:t xml:space="preserve"> </w:t>
      </w:r>
      <w:r>
        <w:t>que</w:t>
      </w:r>
      <w:r>
        <w:rPr>
          <w:spacing w:val="-4"/>
        </w:rPr>
        <w:t xml:space="preserve"> </w:t>
      </w:r>
      <w:r>
        <w:t>se</w:t>
      </w:r>
      <w:r>
        <w:rPr>
          <w:spacing w:val="-3"/>
        </w:rPr>
        <w:t xml:space="preserve"> </w:t>
      </w:r>
      <w:r>
        <w:t>dé</w:t>
      </w:r>
      <w:r>
        <w:rPr>
          <w:spacing w:val="-2"/>
        </w:rPr>
        <w:t xml:space="preserve"> </w:t>
      </w:r>
      <w:r>
        <w:t>otra</w:t>
      </w:r>
      <w:r>
        <w:rPr>
          <w:spacing w:val="-2"/>
        </w:rPr>
        <w:t xml:space="preserve"> directriz</w:t>
      </w:r>
    </w:p>
    <w:p w14:paraId="5D987651" w14:textId="77777777" w:rsidR="003315CD" w:rsidRDefault="0082365E">
      <w:pPr>
        <w:pStyle w:val="Prrafodelista"/>
        <w:numPr>
          <w:ilvl w:val="0"/>
          <w:numId w:val="8"/>
        </w:numPr>
        <w:tabs>
          <w:tab w:val="left" w:pos="1069"/>
        </w:tabs>
        <w:spacing w:line="237" w:lineRule="auto"/>
        <w:ind w:left="1069" w:right="709"/>
      </w:pPr>
      <w:r>
        <w:t>Una vez se encuentre de nuevo en las instalaciones, se debe revisar el estado de las instalaciones para determinar daños en la estructura.</w:t>
      </w:r>
    </w:p>
    <w:p w14:paraId="3CFFE5AE" w14:textId="77777777" w:rsidR="003315CD" w:rsidRDefault="0082365E">
      <w:pPr>
        <w:pStyle w:val="Prrafodelista"/>
        <w:numPr>
          <w:ilvl w:val="0"/>
          <w:numId w:val="8"/>
        </w:numPr>
        <w:tabs>
          <w:tab w:val="left" w:pos="1069"/>
        </w:tabs>
        <w:spacing w:before="4" w:line="237" w:lineRule="auto"/>
        <w:ind w:left="1069" w:right="707"/>
      </w:pPr>
      <w:r>
        <w:t>Colabore</w:t>
      </w:r>
      <w:r>
        <w:rPr>
          <w:spacing w:val="70"/>
        </w:rPr>
        <w:t xml:space="preserve"> </w:t>
      </w:r>
      <w:r>
        <w:t>con</w:t>
      </w:r>
      <w:r>
        <w:rPr>
          <w:spacing w:val="70"/>
        </w:rPr>
        <w:t xml:space="preserve"> </w:t>
      </w:r>
      <w:r>
        <w:t>las</w:t>
      </w:r>
      <w:r>
        <w:rPr>
          <w:spacing w:val="68"/>
        </w:rPr>
        <w:t xml:space="preserve"> </w:t>
      </w:r>
      <w:r>
        <w:t>autoridades</w:t>
      </w:r>
      <w:r>
        <w:rPr>
          <w:spacing w:val="71"/>
        </w:rPr>
        <w:t xml:space="preserve"> </w:t>
      </w:r>
      <w:r>
        <w:t>si</w:t>
      </w:r>
      <w:r>
        <w:rPr>
          <w:spacing w:val="69"/>
        </w:rPr>
        <w:t xml:space="preserve"> </w:t>
      </w:r>
      <w:r>
        <w:t>tiene</w:t>
      </w:r>
      <w:r>
        <w:rPr>
          <w:spacing w:val="68"/>
        </w:rPr>
        <w:t xml:space="preserve"> </w:t>
      </w:r>
      <w:r>
        <w:t>alguna</w:t>
      </w:r>
      <w:r>
        <w:rPr>
          <w:spacing w:val="70"/>
        </w:rPr>
        <w:t xml:space="preserve"> </w:t>
      </w:r>
      <w:r>
        <w:t>pista</w:t>
      </w:r>
      <w:r>
        <w:rPr>
          <w:spacing w:val="68"/>
        </w:rPr>
        <w:t xml:space="preserve"> </w:t>
      </w:r>
      <w:r>
        <w:t>que</w:t>
      </w:r>
      <w:r>
        <w:rPr>
          <w:spacing w:val="70"/>
        </w:rPr>
        <w:t xml:space="preserve"> </w:t>
      </w:r>
      <w:r>
        <w:t>sirva</w:t>
      </w:r>
      <w:r>
        <w:rPr>
          <w:spacing w:val="70"/>
        </w:rPr>
        <w:t xml:space="preserve"> </w:t>
      </w:r>
      <w:r>
        <w:t>de</w:t>
      </w:r>
      <w:r>
        <w:rPr>
          <w:spacing w:val="67"/>
        </w:rPr>
        <w:t xml:space="preserve"> </w:t>
      </w:r>
      <w:r>
        <w:t>indicio</w:t>
      </w:r>
      <w:r>
        <w:rPr>
          <w:spacing w:val="70"/>
        </w:rPr>
        <w:t xml:space="preserve"> </w:t>
      </w:r>
      <w:r>
        <w:t>para</w:t>
      </w:r>
      <w:r>
        <w:rPr>
          <w:spacing w:val="70"/>
        </w:rPr>
        <w:t xml:space="preserve"> </w:t>
      </w:r>
      <w:r>
        <w:t>la investigación del evento.</w:t>
      </w:r>
    </w:p>
    <w:p w14:paraId="401B1F66" w14:textId="77777777" w:rsidR="003315CD" w:rsidRDefault="0082365E">
      <w:pPr>
        <w:pStyle w:val="Prrafodelista"/>
        <w:numPr>
          <w:ilvl w:val="0"/>
          <w:numId w:val="8"/>
        </w:numPr>
        <w:tabs>
          <w:tab w:val="left" w:pos="1069"/>
        </w:tabs>
        <w:spacing w:before="1"/>
        <w:ind w:left="1069" w:hanging="359"/>
      </w:pPr>
      <w:r>
        <w:t>Acate</w:t>
      </w:r>
      <w:r>
        <w:rPr>
          <w:spacing w:val="-6"/>
        </w:rPr>
        <w:t xml:space="preserve"> </w:t>
      </w:r>
      <w:r>
        <w:t>las</w:t>
      </w:r>
      <w:r>
        <w:rPr>
          <w:spacing w:val="-7"/>
        </w:rPr>
        <w:t xml:space="preserve"> </w:t>
      </w:r>
      <w:r>
        <w:t>recomendaciones</w:t>
      </w:r>
      <w:r>
        <w:rPr>
          <w:spacing w:val="-3"/>
        </w:rPr>
        <w:t xml:space="preserve"> </w:t>
      </w:r>
      <w:r>
        <w:t>para</w:t>
      </w:r>
      <w:r>
        <w:rPr>
          <w:spacing w:val="-7"/>
        </w:rPr>
        <w:t xml:space="preserve"> </w:t>
      </w:r>
      <w:r>
        <w:t>que</w:t>
      </w:r>
      <w:r>
        <w:rPr>
          <w:spacing w:val="-4"/>
        </w:rPr>
        <w:t xml:space="preserve"> </w:t>
      </w:r>
      <w:r>
        <w:t>estos</w:t>
      </w:r>
      <w:r>
        <w:rPr>
          <w:spacing w:val="-7"/>
        </w:rPr>
        <w:t xml:space="preserve"> </w:t>
      </w:r>
      <w:r>
        <w:t>eventos</w:t>
      </w:r>
      <w:r>
        <w:rPr>
          <w:spacing w:val="-4"/>
        </w:rPr>
        <w:t xml:space="preserve"> </w:t>
      </w:r>
      <w:r>
        <w:t>no</w:t>
      </w:r>
      <w:r>
        <w:rPr>
          <w:spacing w:val="-7"/>
        </w:rPr>
        <w:t xml:space="preserve"> </w:t>
      </w:r>
      <w:r>
        <w:t>vuelvan</w:t>
      </w:r>
      <w:r>
        <w:rPr>
          <w:spacing w:val="-4"/>
        </w:rPr>
        <w:t xml:space="preserve"> </w:t>
      </w:r>
      <w:r>
        <w:t>a</w:t>
      </w:r>
      <w:r>
        <w:rPr>
          <w:spacing w:val="-6"/>
        </w:rPr>
        <w:t xml:space="preserve"> </w:t>
      </w:r>
      <w:r>
        <w:rPr>
          <w:spacing w:val="-2"/>
        </w:rPr>
        <w:t>ocurrir.</w:t>
      </w:r>
    </w:p>
    <w:p w14:paraId="6B906810" w14:textId="77777777" w:rsidR="003315CD" w:rsidRDefault="003315CD">
      <w:pPr>
        <w:pStyle w:val="Prrafodelista"/>
        <w:sectPr w:rsidR="003315CD">
          <w:headerReference w:type="default" r:id="rId54"/>
          <w:footerReference w:type="default" r:id="rId55"/>
          <w:pgSz w:w="12250" w:h="15850"/>
          <w:pgMar w:top="1360" w:right="992" w:bottom="1200" w:left="992" w:header="0" w:footer="1017" w:gutter="0"/>
          <w:cols w:space="720"/>
        </w:sectPr>
      </w:pPr>
    </w:p>
    <w:p w14:paraId="1DF5301D" w14:textId="77777777" w:rsidR="003315CD" w:rsidRDefault="003315CD">
      <w:pPr>
        <w:pStyle w:val="Textoindependiente"/>
        <w:spacing w:before="46"/>
      </w:pPr>
    </w:p>
    <w:p w14:paraId="62439D94" w14:textId="77777777" w:rsidR="003315CD" w:rsidRDefault="0082365E">
      <w:pPr>
        <w:ind w:left="710"/>
      </w:pPr>
      <w:r>
        <w:rPr>
          <w:rFonts w:ascii="Arial" w:hAnsi="Arial"/>
          <w:b/>
        </w:rPr>
        <w:t>Gráfico</w:t>
      </w:r>
      <w:r>
        <w:rPr>
          <w:rFonts w:ascii="Arial" w:hAnsi="Arial"/>
          <w:b/>
          <w:spacing w:val="-6"/>
        </w:rPr>
        <w:t xml:space="preserve"> </w:t>
      </w:r>
      <w:r>
        <w:rPr>
          <w:rFonts w:ascii="Arial" w:hAnsi="Arial"/>
          <w:b/>
        </w:rPr>
        <w:t>7.</w:t>
      </w:r>
      <w:r>
        <w:rPr>
          <w:rFonts w:ascii="Arial" w:hAnsi="Arial"/>
          <w:b/>
          <w:spacing w:val="-5"/>
        </w:rPr>
        <w:t xml:space="preserve"> </w:t>
      </w:r>
      <w:r>
        <w:t>Acciones</w:t>
      </w:r>
      <w:r>
        <w:rPr>
          <w:spacing w:val="-6"/>
        </w:rPr>
        <w:t xml:space="preserve"> </w:t>
      </w:r>
      <w:r>
        <w:t>Operativas</w:t>
      </w:r>
      <w:r>
        <w:rPr>
          <w:spacing w:val="-6"/>
        </w:rPr>
        <w:t xml:space="preserve"> </w:t>
      </w:r>
      <w:r>
        <w:t>en</w:t>
      </w:r>
      <w:r>
        <w:rPr>
          <w:spacing w:val="-4"/>
        </w:rPr>
        <w:t xml:space="preserve"> </w:t>
      </w:r>
      <w:r>
        <w:t>Caso</w:t>
      </w:r>
      <w:r>
        <w:rPr>
          <w:spacing w:val="-6"/>
        </w:rPr>
        <w:t xml:space="preserve"> </w:t>
      </w:r>
      <w:r>
        <w:t>de</w:t>
      </w:r>
      <w:r>
        <w:rPr>
          <w:spacing w:val="-4"/>
        </w:rPr>
        <w:t xml:space="preserve"> </w:t>
      </w:r>
      <w:r>
        <w:rPr>
          <w:spacing w:val="-2"/>
        </w:rPr>
        <w:t>Explosión</w:t>
      </w:r>
    </w:p>
    <w:p w14:paraId="570116D3" w14:textId="77777777" w:rsidR="003315CD" w:rsidRDefault="0082365E">
      <w:pPr>
        <w:pStyle w:val="Textoindependiente"/>
        <w:spacing w:before="224"/>
        <w:rPr>
          <w:sz w:val="20"/>
        </w:rPr>
      </w:pPr>
      <w:r>
        <w:rPr>
          <w:noProof/>
          <w:sz w:val="20"/>
        </w:rPr>
        <w:drawing>
          <wp:anchor distT="0" distB="0" distL="0" distR="0" simplePos="0" relativeHeight="487590400" behindDoc="1" locked="0" layoutInCell="1" allowOverlap="1" wp14:anchorId="170FCEBA" wp14:editId="547A6C0B">
            <wp:simplePos x="0" y="0"/>
            <wp:positionH relativeFrom="page">
              <wp:posOffset>1362710</wp:posOffset>
            </wp:positionH>
            <wp:positionV relativeFrom="paragraph">
              <wp:posOffset>303517</wp:posOffset>
            </wp:positionV>
            <wp:extent cx="5065385" cy="6915150"/>
            <wp:effectExtent l="0" t="0" r="0" b="0"/>
            <wp:wrapTopAndBottom/>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56" cstate="print"/>
                    <a:stretch>
                      <a:fillRect/>
                    </a:stretch>
                  </pic:blipFill>
                  <pic:spPr>
                    <a:xfrm>
                      <a:off x="0" y="0"/>
                      <a:ext cx="5065385" cy="6915150"/>
                    </a:xfrm>
                    <a:prstGeom prst="rect">
                      <a:avLst/>
                    </a:prstGeom>
                  </pic:spPr>
                </pic:pic>
              </a:graphicData>
            </a:graphic>
          </wp:anchor>
        </w:drawing>
      </w:r>
    </w:p>
    <w:p w14:paraId="5FD5713F" w14:textId="77777777" w:rsidR="003315CD" w:rsidRDefault="003315CD">
      <w:pPr>
        <w:pStyle w:val="Textoindependiente"/>
        <w:rPr>
          <w:sz w:val="20"/>
        </w:rPr>
        <w:sectPr w:rsidR="003315CD">
          <w:headerReference w:type="default" r:id="rId57"/>
          <w:footerReference w:type="default" r:id="rId58"/>
          <w:pgSz w:w="12250" w:h="15850"/>
          <w:pgMar w:top="1360" w:right="992" w:bottom="1200" w:left="992" w:header="0" w:footer="1017" w:gutter="0"/>
          <w:cols w:space="720"/>
        </w:sectPr>
      </w:pPr>
    </w:p>
    <w:p w14:paraId="1A665A80" w14:textId="77777777" w:rsidR="003315CD" w:rsidRDefault="003315CD">
      <w:pPr>
        <w:pStyle w:val="Textoindependiente"/>
        <w:spacing w:before="59"/>
        <w:rPr>
          <w:sz w:val="24"/>
        </w:rPr>
      </w:pPr>
    </w:p>
    <w:p w14:paraId="63AAA775" w14:textId="77777777" w:rsidR="003315CD" w:rsidRDefault="0082365E">
      <w:pPr>
        <w:pStyle w:val="Ttulo2"/>
        <w:numPr>
          <w:ilvl w:val="1"/>
          <w:numId w:val="7"/>
        </w:numPr>
        <w:tabs>
          <w:tab w:val="left" w:pos="1502"/>
          <w:tab w:val="left" w:pos="2125"/>
        </w:tabs>
        <w:ind w:left="1502" w:right="1041" w:hanging="432"/>
      </w:pPr>
      <w:r>
        <w:t>Procedimiento</w:t>
      </w:r>
      <w:r>
        <w:rPr>
          <w:spacing w:val="-6"/>
        </w:rPr>
        <w:t xml:space="preserve"> </w:t>
      </w:r>
      <w:r>
        <w:t>Operativo</w:t>
      </w:r>
      <w:r>
        <w:rPr>
          <w:spacing w:val="-6"/>
        </w:rPr>
        <w:t xml:space="preserve"> </w:t>
      </w:r>
      <w:r>
        <w:t>Normalizado</w:t>
      </w:r>
      <w:r>
        <w:rPr>
          <w:spacing w:val="-6"/>
        </w:rPr>
        <w:t xml:space="preserve"> </w:t>
      </w:r>
      <w:r>
        <w:t>en</w:t>
      </w:r>
      <w:r>
        <w:rPr>
          <w:spacing w:val="-6"/>
        </w:rPr>
        <w:t xml:space="preserve"> </w:t>
      </w:r>
      <w:r>
        <w:t>Caso</w:t>
      </w:r>
      <w:r>
        <w:rPr>
          <w:spacing w:val="-6"/>
        </w:rPr>
        <w:t xml:space="preserve"> </w:t>
      </w:r>
      <w:r>
        <w:t>de</w:t>
      </w:r>
      <w:r>
        <w:rPr>
          <w:spacing w:val="-6"/>
        </w:rPr>
        <w:t xml:space="preserve"> </w:t>
      </w:r>
      <w:r>
        <w:t>Derrame de Sustancias Químicas</w:t>
      </w:r>
    </w:p>
    <w:p w14:paraId="24E70DDF" w14:textId="77777777" w:rsidR="003315CD" w:rsidRDefault="0082365E">
      <w:pPr>
        <w:pStyle w:val="Ttulo3"/>
        <w:spacing w:before="254"/>
      </w:pPr>
      <w:r>
        <w:rPr>
          <w:spacing w:val="-2"/>
        </w:rPr>
        <w:t>ANTES</w:t>
      </w:r>
    </w:p>
    <w:p w14:paraId="4F0BD9BC" w14:textId="77777777" w:rsidR="003315CD" w:rsidRDefault="003315CD">
      <w:pPr>
        <w:pStyle w:val="Textoindependiente"/>
        <w:spacing w:before="2"/>
        <w:rPr>
          <w:rFonts w:ascii="Arial"/>
          <w:b/>
        </w:rPr>
      </w:pPr>
    </w:p>
    <w:p w14:paraId="14ACE435" w14:textId="77777777" w:rsidR="003315CD" w:rsidRDefault="0082365E">
      <w:pPr>
        <w:pStyle w:val="Prrafodelista"/>
        <w:numPr>
          <w:ilvl w:val="0"/>
          <w:numId w:val="8"/>
        </w:numPr>
        <w:tabs>
          <w:tab w:val="left" w:pos="1069"/>
        </w:tabs>
        <w:spacing w:line="237" w:lineRule="auto"/>
        <w:ind w:left="1069" w:right="706"/>
      </w:pPr>
      <w:r>
        <w:t>Capacitar a los funcionarios en la prevención y atención de derrames de sustancias</w:t>
      </w:r>
      <w:r>
        <w:rPr>
          <w:spacing w:val="80"/>
        </w:rPr>
        <w:t xml:space="preserve"> </w:t>
      </w:r>
      <w:r>
        <w:rPr>
          <w:spacing w:val="-2"/>
        </w:rPr>
        <w:t>Químicas.</w:t>
      </w:r>
    </w:p>
    <w:p w14:paraId="47BB6FBD" w14:textId="77777777" w:rsidR="003315CD" w:rsidRDefault="0082365E">
      <w:pPr>
        <w:pStyle w:val="Prrafodelista"/>
        <w:numPr>
          <w:ilvl w:val="0"/>
          <w:numId w:val="8"/>
        </w:numPr>
        <w:tabs>
          <w:tab w:val="left" w:pos="1069"/>
        </w:tabs>
        <w:spacing w:before="3" w:line="237" w:lineRule="auto"/>
        <w:ind w:left="1069" w:right="708"/>
      </w:pPr>
      <w:r>
        <w:t>Garantizar que las sustancias químicas en grandes cantidades cuenten con sistemas de contención para generar retención en casa de ruptura de los recipientes.</w:t>
      </w:r>
    </w:p>
    <w:p w14:paraId="7CBA7F1F" w14:textId="77777777" w:rsidR="003315CD" w:rsidRDefault="0082365E">
      <w:pPr>
        <w:pStyle w:val="Prrafodelista"/>
        <w:numPr>
          <w:ilvl w:val="0"/>
          <w:numId w:val="8"/>
        </w:numPr>
        <w:tabs>
          <w:tab w:val="left" w:pos="1069"/>
        </w:tabs>
        <w:spacing w:before="2" w:line="269" w:lineRule="exact"/>
        <w:ind w:left="1069" w:hanging="359"/>
      </w:pPr>
      <w:r>
        <w:t>Disponer</w:t>
      </w:r>
      <w:r>
        <w:rPr>
          <w:spacing w:val="-5"/>
        </w:rPr>
        <w:t xml:space="preserve"> </w:t>
      </w:r>
      <w:r>
        <w:t>de</w:t>
      </w:r>
      <w:r>
        <w:rPr>
          <w:spacing w:val="-4"/>
        </w:rPr>
        <w:t xml:space="preserve"> </w:t>
      </w:r>
      <w:r>
        <w:t>los</w:t>
      </w:r>
      <w:r>
        <w:rPr>
          <w:spacing w:val="-5"/>
        </w:rPr>
        <w:t xml:space="preserve"> </w:t>
      </w:r>
      <w:r>
        <w:t>kits</w:t>
      </w:r>
      <w:r>
        <w:rPr>
          <w:spacing w:val="-6"/>
        </w:rPr>
        <w:t xml:space="preserve"> </w:t>
      </w:r>
      <w:r>
        <w:t>de</w:t>
      </w:r>
      <w:r>
        <w:rPr>
          <w:spacing w:val="-3"/>
        </w:rPr>
        <w:t xml:space="preserve"> </w:t>
      </w:r>
      <w:r>
        <w:t>derrames</w:t>
      </w:r>
      <w:r>
        <w:rPr>
          <w:spacing w:val="-4"/>
        </w:rPr>
        <w:t xml:space="preserve"> </w:t>
      </w:r>
      <w:r>
        <w:t>en</w:t>
      </w:r>
      <w:r>
        <w:rPr>
          <w:spacing w:val="-5"/>
        </w:rPr>
        <w:t xml:space="preserve"> </w:t>
      </w:r>
      <w:r>
        <w:t>las</w:t>
      </w:r>
      <w:r>
        <w:rPr>
          <w:spacing w:val="-4"/>
        </w:rPr>
        <w:t xml:space="preserve"> </w:t>
      </w:r>
      <w:r>
        <w:t>áreas</w:t>
      </w:r>
      <w:r>
        <w:rPr>
          <w:spacing w:val="-2"/>
        </w:rPr>
        <w:t xml:space="preserve"> </w:t>
      </w:r>
      <w:r>
        <w:t>de</w:t>
      </w:r>
      <w:r>
        <w:rPr>
          <w:spacing w:val="-9"/>
        </w:rPr>
        <w:t xml:space="preserve"> </w:t>
      </w:r>
      <w:r>
        <w:t>almacenamiento</w:t>
      </w:r>
      <w:r>
        <w:rPr>
          <w:spacing w:val="-5"/>
        </w:rPr>
        <w:t xml:space="preserve"> </w:t>
      </w:r>
      <w:r>
        <w:t>y</w:t>
      </w:r>
      <w:r>
        <w:rPr>
          <w:spacing w:val="-5"/>
        </w:rPr>
        <w:t xml:space="preserve"> </w:t>
      </w:r>
      <w:r>
        <w:rPr>
          <w:spacing w:val="-2"/>
        </w:rPr>
        <w:t>utilización.</w:t>
      </w:r>
    </w:p>
    <w:p w14:paraId="19ABC3D2" w14:textId="77777777" w:rsidR="003315CD" w:rsidRDefault="0082365E">
      <w:pPr>
        <w:pStyle w:val="Prrafodelista"/>
        <w:numPr>
          <w:ilvl w:val="0"/>
          <w:numId w:val="8"/>
        </w:numPr>
        <w:tabs>
          <w:tab w:val="left" w:pos="1069"/>
        </w:tabs>
        <w:spacing w:before="2" w:line="237" w:lineRule="auto"/>
        <w:ind w:left="1069" w:right="708"/>
      </w:pPr>
      <w:r>
        <w:t>Las</w:t>
      </w:r>
      <w:r>
        <w:rPr>
          <w:spacing w:val="40"/>
        </w:rPr>
        <w:t xml:space="preserve"> </w:t>
      </w:r>
      <w:r>
        <w:t>áreas</w:t>
      </w:r>
      <w:r>
        <w:rPr>
          <w:spacing w:val="40"/>
        </w:rPr>
        <w:t xml:space="preserve"> </w:t>
      </w:r>
      <w:r>
        <w:t>de</w:t>
      </w:r>
      <w:r>
        <w:rPr>
          <w:spacing w:val="40"/>
        </w:rPr>
        <w:t xml:space="preserve"> </w:t>
      </w:r>
      <w:r>
        <w:t>almacenamiento</w:t>
      </w:r>
      <w:r>
        <w:rPr>
          <w:spacing w:val="40"/>
        </w:rPr>
        <w:t xml:space="preserve"> </w:t>
      </w:r>
      <w:r>
        <w:t>de</w:t>
      </w:r>
      <w:r>
        <w:rPr>
          <w:spacing w:val="40"/>
        </w:rPr>
        <w:t xml:space="preserve"> </w:t>
      </w:r>
      <w:r>
        <w:t>sustancias</w:t>
      </w:r>
      <w:r>
        <w:rPr>
          <w:spacing w:val="40"/>
        </w:rPr>
        <w:t xml:space="preserve"> </w:t>
      </w:r>
      <w:r>
        <w:t>químicas</w:t>
      </w:r>
      <w:r>
        <w:rPr>
          <w:spacing w:val="40"/>
        </w:rPr>
        <w:t xml:space="preserve"> </w:t>
      </w:r>
      <w:r>
        <w:t>deberán</w:t>
      </w:r>
      <w:r>
        <w:rPr>
          <w:spacing w:val="40"/>
        </w:rPr>
        <w:t xml:space="preserve"> </w:t>
      </w:r>
      <w:r>
        <w:t>tener</w:t>
      </w:r>
      <w:r>
        <w:rPr>
          <w:spacing w:val="40"/>
        </w:rPr>
        <w:t xml:space="preserve"> </w:t>
      </w:r>
      <w:r>
        <w:t>impresas</w:t>
      </w:r>
      <w:r>
        <w:rPr>
          <w:spacing w:val="40"/>
        </w:rPr>
        <w:t xml:space="preserve"> </w:t>
      </w:r>
      <w:r>
        <w:t>las fichas de seguridad correspondientes (MSDS).</w:t>
      </w:r>
    </w:p>
    <w:p w14:paraId="6D8416FE" w14:textId="77777777" w:rsidR="003315CD" w:rsidRDefault="0082365E">
      <w:pPr>
        <w:pStyle w:val="Prrafodelista"/>
        <w:numPr>
          <w:ilvl w:val="0"/>
          <w:numId w:val="8"/>
        </w:numPr>
        <w:tabs>
          <w:tab w:val="left" w:pos="1069"/>
        </w:tabs>
        <w:spacing w:before="2"/>
        <w:ind w:left="1069" w:hanging="359"/>
      </w:pPr>
      <w:r>
        <w:t>Realizar</w:t>
      </w:r>
      <w:r>
        <w:rPr>
          <w:spacing w:val="-7"/>
        </w:rPr>
        <w:t xml:space="preserve"> </w:t>
      </w:r>
      <w:r>
        <w:t>simulacros</w:t>
      </w:r>
      <w:r>
        <w:rPr>
          <w:spacing w:val="-6"/>
        </w:rPr>
        <w:t xml:space="preserve"> </w:t>
      </w:r>
      <w:r>
        <w:t>de</w:t>
      </w:r>
      <w:r>
        <w:rPr>
          <w:spacing w:val="-5"/>
        </w:rPr>
        <w:t xml:space="preserve"> </w:t>
      </w:r>
      <w:r>
        <w:t>atención</w:t>
      </w:r>
      <w:r>
        <w:rPr>
          <w:spacing w:val="-5"/>
        </w:rPr>
        <w:t xml:space="preserve"> </w:t>
      </w:r>
      <w:r>
        <w:t>de</w:t>
      </w:r>
      <w:r>
        <w:rPr>
          <w:spacing w:val="-5"/>
        </w:rPr>
        <w:t xml:space="preserve"> </w:t>
      </w:r>
      <w:r>
        <w:t>derrames</w:t>
      </w:r>
      <w:r>
        <w:rPr>
          <w:spacing w:val="-7"/>
        </w:rPr>
        <w:t xml:space="preserve"> </w:t>
      </w:r>
      <w:r>
        <w:t>por</w:t>
      </w:r>
      <w:r>
        <w:rPr>
          <w:spacing w:val="-8"/>
        </w:rPr>
        <w:t xml:space="preserve"> </w:t>
      </w:r>
      <w:r>
        <w:t>sustancias</w:t>
      </w:r>
      <w:r>
        <w:rPr>
          <w:spacing w:val="-4"/>
        </w:rPr>
        <w:t xml:space="preserve"> </w:t>
      </w:r>
      <w:r>
        <w:rPr>
          <w:spacing w:val="-2"/>
        </w:rPr>
        <w:t>químicas</w:t>
      </w:r>
    </w:p>
    <w:p w14:paraId="7F7307F4" w14:textId="77777777" w:rsidR="003315CD" w:rsidRDefault="0082365E">
      <w:pPr>
        <w:pStyle w:val="Ttulo3"/>
        <w:spacing w:before="249"/>
      </w:pPr>
      <w:r>
        <w:rPr>
          <w:spacing w:val="-2"/>
        </w:rPr>
        <w:t>DURANTE</w:t>
      </w:r>
    </w:p>
    <w:p w14:paraId="7B051B3D" w14:textId="77777777" w:rsidR="003315CD" w:rsidRDefault="003315CD">
      <w:pPr>
        <w:pStyle w:val="Textoindependiente"/>
        <w:spacing w:before="2"/>
        <w:rPr>
          <w:rFonts w:ascii="Arial"/>
          <w:b/>
        </w:rPr>
      </w:pPr>
    </w:p>
    <w:p w14:paraId="0DF30041" w14:textId="77777777" w:rsidR="003315CD" w:rsidRDefault="0082365E">
      <w:pPr>
        <w:pStyle w:val="Prrafodelista"/>
        <w:numPr>
          <w:ilvl w:val="0"/>
          <w:numId w:val="8"/>
        </w:numPr>
        <w:tabs>
          <w:tab w:val="left" w:pos="1069"/>
        </w:tabs>
        <w:spacing w:line="268" w:lineRule="exact"/>
        <w:ind w:left="1069" w:hanging="359"/>
      </w:pPr>
      <w:r>
        <w:t>Evalúe</w:t>
      </w:r>
      <w:r>
        <w:rPr>
          <w:spacing w:val="-3"/>
        </w:rPr>
        <w:t xml:space="preserve"> </w:t>
      </w:r>
      <w:r>
        <w:t>la</w:t>
      </w:r>
      <w:r>
        <w:rPr>
          <w:spacing w:val="-3"/>
        </w:rPr>
        <w:t xml:space="preserve"> </w:t>
      </w:r>
      <w:r>
        <w:t>magnitud</w:t>
      </w:r>
      <w:r>
        <w:rPr>
          <w:spacing w:val="-5"/>
        </w:rPr>
        <w:t xml:space="preserve"> </w:t>
      </w:r>
      <w:r>
        <w:t>del</w:t>
      </w:r>
      <w:r>
        <w:rPr>
          <w:spacing w:val="-3"/>
        </w:rPr>
        <w:t xml:space="preserve"> </w:t>
      </w:r>
      <w:r>
        <w:t>evento</w:t>
      </w:r>
      <w:r>
        <w:rPr>
          <w:spacing w:val="-3"/>
        </w:rPr>
        <w:t xml:space="preserve"> </w:t>
      </w:r>
      <w:r>
        <w:t>con</w:t>
      </w:r>
      <w:r>
        <w:rPr>
          <w:spacing w:val="-5"/>
        </w:rPr>
        <w:t xml:space="preserve"> </w:t>
      </w:r>
      <w:r>
        <w:t>el</w:t>
      </w:r>
      <w:r>
        <w:rPr>
          <w:spacing w:val="-6"/>
        </w:rPr>
        <w:t xml:space="preserve"> </w:t>
      </w:r>
      <w:r>
        <w:t>jefe</w:t>
      </w:r>
      <w:r>
        <w:rPr>
          <w:spacing w:val="-5"/>
        </w:rPr>
        <w:t xml:space="preserve"> </w:t>
      </w:r>
      <w:r>
        <w:t>de</w:t>
      </w:r>
      <w:r>
        <w:rPr>
          <w:spacing w:val="-2"/>
        </w:rPr>
        <w:t xml:space="preserve"> brigada</w:t>
      </w:r>
    </w:p>
    <w:p w14:paraId="3E5D724A" w14:textId="77777777" w:rsidR="003315CD" w:rsidRDefault="0082365E">
      <w:pPr>
        <w:pStyle w:val="Prrafodelista"/>
        <w:numPr>
          <w:ilvl w:val="0"/>
          <w:numId w:val="8"/>
        </w:numPr>
        <w:tabs>
          <w:tab w:val="left" w:pos="1069"/>
        </w:tabs>
        <w:spacing w:line="268" w:lineRule="exact"/>
        <w:ind w:left="1069" w:hanging="359"/>
      </w:pPr>
      <w:r>
        <w:t>Revise</w:t>
      </w:r>
      <w:r>
        <w:rPr>
          <w:spacing w:val="-5"/>
        </w:rPr>
        <w:t xml:space="preserve"> </w:t>
      </w:r>
      <w:r>
        <w:t>de</w:t>
      </w:r>
      <w:r>
        <w:rPr>
          <w:spacing w:val="-5"/>
        </w:rPr>
        <w:t xml:space="preserve"> </w:t>
      </w:r>
      <w:r>
        <w:t>inmediato</w:t>
      </w:r>
      <w:r>
        <w:rPr>
          <w:spacing w:val="-7"/>
        </w:rPr>
        <w:t xml:space="preserve"> </w:t>
      </w:r>
      <w:r>
        <w:t>la</w:t>
      </w:r>
      <w:r>
        <w:rPr>
          <w:spacing w:val="-4"/>
        </w:rPr>
        <w:t xml:space="preserve"> </w:t>
      </w:r>
      <w:r>
        <w:t>hoja</w:t>
      </w:r>
      <w:r>
        <w:rPr>
          <w:spacing w:val="-5"/>
        </w:rPr>
        <w:t xml:space="preserve"> </w:t>
      </w:r>
      <w:r>
        <w:t>de</w:t>
      </w:r>
      <w:r>
        <w:rPr>
          <w:spacing w:val="-7"/>
        </w:rPr>
        <w:t xml:space="preserve"> </w:t>
      </w:r>
      <w:r>
        <w:t>Seguridad</w:t>
      </w:r>
      <w:r>
        <w:rPr>
          <w:spacing w:val="-6"/>
        </w:rPr>
        <w:t xml:space="preserve"> </w:t>
      </w:r>
      <w:r>
        <w:rPr>
          <w:spacing w:val="-4"/>
        </w:rPr>
        <w:t>MSDS</w:t>
      </w:r>
    </w:p>
    <w:p w14:paraId="21F64EF6" w14:textId="77777777" w:rsidR="003315CD" w:rsidRDefault="0082365E">
      <w:pPr>
        <w:pStyle w:val="Prrafodelista"/>
        <w:numPr>
          <w:ilvl w:val="0"/>
          <w:numId w:val="8"/>
        </w:numPr>
        <w:tabs>
          <w:tab w:val="left" w:pos="1069"/>
        </w:tabs>
        <w:spacing w:line="268" w:lineRule="exact"/>
        <w:ind w:left="1069" w:hanging="359"/>
      </w:pPr>
      <w:r>
        <w:t>Acordone</w:t>
      </w:r>
      <w:r>
        <w:rPr>
          <w:spacing w:val="-4"/>
        </w:rPr>
        <w:t xml:space="preserve"> </w:t>
      </w:r>
      <w:r>
        <w:t>el</w:t>
      </w:r>
      <w:r>
        <w:rPr>
          <w:spacing w:val="-5"/>
        </w:rPr>
        <w:t xml:space="preserve"> </w:t>
      </w:r>
      <w:r>
        <w:t>área</w:t>
      </w:r>
      <w:r>
        <w:rPr>
          <w:spacing w:val="-4"/>
        </w:rPr>
        <w:t xml:space="preserve"> </w:t>
      </w:r>
      <w:r>
        <w:t>e</w:t>
      </w:r>
      <w:r>
        <w:rPr>
          <w:spacing w:val="-5"/>
        </w:rPr>
        <w:t xml:space="preserve"> </w:t>
      </w:r>
      <w:r>
        <w:t>impida</w:t>
      </w:r>
      <w:r>
        <w:rPr>
          <w:spacing w:val="-4"/>
        </w:rPr>
        <w:t xml:space="preserve"> </w:t>
      </w:r>
      <w:r>
        <w:t>el</w:t>
      </w:r>
      <w:r>
        <w:rPr>
          <w:spacing w:val="-3"/>
        </w:rPr>
        <w:t xml:space="preserve"> </w:t>
      </w:r>
      <w:r>
        <w:t>acceso</w:t>
      </w:r>
      <w:r>
        <w:rPr>
          <w:spacing w:val="-6"/>
        </w:rPr>
        <w:t xml:space="preserve"> </w:t>
      </w:r>
      <w:r>
        <w:t>de</w:t>
      </w:r>
      <w:r>
        <w:rPr>
          <w:spacing w:val="-4"/>
        </w:rPr>
        <w:t xml:space="preserve"> </w:t>
      </w:r>
      <w:r>
        <w:t>otras</w:t>
      </w:r>
      <w:r>
        <w:rPr>
          <w:spacing w:val="-2"/>
        </w:rPr>
        <w:t xml:space="preserve"> personas</w:t>
      </w:r>
    </w:p>
    <w:p w14:paraId="013FF130" w14:textId="77777777" w:rsidR="003315CD" w:rsidRDefault="0082365E">
      <w:pPr>
        <w:pStyle w:val="Prrafodelista"/>
        <w:numPr>
          <w:ilvl w:val="0"/>
          <w:numId w:val="8"/>
        </w:numPr>
        <w:tabs>
          <w:tab w:val="left" w:pos="1069"/>
        </w:tabs>
        <w:spacing w:before="1" w:line="237" w:lineRule="auto"/>
        <w:ind w:left="1069" w:right="707"/>
      </w:pPr>
      <w:r>
        <w:t>Haga</w:t>
      </w:r>
      <w:r>
        <w:rPr>
          <w:spacing w:val="30"/>
        </w:rPr>
        <w:t xml:space="preserve"> </w:t>
      </w:r>
      <w:r>
        <w:t>uso</w:t>
      </w:r>
      <w:r>
        <w:rPr>
          <w:spacing w:val="30"/>
        </w:rPr>
        <w:t xml:space="preserve"> </w:t>
      </w:r>
      <w:r>
        <w:t>de</w:t>
      </w:r>
      <w:r>
        <w:rPr>
          <w:spacing w:val="30"/>
        </w:rPr>
        <w:t xml:space="preserve"> </w:t>
      </w:r>
      <w:r>
        <w:t>los</w:t>
      </w:r>
      <w:r>
        <w:rPr>
          <w:spacing w:val="30"/>
        </w:rPr>
        <w:t xml:space="preserve"> </w:t>
      </w:r>
      <w:r>
        <w:t>elementos</w:t>
      </w:r>
      <w:r>
        <w:rPr>
          <w:spacing w:val="30"/>
        </w:rPr>
        <w:t xml:space="preserve"> </w:t>
      </w:r>
      <w:r>
        <w:t>de</w:t>
      </w:r>
      <w:r>
        <w:rPr>
          <w:spacing w:val="30"/>
        </w:rPr>
        <w:t xml:space="preserve"> </w:t>
      </w:r>
      <w:r>
        <w:t>protección</w:t>
      </w:r>
      <w:r>
        <w:rPr>
          <w:spacing w:val="30"/>
        </w:rPr>
        <w:t xml:space="preserve"> </w:t>
      </w:r>
      <w:r>
        <w:t>según</w:t>
      </w:r>
      <w:r>
        <w:rPr>
          <w:spacing w:val="30"/>
        </w:rPr>
        <w:t xml:space="preserve"> </w:t>
      </w:r>
      <w:r>
        <w:t>lo</w:t>
      </w:r>
      <w:r>
        <w:rPr>
          <w:spacing w:val="30"/>
        </w:rPr>
        <w:t xml:space="preserve"> </w:t>
      </w:r>
      <w:r>
        <w:t>determine</w:t>
      </w:r>
      <w:r>
        <w:rPr>
          <w:spacing w:val="30"/>
        </w:rPr>
        <w:t xml:space="preserve"> </w:t>
      </w:r>
      <w:r>
        <w:t>la</w:t>
      </w:r>
      <w:r>
        <w:rPr>
          <w:spacing w:val="30"/>
        </w:rPr>
        <w:t xml:space="preserve"> </w:t>
      </w:r>
      <w:r>
        <w:t>hoja</w:t>
      </w:r>
      <w:r>
        <w:rPr>
          <w:spacing w:val="30"/>
        </w:rPr>
        <w:t xml:space="preserve"> </w:t>
      </w:r>
      <w:r>
        <w:t>de</w:t>
      </w:r>
      <w:r>
        <w:rPr>
          <w:spacing w:val="30"/>
        </w:rPr>
        <w:t xml:space="preserve"> </w:t>
      </w:r>
      <w:r>
        <w:t xml:space="preserve">Seguridad </w:t>
      </w:r>
      <w:r>
        <w:rPr>
          <w:spacing w:val="-4"/>
        </w:rPr>
        <w:t>MSDS</w:t>
      </w:r>
    </w:p>
    <w:p w14:paraId="0D146C4C" w14:textId="77777777" w:rsidR="003315CD" w:rsidRDefault="0082365E">
      <w:pPr>
        <w:pStyle w:val="Prrafodelista"/>
        <w:numPr>
          <w:ilvl w:val="0"/>
          <w:numId w:val="8"/>
        </w:numPr>
        <w:tabs>
          <w:tab w:val="left" w:pos="1069"/>
        </w:tabs>
        <w:spacing w:before="1" w:line="269" w:lineRule="exact"/>
        <w:ind w:left="1069" w:hanging="359"/>
        <w:jc w:val="both"/>
      </w:pPr>
      <w:r>
        <w:t>Evalúe</w:t>
      </w:r>
      <w:r>
        <w:rPr>
          <w:spacing w:val="-6"/>
        </w:rPr>
        <w:t xml:space="preserve"> </w:t>
      </w:r>
      <w:r>
        <w:t>la</w:t>
      </w:r>
      <w:r>
        <w:rPr>
          <w:spacing w:val="-5"/>
        </w:rPr>
        <w:t xml:space="preserve"> </w:t>
      </w:r>
      <w:r>
        <w:t>posibilidad</w:t>
      </w:r>
      <w:r>
        <w:rPr>
          <w:spacing w:val="-5"/>
        </w:rPr>
        <w:t xml:space="preserve"> </w:t>
      </w:r>
      <w:r>
        <w:t>de</w:t>
      </w:r>
      <w:r>
        <w:rPr>
          <w:spacing w:val="-5"/>
        </w:rPr>
        <w:t xml:space="preserve"> </w:t>
      </w:r>
      <w:r>
        <w:t>neutralizar</w:t>
      </w:r>
      <w:r>
        <w:rPr>
          <w:spacing w:val="-6"/>
        </w:rPr>
        <w:t xml:space="preserve"> </w:t>
      </w:r>
      <w:r>
        <w:t>la</w:t>
      </w:r>
      <w:r>
        <w:rPr>
          <w:spacing w:val="-5"/>
        </w:rPr>
        <w:t xml:space="preserve"> </w:t>
      </w:r>
      <w:r>
        <w:rPr>
          <w:spacing w:val="-2"/>
        </w:rPr>
        <w:t>sustancia</w:t>
      </w:r>
    </w:p>
    <w:p w14:paraId="638B5961" w14:textId="77777777" w:rsidR="003315CD" w:rsidRDefault="0082365E">
      <w:pPr>
        <w:pStyle w:val="Prrafodelista"/>
        <w:numPr>
          <w:ilvl w:val="0"/>
          <w:numId w:val="8"/>
        </w:numPr>
        <w:tabs>
          <w:tab w:val="left" w:pos="1069"/>
        </w:tabs>
        <w:spacing w:line="269" w:lineRule="exact"/>
        <w:ind w:left="1069" w:hanging="359"/>
        <w:jc w:val="both"/>
      </w:pPr>
      <w:r>
        <w:t>Utilice</w:t>
      </w:r>
      <w:r>
        <w:rPr>
          <w:spacing w:val="-5"/>
        </w:rPr>
        <w:t xml:space="preserve"> </w:t>
      </w:r>
      <w:r>
        <w:t>el</w:t>
      </w:r>
      <w:r>
        <w:rPr>
          <w:spacing w:val="-5"/>
        </w:rPr>
        <w:t xml:space="preserve"> </w:t>
      </w:r>
      <w:r>
        <w:t>Kit</w:t>
      </w:r>
      <w:r>
        <w:rPr>
          <w:spacing w:val="-3"/>
        </w:rPr>
        <w:t xml:space="preserve"> </w:t>
      </w:r>
      <w:r>
        <w:t>de</w:t>
      </w:r>
      <w:r>
        <w:rPr>
          <w:spacing w:val="-5"/>
        </w:rPr>
        <w:t xml:space="preserve"> </w:t>
      </w:r>
      <w:r>
        <w:t>derrames</w:t>
      </w:r>
      <w:r>
        <w:rPr>
          <w:spacing w:val="-6"/>
        </w:rPr>
        <w:t xml:space="preserve"> </w:t>
      </w:r>
      <w:r>
        <w:t>para</w:t>
      </w:r>
      <w:r>
        <w:rPr>
          <w:spacing w:val="-7"/>
        </w:rPr>
        <w:t xml:space="preserve"> </w:t>
      </w:r>
      <w:r>
        <w:t>recoger</w:t>
      </w:r>
      <w:r>
        <w:rPr>
          <w:spacing w:val="-4"/>
        </w:rPr>
        <w:t xml:space="preserve"> </w:t>
      </w:r>
      <w:r>
        <w:t>el</w:t>
      </w:r>
      <w:r>
        <w:rPr>
          <w:spacing w:val="-6"/>
        </w:rPr>
        <w:t xml:space="preserve"> </w:t>
      </w:r>
      <w:r>
        <w:t>producto</w:t>
      </w:r>
      <w:r>
        <w:rPr>
          <w:spacing w:val="-4"/>
        </w:rPr>
        <w:t xml:space="preserve"> </w:t>
      </w:r>
      <w:r>
        <w:rPr>
          <w:spacing w:val="-2"/>
        </w:rPr>
        <w:t>derramado</w:t>
      </w:r>
    </w:p>
    <w:p w14:paraId="73F0C54D" w14:textId="77777777" w:rsidR="003315CD" w:rsidRDefault="0082365E">
      <w:pPr>
        <w:pStyle w:val="Prrafodelista"/>
        <w:numPr>
          <w:ilvl w:val="0"/>
          <w:numId w:val="8"/>
        </w:numPr>
        <w:tabs>
          <w:tab w:val="left" w:pos="1069"/>
        </w:tabs>
        <w:spacing w:before="2" w:line="237" w:lineRule="auto"/>
        <w:ind w:left="1069" w:right="707"/>
        <w:jc w:val="both"/>
      </w:pPr>
      <w:r>
        <w:t>Si el evento es en grandes proporciones, acciones el sistema de alarma y realice la evaluación</w:t>
      </w:r>
      <w:r>
        <w:rPr>
          <w:spacing w:val="-4"/>
        </w:rPr>
        <w:t xml:space="preserve"> </w:t>
      </w:r>
      <w:r>
        <w:t>de</w:t>
      </w:r>
      <w:r>
        <w:rPr>
          <w:spacing w:val="-4"/>
        </w:rPr>
        <w:t xml:space="preserve"> </w:t>
      </w:r>
      <w:r>
        <w:t>todos</w:t>
      </w:r>
      <w:r>
        <w:rPr>
          <w:spacing w:val="-4"/>
        </w:rPr>
        <w:t xml:space="preserve"> </w:t>
      </w:r>
      <w:r>
        <w:t>los</w:t>
      </w:r>
      <w:r>
        <w:rPr>
          <w:spacing w:val="-6"/>
        </w:rPr>
        <w:t xml:space="preserve"> </w:t>
      </w:r>
      <w:r>
        <w:t>ocupantes</w:t>
      </w:r>
      <w:r>
        <w:rPr>
          <w:spacing w:val="-3"/>
        </w:rPr>
        <w:t xml:space="preserve"> </w:t>
      </w:r>
      <w:r>
        <w:t>de</w:t>
      </w:r>
      <w:r>
        <w:rPr>
          <w:spacing w:val="-4"/>
        </w:rPr>
        <w:t xml:space="preserve"> </w:t>
      </w:r>
      <w:r>
        <w:t>la</w:t>
      </w:r>
      <w:r>
        <w:rPr>
          <w:spacing w:val="-4"/>
        </w:rPr>
        <w:t xml:space="preserve"> </w:t>
      </w:r>
      <w:r>
        <w:t>sede</w:t>
      </w:r>
      <w:r>
        <w:rPr>
          <w:spacing w:val="-4"/>
        </w:rPr>
        <w:t xml:space="preserve"> </w:t>
      </w:r>
      <w:r>
        <w:t>al</w:t>
      </w:r>
      <w:r>
        <w:rPr>
          <w:spacing w:val="-7"/>
        </w:rPr>
        <w:t xml:space="preserve"> </w:t>
      </w:r>
      <w:r>
        <w:t>punto</w:t>
      </w:r>
      <w:r>
        <w:rPr>
          <w:spacing w:val="-3"/>
        </w:rPr>
        <w:t xml:space="preserve"> </w:t>
      </w:r>
      <w:r>
        <w:t>de</w:t>
      </w:r>
      <w:r>
        <w:rPr>
          <w:spacing w:val="-4"/>
        </w:rPr>
        <w:t xml:space="preserve"> </w:t>
      </w:r>
      <w:r>
        <w:t>encuentro</w:t>
      </w:r>
      <w:r>
        <w:rPr>
          <w:spacing w:val="-4"/>
        </w:rPr>
        <w:t xml:space="preserve"> </w:t>
      </w:r>
      <w:r>
        <w:t>utilizando</w:t>
      </w:r>
      <w:r>
        <w:rPr>
          <w:spacing w:val="-4"/>
        </w:rPr>
        <w:t xml:space="preserve"> </w:t>
      </w:r>
      <w:r>
        <w:t>la</w:t>
      </w:r>
      <w:r>
        <w:rPr>
          <w:spacing w:val="-4"/>
        </w:rPr>
        <w:t xml:space="preserve"> </w:t>
      </w:r>
      <w:r>
        <w:t>salida opuesta al evento.</w:t>
      </w:r>
    </w:p>
    <w:p w14:paraId="76CE0212" w14:textId="77777777" w:rsidR="003315CD" w:rsidRDefault="0082365E">
      <w:pPr>
        <w:pStyle w:val="Prrafodelista"/>
        <w:numPr>
          <w:ilvl w:val="0"/>
          <w:numId w:val="8"/>
        </w:numPr>
        <w:tabs>
          <w:tab w:val="left" w:pos="1069"/>
        </w:tabs>
        <w:spacing w:before="6" w:line="237" w:lineRule="auto"/>
        <w:ind w:left="1069" w:right="708"/>
        <w:jc w:val="both"/>
      </w:pPr>
      <w:r>
        <w:t>Contacte de inmediato a la estación de bomberos especializada en materiales peligrosos al 123.</w:t>
      </w:r>
    </w:p>
    <w:p w14:paraId="58326A58" w14:textId="77777777" w:rsidR="003315CD" w:rsidRDefault="0082365E">
      <w:pPr>
        <w:pStyle w:val="Prrafodelista"/>
        <w:numPr>
          <w:ilvl w:val="0"/>
          <w:numId w:val="8"/>
        </w:numPr>
        <w:tabs>
          <w:tab w:val="left" w:pos="1069"/>
        </w:tabs>
        <w:spacing w:before="1" w:line="269" w:lineRule="exact"/>
        <w:ind w:left="1069" w:hanging="359"/>
        <w:jc w:val="both"/>
      </w:pPr>
      <w:r>
        <w:t>Si</w:t>
      </w:r>
      <w:r>
        <w:rPr>
          <w:spacing w:val="-4"/>
        </w:rPr>
        <w:t xml:space="preserve"> </w:t>
      </w:r>
      <w:r>
        <w:t>hay</w:t>
      </w:r>
      <w:r>
        <w:rPr>
          <w:spacing w:val="-3"/>
        </w:rPr>
        <w:t xml:space="preserve"> </w:t>
      </w:r>
      <w:r>
        <w:t>riesgo</w:t>
      </w:r>
      <w:r>
        <w:rPr>
          <w:spacing w:val="-6"/>
        </w:rPr>
        <w:t xml:space="preserve"> </w:t>
      </w:r>
      <w:r>
        <w:t>de</w:t>
      </w:r>
      <w:r>
        <w:rPr>
          <w:spacing w:val="-4"/>
        </w:rPr>
        <w:t xml:space="preserve"> </w:t>
      </w:r>
      <w:r>
        <w:t>incendio,</w:t>
      </w:r>
      <w:r>
        <w:rPr>
          <w:spacing w:val="-5"/>
        </w:rPr>
        <w:t xml:space="preserve"> </w:t>
      </w:r>
      <w:r>
        <w:t>mantenga</w:t>
      </w:r>
      <w:r>
        <w:rPr>
          <w:spacing w:val="-7"/>
        </w:rPr>
        <w:t xml:space="preserve"> </w:t>
      </w:r>
      <w:r>
        <w:t>los</w:t>
      </w:r>
      <w:r>
        <w:rPr>
          <w:spacing w:val="-4"/>
        </w:rPr>
        <w:t xml:space="preserve"> </w:t>
      </w:r>
      <w:r>
        <w:t>extintores</w:t>
      </w:r>
      <w:r>
        <w:rPr>
          <w:spacing w:val="-4"/>
        </w:rPr>
        <w:t xml:space="preserve"> </w:t>
      </w:r>
      <w:r>
        <w:t>del</w:t>
      </w:r>
      <w:r>
        <w:rPr>
          <w:spacing w:val="-4"/>
        </w:rPr>
        <w:t xml:space="preserve"> </w:t>
      </w:r>
      <w:r>
        <w:t>área</w:t>
      </w:r>
      <w:r>
        <w:rPr>
          <w:spacing w:val="-6"/>
        </w:rPr>
        <w:t xml:space="preserve"> </w:t>
      </w:r>
      <w:r>
        <w:t>a</w:t>
      </w:r>
      <w:r>
        <w:rPr>
          <w:spacing w:val="-5"/>
        </w:rPr>
        <w:t xml:space="preserve"> </w:t>
      </w:r>
      <w:r>
        <w:rPr>
          <w:spacing w:val="-4"/>
        </w:rPr>
        <w:t>mano</w:t>
      </w:r>
    </w:p>
    <w:p w14:paraId="21268AE9" w14:textId="77777777" w:rsidR="003315CD" w:rsidRDefault="0082365E">
      <w:pPr>
        <w:pStyle w:val="Prrafodelista"/>
        <w:numPr>
          <w:ilvl w:val="0"/>
          <w:numId w:val="8"/>
        </w:numPr>
        <w:tabs>
          <w:tab w:val="left" w:pos="1069"/>
        </w:tabs>
        <w:spacing w:before="2" w:line="237" w:lineRule="auto"/>
        <w:ind w:left="1069" w:right="709"/>
      </w:pPr>
      <w:r>
        <w:t>En</w:t>
      </w:r>
      <w:r>
        <w:rPr>
          <w:spacing w:val="24"/>
        </w:rPr>
        <w:t xml:space="preserve"> </w:t>
      </w:r>
      <w:r>
        <w:t>caso de tener</w:t>
      </w:r>
      <w:r>
        <w:rPr>
          <w:spacing w:val="25"/>
        </w:rPr>
        <w:t xml:space="preserve"> </w:t>
      </w:r>
      <w:r>
        <w:t>personas</w:t>
      </w:r>
      <w:r>
        <w:rPr>
          <w:spacing w:val="24"/>
        </w:rPr>
        <w:t xml:space="preserve"> </w:t>
      </w:r>
      <w:r>
        <w:t>afectadas, llévelas a</w:t>
      </w:r>
      <w:r>
        <w:rPr>
          <w:spacing w:val="24"/>
        </w:rPr>
        <w:t xml:space="preserve"> </w:t>
      </w:r>
      <w:r>
        <w:t>un lugar seguro y suminístreles los primeros auxilios.</w:t>
      </w:r>
    </w:p>
    <w:p w14:paraId="5EABD76C" w14:textId="77777777" w:rsidR="003315CD" w:rsidRDefault="0082365E">
      <w:pPr>
        <w:pStyle w:val="Prrafodelista"/>
        <w:numPr>
          <w:ilvl w:val="0"/>
          <w:numId w:val="8"/>
        </w:numPr>
        <w:tabs>
          <w:tab w:val="left" w:pos="1069"/>
        </w:tabs>
        <w:spacing w:before="1" w:line="268" w:lineRule="exact"/>
        <w:ind w:left="1069" w:hanging="359"/>
      </w:pPr>
      <w:r>
        <w:t>Permanezca</w:t>
      </w:r>
      <w:r>
        <w:rPr>
          <w:spacing w:val="-5"/>
        </w:rPr>
        <w:t xml:space="preserve"> </w:t>
      </w:r>
      <w:r>
        <w:t>atento</w:t>
      </w:r>
      <w:r>
        <w:rPr>
          <w:spacing w:val="-5"/>
        </w:rPr>
        <w:t xml:space="preserve"> </w:t>
      </w:r>
      <w:r>
        <w:t>a</w:t>
      </w:r>
      <w:r>
        <w:rPr>
          <w:spacing w:val="-2"/>
        </w:rPr>
        <w:t xml:space="preserve"> </w:t>
      </w:r>
      <w:r>
        <w:t>la</w:t>
      </w:r>
      <w:r>
        <w:rPr>
          <w:spacing w:val="-5"/>
        </w:rPr>
        <w:t xml:space="preserve"> </w:t>
      </w:r>
      <w:r>
        <w:t>orden</w:t>
      </w:r>
      <w:r>
        <w:rPr>
          <w:spacing w:val="-2"/>
        </w:rPr>
        <w:t xml:space="preserve"> </w:t>
      </w:r>
      <w:r>
        <w:t>de</w:t>
      </w:r>
      <w:r>
        <w:rPr>
          <w:spacing w:val="-5"/>
        </w:rPr>
        <w:t xml:space="preserve"> </w:t>
      </w:r>
      <w:r>
        <w:t>vuelta</w:t>
      </w:r>
      <w:r>
        <w:rPr>
          <w:spacing w:val="-4"/>
        </w:rPr>
        <w:t xml:space="preserve"> </w:t>
      </w:r>
      <w:r>
        <w:t>a</w:t>
      </w:r>
      <w:r>
        <w:rPr>
          <w:spacing w:val="-3"/>
        </w:rPr>
        <w:t xml:space="preserve"> </w:t>
      </w:r>
      <w:r>
        <w:t>la</w:t>
      </w:r>
      <w:r>
        <w:rPr>
          <w:spacing w:val="-2"/>
        </w:rPr>
        <w:t xml:space="preserve"> normalidad.</w:t>
      </w:r>
    </w:p>
    <w:p w14:paraId="01742EB8" w14:textId="77777777" w:rsidR="003315CD" w:rsidRDefault="0082365E">
      <w:pPr>
        <w:pStyle w:val="Prrafodelista"/>
        <w:numPr>
          <w:ilvl w:val="0"/>
          <w:numId w:val="8"/>
        </w:numPr>
        <w:tabs>
          <w:tab w:val="left" w:pos="1069"/>
        </w:tabs>
        <w:spacing w:line="268" w:lineRule="exact"/>
        <w:ind w:left="1069" w:hanging="359"/>
      </w:pPr>
      <w:r>
        <w:t>Apoye</w:t>
      </w:r>
      <w:r>
        <w:rPr>
          <w:spacing w:val="-8"/>
        </w:rPr>
        <w:t xml:space="preserve"> </w:t>
      </w:r>
      <w:r>
        <w:t>la</w:t>
      </w:r>
      <w:r>
        <w:rPr>
          <w:spacing w:val="-6"/>
        </w:rPr>
        <w:t xml:space="preserve"> </w:t>
      </w:r>
      <w:r>
        <w:t>investigación</w:t>
      </w:r>
      <w:r>
        <w:rPr>
          <w:spacing w:val="-5"/>
        </w:rPr>
        <w:t xml:space="preserve"> </w:t>
      </w:r>
      <w:r>
        <w:t>del</w:t>
      </w:r>
      <w:r>
        <w:rPr>
          <w:spacing w:val="-6"/>
        </w:rPr>
        <w:t xml:space="preserve"> </w:t>
      </w:r>
      <w:r>
        <w:rPr>
          <w:spacing w:val="-2"/>
        </w:rPr>
        <w:t>evento.</w:t>
      </w:r>
    </w:p>
    <w:p w14:paraId="6130EC35" w14:textId="77777777" w:rsidR="003315CD" w:rsidRDefault="0082365E">
      <w:pPr>
        <w:pStyle w:val="Ttulo3"/>
        <w:spacing w:before="252"/>
      </w:pPr>
      <w:r>
        <w:rPr>
          <w:spacing w:val="-2"/>
        </w:rPr>
        <w:t>DESPUES</w:t>
      </w:r>
    </w:p>
    <w:p w14:paraId="2CE2A345" w14:textId="77777777" w:rsidR="003315CD" w:rsidRDefault="003315CD">
      <w:pPr>
        <w:pStyle w:val="Textoindependiente"/>
        <w:rPr>
          <w:rFonts w:ascii="Arial"/>
          <w:b/>
        </w:rPr>
      </w:pPr>
    </w:p>
    <w:p w14:paraId="0D9E503B" w14:textId="77777777" w:rsidR="003315CD" w:rsidRDefault="0082365E">
      <w:pPr>
        <w:pStyle w:val="Prrafodelista"/>
        <w:numPr>
          <w:ilvl w:val="0"/>
          <w:numId w:val="8"/>
        </w:numPr>
        <w:tabs>
          <w:tab w:val="left" w:pos="1069"/>
        </w:tabs>
        <w:spacing w:line="269" w:lineRule="exact"/>
        <w:ind w:left="1069" w:hanging="359"/>
      </w:pPr>
      <w:r>
        <w:t>Esperar</w:t>
      </w:r>
      <w:r>
        <w:rPr>
          <w:spacing w:val="-6"/>
        </w:rPr>
        <w:t xml:space="preserve"> </w:t>
      </w:r>
      <w:r>
        <w:t>en</w:t>
      </w:r>
      <w:r>
        <w:rPr>
          <w:spacing w:val="-3"/>
        </w:rPr>
        <w:t xml:space="preserve"> </w:t>
      </w:r>
      <w:r>
        <w:t>el</w:t>
      </w:r>
      <w:r>
        <w:rPr>
          <w:spacing w:val="-4"/>
        </w:rPr>
        <w:t xml:space="preserve"> </w:t>
      </w:r>
      <w:r>
        <w:t>punto</w:t>
      </w:r>
      <w:r>
        <w:rPr>
          <w:spacing w:val="-2"/>
        </w:rPr>
        <w:t xml:space="preserve"> </w:t>
      </w:r>
      <w:r>
        <w:t>de</w:t>
      </w:r>
      <w:r>
        <w:rPr>
          <w:spacing w:val="-5"/>
        </w:rPr>
        <w:t xml:space="preserve"> </w:t>
      </w:r>
      <w:r>
        <w:t>encuentro</w:t>
      </w:r>
      <w:r>
        <w:rPr>
          <w:spacing w:val="-5"/>
        </w:rPr>
        <w:t xml:space="preserve"> </w:t>
      </w:r>
      <w:r>
        <w:t>o</w:t>
      </w:r>
      <w:r>
        <w:rPr>
          <w:spacing w:val="-3"/>
        </w:rPr>
        <w:t xml:space="preserve"> </w:t>
      </w:r>
      <w:r>
        <w:t>de</w:t>
      </w:r>
      <w:r>
        <w:rPr>
          <w:spacing w:val="-4"/>
        </w:rPr>
        <w:t xml:space="preserve"> </w:t>
      </w:r>
      <w:r>
        <w:t>resguardo</w:t>
      </w:r>
      <w:r>
        <w:rPr>
          <w:spacing w:val="-5"/>
        </w:rPr>
        <w:t xml:space="preserve"> </w:t>
      </w:r>
      <w:r>
        <w:t>hasta</w:t>
      </w:r>
      <w:r>
        <w:rPr>
          <w:spacing w:val="-5"/>
        </w:rPr>
        <w:t xml:space="preserve"> </w:t>
      </w:r>
      <w:r>
        <w:t>que</w:t>
      </w:r>
      <w:r>
        <w:rPr>
          <w:spacing w:val="-4"/>
        </w:rPr>
        <w:t xml:space="preserve"> </w:t>
      </w:r>
      <w:r>
        <w:t>se</w:t>
      </w:r>
      <w:r>
        <w:rPr>
          <w:spacing w:val="-3"/>
        </w:rPr>
        <w:t xml:space="preserve"> </w:t>
      </w:r>
      <w:r>
        <w:t>dé</w:t>
      </w:r>
      <w:r>
        <w:rPr>
          <w:spacing w:val="-5"/>
        </w:rPr>
        <w:t xml:space="preserve"> </w:t>
      </w:r>
      <w:r>
        <w:t>otra</w:t>
      </w:r>
      <w:r>
        <w:rPr>
          <w:spacing w:val="-2"/>
        </w:rPr>
        <w:t xml:space="preserve"> directriz</w:t>
      </w:r>
    </w:p>
    <w:p w14:paraId="0D78A9D3" w14:textId="77777777" w:rsidR="003315CD" w:rsidRDefault="0082365E">
      <w:pPr>
        <w:pStyle w:val="Prrafodelista"/>
        <w:numPr>
          <w:ilvl w:val="0"/>
          <w:numId w:val="8"/>
        </w:numPr>
        <w:tabs>
          <w:tab w:val="left" w:pos="1069"/>
        </w:tabs>
        <w:spacing w:line="268" w:lineRule="exact"/>
        <w:ind w:left="1069" w:hanging="359"/>
      </w:pPr>
      <w:r>
        <w:t>Al</w:t>
      </w:r>
      <w:r>
        <w:rPr>
          <w:spacing w:val="-7"/>
        </w:rPr>
        <w:t xml:space="preserve"> </w:t>
      </w:r>
      <w:r>
        <w:t>llegar</w:t>
      </w:r>
      <w:r>
        <w:rPr>
          <w:spacing w:val="-4"/>
        </w:rPr>
        <w:t xml:space="preserve"> </w:t>
      </w:r>
      <w:r>
        <w:t>a</w:t>
      </w:r>
      <w:r>
        <w:rPr>
          <w:spacing w:val="-5"/>
        </w:rPr>
        <w:t xml:space="preserve"> </w:t>
      </w:r>
      <w:r>
        <w:t>las</w:t>
      </w:r>
      <w:r>
        <w:rPr>
          <w:spacing w:val="-4"/>
        </w:rPr>
        <w:t xml:space="preserve"> </w:t>
      </w:r>
      <w:r>
        <w:t>instalaciones</w:t>
      </w:r>
      <w:r>
        <w:rPr>
          <w:spacing w:val="-5"/>
        </w:rPr>
        <w:t xml:space="preserve"> </w:t>
      </w:r>
      <w:r>
        <w:t>realice</w:t>
      </w:r>
      <w:r>
        <w:rPr>
          <w:spacing w:val="-5"/>
        </w:rPr>
        <w:t xml:space="preserve"> </w:t>
      </w:r>
      <w:r>
        <w:t>ventilación</w:t>
      </w:r>
      <w:r>
        <w:rPr>
          <w:spacing w:val="-4"/>
        </w:rPr>
        <w:t xml:space="preserve"> </w:t>
      </w:r>
      <w:r>
        <w:t>natural</w:t>
      </w:r>
      <w:r>
        <w:rPr>
          <w:spacing w:val="-5"/>
        </w:rPr>
        <w:t xml:space="preserve"> </w:t>
      </w:r>
      <w:r>
        <w:t>de</w:t>
      </w:r>
      <w:r>
        <w:rPr>
          <w:spacing w:val="-5"/>
        </w:rPr>
        <w:t xml:space="preserve"> </w:t>
      </w:r>
      <w:r>
        <w:t>las</w:t>
      </w:r>
      <w:r>
        <w:rPr>
          <w:spacing w:val="-7"/>
        </w:rPr>
        <w:t xml:space="preserve"> </w:t>
      </w:r>
      <w:r>
        <w:t>áreas</w:t>
      </w:r>
      <w:r>
        <w:rPr>
          <w:spacing w:val="-6"/>
        </w:rPr>
        <w:t xml:space="preserve"> </w:t>
      </w:r>
      <w:r>
        <w:rPr>
          <w:spacing w:val="-2"/>
        </w:rPr>
        <w:t>involucradas.</w:t>
      </w:r>
    </w:p>
    <w:p w14:paraId="6917B494" w14:textId="77777777" w:rsidR="003315CD" w:rsidRDefault="0082365E">
      <w:pPr>
        <w:pStyle w:val="Prrafodelista"/>
        <w:numPr>
          <w:ilvl w:val="0"/>
          <w:numId w:val="8"/>
        </w:numPr>
        <w:tabs>
          <w:tab w:val="left" w:pos="1069"/>
        </w:tabs>
        <w:spacing w:line="268" w:lineRule="exact"/>
        <w:ind w:left="1069" w:hanging="359"/>
      </w:pPr>
      <w:r>
        <w:t>Acate</w:t>
      </w:r>
      <w:r>
        <w:rPr>
          <w:spacing w:val="-6"/>
        </w:rPr>
        <w:t xml:space="preserve"> </w:t>
      </w:r>
      <w:r>
        <w:t>las</w:t>
      </w:r>
      <w:r>
        <w:rPr>
          <w:spacing w:val="-8"/>
        </w:rPr>
        <w:t xml:space="preserve"> </w:t>
      </w:r>
      <w:r>
        <w:t>recomendaciones</w:t>
      </w:r>
      <w:r>
        <w:rPr>
          <w:spacing w:val="-6"/>
        </w:rPr>
        <w:t xml:space="preserve"> </w:t>
      </w:r>
      <w:r>
        <w:t>de</w:t>
      </w:r>
      <w:r>
        <w:rPr>
          <w:spacing w:val="-7"/>
        </w:rPr>
        <w:t xml:space="preserve"> </w:t>
      </w:r>
      <w:r>
        <w:t>los</w:t>
      </w:r>
      <w:r>
        <w:rPr>
          <w:spacing w:val="-8"/>
        </w:rPr>
        <w:t xml:space="preserve"> </w:t>
      </w:r>
      <w:r>
        <w:t>bomberos</w:t>
      </w:r>
      <w:r>
        <w:rPr>
          <w:spacing w:val="-8"/>
        </w:rPr>
        <w:t xml:space="preserve"> </w:t>
      </w:r>
      <w:r>
        <w:t>especialistas</w:t>
      </w:r>
      <w:r>
        <w:rPr>
          <w:spacing w:val="-7"/>
        </w:rPr>
        <w:t xml:space="preserve"> </w:t>
      </w:r>
      <w:r>
        <w:t>en</w:t>
      </w:r>
      <w:r>
        <w:rPr>
          <w:spacing w:val="-8"/>
        </w:rPr>
        <w:t xml:space="preserve"> </w:t>
      </w:r>
      <w:r>
        <w:t>materiales</w:t>
      </w:r>
      <w:r>
        <w:rPr>
          <w:spacing w:val="-6"/>
        </w:rPr>
        <w:t xml:space="preserve"> </w:t>
      </w:r>
      <w:r>
        <w:rPr>
          <w:spacing w:val="-2"/>
        </w:rPr>
        <w:t>peligrosos.</w:t>
      </w:r>
    </w:p>
    <w:p w14:paraId="4D77830F" w14:textId="77777777" w:rsidR="003315CD" w:rsidRDefault="003315CD">
      <w:pPr>
        <w:pStyle w:val="Prrafodelista"/>
        <w:spacing w:line="268" w:lineRule="exact"/>
        <w:sectPr w:rsidR="003315CD">
          <w:pgSz w:w="12250" w:h="15850"/>
          <w:pgMar w:top="1360" w:right="992" w:bottom="1200" w:left="992" w:header="0" w:footer="1017" w:gutter="0"/>
          <w:cols w:space="720"/>
        </w:sectPr>
      </w:pPr>
    </w:p>
    <w:p w14:paraId="7CEBA27F" w14:textId="77777777" w:rsidR="003315CD" w:rsidRDefault="0082365E">
      <w:pPr>
        <w:spacing w:before="45"/>
        <w:ind w:left="710"/>
      </w:pPr>
      <w:r>
        <w:rPr>
          <w:rFonts w:ascii="Arial" w:hAnsi="Arial"/>
          <w:b/>
        </w:rPr>
        <w:lastRenderedPageBreak/>
        <w:t>Gráfico</w:t>
      </w:r>
      <w:r>
        <w:rPr>
          <w:rFonts w:ascii="Arial" w:hAnsi="Arial"/>
          <w:b/>
          <w:spacing w:val="-6"/>
        </w:rPr>
        <w:t xml:space="preserve"> </w:t>
      </w:r>
      <w:r>
        <w:rPr>
          <w:rFonts w:ascii="Arial" w:hAnsi="Arial"/>
          <w:b/>
        </w:rPr>
        <w:t>8.</w:t>
      </w:r>
      <w:r>
        <w:rPr>
          <w:rFonts w:ascii="Arial" w:hAnsi="Arial"/>
          <w:b/>
          <w:spacing w:val="-5"/>
        </w:rPr>
        <w:t xml:space="preserve"> </w:t>
      </w:r>
      <w:r>
        <w:t>Acciones</w:t>
      </w:r>
      <w:r>
        <w:rPr>
          <w:spacing w:val="-4"/>
        </w:rPr>
        <w:t xml:space="preserve"> </w:t>
      </w:r>
      <w:r>
        <w:t>operativas</w:t>
      </w:r>
      <w:r>
        <w:rPr>
          <w:spacing w:val="-6"/>
        </w:rPr>
        <w:t xml:space="preserve"> </w:t>
      </w:r>
      <w:r>
        <w:t>en</w:t>
      </w:r>
      <w:r>
        <w:rPr>
          <w:spacing w:val="-4"/>
        </w:rPr>
        <w:t xml:space="preserve"> </w:t>
      </w:r>
      <w:r>
        <w:t>caso</w:t>
      </w:r>
      <w:r>
        <w:rPr>
          <w:spacing w:val="-6"/>
        </w:rPr>
        <w:t xml:space="preserve"> </w:t>
      </w:r>
      <w:r>
        <w:t>de</w:t>
      </w:r>
      <w:r>
        <w:rPr>
          <w:spacing w:val="-5"/>
        </w:rPr>
        <w:t xml:space="preserve"> </w:t>
      </w:r>
      <w:r>
        <w:rPr>
          <w:spacing w:val="-2"/>
        </w:rPr>
        <w:t>derrame</w:t>
      </w:r>
    </w:p>
    <w:p w14:paraId="76C5F059" w14:textId="77777777" w:rsidR="003315CD" w:rsidRDefault="003315CD">
      <w:pPr>
        <w:pStyle w:val="Textoindependiente"/>
        <w:rPr>
          <w:sz w:val="20"/>
        </w:rPr>
      </w:pPr>
    </w:p>
    <w:p w14:paraId="22A27D3F" w14:textId="77777777" w:rsidR="003315CD" w:rsidRDefault="0082365E">
      <w:pPr>
        <w:pStyle w:val="Textoindependiente"/>
        <w:spacing w:before="23"/>
        <w:rPr>
          <w:sz w:val="20"/>
        </w:rPr>
      </w:pPr>
      <w:r>
        <w:rPr>
          <w:noProof/>
          <w:sz w:val="20"/>
        </w:rPr>
        <w:drawing>
          <wp:anchor distT="0" distB="0" distL="0" distR="0" simplePos="0" relativeHeight="487590912" behindDoc="1" locked="0" layoutInCell="1" allowOverlap="1" wp14:anchorId="778FBDDB" wp14:editId="60736EEC">
            <wp:simplePos x="0" y="0"/>
            <wp:positionH relativeFrom="page">
              <wp:posOffset>1934210</wp:posOffset>
            </wp:positionH>
            <wp:positionV relativeFrom="paragraph">
              <wp:posOffset>176231</wp:posOffset>
            </wp:positionV>
            <wp:extent cx="3861982" cy="6798849"/>
            <wp:effectExtent l="0" t="0" r="0" b="0"/>
            <wp:wrapTopAndBottom/>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59" cstate="print"/>
                    <a:stretch>
                      <a:fillRect/>
                    </a:stretch>
                  </pic:blipFill>
                  <pic:spPr>
                    <a:xfrm>
                      <a:off x="0" y="0"/>
                      <a:ext cx="3861982" cy="6798849"/>
                    </a:xfrm>
                    <a:prstGeom prst="rect">
                      <a:avLst/>
                    </a:prstGeom>
                  </pic:spPr>
                </pic:pic>
              </a:graphicData>
            </a:graphic>
          </wp:anchor>
        </w:drawing>
      </w:r>
    </w:p>
    <w:p w14:paraId="4EAB978D" w14:textId="77777777" w:rsidR="003315CD" w:rsidRDefault="003315CD">
      <w:pPr>
        <w:pStyle w:val="Textoindependiente"/>
        <w:rPr>
          <w:sz w:val="20"/>
        </w:rPr>
        <w:sectPr w:rsidR="003315CD">
          <w:pgSz w:w="12250" w:h="15850"/>
          <w:pgMar w:top="1360" w:right="992" w:bottom="1200" w:left="992" w:header="0" w:footer="1017" w:gutter="0"/>
          <w:cols w:space="720"/>
        </w:sectPr>
      </w:pPr>
    </w:p>
    <w:p w14:paraId="27E1E8DF" w14:textId="77777777" w:rsidR="003315CD" w:rsidRDefault="0082365E">
      <w:pPr>
        <w:pStyle w:val="Ttulo2"/>
        <w:ind w:left="1502" w:firstLine="0"/>
      </w:pPr>
      <w:r>
        <w:rPr>
          <w:spacing w:val="-2"/>
        </w:rPr>
        <w:lastRenderedPageBreak/>
        <w:t>Gases</w:t>
      </w:r>
    </w:p>
    <w:p w14:paraId="20AF7507" w14:textId="77777777" w:rsidR="003315CD" w:rsidRDefault="0082365E">
      <w:pPr>
        <w:pStyle w:val="Ttulo3"/>
        <w:spacing w:before="253"/>
      </w:pPr>
      <w:r>
        <w:rPr>
          <w:spacing w:val="-2"/>
        </w:rPr>
        <w:t>ANTES</w:t>
      </w:r>
    </w:p>
    <w:p w14:paraId="062941FF" w14:textId="77777777" w:rsidR="003315CD" w:rsidRDefault="003315CD">
      <w:pPr>
        <w:pStyle w:val="Textoindependiente"/>
        <w:spacing w:before="5"/>
        <w:rPr>
          <w:rFonts w:ascii="Arial"/>
          <w:b/>
        </w:rPr>
      </w:pPr>
    </w:p>
    <w:p w14:paraId="77D58CCE" w14:textId="77777777" w:rsidR="003315CD" w:rsidRDefault="0082365E">
      <w:pPr>
        <w:pStyle w:val="Prrafodelista"/>
        <w:numPr>
          <w:ilvl w:val="0"/>
          <w:numId w:val="8"/>
        </w:numPr>
        <w:tabs>
          <w:tab w:val="left" w:pos="1069"/>
        </w:tabs>
        <w:spacing w:line="237" w:lineRule="auto"/>
        <w:ind w:left="1069" w:right="709"/>
      </w:pPr>
      <w:r>
        <w:t>Inspeccionar periódicamente el estado de tuberías, ductos, válvulas y registros de gas en general.</w:t>
      </w:r>
    </w:p>
    <w:p w14:paraId="5687AB61" w14:textId="77777777" w:rsidR="003315CD" w:rsidRDefault="0082365E">
      <w:pPr>
        <w:pStyle w:val="Prrafodelista"/>
        <w:numPr>
          <w:ilvl w:val="0"/>
          <w:numId w:val="8"/>
        </w:numPr>
        <w:tabs>
          <w:tab w:val="left" w:pos="1069"/>
        </w:tabs>
        <w:spacing w:before="1" w:line="268" w:lineRule="exact"/>
        <w:ind w:left="1069" w:hanging="359"/>
      </w:pPr>
      <w:r>
        <w:t>Divulgar</w:t>
      </w:r>
      <w:r>
        <w:rPr>
          <w:spacing w:val="-4"/>
        </w:rPr>
        <w:t xml:space="preserve"> </w:t>
      </w:r>
      <w:r>
        <w:t>el</w:t>
      </w:r>
      <w:r>
        <w:rPr>
          <w:spacing w:val="-5"/>
        </w:rPr>
        <w:t xml:space="preserve"> </w:t>
      </w:r>
      <w:r>
        <w:t>procedimiento</w:t>
      </w:r>
      <w:r>
        <w:rPr>
          <w:spacing w:val="-5"/>
        </w:rPr>
        <w:t xml:space="preserve"> </w:t>
      </w:r>
      <w:r>
        <w:t>para</w:t>
      </w:r>
      <w:r>
        <w:rPr>
          <w:spacing w:val="-6"/>
        </w:rPr>
        <w:t xml:space="preserve"> </w:t>
      </w:r>
      <w:r>
        <w:t>actuar</w:t>
      </w:r>
      <w:r>
        <w:rPr>
          <w:spacing w:val="-3"/>
        </w:rPr>
        <w:t xml:space="preserve"> </w:t>
      </w:r>
      <w:r>
        <w:t>en</w:t>
      </w:r>
      <w:r>
        <w:rPr>
          <w:spacing w:val="-6"/>
        </w:rPr>
        <w:t xml:space="preserve"> </w:t>
      </w:r>
      <w:r>
        <w:t>caso</w:t>
      </w:r>
      <w:r>
        <w:rPr>
          <w:spacing w:val="-7"/>
        </w:rPr>
        <w:t xml:space="preserve"> </w:t>
      </w:r>
      <w:r>
        <w:t>de</w:t>
      </w:r>
      <w:r>
        <w:rPr>
          <w:spacing w:val="-6"/>
        </w:rPr>
        <w:t xml:space="preserve"> </w:t>
      </w:r>
      <w:r>
        <w:t>fuga</w:t>
      </w:r>
      <w:r>
        <w:rPr>
          <w:spacing w:val="-6"/>
        </w:rPr>
        <w:t xml:space="preserve"> </w:t>
      </w:r>
      <w:r>
        <w:t>de</w:t>
      </w:r>
      <w:r>
        <w:rPr>
          <w:spacing w:val="-4"/>
        </w:rPr>
        <w:t xml:space="preserve"> gas.</w:t>
      </w:r>
    </w:p>
    <w:p w14:paraId="2DC67B7C" w14:textId="77777777" w:rsidR="003315CD" w:rsidRDefault="0082365E">
      <w:pPr>
        <w:pStyle w:val="Prrafodelista"/>
        <w:numPr>
          <w:ilvl w:val="0"/>
          <w:numId w:val="8"/>
        </w:numPr>
        <w:tabs>
          <w:tab w:val="left" w:pos="1069"/>
        </w:tabs>
        <w:spacing w:before="1" w:line="237" w:lineRule="auto"/>
        <w:ind w:left="1069" w:right="709"/>
      </w:pPr>
      <w:r>
        <w:t>Determinar la ubicación de los extintores más cercanos a las áreas donde hay riesgo de fuga de gases.</w:t>
      </w:r>
    </w:p>
    <w:p w14:paraId="327C1652" w14:textId="77777777" w:rsidR="003315CD" w:rsidRDefault="003315CD">
      <w:pPr>
        <w:pStyle w:val="Textoindependiente"/>
      </w:pPr>
    </w:p>
    <w:p w14:paraId="5D710C32" w14:textId="77777777" w:rsidR="003315CD" w:rsidRDefault="0082365E">
      <w:pPr>
        <w:pStyle w:val="Ttulo3"/>
        <w:spacing w:before="1"/>
      </w:pPr>
      <w:r>
        <w:rPr>
          <w:spacing w:val="-2"/>
        </w:rPr>
        <w:t>DURANTE</w:t>
      </w:r>
    </w:p>
    <w:p w14:paraId="54EDD425" w14:textId="77777777" w:rsidR="003315CD" w:rsidRDefault="003315CD">
      <w:pPr>
        <w:pStyle w:val="Textoindependiente"/>
        <w:rPr>
          <w:rFonts w:ascii="Arial"/>
          <w:b/>
        </w:rPr>
      </w:pPr>
    </w:p>
    <w:p w14:paraId="42F0848E" w14:textId="77777777" w:rsidR="003315CD" w:rsidRDefault="0082365E">
      <w:pPr>
        <w:pStyle w:val="Prrafodelista"/>
        <w:numPr>
          <w:ilvl w:val="0"/>
          <w:numId w:val="8"/>
        </w:numPr>
        <w:tabs>
          <w:tab w:val="left" w:pos="1069"/>
        </w:tabs>
        <w:spacing w:line="269" w:lineRule="exact"/>
        <w:ind w:left="1069" w:hanging="359"/>
      </w:pPr>
      <w:r>
        <w:t>Evaluar</w:t>
      </w:r>
      <w:r>
        <w:rPr>
          <w:spacing w:val="-2"/>
        </w:rPr>
        <w:t xml:space="preserve"> </w:t>
      </w:r>
      <w:r>
        <w:t>área</w:t>
      </w:r>
      <w:r>
        <w:rPr>
          <w:spacing w:val="-5"/>
        </w:rPr>
        <w:t xml:space="preserve"> </w:t>
      </w:r>
      <w:r>
        <w:t>afectada</w:t>
      </w:r>
      <w:r>
        <w:rPr>
          <w:spacing w:val="-5"/>
        </w:rPr>
        <w:t xml:space="preserve"> </w:t>
      </w:r>
      <w:r>
        <w:t>y</w:t>
      </w:r>
      <w:r>
        <w:rPr>
          <w:spacing w:val="-5"/>
        </w:rPr>
        <w:t xml:space="preserve"> </w:t>
      </w:r>
      <w:r>
        <w:t>otras</w:t>
      </w:r>
      <w:r>
        <w:rPr>
          <w:spacing w:val="-4"/>
        </w:rPr>
        <w:t xml:space="preserve"> </w:t>
      </w:r>
      <w:r>
        <w:rPr>
          <w:spacing w:val="-2"/>
        </w:rPr>
        <w:t>aledañas.</w:t>
      </w:r>
    </w:p>
    <w:p w14:paraId="201A11C1" w14:textId="77777777" w:rsidR="003315CD" w:rsidRDefault="0082365E">
      <w:pPr>
        <w:pStyle w:val="Prrafodelista"/>
        <w:numPr>
          <w:ilvl w:val="0"/>
          <w:numId w:val="8"/>
        </w:numPr>
        <w:tabs>
          <w:tab w:val="left" w:pos="1069"/>
        </w:tabs>
        <w:spacing w:line="269" w:lineRule="exact"/>
        <w:ind w:left="1069" w:hanging="359"/>
      </w:pPr>
      <w:r>
        <w:t>Evite</w:t>
      </w:r>
      <w:r>
        <w:rPr>
          <w:spacing w:val="-7"/>
        </w:rPr>
        <w:t xml:space="preserve"> </w:t>
      </w:r>
      <w:r>
        <w:t>utilizar</w:t>
      </w:r>
      <w:r>
        <w:rPr>
          <w:spacing w:val="-3"/>
        </w:rPr>
        <w:t xml:space="preserve"> </w:t>
      </w:r>
      <w:r>
        <w:t>los</w:t>
      </w:r>
      <w:r>
        <w:rPr>
          <w:spacing w:val="-5"/>
        </w:rPr>
        <w:t xml:space="preserve"> </w:t>
      </w:r>
      <w:r>
        <w:t>interruptores</w:t>
      </w:r>
      <w:r>
        <w:rPr>
          <w:spacing w:val="-4"/>
        </w:rPr>
        <w:t xml:space="preserve"> </w:t>
      </w:r>
      <w:r>
        <w:t>y/o</w:t>
      </w:r>
      <w:r>
        <w:rPr>
          <w:spacing w:val="-4"/>
        </w:rPr>
        <w:t xml:space="preserve"> </w:t>
      </w:r>
      <w:r>
        <w:t>generar</w:t>
      </w:r>
      <w:r>
        <w:rPr>
          <w:spacing w:val="-5"/>
        </w:rPr>
        <w:t xml:space="preserve"> </w:t>
      </w:r>
      <w:r>
        <w:t>algún</w:t>
      </w:r>
      <w:r>
        <w:rPr>
          <w:spacing w:val="-6"/>
        </w:rPr>
        <w:t xml:space="preserve"> </w:t>
      </w:r>
      <w:r>
        <w:t>tipo</w:t>
      </w:r>
      <w:r>
        <w:rPr>
          <w:spacing w:val="-4"/>
        </w:rPr>
        <w:t xml:space="preserve"> </w:t>
      </w:r>
      <w:r>
        <w:t>de</w:t>
      </w:r>
      <w:r>
        <w:rPr>
          <w:spacing w:val="-4"/>
        </w:rPr>
        <w:t xml:space="preserve"> </w:t>
      </w:r>
      <w:r>
        <w:rPr>
          <w:spacing w:val="-2"/>
        </w:rPr>
        <w:t>chispa</w:t>
      </w:r>
    </w:p>
    <w:p w14:paraId="2327EE9C" w14:textId="77777777" w:rsidR="003315CD" w:rsidRDefault="0082365E">
      <w:pPr>
        <w:pStyle w:val="Prrafodelista"/>
        <w:numPr>
          <w:ilvl w:val="0"/>
          <w:numId w:val="8"/>
        </w:numPr>
        <w:tabs>
          <w:tab w:val="left" w:pos="1069"/>
        </w:tabs>
        <w:spacing w:line="268" w:lineRule="exact"/>
        <w:ind w:left="1069" w:hanging="359"/>
      </w:pPr>
      <w:r>
        <w:t>Si</w:t>
      </w:r>
      <w:r>
        <w:rPr>
          <w:spacing w:val="-3"/>
        </w:rPr>
        <w:t xml:space="preserve"> </w:t>
      </w:r>
      <w:r>
        <w:t>hay</w:t>
      </w:r>
      <w:r>
        <w:rPr>
          <w:spacing w:val="-2"/>
        </w:rPr>
        <w:t xml:space="preserve"> </w:t>
      </w:r>
      <w:r>
        <w:t>una</w:t>
      </w:r>
      <w:r>
        <w:rPr>
          <w:spacing w:val="-5"/>
        </w:rPr>
        <w:t xml:space="preserve"> </w:t>
      </w:r>
      <w:r>
        <w:t>fuga</w:t>
      </w:r>
      <w:r>
        <w:rPr>
          <w:spacing w:val="-3"/>
        </w:rPr>
        <w:t xml:space="preserve"> </w:t>
      </w:r>
      <w:r>
        <w:t>grande</w:t>
      </w:r>
      <w:r>
        <w:rPr>
          <w:spacing w:val="-8"/>
        </w:rPr>
        <w:t xml:space="preserve"> </w:t>
      </w:r>
      <w:r>
        <w:t>de</w:t>
      </w:r>
      <w:r>
        <w:rPr>
          <w:spacing w:val="-3"/>
        </w:rPr>
        <w:t xml:space="preserve"> </w:t>
      </w:r>
      <w:r>
        <w:t>gas</w:t>
      </w:r>
      <w:r>
        <w:rPr>
          <w:spacing w:val="-2"/>
        </w:rPr>
        <w:t xml:space="preserve"> </w:t>
      </w:r>
      <w:r>
        <w:t>evacue</w:t>
      </w:r>
      <w:r>
        <w:rPr>
          <w:spacing w:val="-3"/>
        </w:rPr>
        <w:t xml:space="preserve"> </w:t>
      </w:r>
      <w:r>
        <w:t>las</w:t>
      </w:r>
      <w:r>
        <w:rPr>
          <w:spacing w:val="-4"/>
        </w:rPr>
        <w:t xml:space="preserve"> </w:t>
      </w:r>
      <w:r>
        <w:rPr>
          <w:spacing w:val="-2"/>
        </w:rPr>
        <w:t>instalaciones</w:t>
      </w:r>
    </w:p>
    <w:p w14:paraId="4DF993D0" w14:textId="77777777" w:rsidR="003315CD" w:rsidRDefault="0082365E">
      <w:pPr>
        <w:pStyle w:val="Prrafodelista"/>
        <w:numPr>
          <w:ilvl w:val="0"/>
          <w:numId w:val="8"/>
        </w:numPr>
        <w:tabs>
          <w:tab w:val="left" w:pos="1069"/>
        </w:tabs>
        <w:spacing w:line="268" w:lineRule="exact"/>
        <w:ind w:left="1069" w:hanging="359"/>
      </w:pPr>
      <w:r>
        <w:t>Use</w:t>
      </w:r>
      <w:r>
        <w:rPr>
          <w:spacing w:val="-6"/>
        </w:rPr>
        <w:t xml:space="preserve"> </w:t>
      </w:r>
      <w:r>
        <w:t>protección</w:t>
      </w:r>
      <w:r>
        <w:rPr>
          <w:spacing w:val="-8"/>
        </w:rPr>
        <w:t xml:space="preserve"> </w:t>
      </w:r>
      <w:r>
        <w:t>respiratoria</w:t>
      </w:r>
      <w:r>
        <w:rPr>
          <w:spacing w:val="-6"/>
        </w:rPr>
        <w:t xml:space="preserve"> </w:t>
      </w:r>
      <w:r>
        <w:t>aprobada</w:t>
      </w:r>
      <w:r>
        <w:rPr>
          <w:spacing w:val="-7"/>
        </w:rPr>
        <w:t xml:space="preserve"> </w:t>
      </w:r>
      <w:r>
        <w:t>y</w:t>
      </w:r>
      <w:r>
        <w:rPr>
          <w:spacing w:val="-8"/>
        </w:rPr>
        <w:t xml:space="preserve"> </w:t>
      </w:r>
      <w:r>
        <w:t>certificada</w:t>
      </w:r>
      <w:r>
        <w:rPr>
          <w:spacing w:val="-6"/>
        </w:rPr>
        <w:t xml:space="preserve"> </w:t>
      </w:r>
      <w:r>
        <w:t>para</w:t>
      </w:r>
      <w:r>
        <w:rPr>
          <w:spacing w:val="-7"/>
        </w:rPr>
        <w:t xml:space="preserve"> </w:t>
      </w:r>
      <w:r>
        <w:rPr>
          <w:spacing w:val="-2"/>
        </w:rPr>
        <w:t>gases.</w:t>
      </w:r>
    </w:p>
    <w:p w14:paraId="7AA874CA" w14:textId="77777777" w:rsidR="003315CD" w:rsidRDefault="0082365E">
      <w:pPr>
        <w:pStyle w:val="Prrafodelista"/>
        <w:numPr>
          <w:ilvl w:val="0"/>
          <w:numId w:val="8"/>
        </w:numPr>
        <w:tabs>
          <w:tab w:val="left" w:pos="1069"/>
        </w:tabs>
        <w:spacing w:line="268" w:lineRule="exact"/>
        <w:ind w:left="1069" w:hanging="359"/>
      </w:pPr>
      <w:r>
        <w:t>Mida</w:t>
      </w:r>
      <w:r>
        <w:rPr>
          <w:spacing w:val="-3"/>
        </w:rPr>
        <w:t xml:space="preserve"> </w:t>
      </w:r>
      <w:r>
        <w:t>el</w:t>
      </w:r>
      <w:r>
        <w:rPr>
          <w:spacing w:val="-4"/>
        </w:rPr>
        <w:t xml:space="preserve"> </w:t>
      </w:r>
      <w:r>
        <w:t>nivel</w:t>
      </w:r>
      <w:r>
        <w:rPr>
          <w:spacing w:val="-3"/>
        </w:rPr>
        <w:t xml:space="preserve"> </w:t>
      </w:r>
      <w:r>
        <w:t>de</w:t>
      </w:r>
      <w:r>
        <w:rPr>
          <w:spacing w:val="-4"/>
        </w:rPr>
        <w:t xml:space="preserve"> </w:t>
      </w:r>
      <w:r>
        <w:rPr>
          <w:spacing w:val="-2"/>
        </w:rPr>
        <w:t>explosividad.</w:t>
      </w:r>
    </w:p>
    <w:p w14:paraId="2B956E9B" w14:textId="77777777" w:rsidR="003315CD" w:rsidRDefault="0082365E">
      <w:pPr>
        <w:pStyle w:val="Prrafodelista"/>
        <w:numPr>
          <w:ilvl w:val="0"/>
          <w:numId w:val="8"/>
        </w:numPr>
        <w:tabs>
          <w:tab w:val="left" w:pos="1069"/>
        </w:tabs>
        <w:spacing w:line="268" w:lineRule="exact"/>
        <w:ind w:left="1069" w:hanging="359"/>
      </w:pPr>
      <w:r>
        <w:t>Ventile</w:t>
      </w:r>
      <w:r>
        <w:rPr>
          <w:spacing w:val="-4"/>
        </w:rPr>
        <w:t xml:space="preserve"> </w:t>
      </w:r>
      <w:r>
        <w:t>a</w:t>
      </w:r>
      <w:r>
        <w:rPr>
          <w:spacing w:val="-3"/>
        </w:rPr>
        <w:t xml:space="preserve"> </w:t>
      </w:r>
      <w:r>
        <w:t>área</w:t>
      </w:r>
      <w:r>
        <w:rPr>
          <w:spacing w:val="-5"/>
        </w:rPr>
        <w:t xml:space="preserve"> </w:t>
      </w:r>
      <w:r>
        <w:t>de</w:t>
      </w:r>
      <w:r>
        <w:rPr>
          <w:spacing w:val="-6"/>
        </w:rPr>
        <w:t xml:space="preserve"> </w:t>
      </w:r>
      <w:r>
        <w:t>manera</w:t>
      </w:r>
      <w:r>
        <w:rPr>
          <w:spacing w:val="-3"/>
        </w:rPr>
        <w:t xml:space="preserve"> </w:t>
      </w:r>
      <w:r>
        <w:rPr>
          <w:spacing w:val="-2"/>
        </w:rPr>
        <w:t>natural</w:t>
      </w:r>
    </w:p>
    <w:p w14:paraId="1EC108A7" w14:textId="77777777" w:rsidR="003315CD" w:rsidRDefault="0082365E">
      <w:pPr>
        <w:pStyle w:val="Prrafodelista"/>
        <w:numPr>
          <w:ilvl w:val="0"/>
          <w:numId w:val="8"/>
        </w:numPr>
        <w:tabs>
          <w:tab w:val="left" w:pos="1069"/>
        </w:tabs>
        <w:spacing w:line="269" w:lineRule="exact"/>
        <w:ind w:left="1069" w:hanging="359"/>
      </w:pPr>
      <w:r>
        <w:t>Localice</w:t>
      </w:r>
      <w:r>
        <w:rPr>
          <w:spacing w:val="-5"/>
        </w:rPr>
        <w:t xml:space="preserve"> </w:t>
      </w:r>
      <w:r>
        <w:t>el</w:t>
      </w:r>
      <w:r>
        <w:rPr>
          <w:spacing w:val="-4"/>
        </w:rPr>
        <w:t xml:space="preserve"> </w:t>
      </w:r>
      <w:r>
        <w:t>lugar</w:t>
      </w:r>
      <w:r>
        <w:rPr>
          <w:spacing w:val="-3"/>
        </w:rPr>
        <w:t xml:space="preserve"> </w:t>
      </w:r>
      <w:r>
        <w:t>de</w:t>
      </w:r>
      <w:r>
        <w:rPr>
          <w:spacing w:val="-7"/>
        </w:rPr>
        <w:t xml:space="preserve"> </w:t>
      </w:r>
      <w:r>
        <w:t>la</w:t>
      </w:r>
      <w:r>
        <w:rPr>
          <w:spacing w:val="-4"/>
        </w:rPr>
        <w:t xml:space="preserve"> </w:t>
      </w:r>
      <w:r>
        <w:t>fuga</w:t>
      </w:r>
      <w:r>
        <w:rPr>
          <w:spacing w:val="-4"/>
        </w:rPr>
        <w:t xml:space="preserve"> </w:t>
      </w:r>
      <w:r>
        <w:t>utilizando</w:t>
      </w:r>
      <w:r>
        <w:rPr>
          <w:spacing w:val="-4"/>
        </w:rPr>
        <w:t xml:space="preserve"> </w:t>
      </w:r>
      <w:r>
        <w:t>agua</w:t>
      </w:r>
      <w:r>
        <w:rPr>
          <w:spacing w:val="-6"/>
        </w:rPr>
        <w:t xml:space="preserve"> </w:t>
      </w:r>
      <w:r>
        <w:rPr>
          <w:spacing w:val="-2"/>
        </w:rPr>
        <w:t>jabonosa.</w:t>
      </w:r>
    </w:p>
    <w:p w14:paraId="6E75A80F" w14:textId="77777777" w:rsidR="003315CD" w:rsidRDefault="0082365E">
      <w:pPr>
        <w:pStyle w:val="Prrafodelista"/>
        <w:numPr>
          <w:ilvl w:val="0"/>
          <w:numId w:val="8"/>
        </w:numPr>
        <w:tabs>
          <w:tab w:val="left" w:pos="1069"/>
        </w:tabs>
        <w:spacing w:line="268" w:lineRule="exact"/>
        <w:ind w:left="1069" w:hanging="359"/>
      </w:pPr>
      <w:r>
        <w:t>Cierre</w:t>
      </w:r>
      <w:r>
        <w:rPr>
          <w:spacing w:val="-6"/>
        </w:rPr>
        <w:t xml:space="preserve"> </w:t>
      </w:r>
      <w:r>
        <w:t>válvulas</w:t>
      </w:r>
      <w:r>
        <w:rPr>
          <w:spacing w:val="-5"/>
        </w:rPr>
        <w:t xml:space="preserve"> </w:t>
      </w:r>
      <w:r>
        <w:t>de</w:t>
      </w:r>
      <w:r>
        <w:rPr>
          <w:spacing w:val="-8"/>
        </w:rPr>
        <w:t xml:space="preserve"> </w:t>
      </w:r>
      <w:r>
        <w:t>alimentación</w:t>
      </w:r>
      <w:r>
        <w:rPr>
          <w:spacing w:val="-5"/>
        </w:rPr>
        <w:t xml:space="preserve"> </w:t>
      </w:r>
      <w:r>
        <w:t>del</w:t>
      </w:r>
      <w:r>
        <w:rPr>
          <w:spacing w:val="-5"/>
        </w:rPr>
        <w:t xml:space="preserve"> gas</w:t>
      </w:r>
    </w:p>
    <w:p w14:paraId="32BD4CE6" w14:textId="77777777" w:rsidR="003315CD" w:rsidRDefault="0082365E">
      <w:pPr>
        <w:pStyle w:val="Prrafodelista"/>
        <w:numPr>
          <w:ilvl w:val="0"/>
          <w:numId w:val="8"/>
        </w:numPr>
        <w:tabs>
          <w:tab w:val="left" w:pos="1069"/>
        </w:tabs>
        <w:spacing w:line="268" w:lineRule="exact"/>
        <w:ind w:left="1069" w:hanging="359"/>
      </w:pPr>
      <w:r>
        <w:t>Espere</w:t>
      </w:r>
      <w:r>
        <w:rPr>
          <w:spacing w:val="-6"/>
        </w:rPr>
        <w:t xml:space="preserve"> </w:t>
      </w:r>
      <w:r>
        <w:t>que</w:t>
      </w:r>
      <w:r>
        <w:rPr>
          <w:spacing w:val="-8"/>
        </w:rPr>
        <w:t xml:space="preserve"> </w:t>
      </w:r>
      <w:r>
        <w:t>llegue</w:t>
      </w:r>
      <w:r>
        <w:rPr>
          <w:spacing w:val="-6"/>
        </w:rPr>
        <w:t xml:space="preserve"> </w:t>
      </w:r>
      <w:r>
        <w:t>personal</w:t>
      </w:r>
      <w:r>
        <w:rPr>
          <w:spacing w:val="-6"/>
        </w:rPr>
        <w:t xml:space="preserve"> </w:t>
      </w:r>
      <w:r>
        <w:t>calificado</w:t>
      </w:r>
      <w:r>
        <w:rPr>
          <w:spacing w:val="-6"/>
        </w:rPr>
        <w:t xml:space="preserve"> </w:t>
      </w:r>
      <w:r>
        <w:t>para</w:t>
      </w:r>
      <w:r>
        <w:rPr>
          <w:spacing w:val="-8"/>
        </w:rPr>
        <w:t xml:space="preserve"> </w:t>
      </w:r>
      <w:r>
        <w:t>realizar</w:t>
      </w:r>
      <w:r>
        <w:rPr>
          <w:spacing w:val="-5"/>
        </w:rPr>
        <w:t xml:space="preserve"> </w:t>
      </w:r>
      <w:r>
        <w:t>reparaciones</w:t>
      </w:r>
      <w:r>
        <w:rPr>
          <w:spacing w:val="-8"/>
        </w:rPr>
        <w:t xml:space="preserve"> </w:t>
      </w:r>
      <w:r>
        <w:t>de</w:t>
      </w:r>
      <w:r>
        <w:rPr>
          <w:spacing w:val="-5"/>
        </w:rPr>
        <w:t xml:space="preserve"> </w:t>
      </w:r>
      <w:r>
        <w:rPr>
          <w:spacing w:val="-4"/>
        </w:rPr>
        <w:t>gas.</w:t>
      </w:r>
    </w:p>
    <w:p w14:paraId="233BDA5D" w14:textId="77777777" w:rsidR="003315CD" w:rsidRDefault="0082365E">
      <w:pPr>
        <w:pStyle w:val="Prrafodelista"/>
        <w:numPr>
          <w:ilvl w:val="0"/>
          <w:numId w:val="8"/>
        </w:numPr>
        <w:tabs>
          <w:tab w:val="left" w:pos="1069"/>
        </w:tabs>
        <w:spacing w:before="2" w:line="237" w:lineRule="auto"/>
        <w:ind w:left="1069" w:right="708"/>
      </w:pPr>
      <w:r>
        <w:t>Si se ha presentado la evacuación espere en el punto indicado hasta que la situación sea controlada.</w:t>
      </w:r>
    </w:p>
    <w:p w14:paraId="4A34EE36" w14:textId="77777777" w:rsidR="003315CD" w:rsidRDefault="003315CD">
      <w:pPr>
        <w:pStyle w:val="Textoindependiente"/>
      </w:pPr>
    </w:p>
    <w:p w14:paraId="6BA371F2" w14:textId="77777777" w:rsidR="003315CD" w:rsidRDefault="003315CD">
      <w:pPr>
        <w:pStyle w:val="Textoindependiente"/>
      </w:pPr>
    </w:p>
    <w:p w14:paraId="78573311" w14:textId="77777777" w:rsidR="003315CD" w:rsidRDefault="0082365E">
      <w:pPr>
        <w:pStyle w:val="Ttulo3"/>
      </w:pPr>
      <w:r>
        <w:rPr>
          <w:spacing w:val="-2"/>
        </w:rPr>
        <w:t>DESPUES</w:t>
      </w:r>
    </w:p>
    <w:p w14:paraId="444F1194" w14:textId="77777777" w:rsidR="003315CD" w:rsidRDefault="003315CD">
      <w:pPr>
        <w:pStyle w:val="Textoindependiente"/>
        <w:spacing w:before="2"/>
        <w:rPr>
          <w:rFonts w:ascii="Arial"/>
          <w:b/>
        </w:rPr>
      </w:pPr>
    </w:p>
    <w:p w14:paraId="28624517" w14:textId="77777777" w:rsidR="003315CD" w:rsidRDefault="0082365E">
      <w:pPr>
        <w:pStyle w:val="Prrafodelista"/>
        <w:numPr>
          <w:ilvl w:val="0"/>
          <w:numId w:val="8"/>
        </w:numPr>
        <w:tabs>
          <w:tab w:val="left" w:pos="1069"/>
        </w:tabs>
        <w:spacing w:before="1" w:line="237" w:lineRule="auto"/>
        <w:ind w:left="1069" w:right="705"/>
      </w:pPr>
      <w:r>
        <w:t>Ingrese</w:t>
      </w:r>
      <w:r>
        <w:rPr>
          <w:spacing w:val="-4"/>
        </w:rPr>
        <w:t xml:space="preserve"> </w:t>
      </w:r>
      <w:r>
        <w:t>a</w:t>
      </w:r>
      <w:r>
        <w:rPr>
          <w:spacing w:val="-6"/>
        </w:rPr>
        <w:t xml:space="preserve"> </w:t>
      </w:r>
      <w:r>
        <w:t>las</w:t>
      </w:r>
      <w:r>
        <w:rPr>
          <w:spacing w:val="-4"/>
        </w:rPr>
        <w:t xml:space="preserve"> </w:t>
      </w:r>
      <w:r>
        <w:t>instalaciones</w:t>
      </w:r>
      <w:r>
        <w:rPr>
          <w:spacing w:val="-4"/>
        </w:rPr>
        <w:t xml:space="preserve"> </w:t>
      </w:r>
      <w:r>
        <w:t>una</w:t>
      </w:r>
      <w:r>
        <w:rPr>
          <w:spacing w:val="-4"/>
        </w:rPr>
        <w:t xml:space="preserve"> </w:t>
      </w:r>
      <w:r>
        <w:t>vez</w:t>
      </w:r>
      <w:r>
        <w:rPr>
          <w:spacing w:val="-4"/>
        </w:rPr>
        <w:t xml:space="preserve"> </w:t>
      </w:r>
      <w:r>
        <w:t>el</w:t>
      </w:r>
      <w:r>
        <w:rPr>
          <w:spacing w:val="-5"/>
        </w:rPr>
        <w:t xml:space="preserve"> </w:t>
      </w:r>
      <w:r>
        <w:t>coordinador</w:t>
      </w:r>
      <w:r>
        <w:rPr>
          <w:spacing w:val="-3"/>
        </w:rPr>
        <w:t xml:space="preserve"> </w:t>
      </w:r>
      <w:r>
        <w:t>de</w:t>
      </w:r>
      <w:r>
        <w:rPr>
          <w:spacing w:val="-4"/>
        </w:rPr>
        <w:t xml:space="preserve"> </w:t>
      </w:r>
      <w:r>
        <w:t>emergencias</w:t>
      </w:r>
      <w:r>
        <w:rPr>
          <w:spacing w:val="-4"/>
        </w:rPr>
        <w:t xml:space="preserve"> </w:t>
      </w:r>
      <w:r>
        <w:t>hay</w:t>
      </w:r>
      <w:r>
        <w:rPr>
          <w:spacing w:val="-6"/>
        </w:rPr>
        <w:t xml:space="preserve"> </w:t>
      </w:r>
      <w:r>
        <w:t>determinado</w:t>
      </w:r>
      <w:r>
        <w:rPr>
          <w:spacing w:val="-4"/>
        </w:rPr>
        <w:t xml:space="preserve"> </w:t>
      </w:r>
      <w:r>
        <w:t>su conveniencia con el personal externo de emergencias.</w:t>
      </w:r>
    </w:p>
    <w:p w14:paraId="5D015387" w14:textId="77777777" w:rsidR="003315CD" w:rsidRDefault="0082365E">
      <w:pPr>
        <w:pStyle w:val="Prrafodelista"/>
        <w:numPr>
          <w:ilvl w:val="0"/>
          <w:numId w:val="8"/>
        </w:numPr>
        <w:tabs>
          <w:tab w:val="left" w:pos="1069"/>
        </w:tabs>
        <w:spacing w:before="1" w:line="269" w:lineRule="exact"/>
        <w:ind w:left="1069" w:hanging="359"/>
      </w:pPr>
      <w:r>
        <w:t>Ventile</w:t>
      </w:r>
      <w:r>
        <w:rPr>
          <w:spacing w:val="-6"/>
        </w:rPr>
        <w:t xml:space="preserve"> </w:t>
      </w:r>
      <w:r>
        <w:t>las</w:t>
      </w:r>
      <w:r>
        <w:rPr>
          <w:spacing w:val="-5"/>
        </w:rPr>
        <w:t xml:space="preserve"> </w:t>
      </w:r>
      <w:r>
        <w:t>instalaciones</w:t>
      </w:r>
      <w:r>
        <w:rPr>
          <w:spacing w:val="-7"/>
        </w:rPr>
        <w:t xml:space="preserve"> </w:t>
      </w:r>
      <w:r>
        <w:t>de</w:t>
      </w:r>
      <w:r>
        <w:rPr>
          <w:spacing w:val="-6"/>
        </w:rPr>
        <w:t xml:space="preserve"> </w:t>
      </w:r>
      <w:r>
        <w:t>manera</w:t>
      </w:r>
      <w:r>
        <w:rPr>
          <w:spacing w:val="-5"/>
        </w:rPr>
        <w:t xml:space="preserve"> </w:t>
      </w:r>
      <w:r>
        <w:rPr>
          <w:spacing w:val="-2"/>
        </w:rPr>
        <w:t>natural</w:t>
      </w:r>
    </w:p>
    <w:p w14:paraId="16EE4986" w14:textId="77777777" w:rsidR="003315CD" w:rsidRDefault="0082365E">
      <w:pPr>
        <w:pStyle w:val="Prrafodelista"/>
        <w:numPr>
          <w:ilvl w:val="0"/>
          <w:numId w:val="8"/>
        </w:numPr>
        <w:tabs>
          <w:tab w:val="left" w:pos="1069"/>
        </w:tabs>
        <w:spacing w:line="268" w:lineRule="exact"/>
        <w:ind w:left="1069" w:hanging="359"/>
      </w:pPr>
      <w:r>
        <w:t>Siga</w:t>
      </w:r>
      <w:r>
        <w:rPr>
          <w:spacing w:val="-4"/>
        </w:rPr>
        <w:t xml:space="preserve"> </w:t>
      </w:r>
      <w:r>
        <w:rPr>
          <w:spacing w:val="-2"/>
        </w:rPr>
        <w:t>recomendaciones</w:t>
      </w:r>
    </w:p>
    <w:p w14:paraId="4E87473C" w14:textId="77777777" w:rsidR="003315CD" w:rsidRDefault="0082365E">
      <w:pPr>
        <w:pStyle w:val="Prrafodelista"/>
        <w:numPr>
          <w:ilvl w:val="0"/>
          <w:numId w:val="8"/>
        </w:numPr>
        <w:tabs>
          <w:tab w:val="left" w:pos="1069"/>
        </w:tabs>
        <w:spacing w:line="268" w:lineRule="exact"/>
        <w:ind w:left="1069" w:hanging="359"/>
      </w:pPr>
      <w:r>
        <w:t>Acate</w:t>
      </w:r>
      <w:r>
        <w:rPr>
          <w:spacing w:val="-7"/>
        </w:rPr>
        <w:t xml:space="preserve"> </w:t>
      </w:r>
      <w:r>
        <w:t>las</w:t>
      </w:r>
      <w:r>
        <w:rPr>
          <w:spacing w:val="-8"/>
        </w:rPr>
        <w:t xml:space="preserve"> </w:t>
      </w:r>
      <w:r>
        <w:t>recomendaciones</w:t>
      </w:r>
      <w:r>
        <w:rPr>
          <w:spacing w:val="-6"/>
        </w:rPr>
        <w:t xml:space="preserve"> </w:t>
      </w:r>
      <w:r>
        <w:t>establecidas</w:t>
      </w:r>
      <w:r>
        <w:rPr>
          <w:spacing w:val="-9"/>
        </w:rPr>
        <w:t xml:space="preserve"> </w:t>
      </w:r>
      <w:r>
        <w:t>por</w:t>
      </w:r>
      <w:r>
        <w:rPr>
          <w:spacing w:val="-8"/>
        </w:rPr>
        <w:t xml:space="preserve"> </w:t>
      </w:r>
      <w:r>
        <w:t>gas</w:t>
      </w:r>
      <w:r>
        <w:rPr>
          <w:spacing w:val="-8"/>
        </w:rPr>
        <w:t xml:space="preserve"> </w:t>
      </w:r>
      <w:r>
        <w:rPr>
          <w:spacing w:val="-2"/>
        </w:rPr>
        <w:t>natural</w:t>
      </w:r>
    </w:p>
    <w:p w14:paraId="36C4B36C" w14:textId="77777777" w:rsidR="003315CD" w:rsidRDefault="003315CD">
      <w:pPr>
        <w:pStyle w:val="Prrafodelista"/>
        <w:spacing w:line="268" w:lineRule="exact"/>
        <w:sectPr w:rsidR="003315CD">
          <w:headerReference w:type="default" r:id="rId60"/>
          <w:footerReference w:type="default" r:id="rId61"/>
          <w:pgSz w:w="12250" w:h="15850"/>
          <w:pgMar w:top="1700" w:right="992" w:bottom="1200" w:left="992" w:header="0" w:footer="1017" w:gutter="0"/>
          <w:cols w:space="720"/>
        </w:sectPr>
      </w:pPr>
    </w:p>
    <w:p w14:paraId="3323FBEB" w14:textId="77777777" w:rsidR="003315CD" w:rsidRDefault="003315CD">
      <w:pPr>
        <w:pStyle w:val="Textoindependiente"/>
        <w:spacing w:before="138"/>
        <w:rPr>
          <w:sz w:val="20"/>
        </w:rPr>
      </w:pPr>
    </w:p>
    <w:p w14:paraId="06843D5E" w14:textId="77777777" w:rsidR="003315CD" w:rsidRDefault="0082365E">
      <w:pPr>
        <w:pStyle w:val="Textoindependiente"/>
        <w:ind w:left="1328"/>
        <w:rPr>
          <w:sz w:val="20"/>
        </w:rPr>
      </w:pPr>
      <w:r>
        <w:rPr>
          <w:noProof/>
          <w:sz w:val="20"/>
        </w:rPr>
        <w:drawing>
          <wp:inline distT="0" distB="0" distL="0" distR="0" wp14:anchorId="47733105" wp14:editId="292C6C20">
            <wp:extent cx="5012748" cy="6741318"/>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62" cstate="print"/>
                    <a:stretch>
                      <a:fillRect/>
                    </a:stretch>
                  </pic:blipFill>
                  <pic:spPr>
                    <a:xfrm>
                      <a:off x="0" y="0"/>
                      <a:ext cx="5012748" cy="6741318"/>
                    </a:xfrm>
                    <a:prstGeom prst="rect">
                      <a:avLst/>
                    </a:prstGeom>
                  </pic:spPr>
                </pic:pic>
              </a:graphicData>
            </a:graphic>
          </wp:inline>
        </w:drawing>
      </w:r>
    </w:p>
    <w:p w14:paraId="1A32EE35" w14:textId="77777777" w:rsidR="003315CD" w:rsidRDefault="003315CD">
      <w:pPr>
        <w:pStyle w:val="Textoindependiente"/>
        <w:rPr>
          <w:sz w:val="20"/>
        </w:rPr>
        <w:sectPr w:rsidR="003315CD">
          <w:headerReference w:type="default" r:id="rId63"/>
          <w:footerReference w:type="default" r:id="rId64"/>
          <w:pgSz w:w="12250" w:h="15850"/>
          <w:pgMar w:top="1660" w:right="992" w:bottom="1200" w:left="992" w:header="0" w:footer="1017" w:gutter="0"/>
          <w:cols w:space="720"/>
        </w:sectPr>
      </w:pPr>
    </w:p>
    <w:p w14:paraId="2EE91D6E" w14:textId="77777777" w:rsidR="003315CD" w:rsidRDefault="0082365E">
      <w:pPr>
        <w:pStyle w:val="Ttulo2"/>
        <w:ind w:left="1502" w:firstLine="0"/>
      </w:pPr>
      <w:r>
        <w:rPr>
          <w:spacing w:val="-2"/>
        </w:rPr>
        <w:lastRenderedPageBreak/>
        <w:t>Atraco</w:t>
      </w:r>
    </w:p>
    <w:p w14:paraId="401AC4F3" w14:textId="77777777" w:rsidR="003315CD" w:rsidRDefault="003315CD">
      <w:pPr>
        <w:pStyle w:val="Textoindependiente"/>
        <w:rPr>
          <w:rFonts w:ascii="Tahoma"/>
          <w:b/>
          <w:sz w:val="24"/>
        </w:rPr>
      </w:pPr>
    </w:p>
    <w:p w14:paraId="5E027CC3" w14:textId="77777777" w:rsidR="003315CD" w:rsidRDefault="003315CD">
      <w:pPr>
        <w:pStyle w:val="Textoindependiente"/>
        <w:spacing w:before="180"/>
        <w:rPr>
          <w:rFonts w:ascii="Tahoma"/>
          <w:b/>
          <w:sz w:val="24"/>
        </w:rPr>
      </w:pPr>
    </w:p>
    <w:p w14:paraId="2079208E" w14:textId="77777777" w:rsidR="003315CD" w:rsidRDefault="0082365E">
      <w:pPr>
        <w:pStyle w:val="Ttulo3"/>
      </w:pPr>
      <w:r>
        <w:rPr>
          <w:spacing w:val="-2"/>
        </w:rPr>
        <w:t>ANTES</w:t>
      </w:r>
    </w:p>
    <w:p w14:paraId="61E2A7A6" w14:textId="77777777" w:rsidR="003315CD" w:rsidRDefault="003315CD">
      <w:pPr>
        <w:pStyle w:val="Textoindependiente"/>
        <w:rPr>
          <w:rFonts w:ascii="Arial"/>
          <w:b/>
        </w:rPr>
      </w:pPr>
    </w:p>
    <w:p w14:paraId="4F4670C2" w14:textId="77777777" w:rsidR="003315CD" w:rsidRDefault="0082365E">
      <w:pPr>
        <w:pStyle w:val="Prrafodelista"/>
        <w:numPr>
          <w:ilvl w:val="0"/>
          <w:numId w:val="8"/>
        </w:numPr>
        <w:tabs>
          <w:tab w:val="left" w:pos="1069"/>
        </w:tabs>
        <w:spacing w:line="269" w:lineRule="exact"/>
        <w:ind w:left="1069" w:hanging="359"/>
      </w:pPr>
      <w:r>
        <w:t>Evitar</w:t>
      </w:r>
      <w:r>
        <w:rPr>
          <w:spacing w:val="-3"/>
        </w:rPr>
        <w:t xml:space="preserve"> </w:t>
      </w:r>
      <w:r>
        <w:t>dejar</w:t>
      </w:r>
      <w:r>
        <w:rPr>
          <w:spacing w:val="-5"/>
        </w:rPr>
        <w:t xml:space="preserve"> </w:t>
      </w:r>
      <w:r>
        <w:t>objetos</w:t>
      </w:r>
      <w:r>
        <w:rPr>
          <w:spacing w:val="-6"/>
        </w:rPr>
        <w:t xml:space="preserve"> </w:t>
      </w:r>
      <w:r>
        <w:t>de</w:t>
      </w:r>
      <w:r>
        <w:rPr>
          <w:spacing w:val="-6"/>
        </w:rPr>
        <w:t xml:space="preserve"> </w:t>
      </w:r>
      <w:r>
        <w:t>valor</w:t>
      </w:r>
      <w:r>
        <w:rPr>
          <w:spacing w:val="-3"/>
        </w:rPr>
        <w:t xml:space="preserve"> </w:t>
      </w:r>
      <w:r>
        <w:t>de</w:t>
      </w:r>
      <w:r>
        <w:rPr>
          <w:spacing w:val="-5"/>
        </w:rPr>
        <w:t xml:space="preserve"> </w:t>
      </w:r>
      <w:r>
        <w:t>manera</w:t>
      </w:r>
      <w:r>
        <w:rPr>
          <w:spacing w:val="-6"/>
        </w:rPr>
        <w:t xml:space="preserve"> </w:t>
      </w:r>
      <w:r>
        <w:t>que</w:t>
      </w:r>
      <w:r>
        <w:rPr>
          <w:spacing w:val="-6"/>
        </w:rPr>
        <w:t xml:space="preserve"> </w:t>
      </w:r>
      <w:r>
        <w:t>sean</w:t>
      </w:r>
      <w:r>
        <w:rPr>
          <w:spacing w:val="-6"/>
        </w:rPr>
        <w:t xml:space="preserve"> </w:t>
      </w:r>
      <w:r>
        <w:t>visibles</w:t>
      </w:r>
      <w:r>
        <w:rPr>
          <w:spacing w:val="-3"/>
        </w:rPr>
        <w:t xml:space="preserve"> </w:t>
      </w:r>
      <w:r>
        <w:t>a</w:t>
      </w:r>
      <w:r>
        <w:rPr>
          <w:spacing w:val="-1"/>
        </w:rPr>
        <w:t xml:space="preserve"> </w:t>
      </w:r>
      <w:r>
        <w:t>personas</w:t>
      </w:r>
      <w:r>
        <w:rPr>
          <w:spacing w:val="-3"/>
        </w:rPr>
        <w:t xml:space="preserve"> </w:t>
      </w:r>
      <w:r>
        <w:rPr>
          <w:spacing w:val="-2"/>
        </w:rPr>
        <w:t>externas.</w:t>
      </w:r>
    </w:p>
    <w:p w14:paraId="5C609A11" w14:textId="77777777" w:rsidR="003315CD" w:rsidRDefault="0082365E">
      <w:pPr>
        <w:pStyle w:val="Prrafodelista"/>
        <w:numPr>
          <w:ilvl w:val="0"/>
          <w:numId w:val="8"/>
        </w:numPr>
        <w:tabs>
          <w:tab w:val="left" w:pos="1069"/>
        </w:tabs>
        <w:spacing w:line="269" w:lineRule="exact"/>
        <w:ind w:left="1069" w:hanging="359"/>
      </w:pPr>
      <w:r>
        <w:t>No</w:t>
      </w:r>
      <w:r>
        <w:rPr>
          <w:spacing w:val="-6"/>
        </w:rPr>
        <w:t xml:space="preserve"> </w:t>
      </w:r>
      <w:r>
        <w:t>dejar</w:t>
      </w:r>
      <w:r>
        <w:rPr>
          <w:spacing w:val="-5"/>
        </w:rPr>
        <w:t xml:space="preserve"> </w:t>
      </w:r>
      <w:r>
        <w:t>dinero</w:t>
      </w:r>
      <w:r>
        <w:rPr>
          <w:spacing w:val="-6"/>
        </w:rPr>
        <w:t xml:space="preserve"> </w:t>
      </w:r>
      <w:r>
        <w:t>en</w:t>
      </w:r>
      <w:r>
        <w:rPr>
          <w:spacing w:val="-4"/>
        </w:rPr>
        <w:t xml:space="preserve"> </w:t>
      </w:r>
      <w:r>
        <w:t>lugares</w:t>
      </w:r>
      <w:r>
        <w:rPr>
          <w:spacing w:val="-3"/>
        </w:rPr>
        <w:t xml:space="preserve"> </w:t>
      </w:r>
      <w:r>
        <w:t>visibles</w:t>
      </w:r>
      <w:r>
        <w:rPr>
          <w:spacing w:val="-4"/>
        </w:rPr>
        <w:t xml:space="preserve"> </w:t>
      </w:r>
      <w:r>
        <w:t>para</w:t>
      </w:r>
      <w:r>
        <w:rPr>
          <w:spacing w:val="-6"/>
        </w:rPr>
        <w:t xml:space="preserve"> </w:t>
      </w:r>
      <w:r>
        <w:t>el</w:t>
      </w:r>
      <w:r>
        <w:rPr>
          <w:spacing w:val="-5"/>
        </w:rPr>
        <w:t xml:space="preserve"> </w:t>
      </w:r>
      <w:r>
        <w:t>personal</w:t>
      </w:r>
      <w:r>
        <w:rPr>
          <w:spacing w:val="-3"/>
        </w:rPr>
        <w:t xml:space="preserve"> </w:t>
      </w:r>
      <w:r>
        <w:rPr>
          <w:spacing w:val="-2"/>
        </w:rPr>
        <w:t>externo.</w:t>
      </w:r>
    </w:p>
    <w:p w14:paraId="010364FB" w14:textId="77777777" w:rsidR="003315CD" w:rsidRDefault="0082365E">
      <w:pPr>
        <w:pStyle w:val="Prrafodelista"/>
        <w:numPr>
          <w:ilvl w:val="0"/>
          <w:numId w:val="8"/>
        </w:numPr>
        <w:tabs>
          <w:tab w:val="left" w:pos="1069"/>
        </w:tabs>
        <w:spacing w:line="268" w:lineRule="exact"/>
        <w:ind w:left="1069" w:hanging="359"/>
      </w:pPr>
      <w:r>
        <w:t>Variar</w:t>
      </w:r>
      <w:r>
        <w:rPr>
          <w:spacing w:val="-5"/>
        </w:rPr>
        <w:t xml:space="preserve"> </w:t>
      </w:r>
      <w:r>
        <w:t>horários</w:t>
      </w:r>
      <w:r>
        <w:rPr>
          <w:spacing w:val="-3"/>
        </w:rPr>
        <w:t xml:space="preserve"> </w:t>
      </w:r>
      <w:r>
        <w:t>de</w:t>
      </w:r>
      <w:r>
        <w:rPr>
          <w:spacing w:val="-6"/>
        </w:rPr>
        <w:t xml:space="preserve"> </w:t>
      </w:r>
      <w:r>
        <w:t>arqueo</w:t>
      </w:r>
      <w:r>
        <w:rPr>
          <w:spacing w:val="-3"/>
        </w:rPr>
        <w:t xml:space="preserve"> </w:t>
      </w:r>
      <w:r>
        <w:t>o</w:t>
      </w:r>
      <w:r>
        <w:rPr>
          <w:spacing w:val="-2"/>
        </w:rPr>
        <w:t xml:space="preserve"> </w:t>
      </w:r>
      <w:r>
        <w:t>entrega</w:t>
      </w:r>
      <w:r>
        <w:rPr>
          <w:spacing w:val="-6"/>
        </w:rPr>
        <w:t xml:space="preserve"> </w:t>
      </w:r>
      <w:r>
        <w:t>de</w:t>
      </w:r>
      <w:r>
        <w:rPr>
          <w:spacing w:val="-2"/>
        </w:rPr>
        <w:t xml:space="preserve"> </w:t>
      </w:r>
      <w:r>
        <w:t>dinero</w:t>
      </w:r>
      <w:r>
        <w:rPr>
          <w:spacing w:val="-6"/>
        </w:rPr>
        <w:t xml:space="preserve"> </w:t>
      </w:r>
      <w:r>
        <w:t>al</w:t>
      </w:r>
      <w:r>
        <w:rPr>
          <w:spacing w:val="-7"/>
        </w:rPr>
        <w:t xml:space="preserve"> </w:t>
      </w:r>
      <w:r>
        <w:t>persona</w:t>
      </w:r>
      <w:r>
        <w:rPr>
          <w:spacing w:val="-3"/>
        </w:rPr>
        <w:t xml:space="preserve"> </w:t>
      </w:r>
      <w:r>
        <w:t>de</w:t>
      </w:r>
      <w:r>
        <w:rPr>
          <w:spacing w:val="-6"/>
        </w:rPr>
        <w:t xml:space="preserve"> </w:t>
      </w:r>
      <w:r>
        <w:t>la</w:t>
      </w:r>
      <w:r>
        <w:rPr>
          <w:spacing w:val="-3"/>
        </w:rPr>
        <w:t xml:space="preserve"> </w:t>
      </w:r>
      <w:r>
        <w:rPr>
          <w:spacing w:val="-2"/>
        </w:rPr>
        <w:t>empresa</w:t>
      </w:r>
    </w:p>
    <w:p w14:paraId="7A45ACC0" w14:textId="77777777" w:rsidR="003315CD" w:rsidRDefault="0082365E">
      <w:pPr>
        <w:pStyle w:val="Prrafodelista"/>
        <w:numPr>
          <w:ilvl w:val="0"/>
          <w:numId w:val="8"/>
        </w:numPr>
        <w:tabs>
          <w:tab w:val="left" w:pos="1069"/>
        </w:tabs>
        <w:spacing w:line="268" w:lineRule="exact"/>
        <w:ind w:left="1069" w:hanging="359"/>
      </w:pPr>
      <w:r>
        <w:t>Realizar</w:t>
      </w:r>
      <w:r>
        <w:rPr>
          <w:spacing w:val="-6"/>
        </w:rPr>
        <w:t xml:space="preserve"> </w:t>
      </w:r>
      <w:r>
        <w:t>capacitaciones</w:t>
      </w:r>
      <w:r>
        <w:rPr>
          <w:spacing w:val="-6"/>
        </w:rPr>
        <w:t xml:space="preserve"> </w:t>
      </w:r>
      <w:r>
        <w:t>periódicas</w:t>
      </w:r>
      <w:r>
        <w:rPr>
          <w:spacing w:val="-6"/>
        </w:rPr>
        <w:t xml:space="preserve"> </w:t>
      </w:r>
      <w:r>
        <w:t>acerca</w:t>
      </w:r>
      <w:r>
        <w:rPr>
          <w:spacing w:val="-6"/>
        </w:rPr>
        <w:t xml:space="preserve"> </w:t>
      </w:r>
      <w:r>
        <w:t>de</w:t>
      </w:r>
      <w:r>
        <w:rPr>
          <w:spacing w:val="-8"/>
        </w:rPr>
        <w:t xml:space="preserve"> </w:t>
      </w:r>
      <w:r>
        <w:t>lós</w:t>
      </w:r>
      <w:r>
        <w:rPr>
          <w:spacing w:val="-7"/>
        </w:rPr>
        <w:t xml:space="preserve"> </w:t>
      </w:r>
      <w:r>
        <w:t>protocolos</w:t>
      </w:r>
      <w:r>
        <w:rPr>
          <w:spacing w:val="-8"/>
        </w:rPr>
        <w:t xml:space="preserve"> </w:t>
      </w:r>
      <w:r>
        <w:t>de</w:t>
      </w:r>
      <w:r>
        <w:rPr>
          <w:spacing w:val="-6"/>
        </w:rPr>
        <w:t xml:space="preserve"> </w:t>
      </w:r>
      <w:r>
        <w:t>seguridad</w:t>
      </w:r>
      <w:r>
        <w:rPr>
          <w:spacing w:val="-6"/>
        </w:rPr>
        <w:t xml:space="preserve"> </w:t>
      </w:r>
      <w:r>
        <w:rPr>
          <w:spacing w:val="-2"/>
        </w:rPr>
        <w:t>física</w:t>
      </w:r>
    </w:p>
    <w:p w14:paraId="5E012B19" w14:textId="77777777" w:rsidR="003315CD" w:rsidRDefault="0082365E">
      <w:pPr>
        <w:pStyle w:val="Prrafodelista"/>
        <w:numPr>
          <w:ilvl w:val="0"/>
          <w:numId w:val="8"/>
        </w:numPr>
        <w:tabs>
          <w:tab w:val="left" w:pos="1069"/>
        </w:tabs>
        <w:spacing w:line="268" w:lineRule="exact"/>
        <w:ind w:left="1069" w:hanging="359"/>
      </w:pPr>
      <w:r>
        <w:t>Estabelecer</w:t>
      </w:r>
      <w:r>
        <w:rPr>
          <w:spacing w:val="-6"/>
        </w:rPr>
        <w:t xml:space="preserve"> </w:t>
      </w:r>
      <w:r>
        <w:t>un</w:t>
      </w:r>
      <w:r>
        <w:rPr>
          <w:spacing w:val="-6"/>
        </w:rPr>
        <w:t xml:space="preserve"> </w:t>
      </w:r>
      <w:r>
        <w:t>plan</w:t>
      </w:r>
      <w:r>
        <w:rPr>
          <w:spacing w:val="-4"/>
        </w:rPr>
        <w:t xml:space="preserve"> </w:t>
      </w:r>
      <w:r>
        <w:t>de</w:t>
      </w:r>
      <w:r>
        <w:rPr>
          <w:spacing w:val="-6"/>
        </w:rPr>
        <w:t xml:space="preserve"> </w:t>
      </w:r>
      <w:r>
        <w:t>ayuda</w:t>
      </w:r>
      <w:r>
        <w:rPr>
          <w:spacing w:val="-5"/>
        </w:rPr>
        <w:t xml:space="preserve"> </w:t>
      </w:r>
      <w:r>
        <w:t>mútua</w:t>
      </w:r>
      <w:r>
        <w:rPr>
          <w:spacing w:val="-6"/>
        </w:rPr>
        <w:t xml:space="preserve"> </w:t>
      </w:r>
      <w:r>
        <w:t>con</w:t>
      </w:r>
      <w:r>
        <w:rPr>
          <w:spacing w:val="-5"/>
        </w:rPr>
        <w:t xml:space="preserve"> </w:t>
      </w:r>
      <w:r>
        <w:t>empresas</w:t>
      </w:r>
      <w:r>
        <w:rPr>
          <w:spacing w:val="-4"/>
        </w:rPr>
        <w:t xml:space="preserve"> </w:t>
      </w:r>
      <w:r>
        <w:t>del</w:t>
      </w:r>
      <w:r>
        <w:rPr>
          <w:spacing w:val="-4"/>
        </w:rPr>
        <w:t xml:space="preserve"> </w:t>
      </w:r>
      <w:r>
        <w:rPr>
          <w:spacing w:val="-2"/>
        </w:rPr>
        <w:t>sector</w:t>
      </w:r>
    </w:p>
    <w:p w14:paraId="6DDF524B" w14:textId="77777777" w:rsidR="003315CD" w:rsidRDefault="0082365E">
      <w:pPr>
        <w:pStyle w:val="Prrafodelista"/>
        <w:numPr>
          <w:ilvl w:val="0"/>
          <w:numId w:val="8"/>
        </w:numPr>
        <w:tabs>
          <w:tab w:val="left" w:pos="1069"/>
        </w:tabs>
        <w:spacing w:line="268" w:lineRule="exact"/>
        <w:ind w:left="1069" w:hanging="359"/>
      </w:pPr>
      <w:r>
        <w:t>Tenga</w:t>
      </w:r>
      <w:r>
        <w:rPr>
          <w:spacing w:val="-4"/>
        </w:rPr>
        <w:t xml:space="preserve"> </w:t>
      </w:r>
      <w:r>
        <w:t>siempre</w:t>
      </w:r>
      <w:r>
        <w:rPr>
          <w:spacing w:val="-3"/>
        </w:rPr>
        <w:t xml:space="preserve"> </w:t>
      </w:r>
      <w:r>
        <w:t>a</w:t>
      </w:r>
      <w:r>
        <w:rPr>
          <w:spacing w:val="-6"/>
        </w:rPr>
        <w:t xml:space="preserve"> </w:t>
      </w:r>
      <w:r>
        <w:t>mano</w:t>
      </w:r>
      <w:r>
        <w:rPr>
          <w:spacing w:val="-6"/>
        </w:rPr>
        <w:t xml:space="preserve"> </w:t>
      </w:r>
      <w:r>
        <w:t>números</w:t>
      </w:r>
      <w:r>
        <w:rPr>
          <w:spacing w:val="-6"/>
        </w:rPr>
        <w:t xml:space="preserve"> </w:t>
      </w:r>
      <w:r>
        <w:t>telefônicos</w:t>
      </w:r>
      <w:r>
        <w:rPr>
          <w:spacing w:val="-4"/>
        </w:rPr>
        <w:t xml:space="preserve"> </w:t>
      </w:r>
      <w:r>
        <w:t>del</w:t>
      </w:r>
      <w:r>
        <w:rPr>
          <w:spacing w:val="-2"/>
        </w:rPr>
        <w:t xml:space="preserve"> Cuadrante</w:t>
      </w:r>
    </w:p>
    <w:p w14:paraId="2B64FCE3" w14:textId="77777777" w:rsidR="003315CD" w:rsidRDefault="0082365E">
      <w:pPr>
        <w:pStyle w:val="Ttulo3"/>
        <w:spacing w:before="252"/>
      </w:pPr>
      <w:r>
        <w:rPr>
          <w:spacing w:val="-2"/>
        </w:rPr>
        <w:t>DURANTE</w:t>
      </w:r>
    </w:p>
    <w:p w14:paraId="5C464AD5" w14:textId="77777777" w:rsidR="003315CD" w:rsidRDefault="003315CD">
      <w:pPr>
        <w:pStyle w:val="Textoindependiente"/>
        <w:rPr>
          <w:rFonts w:ascii="Arial"/>
          <w:b/>
        </w:rPr>
      </w:pPr>
    </w:p>
    <w:p w14:paraId="0FB1BA54" w14:textId="77777777" w:rsidR="003315CD" w:rsidRDefault="0082365E">
      <w:pPr>
        <w:pStyle w:val="Prrafodelista"/>
        <w:numPr>
          <w:ilvl w:val="0"/>
          <w:numId w:val="8"/>
        </w:numPr>
        <w:tabs>
          <w:tab w:val="left" w:pos="1069"/>
        </w:tabs>
        <w:spacing w:line="269" w:lineRule="exact"/>
        <w:ind w:left="1069" w:hanging="359"/>
      </w:pPr>
      <w:r>
        <w:t>Si</w:t>
      </w:r>
      <w:r>
        <w:rPr>
          <w:spacing w:val="-6"/>
        </w:rPr>
        <w:t xml:space="preserve"> </w:t>
      </w:r>
      <w:r>
        <w:t>le</w:t>
      </w:r>
      <w:r>
        <w:rPr>
          <w:spacing w:val="-4"/>
        </w:rPr>
        <w:t xml:space="preserve"> </w:t>
      </w:r>
      <w:r>
        <w:t>es</w:t>
      </w:r>
      <w:r>
        <w:rPr>
          <w:spacing w:val="-3"/>
        </w:rPr>
        <w:t xml:space="preserve"> </w:t>
      </w:r>
      <w:r>
        <w:t>posible</w:t>
      </w:r>
      <w:r>
        <w:rPr>
          <w:spacing w:val="-4"/>
        </w:rPr>
        <w:t xml:space="preserve"> </w:t>
      </w:r>
      <w:r>
        <w:t>y</w:t>
      </w:r>
      <w:r>
        <w:rPr>
          <w:spacing w:val="-4"/>
        </w:rPr>
        <w:t xml:space="preserve"> </w:t>
      </w:r>
      <w:r>
        <w:t>sin</w:t>
      </w:r>
      <w:r>
        <w:rPr>
          <w:spacing w:val="-4"/>
        </w:rPr>
        <w:t xml:space="preserve"> </w:t>
      </w:r>
      <w:r>
        <w:t>afectar</w:t>
      </w:r>
      <w:r>
        <w:rPr>
          <w:spacing w:val="-5"/>
        </w:rPr>
        <w:t xml:space="preserve"> </w:t>
      </w:r>
      <w:r>
        <w:t>su</w:t>
      </w:r>
      <w:r>
        <w:rPr>
          <w:spacing w:val="-4"/>
        </w:rPr>
        <w:t xml:space="preserve"> </w:t>
      </w:r>
      <w:r>
        <w:t>integridad</w:t>
      </w:r>
      <w:r>
        <w:rPr>
          <w:spacing w:val="-5"/>
        </w:rPr>
        <w:t xml:space="preserve"> </w:t>
      </w:r>
      <w:r>
        <w:t>física,</w:t>
      </w:r>
      <w:r>
        <w:rPr>
          <w:spacing w:val="-5"/>
        </w:rPr>
        <w:t xml:space="preserve"> </w:t>
      </w:r>
      <w:r>
        <w:t>observe</w:t>
      </w:r>
      <w:r>
        <w:rPr>
          <w:spacing w:val="-3"/>
        </w:rPr>
        <w:t xml:space="preserve"> </w:t>
      </w:r>
      <w:r>
        <w:t>del</w:t>
      </w:r>
      <w:r>
        <w:rPr>
          <w:spacing w:val="-6"/>
        </w:rPr>
        <w:t xml:space="preserve"> </w:t>
      </w:r>
      <w:r>
        <w:rPr>
          <w:spacing w:val="-2"/>
        </w:rPr>
        <w:t>asaltante</w:t>
      </w:r>
    </w:p>
    <w:p w14:paraId="3045E00A" w14:textId="77777777" w:rsidR="003315CD" w:rsidRDefault="0082365E">
      <w:pPr>
        <w:pStyle w:val="Prrafodelista"/>
        <w:numPr>
          <w:ilvl w:val="1"/>
          <w:numId w:val="8"/>
        </w:numPr>
        <w:tabs>
          <w:tab w:val="left" w:pos="1789"/>
        </w:tabs>
        <w:spacing w:line="279" w:lineRule="exact"/>
        <w:ind w:left="1789" w:hanging="359"/>
      </w:pPr>
      <w:r>
        <w:t>Sexo,</w:t>
      </w:r>
      <w:r>
        <w:rPr>
          <w:spacing w:val="-6"/>
        </w:rPr>
        <w:t xml:space="preserve"> </w:t>
      </w:r>
      <w:r>
        <w:t>contextura</w:t>
      </w:r>
      <w:r>
        <w:rPr>
          <w:spacing w:val="-9"/>
        </w:rPr>
        <w:t xml:space="preserve"> </w:t>
      </w:r>
      <w:r>
        <w:rPr>
          <w:spacing w:val="-2"/>
        </w:rPr>
        <w:t>física</w:t>
      </w:r>
    </w:p>
    <w:p w14:paraId="03B0A9F7" w14:textId="77777777" w:rsidR="003315CD" w:rsidRDefault="0082365E">
      <w:pPr>
        <w:pStyle w:val="Prrafodelista"/>
        <w:numPr>
          <w:ilvl w:val="1"/>
          <w:numId w:val="8"/>
        </w:numPr>
        <w:tabs>
          <w:tab w:val="left" w:pos="1789"/>
        </w:tabs>
        <w:spacing w:line="268" w:lineRule="exact"/>
        <w:ind w:left="1789" w:hanging="359"/>
      </w:pPr>
      <w:r>
        <w:t>Color</w:t>
      </w:r>
      <w:r>
        <w:rPr>
          <w:spacing w:val="-4"/>
        </w:rPr>
        <w:t xml:space="preserve"> </w:t>
      </w:r>
      <w:r>
        <w:t>de</w:t>
      </w:r>
      <w:r>
        <w:rPr>
          <w:spacing w:val="-4"/>
        </w:rPr>
        <w:t xml:space="preserve"> </w:t>
      </w:r>
      <w:r>
        <w:t>piel,</w:t>
      </w:r>
      <w:r>
        <w:rPr>
          <w:spacing w:val="-4"/>
        </w:rPr>
        <w:t xml:space="preserve"> </w:t>
      </w:r>
      <w:r>
        <w:t>cabello</w:t>
      </w:r>
      <w:r>
        <w:rPr>
          <w:spacing w:val="-4"/>
        </w:rPr>
        <w:t xml:space="preserve"> </w:t>
      </w:r>
      <w:r>
        <w:t>y</w:t>
      </w:r>
      <w:r>
        <w:rPr>
          <w:spacing w:val="-3"/>
        </w:rPr>
        <w:t xml:space="preserve"> </w:t>
      </w:r>
      <w:r>
        <w:rPr>
          <w:spacing w:val="-4"/>
        </w:rPr>
        <w:t>ojos</w:t>
      </w:r>
    </w:p>
    <w:p w14:paraId="2B752367" w14:textId="77777777" w:rsidR="003315CD" w:rsidRDefault="0082365E">
      <w:pPr>
        <w:pStyle w:val="Prrafodelista"/>
        <w:numPr>
          <w:ilvl w:val="1"/>
          <w:numId w:val="8"/>
        </w:numPr>
        <w:tabs>
          <w:tab w:val="left" w:pos="1789"/>
        </w:tabs>
        <w:spacing w:line="268" w:lineRule="exact"/>
        <w:ind w:left="1789" w:hanging="359"/>
      </w:pPr>
      <w:r>
        <w:t>Peso</w:t>
      </w:r>
      <w:r>
        <w:rPr>
          <w:spacing w:val="-3"/>
        </w:rPr>
        <w:t xml:space="preserve"> </w:t>
      </w:r>
      <w:r>
        <w:rPr>
          <w:spacing w:val="-2"/>
        </w:rPr>
        <w:t>aproximado</w:t>
      </w:r>
    </w:p>
    <w:p w14:paraId="47DBE283" w14:textId="77777777" w:rsidR="003315CD" w:rsidRDefault="0082365E">
      <w:pPr>
        <w:pStyle w:val="Prrafodelista"/>
        <w:numPr>
          <w:ilvl w:val="1"/>
          <w:numId w:val="8"/>
        </w:numPr>
        <w:tabs>
          <w:tab w:val="left" w:pos="1789"/>
        </w:tabs>
        <w:spacing w:line="269" w:lineRule="exact"/>
        <w:ind w:left="1789" w:hanging="359"/>
      </w:pPr>
      <w:r>
        <w:t>Aspectos</w:t>
      </w:r>
      <w:r>
        <w:rPr>
          <w:spacing w:val="-7"/>
        </w:rPr>
        <w:t xml:space="preserve"> </w:t>
      </w:r>
      <w:r>
        <w:t>relevantes</w:t>
      </w:r>
      <w:r>
        <w:rPr>
          <w:spacing w:val="-6"/>
        </w:rPr>
        <w:t xml:space="preserve"> </w:t>
      </w:r>
      <w:r>
        <w:t>de</w:t>
      </w:r>
      <w:r>
        <w:rPr>
          <w:spacing w:val="-9"/>
        </w:rPr>
        <w:t xml:space="preserve"> </w:t>
      </w:r>
      <w:r>
        <w:t>su</w:t>
      </w:r>
      <w:r>
        <w:rPr>
          <w:spacing w:val="-4"/>
        </w:rPr>
        <w:t xml:space="preserve"> </w:t>
      </w:r>
      <w:r>
        <w:t>físico</w:t>
      </w:r>
      <w:r>
        <w:rPr>
          <w:spacing w:val="-6"/>
        </w:rPr>
        <w:t xml:space="preserve"> </w:t>
      </w:r>
      <w:r>
        <w:t>(Cicatrices,</w:t>
      </w:r>
      <w:r>
        <w:rPr>
          <w:spacing w:val="-5"/>
        </w:rPr>
        <w:t xml:space="preserve"> </w:t>
      </w:r>
      <w:r>
        <w:rPr>
          <w:spacing w:val="-2"/>
        </w:rPr>
        <w:t>tatuajes)</w:t>
      </w:r>
    </w:p>
    <w:p w14:paraId="598D88FD" w14:textId="77777777" w:rsidR="003315CD" w:rsidRDefault="0082365E">
      <w:pPr>
        <w:pStyle w:val="Prrafodelista"/>
        <w:numPr>
          <w:ilvl w:val="1"/>
          <w:numId w:val="8"/>
        </w:numPr>
        <w:tabs>
          <w:tab w:val="left" w:pos="1789"/>
        </w:tabs>
        <w:spacing w:line="268" w:lineRule="exact"/>
        <w:ind w:left="1789" w:hanging="359"/>
      </w:pPr>
      <w:r>
        <w:t>Expresión</w:t>
      </w:r>
      <w:r>
        <w:rPr>
          <w:spacing w:val="-6"/>
        </w:rPr>
        <w:t xml:space="preserve"> </w:t>
      </w:r>
      <w:r>
        <w:t>Oral</w:t>
      </w:r>
      <w:r>
        <w:rPr>
          <w:spacing w:val="-7"/>
        </w:rPr>
        <w:t xml:space="preserve"> </w:t>
      </w:r>
      <w:r>
        <w:t>(Región</w:t>
      </w:r>
      <w:r>
        <w:rPr>
          <w:spacing w:val="-6"/>
        </w:rPr>
        <w:t xml:space="preserve"> </w:t>
      </w:r>
      <w:r>
        <w:t>o</w:t>
      </w:r>
      <w:r>
        <w:rPr>
          <w:spacing w:val="-4"/>
        </w:rPr>
        <w:t xml:space="preserve"> </w:t>
      </w:r>
      <w:r>
        <w:rPr>
          <w:spacing w:val="-2"/>
        </w:rPr>
        <w:t>modismos)</w:t>
      </w:r>
    </w:p>
    <w:p w14:paraId="25CD441A" w14:textId="77777777" w:rsidR="003315CD" w:rsidRDefault="0082365E">
      <w:pPr>
        <w:pStyle w:val="Prrafodelista"/>
        <w:numPr>
          <w:ilvl w:val="0"/>
          <w:numId w:val="8"/>
        </w:numPr>
        <w:tabs>
          <w:tab w:val="left" w:pos="1069"/>
        </w:tabs>
        <w:spacing w:line="258" w:lineRule="exact"/>
        <w:ind w:left="1069" w:hanging="359"/>
      </w:pPr>
      <w:r>
        <w:t>Recuerde</w:t>
      </w:r>
      <w:r>
        <w:rPr>
          <w:spacing w:val="-6"/>
        </w:rPr>
        <w:t xml:space="preserve"> </w:t>
      </w:r>
      <w:r>
        <w:t>que</w:t>
      </w:r>
      <w:r>
        <w:rPr>
          <w:spacing w:val="-5"/>
        </w:rPr>
        <w:t xml:space="preserve"> </w:t>
      </w:r>
      <w:r>
        <w:t>las</w:t>
      </w:r>
      <w:r>
        <w:rPr>
          <w:spacing w:val="-3"/>
        </w:rPr>
        <w:t xml:space="preserve"> </w:t>
      </w:r>
      <w:r>
        <w:t>cosas</w:t>
      </w:r>
      <w:r>
        <w:rPr>
          <w:spacing w:val="-7"/>
        </w:rPr>
        <w:t xml:space="preserve"> </w:t>
      </w:r>
      <w:r>
        <w:t>y</w:t>
      </w:r>
      <w:r>
        <w:rPr>
          <w:spacing w:val="-3"/>
        </w:rPr>
        <w:t xml:space="preserve"> </w:t>
      </w:r>
      <w:r>
        <w:t>el</w:t>
      </w:r>
      <w:r>
        <w:rPr>
          <w:spacing w:val="-4"/>
        </w:rPr>
        <w:t xml:space="preserve"> </w:t>
      </w:r>
      <w:r>
        <w:t>dinero</w:t>
      </w:r>
      <w:r>
        <w:rPr>
          <w:spacing w:val="-5"/>
        </w:rPr>
        <w:t xml:space="preserve"> </w:t>
      </w:r>
      <w:r>
        <w:t>se</w:t>
      </w:r>
      <w:r>
        <w:rPr>
          <w:spacing w:val="-3"/>
        </w:rPr>
        <w:t xml:space="preserve"> </w:t>
      </w:r>
      <w:r>
        <w:t>pueden</w:t>
      </w:r>
      <w:r>
        <w:rPr>
          <w:spacing w:val="-5"/>
        </w:rPr>
        <w:t xml:space="preserve"> </w:t>
      </w:r>
      <w:r>
        <w:t>recuperar</w:t>
      </w:r>
      <w:r>
        <w:rPr>
          <w:spacing w:val="-5"/>
        </w:rPr>
        <w:t xml:space="preserve"> </w:t>
      </w:r>
      <w:r>
        <w:t>mientras</w:t>
      </w:r>
      <w:r>
        <w:rPr>
          <w:spacing w:val="-5"/>
        </w:rPr>
        <w:t xml:space="preserve"> </w:t>
      </w:r>
      <w:r>
        <w:t>que</w:t>
      </w:r>
      <w:r>
        <w:rPr>
          <w:spacing w:val="-3"/>
        </w:rPr>
        <w:t xml:space="preserve"> </w:t>
      </w:r>
      <w:r>
        <w:t>el</w:t>
      </w:r>
      <w:r>
        <w:rPr>
          <w:spacing w:val="-5"/>
        </w:rPr>
        <w:t xml:space="preserve"> </w:t>
      </w:r>
      <w:r>
        <w:t>dinero</w:t>
      </w:r>
      <w:r>
        <w:rPr>
          <w:spacing w:val="-3"/>
        </w:rPr>
        <w:t xml:space="preserve"> </w:t>
      </w:r>
      <w:r>
        <w:rPr>
          <w:spacing w:val="-5"/>
        </w:rPr>
        <w:t>no</w:t>
      </w:r>
    </w:p>
    <w:p w14:paraId="4EBA6C64" w14:textId="77777777" w:rsidR="003315CD" w:rsidRDefault="0082365E">
      <w:pPr>
        <w:pStyle w:val="Prrafodelista"/>
        <w:numPr>
          <w:ilvl w:val="0"/>
          <w:numId w:val="8"/>
        </w:numPr>
        <w:tabs>
          <w:tab w:val="left" w:pos="1069"/>
        </w:tabs>
        <w:spacing w:before="2" w:line="237" w:lineRule="auto"/>
        <w:ind w:left="1069" w:right="703"/>
      </w:pPr>
      <w:r>
        <w:t>Si el evento ocurrió dentro de la empresa mantenga la calma y</w:t>
      </w:r>
      <w:r>
        <w:rPr>
          <w:spacing w:val="-2"/>
        </w:rPr>
        <w:t xml:space="preserve"> </w:t>
      </w:r>
      <w:r>
        <w:t>tranquilice a los demás compañeros, no grite ni realice actos heroicos.</w:t>
      </w:r>
    </w:p>
    <w:p w14:paraId="60DD1516" w14:textId="77777777" w:rsidR="003315CD" w:rsidRDefault="0082365E">
      <w:pPr>
        <w:pStyle w:val="Prrafodelista"/>
        <w:numPr>
          <w:ilvl w:val="0"/>
          <w:numId w:val="8"/>
        </w:numPr>
        <w:tabs>
          <w:tab w:val="left" w:pos="1069"/>
        </w:tabs>
        <w:spacing w:before="4" w:line="237" w:lineRule="auto"/>
        <w:ind w:left="1069" w:right="708"/>
      </w:pPr>
      <w:r>
        <w:t>Si</w:t>
      </w:r>
      <w:r>
        <w:rPr>
          <w:spacing w:val="26"/>
        </w:rPr>
        <w:t xml:space="preserve"> </w:t>
      </w:r>
      <w:r>
        <w:t>el</w:t>
      </w:r>
      <w:r>
        <w:rPr>
          <w:spacing w:val="26"/>
        </w:rPr>
        <w:t xml:space="preserve"> </w:t>
      </w:r>
      <w:r>
        <w:t>robo</w:t>
      </w:r>
      <w:r>
        <w:rPr>
          <w:spacing w:val="24"/>
        </w:rPr>
        <w:t xml:space="preserve"> </w:t>
      </w:r>
      <w:r>
        <w:t>se</w:t>
      </w:r>
      <w:r>
        <w:rPr>
          <w:spacing w:val="27"/>
        </w:rPr>
        <w:t xml:space="preserve"> </w:t>
      </w:r>
      <w:r>
        <w:t>produjo</w:t>
      </w:r>
      <w:r>
        <w:rPr>
          <w:spacing w:val="25"/>
        </w:rPr>
        <w:t xml:space="preserve"> </w:t>
      </w:r>
      <w:r>
        <w:t>fuera</w:t>
      </w:r>
      <w:r>
        <w:rPr>
          <w:spacing w:val="28"/>
        </w:rPr>
        <w:t xml:space="preserve"> </w:t>
      </w:r>
      <w:r>
        <w:t>de</w:t>
      </w:r>
      <w:r>
        <w:rPr>
          <w:spacing w:val="24"/>
        </w:rPr>
        <w:t xml:space="preserve"> </w:t>
      </w:r>
      <w:r>
        <w:t>las</w:t>
      </w:r>
      <w:r>
        <w:rPr>
          <w:spacing w:val="27"/>
        </w:rPr>
        <w:t xml:space="preserve"> </w:t>
      </w:r>
      <w:r>
        <w:t>instalaciones</w:t>
      </w:r>
      <w:r>
        <w:rPr>
          <w:spacing w:val="27"/>
        </w:rPr>
        <w:t xml:space="preserve"> </w:t>
      </w:r>
      <w:r>
        <w:t>no</w:t>
      </w:r>
      <w:r>
        <w:rPr>
          <w:spacing w:val="27"/>
        </w:rPr>
        <w:t xml:space="preserve"> </w:t>
      </w:r>
      <w:r>
        <w:t>oponga</w:t>
      </w:r>
      <w:r>
        <w:rPr>
          <w:spacing w:val="24"/>
        </w:rPr>
        <w:t xml:space="preserve"> </w:t>
      </w:r>
      <w:r>
        <w:t>resistencia, mantenga</w:t>
      </w:r>
      <w:r>
        <w:rPr>
          <w:spacing w:val="24"/>
        </w:rPr>
        <w:t xml:space="preserve"> </w:t>
      </w:r>
      <w:r>
        <w:t>la calma, evite movimientos bruscos y de a los asaltantes lo que están pidiendo.</w:t>
      </w:r>
    </w:p>
    <w:p w14:paraId="1C7EE840" w14:textId="77777777" w:rsidR="003315CD" w:rsidRDefault="003315CD">
      <w:pPr>
        <w:pStyle w:val="Textoindependiente"/>
        <w:spacing w:before="252"/>
      </w:pPr>
    </w:p>
    <w:p w14:paraId="4BA0B15F" w14:textId="77777777" w:rsidR="003315CD" w:rsidRDefault="0082365E">
      <w:pPr>
        <w:pStyle w:val="Ttulo3"/>
        <w:spacing w:before="1"/>
      </w:pPr>
      <w:r>
        <w:rPr>
          <w:spacing w:val="-2"/>
        </w:rPr>
        <w:t>DESPUES</w:t>
      </w:r>
    </w:p>
    <w:p w14:paraId="6EC16658" w14:textId="77777777" w:rsidR="003315CD" w:rsidRDefault="003315CD">
      <w:pPr>
        <w:pStyle w:val="Textoindependiente"/>
        <w:spacing w:before="2"/>
        <w:rPr>
          <w:rFonts w:ascii="Arial"/>
          <w:b/>
        </w:rPr>
      </w:pPr>
    </w:p>
    <w:p w14:paraId="0C804033" w14:textId="77777777" w:rsidR="003315CD" w:rsidRDefault="0082365E">
      <w:pPr>
        <w:pStyle w:val="Prrafodelista"/>
        <w:numPr>
          <w:ilvl w:val="0"/>
          <w:numId w:val="8"/>
        </w:numPr>
        <w:tabs>
          <w:tab w:val="left" w:pos="1069"/>
        </w:tabs>
        <w:spacing w:line="268" w:lineRule="exact"/>
        <w:ind w:left="1069" w:hanging="359"/>
      </w:pPr>
      <w:r>
        <w:t>Apenas</w:t>
      </w:r>
      <w:r>
        <w:rPr>
          <w:spacing w:val="-7"/>
        </w:rPr>
        <w:t xml:space="preserve"> </w:t>
      </w:r>
      <w:r>
        <w:t>pueda</w:t>
      </w:r>
      <w:r>
        <w:rPr>
          <w:spacing w:val="-5"/>
        </w:rPr>
        <w:t xml:space="preserve"> </w:t>
      </w:r>
      <w:r>
        <w:t>avise</w:t>
      </w:r>
      <w:r>
        <w:rPr>
          <w:spacing w:val="-6"/>
        </w:rPr>
        <w:t xml:space="preserve"> </w:t>
      </w:r>
      <w:r>
        <w:t>a</w:t>
      </w:r>
      <w:r>
        <w:rPr>
          <w:spacing w:val="-6"/>
        </w:rPr>
        <w:t xml:space="preserve"> </w:t>
      </w:r>
      <w:r>
        <w:t>la</w:t>
      </w:r>
      <w:r>
        <w:rPr>
          <w:spacing w:val="-6"/>
        </w:rPr>
        <w:t xml:space="preserve"> </w:t>
      </w:r>
      <w:r>
        <w:t>autoridad</w:t>
      </w:r>
      <w:r>
        <w:rPr>
          <w:spacing w:val="-5"/>
        </w:rPr>
        <w:t xml:space="preserve"> </w:t>
      </w:r>
      <w:r>
        <w:t>competente</w:t>
      </w:r>
      <w:r>
        <w:rPr>
          <w:spacing w:val="-5"/>
        </w:rPr>
        <w:t xml:space="preserve"> </w:t>
      </w:r>
      <w:r>
        <w:t>poniendo</w:t>
      </w:r>
      <w:r>
        <w:rPr>
          <w:spacing w:val="-5"/>
        </w:rPr>
        <w:t xml:space="preserve"> </w:t>
      </w:r>
      <w:r>
        <w:t>la</w:t>
      </w:r>
      <w:r>
        <w:rPr>
          <w:spacing w:val="-5"/>
        </w:rPr>
        <w:t xml:space="preserve"> </w:t>
      </w:r>
      <w:r>
        <w:rPr>
          <w:spacing w:val="-2"/>
        </w:rPr>
        <w:t>denuncia.</w:t>
      </w:r>
    </w:p>
    <w:p w14:paraId="2F2B8C51" w14:textId="77777777" w:rsidR="003315CD" w:rsidRDefault="0082365E">
      <w:pPr>
        <w:pStyle w:val="Prrafodelista"/>
        <w:numPr>
          <w:ilvl w:val="0"/>
          <w:numId w:val="8"/>
        </w:numPr>
        <w:tabs>
          <w:tab w:val="left" w:pos="1069"/>
        </w:tabs>
        <w:spacing w:line="268" w:lineRule="exact"/>
        <w:ind w:left="1069" w:hanging="359"/>
      </w:pPr>
      <w:r>
        <w:t>Realice</w:t>
      </w:r>
      <w:r>
        <w:rPr>
          <w:spacing w:val="-6"/>
        </w:rPr>
        <w:t xml:space="preserve"> </w:t>
      </w:r>
      <w:r>
        <w:t>un</w:t>
      </w:r>
      <w:r>
        <w:rPr>
          <w:spacing w:val="-4"/>
        </w:rPr>
        <w:t xml:space="preserve"> </w:t>
      </w:r>
      <w:r>
        <w:t>informe</w:t>
      </w:r>
      <w:r>
        <w:rPr>
          <w:spacing w:val="-4"/>
        </w:rPr>
        <w:t xml:space="preserve"> </w:t>
      </w:r>
      <w:r>
        <w:t>de</w:t>
      </w:r>
      <w:r>
        <w:rPr>
          <w:spacing w:val="-5"/>
        </w:rPr>
        <w:t xml:space="preserve"> </w:t>
      </w:r>
      <w:r>
        <w:t>lo</w:t>
      </w:r>
      <w:r>
        <w:rPr>
          <w:spacing w:val="-6"/>
        </w:rPr>
        <w:t xml:space="preserve"> </w:t>
      </w:r>
      <w:r>
        <w:t>sucedido</w:t>
      </w:r>
      <w:r>
        <w:rPr>
          <w:spacing w:val="-4"/>
        </w:rPr>
        <w:t xml:space="preserve"> </w:t>
      </w:r>
      <w:r>
        <w:t>y</w:t>
      </w:r>
      <w:r>
        <w:rPr>
          <w:spacing w:val="-3"/>
        </w:rPr>
        <w:t xml:space="preserve"> </w:t>
      </w:r>
      <w:r>
        <w:t>un</w:t>
      </w:r>
      <w:r>
        <w:rPr>
          <w:spacing w:val="-5"/>
        </w:rPr>
        <w:t xml:space="preserve"> </w:t>
      </w:r>
      <w:r>
        <w:t>inventario</w:t>
      </w:r>
      <w:r>
        <w:rPr>
          <w:spacing w:val="-6"/>
        </w:rPr>
        <w:t xml:space="preserve"> </w:t>
      </w:r>
      <w:r>
        <w:t>de</w:t>
      </w:r>
      <w:r>
        <w:rPr>
          <w:spacing w:val="-4"/>
        </w:rPr>
        <w:t xml:space="preserve"> </w:t>
      </w:r>
      <w:r>
        <w:t>lo</w:t>
      </w:r>
      <w:r>
        <w:rPr>
          <w:spacing w:val="-3"/>
        </w:rPr>
        <w:t xml:space="preserve"> </w:t>
      </w:r>
      <w:r>
        <w:rPr>
          <w:spacing w:val="-2"/>
        </w:rPr>
        <w:t>robado.</w:t>
      </w:r>
    </w:p>
    <w:p w14:paraId="34B2C436" w14:textId="77777777" w:rsidR="003315CD" w:rsidRDefault="0082365E">
      <w:pPr>
        <w:pStyle w:val="Prrafodelista"/>
        <w:numPr>
          <w:ilvl w:val="0"/>
          <w:numId w:val="8"/>
        </w:numPr>
        <w:tabs>
          <w:tab w:val="left" w:pos="1069"/>
        </w:tabs>
        <w:spacing w:line="268" w:lineRule="exact"/>
        <w:ind w:left="1069" w:hanging="359"/>
      </w:pPr>
      <w:r>
        <w:t>Reporte</w:t>
      </w:r>
      <w:r>
        <w:rPr>
          <w:spacing w:val="-4"/>
        </w:rPr>
        <w:t xml:space="preserve"> </w:t>
      </w:r>
      <w:r>
        <w:t>al</w:t>
      </w:r>
      <w:r>
        <w:rPr>
          <w:spacing w:val="-6"/>
        </w:rPr>
        <w:t xml:space="preserve"> </w:t>
      </w:r>
      <w:r>
        <w:t>jefe</w:t>
      </w:r>
      <w:r>
        <w:rPr>
          <w:spacing w:val="-4"/>
        </w:rPr>
        <w:t xml:space="preserve"> </w:t>
      </w:r>
      <w:r>
        <w:t>inmediato</w:t>
      </w:r>
      <w:r>
        <w:rPr>
          <w:spacing w:val="-6"/>
        </w:rPr>
        <w:t xml:space="preserve"> </w:t>
      </w:r>
      <w:r>
        <w:t>lo</w:t>
      </w:r>
      <w:r>
        <w:rPr>
          <w:spacing w:val="-3"/>
        </w:rPr>
        <w:t xml:space="preserve"> </w:t>
      </w:r>
      <w:r>
        <w:rPr>
          <w:spacing w:val="-2"/>
        </w:rPr>
        <w:t>ocurrido.</w:t>
      </w:r>
    </w:p>
    <w:p w14:paraId="491E1BB7" w14:textId="77777777" w:rsidR="003315CD" w:rsidRDefault="0082365E">
      <w:pPr>
        <w:pStyle w:val="Prrafodelista"/>
        <w:numPr>
          <w:ilvl w:val="0"/>
          <w:numId w:val="8"/>
        </w:numPr>
        <w:tabs>
          <w:tab w:val="left" w:pos="1069"/>
        </w:tabs>
        <w:spacing w:line="268" w:lineRule="exact"/>
        <w:ind w:left="1069" w:hanging="359"/>
      </w:pPr>
      <w:r>
        <w:t>De</w:t>
      </w:r>
      <w:r>
        <w:rPr>
          <w:spacing w:val="-3"/>
        </w:rPr>
        <w:t xml:space="preserve"> </w:t>
      </w:r>
      <w:r>
        <w:t>aviso</w:t>
      </w:r>
      <w:r>
        <w:rPr>
          <w:spacing w:val="-4"/>
        </w:rPr>
        <w:t xml:space="preserve"> </w:t>
      </w:r>
      <w:r>
        <w:t>a</w:t>
      </w:r>
      <w:r>
        <w:rPr>
          <w:spacing w:val="-2"/>
        </w:rPr>
        <w:t xml:space="preserve"> </w:t>
      </w:r>
      <w:r>
        <w:t>la</w:t>
      </w:r>
      <w:r>
        <w:rPr>
          <w:spacing w:val="-4"/>
        </w:rPr>
        <w:t xml:space="preserve"> </w:t>
      </w:r>
      <w:r>
        <w:t>empresa</w:t>
      </w:r>
      <w:r>
        <w:rPr>
          <w:spacing w:val="-3"/>
        </w:rPr>
        <w:t xml:space="preserve"> </w:t>
      </w:r>
      <w:r>
        <w:rPr>
          <w:spacing w:val="-2"/>
        </w:rPr>
        <w:t>aseguradora.</w:t>
      </w:r>
    </w:p>
    <w:p w14:paraId="231A1BFD" w14:textId="77777777" w:rsidR="003315CD" w:rsidRDefault="003315CD">
      <w:pPr>
        <w:pStyle w:val="Prrafodelista"/>
        <w:spacing w:line="268" w:lineRule="exact"/>
        <w:sectPr w:rsidR="003315CD">
          <w:headerReference w:type="default" r:id="rId65"/>
          <w:footerReference w:type="default" r:id="rId66"/>
          <w:pgSz w:w="12250" w:h="15850"/>
          <w:pgMar w:top="1700" w:right="992" w:bottom="1200" w:left="992" w:header="0" w:footer="1017" w:gutter="0"/>
          <w:cols w:space="720"/>
        </w:sectPr>
      </w:pPr>
    </w:p>
    <w:p w14:paraId="3BB090F4" w14:textId="77777777" w:rsidR="003315CD" w:rsidRDefault="003315CD">
      <w:pPr>
        <w:pStyle w:val="Textoindependiente"/>
        <w:rPr>
          <w:sz w:val="20"/>
        </w:rPr>
      </w:pPr>
    </w:p>
    <w:p w14:paraId="7FB5A486" w14:textId="77777777" w:rsidR="003315CD" w:rsidRDefault="003315CD">
      <w:pPr>
        <w:pStyle w:val="Textoindependiente"/>
        <w:spacing w:before="162" w:after="1"/>
        <w:rPr>
          <w:sz w:val="20"/>
        </w:rPr>
      </w:pPr>
    </w:p>
    <w:p w14:paraId="7675983F" w14:textId="77777777" w:rsidR="003315CD" w:rsidRDefault="0082365E">
      <w:pPr>
        <w:pStyle w:val="Textoindependiente"/>
        <w:ind w:left="939"/>
        <w:rPr>
          <w:sz w:val="20"/>
        </w:rPr>
      </w:pPr>
      <w:r>
        <w:rPr>
          <w:noProof/>
          <w:sz w:val="20"/>
        </w:rPr>
        <w:drawing>
          <wp:inline distT="0" distB="0" distL="0" distR="0" wp14:anchorId="283CE344" wp14:editId="42E760CC">
            <wp:extent cx="5273336" cy="6958583"/>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67" cstate="print"/>
                    <a:stretch>
                      <a:fillRect/>
                    </a:stretch>
                  </pic:blipFill>
                  <pic:spPr>
                    <a:xfrm>
                      <a:off x="0" y="0"/>
                      <a:ext cx="5273336" cy="6958583"/>
                    </a:xfrm>
                    <a:prstGeom prst="rect">
                      <a:avLst/>
                    </a:prstGeom>
                  </pic:spPr>
                </pic:pic>
              </a:graphicData>
            </a:graphic>
          </wp:inline>
        </w:drawing>
      </w:r>
    </w:p>
    <w:p w14:paraId="185E9490" w14:textId="77777777" w:rsidR="003315CD" w:rsidRDefault="003315CD">
      <w:pPr>
        <w:pStyle w:val="Textoindependiente"/>
        <w:rPr>
          <w:sz w:val="20"/>
        </w:rPr>
        <w:sectPr w:rsidR="003315CD">
          <w:headerReference w:type="default" r:id="rId68"/>
          <w:footerReference w:type="default" r:id="rId69"/>
          <w:pgSz w:w="12250" w:h="15850"/>
          <w:pgMar w:top="1660" w:right="992" w:bottom="1200" w:left="992" w:header="0" w:footer="1017" w:gutter="0"/>
          <w:cols w:space="720"/>
        </w:sectPr>
      </w:pPr>
    </w:p>
    <w:p w14:paraId="7F760C89" w14:textId="77777777" w:rsidR="003315CD" w:rsidRDefault="0082365E">
      <w:pPr>
        <w:pStyle w:val="Ttulo2"/>
        <w:ind w:left="1502" w:firstLine="0"/>
      </w:pPr>
      <w:r>
        <w:rPr>
          <w:spacing w:val="-2"/>
        </w:rPr>
        <w:lastRenderedPageBreak/>
        <w:t>Terrorista</w:t>
      </w:r>
    </w:p>
    <w:p w14:paraId="6ECBD4C2" w14:textId="77777777" w:rsidR="003315CD" w:rsidRDefault="003315CD">
      <w:pPr>
        <w:pStyle w:val="Textoindependiente"/>
        <w:rPr>
          <w:rFonts w:ascii="Tahoma"/>
          <w:b/>
          <w:sz w:val="24"/>
        </w:rPr>
      </w:pPr>
    </w:p>
    <w:p w14:paraId="1CAE1362" w14:textId="77777777" w:rsidR="003315CD" w:rsidRDefault="003315CD">
      <w:pPr>
        <w:pStyle w:val="Textoindependiente"/>
        <w:spacing w:before="180"/>
        <w:rPr>
          <w:rFonts w:ascii="Tahoma"/>
          <w:b/>
          <w:sz w:val="24"/>
        </w:rPr>
      </w:pPr>
    </w:p>
    <w:p w14:paraId="5D2A68A6" w14:textId="77777777" w:rsidR="003315CD" w:rsidRDefault="0082365E">
      <w:pPr>
        <w:pStyle w:val="Ttulo3"/>
      </w:pPr>
      <w:r>
        <w:rPr>
          <w:spacing w:val="-2"/>
        </w:rPr>
        <w:t>ANTES</w:t>
      </w:r>
    </w:p>
    <w:p w14:paraId="3EFD7E2C" w14:textId="77777777" w:rsidR="003315CD" w:rsidRDefault="003315CD">
      <w:pPr>
        <w:pStyle w:val="Textoindependiente"/>
        <w:rPr>
          <w:rFonts w:ascii="Arial"/>
          <w:b/>
        </w:rPr>
      </w:pPr>
    </w:p>
    <w:p w14:paraId="1DDE3DF8" w14:textId="77777777" w:rsidR="003315CD" w:rsidRDefault="0082365E">
      <w:pPr>
        <w:pStyle w:val="Prrafodelista"/>
        <w:numPr>
          <w:ilvl w:val="0"/>
          <w:numId w:val="8"/>
        </w:numPr>
        <w:tabs>
          <w:tab w:val="left" w:pos="1069"/>
        </w:tabs>
        <w:spacing w:line="269" w:lineRule="exact"/>
        <w:ind w:left="1069" w:hanging="359"/>
      </w:pPr>
      <w:r>
        <w:t>Participar</w:t>
      </w:r>
      <w:r>
        <w:rPr>
          <w:spacing w:val="-5"/>
        </w:rPr>
        <w:t xml:space="preserve"> </w:t>
      </w:r>
      <w:r>
        <w:t>en</w:t>
      </w:r>
      <w:r>
        <w:rPr>
          <w:spacing w:val="-6"/>
        </w:rPr>
        <w:t xml:space="preserve"> </w:t>
      </w:r>
      <w:r>
        <w:t>los</w:t>
      </w:r>
      <w:r>
        <w:rPr>
          <w:spacing w:val="-4"/>
        </w:rPr>
        <w:t xml:space="preserve"> </w:t>
      </w:r>
      <w:r>
        <w:t>comités</w:t>
      </w:r>
      <w:r>
        <w:rPr>
          <w:spacing w:val="-5"/>
        </w:rPr>
        <w:t xml:space="preserve"> </w:t>
      </w:r>
      <w:r>
        <w:t>de</w:t>
      </w:r>
      <w:r>
        <w:rPr>
          <w:spacing w:val="-4"/>
        </w:rPr>
        <w:t xml:space="preserve"> </w:t>
      </w:r>
      <w:r>
        <w:t>ayuda</w:t>
      </w:r>
      <w:r>
        <w:rPr>
          <w:spacing w:val="-6"/>
        </w:rPr>
        <w:t xml:space="preserve"> </w:t>
      </w:r>
      <w:r>
        <w:t>mutua</w:t>
      </w:r>
      <w:r>
        <w:rPr>
          <w:spacing w:val="-5"/>
        </w:rPr>
        <w:t xml:space="preserve"> </w:t>
      </w:r>
      <w:r>
        <w:t>con</w:t>
      </w:r>
      <w:r>
        <w:rPr>
          <w:spacing w:val="-4"/>
        </w:rPr>
        <w:t xml:space="preserve"> </w:t>
      </w:r>
      <w:r>
        <w:t>las</w:t>
      </w:r>
      <w:r>
        <w:rPr>
          <w:spacing w:val="-6"/>
        </w:rPr>
        <w:t xml:space="preserve"> </w:t>
      </w:r>
      <w:r>
        <w:t>empresas</w:t>
      </w:r>
      <w:r>
        <w:rPr>
          <w:spacing w:val="-5"/>
        </w:rPr>
        <w:t xml:space="preserve"> </w:t>
      </w:r>
      <w:r>
        <w:rPr>
          <w:spacing w:val="-2"/>
        </w:rPr>
        <w:t>vecinas</w:t>
      </w:r>
    </w:p>
    <w:p w14:paraId="71FC20B7" w14:textId="77777777" w:rsidR="003315CD" w:rsidRDefault="0082365E">
      <w:pPr>
        <w:pStyle w:val="Prrafodelista"/>
        <w:numPr>
          <w:ilvl w:val="0"/>
          <w:numId w:val="8"/>
        </w:numPr>
        <w:tabs>
          <w:tab w:val="left" w:pos="1069"/>
        </w:tabs>
        <w:spacing w:line="269" w:lineRule="exact"/>
        <w:ind w:left="1069" w:hanging="359"/>
      </w:pPr>
      <w:r>
        <w:t>Estabelecer</w:t>
      </w:r>
      <w:r>
        <w:rPr>
          <w:spacing w:val="-6"/>
        </w:rPr>
        <w:t xml:space="preserve"> </w:t>
      </w:r>
      <w:r>
        <w:t>un</w:t>
      </w:r>
      <w:r>
        <w:rPr>
          <w:spacing w:val="-6"/>
        </w:rPr>
        <w:t xml:space="preserve"> </w:t>
      </w:r>
      <w:r>
        <w:t>plan</w:t>
      </w:r>
      <w:r>
        <w:rPr>
          <w:spacing w:val="-5"/>
        </w:rPr>
        <w:t xml:space="preserve"> </w:t>
      </w:r>
      <w:r>
        <w:t>de</w:t>
      </w:r>
      <w:r>
        <w:rPr>
          <w:spacing w:val="-5"/>
        </w:rPr>
        <w:t xml:space="preserve"> </w:t>
      </w:r>
      <w:r>
        <w:t>ayuda</w:t>
      </w:r>
      <w:r>
        <w:rPr>
          <w:spacing w:val="-5"/>
        </w:rPr>
        <w:t xml:space="preserve"> </w:t>
      </w:r>
      <w:r>
        <w:t>mútua</w:t>
      </w:r>
      <w:r>
        <w:rPr>
          <w:spacing w:val="-6"/>
        </w:rPr>
        <w:t xml:space="preserve"> </w:t>
      </w:r>
      <w:r>
        <w:t>con</w:t>
      </w:r>
      <w:r>
        <w:rPr>
          <w:spacing w:val="-5"/>
        </w:rPr>
        <w:t xml:space="preserve"> </w:t>
      </w:r>
      <w:r>
        <w:t>empresas</w:t>
      </w:r>
      <w:r>
        <w:rPr>
          <w:spacing w:val="-4"/>
        </w:rPr>
        <w:t xml:space="preserve"> </w:t>
      </w:r>
      <w:r>
        <w:t>del</w:t>
      </w:r>
      <w:r>
        <w:rPr>
          <w:spacing w:val="-4"/>
        </w:rPr>
        <w:t xml:space="preserve"> </w:t>
      </w:r>
      <w:r>
        <w:rPr>
          <w:spacing w:val="-2"/>
        </w:rPr>
        <w:t>sector</w:t>
      </w:r>
    </w:p>
    <w:p w14:paraId="70801393" w14:textId="77777777" w:rsidR="003315CD" w:rsidRDefault="0082365E">
      <w:pPr>
        <w:pStyle w:val="Prrafodelista"/>
        <w:numPr>
          <w:ilvl w:val="0"/>
          <w:numId w:val="8"/>
        </w:numPr>
        <w:tabs>
          <w:tab w:val="left" w:pos="1069"/>
        </w:tabs>
        <w:spacing w:line="269" w:lineRule="exact"/>
        <w:ind w:left="1069" w:hanging="359"/>
      </w:pPr>
      <w:r>
        <w:t>Tenga</w:t>
      </w:r>
      <w:r>
        <w:rPr>
          <w:spacing w:val="-4"/>
        </w:rPr>
        <w:t xml:space="preserve"> </w:t>
      </w:r>
      <w:r>
        <w:t>siempre</w:t>
      </w:r>
      <w:r>
        <w:rPr>
          <w:spacing w:val="-3"/>
        </w:rPr>
        <w:t xml:space="preserve"> </w:t>
      </w:r>
      <w:r>
        <w:t>a</w:t>
      </w:r>
      <w:r>
        <w:rPr>
          <w:spacing w:val="-6"/>
        </w:rPr>
        <w:t xml:space="preserve"> </w:t>
      </w:r>
      <w:r>
        <w:t>mano</w:t>
      </w:r>
      <w:r>
        <w:rPr>
          <w:spacing w:val="-6"/>
        </w:rPr>
        <w:t xml:space="preserve"> </w:t>
      </w:r>
      <w:r>
        <w:t>números</w:t>
      </w:r>
      <w:r>
        <w:rPr>
          <w:spacing w:val="-6"/>
        </w:rPr>
        <w:t xml:space="preserve"> </w:t>
      </w:r>
      <w:r>
        <w:t>telefônicos</w:t>
      </w:r>
      <w:r>
        <w:rPr>
          <w:spacing w:val="-4"/>
        </w:rPr>
        <w:t xml:space="preserve"> </w:t>
      </w:r>
      <w:r>
        <w:t>del</w:t>
      </w:r>
      <w:r>
        <w:rPr>
          <w:spacing w:val="-2"/>
        </w:rPr>
        <w:t xml:space="preserve"> Cuadrante</w:t>
      </w:r>
    </w:p>
    <w:p w14:paraId="7C7BDB6B" w14:textId="77777777" w:rsidR="003315CD" w:rsidRDefault="0082365E">
      <w:pPr>
        <w:pStyle w:val="Ttulo3"/>
        <w:spacing w:before="250"/>
      </w:pPr>
      <w:r>
        <w:rPr>
          <w:spacing w:val="-2"/>
        </w:rPr>
        <w:t>DURANTE</w:t>
      </w:r>
    </w:p>
    <w:p w14:paraId="369DA32A" w14:textId="77777777" w:rsidR="003315CD" w:rsidRDefault="003315CD">
      <w:pPr>
        <w:pStyle w:val="Textoindependiente"/>
        <w:rPr>
          <w:rFonts w:ascii="Arial"/>
          <w:b/>
        </w:rPr>
      </w:pPr>
    </w:p>
    <w:p w14:paraId="58894F82" w14:textId="77777777" w:rsidR="003315CD" w:rsidRDefault="0082365E">
      <w:pPr>
        <w:pStyle w:val="Prrafodelista"/>
        <w:numPr>
          <w:ilvl w:val="0"/>
          <w:numId w:val="8"/>
        </w:numPr>
        <w:tabs>
          <w:tab w:val="left" w:pos="1069"/>
        </w:tabs>
        <w:spacing w:line="269" w:lineRule="exact"/>
        <w:ind w:left="1069" w:hanging="359"/>
      </w:pPr>
      <w:r>
        <w:t>Si</w:t>
      </w:r>
      <w:r>
        <w:rPr>
          <w:spacing w:val="-6"/>
        </w:rPr>
        <w:t xml:space="preserve"> </w:t>
      </w:r>
      <w:r>
        <w:t>le</w:t>
      </w:r>
      <w:r>
        <w:rPr>
          <w:spacing w:val="-4"/>
        </w:rPr>
        <w:t xml:space="preserve"> </w:t>
      </w:r>
      <w:r>
        <w:t>es</w:t>
      </w:r>
      <w:r>
        <w:rPr>
          <w:spacing w:val="-3"/>
        </w:rPr>
        <w:t xml:space="preserve"> </w:t>
      </w:r>
      <w:r>
        <w:t>posible</w:t>
      </w:r>
      <w:r>
        <w:rPr>
          <w:spacing w:val="-4"/>
        </w:rPr>
        <w:t xml:space="preserve"> </w:t>
      </w:r>
      <w:r>
        <w:t>y</w:t>
      </w:r>
      <w:r>
        <w:rPr>
          <w:spacing w:val="-4"/>
        </w:rPr>
        <w:t xml:space="preserve"> </w:t>
      </w:r>
      <w:r>
        <w:t>sin</w:t>
      </w:r>
      <w:r>
        <w:rPr>
          <w:spacing w:val="-4"/>
        </w:rPr>
        <w:t xml:space="preserve"> </w:t>
      </w:r>
      <w:r>
        <w:t>afectar</w:t>
      </w:r>
      <w:r>
        <w:rPr>
          <w:spacing w:val="-5"/>
        </w:rPr>
        <w:t xml:space="preserve"> </w:t>
      </w:r>
      <w:r>
        <w:t>su</w:t>
      </w:r>
      <w:r>
        <w:rPr>
          <w:spacing w:val="-4"/>
        </w:rPr>
        <w:t xml:space="preserve"> </w:t>
      </w:r>
      <w:r>
        <w:t>integridad</w:t>
      </w:r>
      <w:r>
        <w:rPr>
          <w:spacing w:val="-5"/>
        </w:rPr>
        <w:t xml:space="preserve"> </w:t>
      </w:r>
      <w:r>
        <w:t>física,</w:t>
      </w:r>
      <w:r>
        <w:rPr>
          <w:spacing w:val="-5"/>
        </w:rPr>
        <w:t xml:space="preserve"> </w:t>
      </w:r>
      <w:r>
        <w:t>observe</w:t>
      </w:r>
      <w:r>
        <w:rPr>
          <w:spacing w:val="-3"/>
        </w:rPr>
        <w:t xml:space="preserve"> </w:t>
      </w:r>
      <w:r>
        <w:t>del</w:t>
      </w:r>
      <w:r>
        <w:rPr>
          <w:spacing w:val="-6"/>
        </w:rPr>
        <w:t xml:space="preserve"> </w:t>
      </w:r>
      <w:r>
        <w:rPr>
          <w:spacing w:val="-2"/>
        </w:rPr>
        <w:t>asaltante</w:t>
      </w:r>
    </w:p>
    <w:p w14:paraId="26BC127C" w14:textId="77777777" w:rsidR="003315CD" w:rsidRDefault="0082365E">
      <w:pPr>
        <w:pStyle w:val="Prrafodelista"/>
        <w:numPr>
          <w:ilvl w:val="1"/>
          <w:numId w:val="8"/>
        </w:numPr>
        <w:tabs>
          <w:tab w:val="left" w:pos="1789"/>
        </w:tabs>
        <w:spacing w:line="279" w:lineRule="exact"/>
        <w:ind w:left="1789" w:hanging="359"/>
      </w:pPr>
      <w:r>
        <w:t>Sexo,</w:t>
      </w:r>
      <w:r>
        <w:rPr>
          <w:spacing w:val="-6"/>
        </w:rPr>
        <w:t xml:space="preserve"> </w:t>
      </w:r>
      <w:r>
        <w:t>contextura</w:t>
      </w:r>
      <w:r>
        <w:rPr>
          <w:spacing w:val="-9"/>
        </w:rPr>
        <w:t xml:space="preserve"> </w:t>
      </w:r>
      <w:r>
        <w:rPr>
          <w:spacing w:val="-2"/>
        </w:rPr>
        <w:t>física</w:t>
      </w:r>
    </w:p>
    <w:p w14:paraId="181DD3E0" w14:textId="77777777" w:rsidR="003315CD" w:rsidRDefault="0082365E">
      <w:pPr>
        <w:pStyle w:val="Prrafodelista"/>
        <w:numPr>
          <w:ilvl w:val="1"/>
          <w:numId w:val="8"/>
        </w:numPr>
        <w:tabs>
          <w:tab w:val="left" w:pos="1789"/>
        </w:tabs>
        <w:spacing w:line="269" w:lineRule="exact"/>
        <w:ind w:left="1789" w:hanging="359"/>
      </w:pPr>
      <w:r>
        <w:t>Color</w:t>
      </w:r>
      <w:r>
        <w:rPr>
          <w:spacing w:val="-4"/>
        </w:rPr>
        <w:t xml:space="preserve"> </w:t>
      </w:r>
      <w:r>
        <w:t>de</w:t>
      </w:r>
      <w:r>
        <w:rPr>
          <w:spacing w:val="-4"/>
        </w:rPr>
        <w:t xml:space="preserve"> </w:t>
      </w:r>
      <w:r>
        <w:t>piel,</w:t>
      </w:r>
      <w:r>
        <w:rPr>
          <w:spacing w:val="-4"/>
        </w:rPr>
        <w:t xml:space="preserve"> </w:t>
      </w:r>
      <w:r>
        <w:t>cabello</w:t>
      </w:r>
      <w:r>
        <w:rPr>
          <w:spacing w:val="-4"/>
        </w:rPr>
        <w:t xml:space="preserve"> </w:t>
      </w:r>
      <w:r>
        <w:t>y</w:t>
      </w:r>
      <w:r>
        <w:rPr>
          <w:spacing w:val="-3"/>
        </w:rPr>
        <w:t xml:space="preserve"> </w:t>
      </w:r>
      <w:r>
        <w:rPr>
          <w:spacing w:val="-4"/>
        </w:rPr>
        <w:t>ojos</w:t>
      </w:r>
    </w:p>
    <w:p w14:paraId="4B55EE06" w14:textId="77777777" w:rsidR="003315CD" w:rsidRDefault="0082365E">
      <w:pPr>
        <w:pStyle w:val="Prrafodelista"/>
        <w:numPr>
          <w:ilvl w:val="1"/>
          <w:numId w:val="8"/>
        </w:numPr>
        <w:tabs>
          <w:tab w:val="left" w:pos="1789"/>
        </w:tabs>
        <w:spacing w:line="268" w:lineRule="exact"/>
        <w:ind w:left="1789" w:hanging="359"/>
      </w:pPr>
      <w:r>
        <w:t>Peso</w:t>
      </w:r>
      <w:r>
        <w:rPr>
          <w:spacing w:val="-3"/>
        </w:rPr>
        <w:t xml:space="preserve"> </w:t>
      </w:r>
      <w:r>
        <w:rPr>
          <w:spacing w:val="-2"/>
        </w:rPr>
        <w:t>aproximado</w:t>
      </w:r>
    </w:p>
    <w:p w14:paraId="3A99381E" w14:textId="77777777" w:rsidR="003315CD" w:rsidRDefault="0082365E">
      <w:pPr>
        <w:pStyle w:val="Prrafodelista"/>
        <w:numPr>
          <w:ilvl w:val="1"/>
          <w:numId w:val="8"/>
        </w:numPr>
        <w:tabs>
          <w:tab w:val="left" w:pos="1789"/>
        </w:tabs>
        <w:spacing w:line="268" w:lineRule="exact"/>
        <w:ind w:left="1789" w:hanging="359"/>
      </w:pPr>
      <w:r>
        <w:t>Aspectos</w:t>
      </w:r>
      <w:r>
        <w:rPr>
          <w:spacing w:val="-7"/>
        </w:rPr>
        <w:t xml:space="preserve"> </w:t>
      </w:r>
      <w:r>
        <w:t>relevantes</w:t>
      </w:r>
      <w:r>
        <w:rPr>
          <w:spacing w:val="-6"/>
        </w:rPr>
        <w:t xml:space="preserve"> </w:t>
      </w:r>
      <w:r>
        <w:t>de</w:t>
      </w:r>
      <w:r>
        <w:rPr>
          <w:spacing w:val="-9"/>
        </w:rPr>
        <w:t xml:space="preserve"> </w:t>
      </w:r>
      <w:r>
        <w:t>su</w:t>
      </w:r>
      <w:r>
        <w:rPr>
          <w:spacing w:val="-4"/>
        </w:rPr>
        <w:t xml:space="preserve"> </w:t>
      </w:r>
      <w:r>
        <w:t>físico</w:t>
      </w:r>
      <w:r>
        <w:rPr>
          <w:spacing w:val="-5"/>
        </w:rPr>
        <w:t xml:space="preserve"> </w:t>
      </w:r>
      <w:r>
        <w:t>(Cicatrices,</w:t>
      </w:r>
      <w:r>
        <w:rPr>
          <w:spacing w:val="-5"/>
        </w:rPr>
        <w:t xml:space="preserve"> </w:t>
      </w:r>
      <w:r>
        <w:rPr>
          <w:spacing w:val="-2"/>
        </w:rPr>
        <w:t>tatuajes)</w:t>
      </w:r>
    </w:p>
    <w:p w14:paraId="230AABDF" w14:textId="77777777" w:rsidR="003315CD" w:rsidRDefault="0082365E">
      <w:pPr>
        <w:pStyle w:val="Prrafodelista"/>
        <w:numPr>
          <w:ilvl w:val="1"/>
          <w:numId w:val="8"/>
        </w:numPr>
        <w:tabs>
          <w:tab w:val="left" w:pos="1789"/>
        </w:tabs>
        <w:spacing w:line="269" w:lineRule="exact"/>
        <w:ind w:left="1789" w:hanging="359"/>
      </w:pPr>
      <w:r>
        <w:t>Expresión</w:t>
      </w:r>
      <w:r>
        <w:rPr>
          <w:spacing w:val="-6"/>
        </w:rPr>
        <w:t xml:space="preserve"> </w:t>
      </w:r>
      <w:r>
        <w:t>Oral</w:t>
      </w:r>
      <w:r>
        <w:rPr>
          <w:spacing w:val="-7"/>
        </w:rPr>
        <w:t xml:space="preserve"> </w:t>
      </w:r>
      <w:r>
        <w:t>(Región</w:t>
      </w:r>
      <w:r>
        <w:rPr>
          <w:spacing w:val="-6"/>
        </w:rPr>
        <w:t xml:space="preserve"> </w:t>
      </w:r>
      <w:r>
        <w:t>o</w:t>
      </w:r>
      <w:r>
        <w:rPr>
          <w:spacing w:val="-4"/>
        </w:rPr>
        <w:t xml:space="preserve"> </w:t>
      </w:r>
      <w:r>
        <w:rPr>
          <w:spacing w:val="-2"/>
        </w:rPr>
        <w:t>modismos)</w:t>
      </w:r>
    </w:p>
    <w:p w14:paraId="6B703CBC" w14:textId="77777777" w:rsidR="003315CD" w:rsidRDefault="0082365E">
      <w:pPr>
        <w:pStyle w:val="Prrafodelista"/>
        <w:numPr>
          <w:ilvl w:val="0"/>
          <w:numId w:val="8"/>
        </w:numPr>
        <w:tabs>
          <w:tab w:val="left" w:pos="1069"/>
        </w:tabs>
        <w:spacing w:line="258" w:lineRule="exact"/>
        <w:ind w:left="1069" w:hanging="359"/>
      </w:pPr>
      <w:r>
        <w:t>Recuerde</w:t>
      </w:r>
      <w:r>
        <w:rPr>
          <w:spacing w:val="-6"/>
        </w:rPr>
        <w:t xml:space="preserve"> </w:t>
      </w:r>
      <w:r>
        <w:t>que</w:t>
      </w:r>
      <w:r>
        <w:rPr>
          <w:spacing w:val="-5"/>
        </w:rPr>
        <w:t xml:space="preserve"> </w:t>
      </w:r>
      <w:r>
        <w:t>las</w:t>
      </w:r>
      <w:r>
        <w:rPr>
          <w:spacing w:val="-3"/>
        </w:rPr>
        <w:t xml:space="preserve"> </w:t>
      </w:r>
      <w:r>
        <w:t>cosas</w:t>
      </w:r>
      <w:r>
        <w:rPr>
          <w:spacing w:val="-7"/>
        </w:rPr>
        <w:t xml:space="preserve"> </w:t>
      </w:r>
      <w:r>
        <w:t>y</w:t>
      </w:r>
      <w:r>
        <w:rPr>
          <w:spacing w:val="-3"/>
        </w:rPr>
        <w:t xml:space="preserve"> </w:t>
      </w:r>
      <w:r>
        <w:t>el</w:t>
      </w:r>
      <w:r>
        <w:rPr>
          <w:spacing w:val="-4"/>
        </w:rPr>
        <w:t xml:space="preserve"> </w:t>
      </w:r>
      <w:r>
        <w:t>dinero</w:t>
      </w:r>
      <w:r>
        <w:rPr>
          <w:spacing w:val="-5"/>
        </w:rPr>
        <w:t xml:space="preserve"> </w:t>
      </w:r>
      <w:r>
        <w:t>se</w:t>
      </w:r>
      <w:r>
        <w:rPr>
          <w:spacing w:val="-3"/>
        </w:rPr>
        <w:t xml:space="preserve"> </w:t>
      </w:r>
      <w:r>
        <w:t>pueden</w:t>
      </w:r>
      <w:r>
        <w:rPr>
          <w:spacing w:val="-5"/>
        </w:rPr>
        <w:t xml:space="preserve"> </w:t>
      </w:r>
      <w:r>
        <w:t>recuperar</w:t>
      </w:r>
      <w:r>
        <w:rPr>
          <w:spacing w:val="-5"/>
        </w:rPr>
        <w:t xml:space="preserve"> </w:t>
      </w:r>
      <w:r>
        <w:t>mientras</w:t>
      </w:r>
      <w:r>
        <w:rPr>
          <w:spacing w:val="-5"/>
        </w:rPr>
        <w:t xml:space="preserve"> </w:t>
      </w:r>
      <w:r>
        <w:t>que</w:t>
      </w:r>
      <w:r>
        <w:rPr>
          <w:spacing w:val="-3"/>
        </w:rPr>
        <w:t xml:space="preserve"> </w:t>
      </w:r>
      <w:r>
        <w:t>el</w:t>
      </w:r>
      <w:r>
        <w:rPr>
          <w:spacing w:val="-5"/>
        </w:rPr>
        <w:t xml:space="preserve"> </w:t>
      </w:r>
      <w:r>
        <w:t>dinero</w:t>
      </w:r>
      <w:r>
        <w:rPr>
          <w:spacing w:val="-3"/>
        </w:rPr>
        <w:t xml:space="preserve"> </w:t>
      </w:r>
      <w:r>
        <w:rPr>
          <w:spacing w:val="-5"/>
        </w:rPr>
        <w:t>no</w:t>
      </w:r>
    </w:p>
    <w:p w14:paraId="4BD6F760" w14:textId="77777777" w:rsidR="003315CD" w:rsidRDefault="0082365E">
      <w:pPr>
        <w:pStyle w:val="Prrafodelista"/>
        <w:numPr>
          <w:ilvl w:val="0"/>
          <w:numId w:val="8"/>
        </w:numPr>
        <w:tabs>
          <w:tab w:val="left" w:pos="1069"/>
        </w:tabs>
        <w:spacing w:before="1" w:line="237" w:lineRule="auto"/>
        <w:ind w:left="1069" w:right="711"/>
      </w:pPr>
      <w:r>
        <w:t>Si el evento ocurrió dentro de la empresa mantenga la calma y</w:t>
      </w:r>
      <w:r>
        <w:rPr>
          <w:spacing w:val="-2"/>
        </w:rPr>
        <w:t xml:space="preserve"> </w:t>
      </w:r>
      <w:r>
        <w:t>tranquilice a los demás compañeros, no grite ni realice actos heroicos.</w:t>
      </w:r>
    </w:p>
    <w:p w14:paraId="10DCFA1D" w14:textId="77777777" w:rsidR="003315CD" w:rsidRDefault="0082365E">
      <w:pPr>
        <w:pStyle w:val="Prrafodelista"/>
        <w:numPr>
          <w:ilvl w:val="0"/>
          <w:numId w:val="8"/>
        </w:numPr>
        <w:tabs>
          <w:tab w:val="left" w:pos="1069"/>
        </w:tabs>
        <w:spacing w:before="1" w:line="269" w:lineRule="exact"/>
        <w:ind w:left="1069" w:hanging="359"/>
      </w:pPr>
      <w:r>
        <w:t>Si</w:t>
      </w:r>
      <w:r>
        <w:rPr>
          <w:spacing w:val="-4"/>
        </w:rPr>
        <w:t xml:space="preserve"> </w:t>
      </w:r>
      <w:r>
        <w:t>el</w:t>
      </w:r>
      <w:r>
        <w:rPr>
          <w:spacing w:val="-4"/>
        </w:rPr>
        <w:t xml:space="preserve"> </w:t>
      </w:r>
      <w:r>
        <w:t>robo</w:t>
      </w:r>
      <w:r>
        <w:rPr>
          <w:spacing w:val="-4"/>
        </w:rPr>
        <w:t xml:space="preserve"> </w:t>
      </w:r>
      <w:r>
        <w:t>se</w:t>
      </w:r>
      <w:r>
        <w:rPr>
          <w:spacing w:val="-5"/>
        </w:rPr>
        <w:t xml:space="preserve"> </w:t>
      </w:r>
      <w:r>
        <w:t>produjo</w:t>
      </w:r>
      <w:r>
        <w:rPr>
          <w:spacing w:val="-5"/>
        </w:rPr>
        <w:t xml:space="preserve"> </w:t>
      </w:r>
      <w:r>
        <w:t>fuera</w:t>
      </w:r>
      <w:r>
        <w:rPr>
          <w:spacing w:val="-4"/>
        </w:rPr>
        <w:t xml:space="preserve"> </w:t>
      </w:r>
      <w:r>
        <w:t>de</w:t>
      </w:r>
      <w:r>
        <w:rPr>
          <w:spacing w:val="-5"/>
        </w:rPr>
        <w:t xml:space="preserve"> </w:t>
      </w:r>
      <w:r>
        <w:t>las</w:t>
      </w:r>
      <w:r>
        <w:rPr>
          <w:spacing w:val="-4"/>
        </w:rPr>
        <w:t xml:space="preserve"> </w:t>
      </w:r>
      <w:r>
        <w:t>instalaciones</w:t>
      </w:r>
      <w:r>
        <w:rPr>
          <w:spacing w:val="-3"/>
        </w:rPr>
        <w:t xml:space="preserve"> </w:t>
      </w:r>
      <w:r>
        <w:t>no</w:t>
      </w:r>
      <w:r>
        <w:rPr>
          <w:spacing w:val="-3"/>
        </w:rPr>
        <w:t xml:space="preserve"> </w:t>
      </w:r>
      <w:r>
        <w:rPr>
          <w:spacing w:val="-10"/>
        </w:rPr>
        <w:t>o</w:t>
      </w:r>
    </w:p>
    <w:p w14:paraId="0873F505" w14:textId="77777777" w:rsidR="003315CD" w:rsidRDefault="0082365E">
      <w:pPr>
        <w:pStyle w:val="Prrafodelista"/>
        <w:numPr>
          <w:ilvl w:val="0"/>
          <w:numId w:val="8"/>
        </w:numPr>
        <w:tabs>
          <w:tab w:val="left" w:pos="1069"/>
        </w:tabs>
        <w:spacing w:before="2" w:line="237" w:lineRule="auto"/>
        <w:ind w:left="1069" w:right="704"/>
      </w:pPr>
      <w:r>
        <w:t>ponga</w:t>
      </w:r>
      <w:r>
        <w:rPr>
          <w:spacing w:val="-2"/>
        </w:rPr>
        <w:t xml:space="preserve"> </w:t>
      </w:r>
      <w:r>
        <w:t>resistencia,</w:t>
      </w:r>
      <w:r>
        <w:rPr>
          <w:spacing w:val="-5"/>
        </w:rPr>
        <w:t xml:space="preserve"> </w:t>
      </w:r>
      <w:r>
        <w:t>mantenga</w:t>
      </w:r>
      <w:r>
        <w:rPr>
          <w:spacing w:val="-2"/>
        </w:rPr>
        <w:t xml:space="preserve"> </w:t>
      </w:r>
      <w:r>
        <w:t>la</w:t>
      </w:r>
      <w:r>
        <w:rPr>
          <w:spacing w:val="-2"/>
        </w:rPr>
        <w:t xml:space="preserve"> </w:t>
      </w:r>
      <w:r>
        <w:t>calma,</w:t>
      </w:r>
      <w:r>
        <w:rPr>
          <w:spacing w:val="-3"/>
        </w:rPr>
        <w:t xml:space="preserve"> </w:t>
      </w:r>
      <w:r>
        <w:t>evite</w:t>
      </w:r>
      <w:r>
        <w:rPr>
          <w:spacing w:val="-6"/>
        </w:rPr>
        <w:t xml:space="preserve"> </w:t>
      </w:r>
      <w:r>
        <w:t>movimientos</w:t>
      </w:r>
      <w:r>
        <w:rPr>
          <w:spacing w:val="-2"/>
        </w:rPr>
        <w:t xml:space="preserve"> </w:t>
      </w:r>
      <w:r>
        <w:t>bruscos</w:t>
      </w:r>
      <w:r>
        <w:rPr>
          <w:spacing w:val="-4"/>
        </w:rPr>
        <w:t xml:space="preserve"> </w:t>
      </w:r>
      <w:r>
        <w:t>y</w:t>
      </w:r>
      <w:r>
        <w:rPr>
          <w:spacing w:val="-4"/>
        </w:rPr>
        <w:t xml:space="preserve"> </w:t>
      </w:r>
      <w:r>
        <w:t>de</w:t>
      </w:r>
      <w:r>
        <w:rPr>
          <w:spacing w:val="-4"/>
        </w:rPr>
        <w:t xml:space="preserve"> </w:t>
      </w:r>
      <w:r>
        <w:t>a</w:t>
      </w:r>
      <w:r>
        <w:rPr>
          <w:spacing w:val="-4"/>
        </w:rPr>
        <w:t xml:space="preserve"> </w:t>
      </w:r>
      <w:r>
        <w:t>los</w:t>
      </w:r>
      <w:r>
        <w:rPr>
          <w:spacing w:val="-2"/>
        </w:rPr>
        <w:t xml:space="preserve"> </w:t>
      </w:r>
      <w:r>
        <w:t>asaltantes lo que están pidiendo.</w:t>
      </w:r>
    </w:p>
    <w:p w14:paraId="638B630F" w14:textId="77777777" w:rsidR="003315CD" w:rsidRDefault="003315CD">
      <w:pPr>
        <w:pStyle w:val="Textoindependiente"/>
      </w:pPr>
    </w:p>
    <w:p w14:paraId="756410A9" w14:textId="77777777" w:rsidR="003315CD" w:rsidRDefault="003315CD">
      <w:pPr>
        <w:pStyle w:val="Textoindependiente"/>
      </w:pPr>
    </w:p>
    <w:p w14:paraId="1AE017E9" w14:textId="77777777" w:rsidR="003315CD" w:rsidRDefault="0082365E">
      <w:pPr>
        <w:pStyle w:val="Ttulo3"/>
      </w:pPr>
      <w:r>
        <w:rPr>
          <w:spacing w:val="-2"/>
        </w:rPr>
        <w:t>DESPUES</w:t>
      </w:r>
    </w:p>
    <w:p w14:paraId="22020A81" w14:textId="77777777" w:rsidR="003315CD" w:rsidRDefault="003315CD">
      <w:pPr>
        <w:pStyle w:val="Textoindependiente"/>
        <w:rPr>
          <w:rFonts w:ascii="Arial"/>
          <w:b/>
        </w:rPr>
      </w:pPr>
    </w:p>
    <w:p w14:paraId="4359CDEE" w14:textId="77777777" w:rsidR="003315CD" w:rsidRDefault="0082365E">
      <w:pPr>
        <w:pStyle w:val="Prrafodelista"/>
        <w:numPr>
          <w:ilvl w:val="0"/>
          <w:numId w:val="8"/>
        </w:numPr>
        <w:tabs>
          <w:tab w:val="left" w:pos="1069"/>
        </w:tabs>
        <w:spacing w:line="269" w:lineRule="exact"/>
        <w:ind w:left="1069" w:hanging="359"/>
      </w:pPr>
      <w:r>
        <w:t>Apenas</w:t>
      </w:r>
      <w:r>
        <w:rPr>
          <w:spacing w:val="-7"/>
        </w:rPr>
        <w:t xml:space="preserve"> </w:t>
      </w:r>
      <w:r>
        <w:t>pueda</w:t>
      </w:r>
      <w:r>
        <w:rPr>
          <w:spacing w:val="-5"/>
        </w:rPr>
        <w:t xml:space="preserve"> </w:t>
      </w:r>
      <w:r>
        <w:t>avise</w:t>
      </w:r>
      <w:r>
        <w:rPr>
          <w:spacing w:val="-7"/>
        </w:rPr>
        <w:t xml:space="preserve"> </w:t>
      </w:r>
      <w:r>
        <w:t>a</w:t>
      </w:r>
      <w:r>
        <w:rPr>
          <w:spacing w:val="-5"/>
        </w:rPr>
        <w:t xml:space="preserve"> </w:t>
      </w:r>
      <w:r>
        <w:t>la</w:t>
      </w:r>
      <w:r>
        <w:rPr>
          <w:spacing w:val="-7"/>
        </w:rPr>
        <w:t xml:space="preserve"> </w:t>
      </w:r>
      <w:r>
        <w:t>autoridad</w:t>
      </w:r>
      <w:r>
        <w:rPr>
          <w:spacing w:val="-5"/>
        </w:rPr>
        <w:t xml:space="preserve"> </w:t>
      </w:r>
      <w:r>
        <w:t>competente</w:t>
      </w:r>
      <w:r>
        <w:rPr>
          <w:spacing w:val="-5"/>
        </w:rPr>
        <w:t xml:space="preserve"> </w:t>
      </w:r>
      <w:r>
        <w:t>poniendo</w:t>
      </w:r>
      <w:r>
        <w:rPr>
          <w:spacing w:val="-5"/>
        </w:rPr>
        <w:t xml:space="preserve"> </w:t>
      </w:r>
      <w:r>
        <w:t>la</w:t>
      </w:r>
      <w:r>
        <w:rPr>
          <w:spacing w:val="-5"/>
        </w:rPr>
        <w:t xml:space="preserve"> </w:t>
      </w:r>
      <w:r>
        <w:rPr>
          <w:spacing w:val="-2"/>
        </w:rPr>
        <w:t>denuncia.</w:t>
      </w:r>
    </w:p>
    <w:p w14:paraId="673DFFD8" w14:textId="77777777" w:rsidR="003315CD" w:rsidRDefault="0082365E">
      <w:pPr>
        <w:pStyle w:val="Prrafodelista"/>
        <w:numPr>
          <w:ilvl w:val="0"/>
          <w:numId w:val="8"/>
        </w:numPr>
        <w:tabs>
          <w:tab w:val="left" w:pos="1069"/>
        </w:tabs>
        <w:spacing w:line="269" w:lineRule="exact"/>
        <w:ind w:left="1069" w:hanging="359"/>
      </w:pPr>
      <w:r>
        <w:t>Realice</w:t>
      </w:r>
      <w:r>
        <w:rPr>
          <w:spacing w:val="-6"/>
        </w:rPr>
        <w:t xml:space="preserve"> </w:t>
      </w:r>
      <w:r>
        <w:t>un</w:t>
      </w:r>
      <w:r>
        <w:rPr>
          <w:spacing w:val="-4"/>
        </w:rPr>
        <w:t xml:space="preserve"> </w:t>
      </w:r>
      <w:r>
        <w:t>informe</w:t>
      </w:r>
      <w:r>
        <w:rPr>
          <w:spacing w:val="-4"/>
        </w:rPr>
        <w:t xml:space="preserve"> </w:t>
      </w:r>
      <w:r>
        <w:t>de</w:t>
      </w:r>
      <w:r>
        <w:rPr>
          <w:spacing w:val="-5"/>
        </w:rPr>
        <w:t xml:space="preserve"> </w:t>
      </w:r>
      <w:r>
        <w:t>lo</w:t>
      </w:r>
      <w:r>
        <w:rPr>
          <w:spacing w:val="-6"/>
        </w:rPr>
        <w:t xml:space="preserve"> </w:t>
      </w:r>
      <w:r>
        <w:t>sucedido</w:t>
      </w:r>
      <w:r>
        <w:rPr>
          <w:spacing w:val="-4"/>
        </w:rPr>
        <w:t xml:space="preserve"> </w:t>
      </w:r>
      <w:r>
        <w:t>y</w:t>
      </w:r>
      <w:r>
        <w:rPr>
          <w:spacing w:val="-3"/>
        </w:rPr>
        <w:t xml:space="preserve"> </w:t>
      </w:r>
      <w:r>
        <w:t>un</w:t>
      </w:r>
      <w:r>
        <w:rPr>
          <w:spacing w:val="-5"/>
        </w:rPr>
        <w:t xml:space="preserve"> </w:t>
      </w:r>
      <w:r>
        <w:t>inventario</w:t>
      </w:r>
      <w:r>
        <w:rPr>
          <w:spacing w:val="-6"/>
        </w:rPr>
        <w:t xml:space="preserve"> </w:t>
      </w:r>
      <w:r>
        <w:t>de</w:t>
      </w:r>
      <w:r>
        <w:rPr>
          <w:spacing w:val="-4"/>
        </w:rPr>
        <w:t xml:space="preserve"> </w:t>
      </w:r>
      <w:r>
        <w:t>lo</w:t>
      </w:r>
      <w:r>
        <w:rPr>
          <w:spacing w:val="-3"/>
        </w:rPr>
        <w:t xml:space="preserve"> </w:t>
      </w:r>
      <w:r>
        <w:rPr>
          <w:spacing w:val="-2"/>
        </w:rPr>
        <w:t>robado.</w:t>
      </w:r>
    </w:p>
    <w:p w14:paraId="508D003F" w14:textId="77777777" w:rsidR="003315CD" w:rsidRDefault="0082365E">
      <w:pPr>
        <w:pStyle w:val="Prrafodelista"/>
        <w:numPr>
          <w:ilvl w:val="0"/>
          <w:numId w:val="8"/>
        </w:numPr>
        <w:tabs>
          <w:tab w:val="left" w:pos="1069"/>
        </w:tabs>
        <w:spacing w:line="268" w:lineRule="exact"/>
        <w:ind w:left="1069" w:hanging="359"/>
      </w:pPr>
      <w:r>
        <w:t>Reporte</w:t>
      </w:r>
      <w:r>
        <w:rPr>
          <w:spacing w:val="-4"/>
        </w:rPr>
        <w:t xml:space="preserve"> </w:t>
      </w:r>
      <w:r>
        <w:t>al</w:t>
      </w:r>
      <w:r>
        <w:rPr>
          <w:spacing w:val="-6"/>
        </w:rPr>
        <w:t xml:space="preserve"> </w:t>
      </w:r>
      <w:r>
        <w:t>jefe</w:t>
      </w:r>
      <w:r>
        <w:rPr>
          <w:spacing w:val="-4"/>
        </w:rPr>
        <w:t xml:space="preserve"> </w:t>
      </w:r>
      <w:r>
        <w:t>inmediato</w:t>
      </w:r>
      <w:r>
        <w:rPr>
          <w:spacing w:val="-6"/>
        </w:rPr>
        <w:t xml:space="preserve"> </w:t>
      </w:r>
      <w:r>
        <w:t>lo</w:t>
      </w:r>
      <w:r>
        <w:rPr>
          <w:spacing w:val="-3"/>
        </w:rPr>
        <w:t xml:space="preserve"> </w:t>
      </w:r>
      <w:r>
        <w:rPr>
          <w:spacing w:val="-2"/>
        </w:rPr>
        <w:t>ocurrido.</w:t>
      </w:r>
    </w:p>
    <w:p w14:paraId="4C4F579D" w14:textId="77777777" w:rsidR="003315CD" w:rsidRDefault="0082365E">
      <w:pPr>
        <w:pStyle w:val="Prrafodelista"/>
        <w:numPr>
          <w:ilvl w:val="0"/>
          <w:numId w:val="8"/>
        </w:numPr>
        <w:tabs>
          <w:tab w:val="left" w:pos="1069"/>
        </w:tabs>
        <w:spacing w:line="268" w:lineRule="exact"/>
        <w:ind w:left="1069" w:hanging="359"/>
      </w:pPr>
      <w:r>
        <w:t>De</w:t>
      </w:r>
      <w:r>
        <w:rPr>
          <w:spacing w:val="-3"/>
        </w:rPr>
        <w:t xml:space="preserve"> </w:t>
      </w:r>
      <w:r>
        <w:t>aviso</w:t>
      </w:r>
      <w:r>
        <w:rPr>
          <w:spacing w:val="-4"/>
        </w:rPr>
        <w:t xml:space="preserve"> </w:t>
      </w:r>
      <w:r>
        <w:t>a</w:t>
      </w:r>
      <w:r>
        <w:rPr>
          <w:spacing w:val="-2"/>
        </w:rPr>
        <w:t xml:space="preserve"> </w:t>
      </w:r>
      <w:r>
        <w:t>la</w:t>
      </w:r>
      <w:r>
        <w:rPr>
          <w:spacing w:val="-4"/>
        </w:rPr>
        <w:t xml:space="preserve"> </w:t>
      </w:r>
      <w:r>
        <w:t>empresa</w:t>
      </w:r>
      <w:r>
        <w:rPr>
          <w:spacing w:val="-3"/>
        </w:rPr>
        <w:t xml:space="preserve"> </w:t>
      </w:r>
      <w:r>
        <w:rPr>
          <w:spacing w:val="-2"/>
        </w:rPr>
        <w:t>aseguradora.</w:t>
      </w:r>
    </w:p>
    <w:p w14:paraId="1AE0FD00" w14:textId="77777777" w:rsidR="003315CD" w:rsidRDefault="003315CD">
      <w:pPr>
        <w:pStyle w:val="Prrafodelista"/>
        <w:spacing w:line="268" w:lineRule="exact"/>
        <w:sectPr w:rsidR="003315CD">
          <w:headerReference w:type="default" r:id="rId70"/>
          <w:footerReference w:type="default" r:id="rId71"/>
          <w:pgSz w:w="12250" w:h="15850"/>
          <w:pgMar w:top="1700" w:right="992" w:bottom="1200" w:left="992" w:header="0" w:footer="1017" w:gutter="0"/>
          <w:cols w:space="720"/>
        </w:sectPr>
      </w:pPr>
    </w:p>
    <w:p w14:paraId="4456B01B" w14:textId="7970100F" w:rsidR="003315CD" w:rsidRDefault="00592674">
      <w:pPr>
        <w:pStyle w:val="Textoindependiente"/>
        <w:spacing w:before="4"/>
        <w:rPr>
          <w:sz w:val="18"/>
        </w:rPr>
      </w:pPr>
      <w:r>
        <w:rPr>
          <w:noProof/>
          <w:sz w:val="20"/>
        </w:rPr>
        <w:lastRenderedPageBreak/>
        <mc:AlternateContent>
          <mc:Choice Requires="wps">
            <w:drawing>
              <wp:anchor distT="0" distB="0" distL="0" distR="0" simplePos="0" relativeHeight="487596544" behindDoc="1" locked="0" layoutInCell="1" allowOverlap="1" wp14:anchorId="48E6566A" wp14:editId="5B25096E">
                <wp:simplePos x="0" y="0"/>
                <wp:positionH relativeFrom="page">
                  <wp:posOffset>1306195</wp:posOffset>
                </wp:positionH>
                <wp:positionV relativeFrom="topMargin">
                  <wp:align>bottom</wp:align>
                </wp:positionV>
                <wp:extent cx="4055745" cy="182245"/>
                <wp:effectExtent l="0" t="0" r="0" b="0"/>
                <wp:wrapNone/>
                <wp:docPr id="1746006895"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5745" cy="182245"/>
                        </a:xfrm>
                        <a:prstGeom prst="rect">
                          <a:avLst/>
                        </a:prstGeom>
                      </wps:spPr>
                      <wps:txbx>
                        <w:txbxContent>
                          <w:p w14:paraId="72FF88DF" w14:textId="77777777" w:rsidR="005E1AC9" w:rsidRDefault="005E1AC9" w:rsidP="005E1AC9">
                            <w:pPr>
                              <w:pStyle w:val="Textoindependiente"/>
                              <w:spacing w:before="13"/>
                              <w:ind w:left="20"/>
                            </w:pPr>
                            <w:r>
                              <w:rPr>
                                <w:rFonts w:ascii="Arial" w:hAnsi="Arial"/>
                                <w:b/>
                              </w:rPr>
                              <w:t>Gráfico</w:t>
                            </w:r>
                            <w:r>
                              <w:rPr>
                                <w:rFonts w:ascii="Arial" w:hAnsi="Arial"/>
                                <w:b/>
                                <w:spacing w:val="-8"/>
                              </w:rPr>
                              <w:t xml:space="preserve"> </w:t>
                            </w:r>
                            <w:r>
                              <w:rPr>
                                <w:rFonts w:ascii="Arial" w:hAnsi="Arial"/>
                                <w:b/>
                              </w:rPr>
                              <w:t>11.</w:t>
                            </w:r>
                            <w:r>
                              <w:rPr>
                                <w:rFonts w:ascii="Arial" w:hAnsi="Arial"/>
                                <w:b/>
                                <w:spacing w:val="-5"/>
                              </w:rPr>
                              <w:t xml:space="preserve"> </w:t>
                            </w:r>
                            <w:r>
                              <w:t>Acciones</w:t>
                            </w:r>
                            <w:r>
                              <w:rPr>
                                <w:spacing w:val="-6"/>
                              </w:rPr>
                              <w:t xml:space="preserve"> </w:t>
                            </w:r>
                            <w:r>
                              <w:t>Operativas</w:t>
                            </w:r>
                            <w:r>
                              <w:rPr>
                                <w:spacing w:val="-5"/>
                              </w:rPr>
                              <w:t xml:space="preserve"> </w:t>
                            </w:r>
                            <w:r>
                              <w:t>en</w:t>
                            </w:r>
                            <w:r>
                              <w:rPr>
                                <w:spacing w:val="-4"/>
                              </w:rPr>
                              <w:t xml:space="preserve"> </w:t>
                            </w:r>
                            <w:r>
                              <w:t>caso</w:t>
                            </w:r>
                            <w:r>
                              <w:rPr>
                                <w:spacing w:val="-6"/>
                              </w:rPr>
                              <w:t xml:space="preserve"> </w:t>
                            </w:r>
                            <w:r>
                              <w:t>de</w:t>
                            </w:r>
                            <w:r>
                              <w:rPr>
                                <w:spacing w:val="-6"/>
                              </w:rPr>
                              <w:t xml:space="preserve"> </w:t>
                            </w:r>
                            <w:r>
                              <w:t>Amenaza</w:t>
                            </w:r>
                            <w:r>
                              <w:rPr>
                                <w:spacing w:val="-3"/>
                              </w:rPr>
                              <w:t xml:space="preserve"> </w:t>
                            </w:r>
                            <w:r>
                              <w:rPr>
                                <w:spacing w:val="-2"/>
                              </w:rPr>
                              <w:t>Terrorista</w:t>
                            </w:r>
                          </w:p>
                        </w:txbxContent>
                      </wps:txbx>
                      <wps:bodyPr wrap="square" lIns="0" tIns="0" rIns="0" bIns="0" rtlCol="0">
                        <a:noAutofit/>
                      </wps:bodyPr>
                    </wps:wsp>
                  </a:graphicData>
                </a:graphic>
              </wp:anchor>
            </w:drawing>
          </mc:Choice>
          <mc:Fallback>
            <w:pict>
              <v:shape w14:anchorId="48E6566A" id="Textbox 138" o:spid="_x0000_s1038" type="#_x0000_t202" style="position:absolute;margin-left:102.85pt;margin-top:0;width:319.35pt;height:14.35pt;z-index:-15719936;visibility:visible;mso-wrap-style:square;mso-wrap-distance-left:0;mso-wrap-distance-top:0;mso-wrap-distance-right:0;mso-wrap-distance-bottom:0;mso-position-horizontal:absolute;mso-position-horizontal-relative:page;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" filled="f" stroked="f">
                <v:textbox inset="0,0,0,0">
                  <w:txbxContent>
                    <w:p w14:paraId="72FF88DF" w14:textId="77777777" w:rsidR="005E1AC9" w:rsidRDefault="005E1AC9" w:rsidP="005E1AC9">
                      <w:pPr>
                        <w:pStyle w:val="Textoindependiente"/>
                        <w:spacing w:before="13"/>
                        <w:ind w:left="20"/>
                      </w:pPr>
                      <w:r>
                        <w:rPr>
                          <w:rFonts w:ascii="Arial" w:hAnsi="Arial"/>
                          <w:b/>
                        </w:rPr>
                        <w:t>Gráfico</w:t>
                      </w:r>
                      <w:r>
                        <w:rPr>
                          <w:rFonts w:ascii="Arial" w:hAnsi="Arial"/>
                          <w:b/>
                          <w:spacing w:val="-8"/>
                        </w:rPr>
                        <w:t xml:space="preserve"> </w:t>
                      </w:r>
                      <w:r>
                        <w:rPr>
                          <w:rFonts w:ascii="Arial" w:hAnsi="Arial"/>
                          <w:b/>
                        </w:rPr>
                        <w:t>11.</w:t>
                      </w:r>
                      <w:r>
                        <w:rPr>
                          <w:rFonts w:ascii="Arial" w:hAnsi="Arial"/>
                          <w:b/>
                          <w:spacing w:val="-5"/>
                        </w:rPr>
                        <w:t xml:space="preserve"> </w:t>
                      </w:r>
                      <w:r>
                        <w:t>Acciones</w:t>
                      </w:r>
                      <w:r>
                        <w:rPr>
                          <w:spacing w:val="-6"/>
                        </w:rPr>
                        <w:t xml:space="preserve"> </w:t>
                      </w:r>
                      <w:r>
                        <w:t>Operativas</w:t>
                      </w:r>
                      <w:r>
                        <w:rPr>
                          <w:spacing w:val="-5"/>
                        </w:rPr>
                        <w:t xml:space="preserve"> </w:t>
                      </w:r>
                      <w:r>
                        <w:t>en</w:t>
                      </w:r>
                      <w:r>
                        <w:rPr>
                          <w:spacing w:val="-4"/>
                        </w:rPr>
                        <w:t xml:space="preserve"> </w:t>
                      </w:r>
                      <w:r>
                        <w:t>caso</w:t>
                      </w:r>
                      <w:r>
                        <w:rPr>
                          <w:spacing w:val="-6"/>
                        </w:rPr>
                        <w:t xml:space="preserve"> </w:t>
                      </w:r>
                      <w:r>
                        <w:t>de</w:t>
                      </w:r>
                      <w:r>
                        <w:rPr>
                          <w:spacing w:val="-6"/>
                        </w:rPr>
                        <w:t xml:space="preserve"> </w:t>
                      </w:r>
                      <w:r>
                        <w:t>Amenaza</w:t>
                      </w:r>
                      <w:r>
                        <w:rPr>
                          <w:spacing w:val="-3"/>
                        </w:rPr>
                        <w:t xml:space="preserve"> </w:t>
                      </w:r>
                      <w:r>
                        <w:rPr>
                          <w:spacing w:val="-2"/>
                        </w:rPr>
                        <w:t>Terrorista</w:t>
                      </w:r>
                    </w:p>
                  </w:txbxContent>
                </v:textbox>
                <w10:wrap anchorx="page" anchory="margin"/>
              </v:shape>
            </w:pict>
          </mc:Fallback>
        </mc:AlternateContent>
      </w:r>
    </w:p>
    <w:p w14:paraId="4CAEE41C" w14:textId="301D91D3" w:rsidR="003315CD" w:rsidRDefault="0082365E">
      <w:pPr>
        <w:pStyle w:val="Textoindependiente"/>
        <w:ind w:left="1396"/>
        <w:rPr>
          <w:sz w:val="20"/>
        </w:rPr>
      </w:pPr>
      <w:r>
        <w:rPr>
          <w:noProof/>
          <w:sz w:val="20"/>
        </w:rPr>
        <w:drawing>
          <wp:inline distT="0" distB="0" distL="0" distR="0" wp14:anchorId="41795BAF" wp14:editId="67BF1FCA">
            <wp:extent cx="4763731" cy="6509194"/>
            <wp:effectExtent l="0" t="0" r="0" b="0"/>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72" cstate="print"/>
                    <a:stretch>
                      <a:fillRect/>
                    </a:stretch>
                  </pic:blipFill>
                  <pic:spPr>
                    <a:xfrm>
                      <a:off x="0" y="0"/>
                      <a:ext cx="4763731" cy="6509194"/>
                    </a:xfrm>
                    <a:prstGeom prst="rect">
                      <a:avLst/>
                    </a:prstGeom>
                  </pic:spPr>
                </pic:pic>
              </a:graphicData>
            </a:graphic>
          </wp:inline>
        </w:drawing>
      </w:r>
    </w:p>
    <w:p w14:paraId="117A8041" w14:textId="6046E916" w:rsidR="005E1AC9" w:rsidRDefault="005E1AC9">
      <w:pPr>
        <w:pStyle w:val="Textoindependiente"/>
        <w:ind w:left="1396"/>
        <w:rPr>
          <w:sz w:val="20"/>
        </w:rPr>
      </w:pPr>
    </w:p>
    <w:p w14:paraId="6FE579F3" w14:textId="77777777" w:rsidR="005E1AC9" w:rsidRDefault="005E1AC9">
      <w:pPr>
        <w:pStyle w:val="Textoindependiente"/>
        <w:ind w:left="1396"/>
        <w:rPr>
          <w:sz w:val="20"/>
        </w:rPr>
      </w:pPr>
    </w:p>
    <w:p w14:paraId="5ADD4B0F" w14:textId="7E1DBFF1" w:rsidR="005E1AC9" w:rsidRDefault="005E1AC9">
      <w:pPr>
        <w:pStyle w:val="Textoindependiente"/>
        <w:ind w:left="1396"/>
        <w:rPr>
          <w:sz w:val="20"/>
        </w:rPr>
      </w:pPr>
    </w:p>
    <w:p w14:paraId="5A3802C0" w14:textId="269975AA" w:rsidR="005E1AC9" w:rsidRDefault="005E1AC9">
      <w:pPr>
        <w:pStyle w:val="Textoindependiente"/>
        <w:ind w:left="1396"/>
        <w:rPr>
          <w:sz w:val="20"/>
        </w:rPr>
      </w:pPr>
    </w:p>
    <w:p w14:paraId="59015178" w14:textId="77777777" w:rsidR="005E1AC9" w:rsidRDefault="005E1AC9">
      <w:pPr>
        <w:pStyle w:val="Textoindependiente"/>
        <w:ind w:left="1396"/>
        <w:rPr>
          <w:sz w:val="20"/>
        </w:rPr>
      </w:pPr>
    </w:p>
    <w:p w14:paraId="5342E84E" w14:textId="10EC77F3" w:rsidR="005E1AC9" w:rsidRDefault="005E1AC9">
      <w:pPr>
        <w:pStyle w:val="Textoindependiente"/>
        <w:ind w:left="1396"/>
        <w:rPr>
          <w:sz w:val="20"/>
        </w:rPr>
      </w:pPr>
    </w:p>
    <w:p w14:paraId="75CB08B0" w14:textId="7E3929D5" w:rsidR="005E1AC9" w:rsidRDefault="005E1AC9">
      <w:pPr>
        <w:pStyle w:val="Textoindependiente"/>
        <w:ind w:left="1396"/>
        <w:rPr>
          <w:sz w:val="20"/>
        </w:rPr>
      </w:pPr>
    </w:p>
    <w:p w14:paraId="279B79BA" w14:textId="6AEFCAE0" w:rsidR="005E1AC9" w:rsidRDefault="005E1AC9">
      <w:pPr>
        <w:pStyle w:val="Textoindependiente"/>
        <w:ind w:left="1396"/>
        <w:rPr>
          <w:sz w:val="20"/>
        </w:rPr>
      </w:pPr>
    </w:p>
    <w:p w14:paraId="29F90405" w14:textId="58448720" w:rsidR="005E1AC9" w:rsidRDefault="005E1AC9">
      <w:pPr>
        <w:pStyle w:val="Textoindependiente"/>
        <w:ind w:left="1396"/>
        <w:rPr>
          <w:sz w:val="20"/>
        </w:rPr>
      </w:pPr>
    </w:p>
    <w:p w14:paraId="3AC0A92A" w14:textId="2A1335A3" w:rsidR="005E1AC9" w:rsidRDefault="005E1AC9">
      <w:pPr>
        <w:pStyle w:val="Textoindependiente"/>
        <w:ind w:left="1396"/>
        <w:rPr>
          <w:sz w:val="20"/>
        </w:rPr>
      </w:pPr>
    </w:p>
    <w:p w14:paraId="07044106" w14:textId="77777777" w:rsidR="00592674" w:rsidRPr="005F3347" w:rsidRDefault="00592674" w:rsidP="00592674">
      <w:pPr>
        <w:spacing w:before="20"/>
        <w:ind w:left="20"/>
        <w:rPr>
          <w:rFonts w:ascii="Tahoma"/>
          <w:b/>
          <w:sz w:val="24"/>
        </w:rPr>
      </w:pPr>
      <w:r>
        <w:rPr>
          <w:rFonts w:ascii="Tahoma"/>
          <w:b/>
          <w:sz w:val="24"/>
        </w:rPr>
        <w:lastRenderedPageBreak/>
        <w:t xml:space="preserve">                14. Procedimiento</w:t>
      </w:r>
      <w:r>
        <w:rPr>
          <w:rFonts w:ascii="Tahoma"/>
          <w:b/>
          <w:spacing w:val="-5"/>
          <w:sz w:val="24"/>
        </w:rPr>
        <w:t xml:space="preserve"> </w:t>
      </w:r>
      <w:r>
        <w:rPr>
          <w:rFonts w:ascii="Tahoma"/>
          <w:b/>
          <w:sz w:val="24"/>
        </w:rPr>
        <w:t>Operativo</w:t>
      </w:r>
      <w:r>
        <w:rPr>
          <w:rFonts w:ascii="Tahoma"/>
          <w:b/>
          <w:spacing w:val="-3"/>
          <w:sz w:val="24"/>
        </w:rPr>
        <w:t xml:space="preserve"> </w:t>
      </w:r>
      <w:r>
        <w:rPr>
          <w:rFonts w:ascii="Tahoma"/>
          <w:b/>
          <w:sz w:val="24"/>
        </w:rPr>
        <w:t>Normalizado</w:t>
      </w:r>
      <w:r>
        <w:rPr>
          <w:rFonts w:ascii="Tahoma"/>
          <w:b/>
          <w:spacing w:val="-3"/>
          <w:sz w:val="24"/>
        </w:rPr>
        <w:t xml:space="preserve"> </w:t>
      </w:r>
      <w:r>
        <w:rPr>
          <w:rFonts w:ascii="Tahoma"/>
          <w:b/>
          <w:sz w:val="24"/>
        </w:rPr>
        <w:t>en</w:t>
      </w:r>
      <w:r>
        <w:rPr>
          <w:rFonts w:ascii="Tahoma"/>
          <w:b/>
          <w:spacing w:val="-3"/>
          <w:sz w:val="24"/>
        </w:rPr>
        <w:t xml:space="preserve"> </w:t>
      </w:r>
      <w:r>
        <w:rPr>
          <w:rFonts w:ascii="Tahoma"/>
          <w:b/>
          <w:sz w:val="24"/>
        </w:rPr>
        <w:t>Caso</w:t>
      </w:r>
      <w:r>
        <w:rPr>
          <w:rFonts w:ascii="Tahoma"/>
          <w:b/>
          <w:spacing w:val="-3"/>
          <w:sz w:val="24"/>
        </w:rPr>
        <w:t xml:space="preserve"> de Primeros Auxilios Psicol</w:t>
      </w:r>
      <w:r>
        <w:rPr>
          <w:rFonts w:ascii="Tahoma"/>
          <w:b/>
          <w:spacing w:val="-3"/>
          <w:sz w:val="24"/>
        </w:rPr>
        <w:t>ó</w:t>
      </w:r>
      <w:r>
        <w:rPr>
          <w:rFonts w:ascii="Tahoma"/>
          <w:b/>
          <w:spacing w:val="-3"/>
          <w:sz w:val="24"/>
        </w:rPr>
        <w:t>gicos</w:t>
      </w:r>
    </w:p>
    <w:p w14:paraId="493F42A0" w14:textId="77777777" w:rsidR="00592674" w:rsidRDefault="00592674" w:rsidP="00592674">
      <w:pPr>
        <w:pStyle w:val="Textoindependiente"/>
        <w:jc w:val="center"/>
        <w:rPr>
          <w:sz w:val="20"/>
        </w:rPr>
      </w:pPr>
    </w:p>
    <w:p w14:paraId="1AEBD00C" w14:textId="77777777" w:rsidR="00592674" w:rsidRDefault="00592674" w:rsidP="00592674">
      <w:pPr>
        <w:pStyle w:val="Textoindependiente"/>
        <w:jc w:val="center"/>
        <w:rPr>
          <w:sz w:val="20"/>
        </w:rPr>
      </w:pPr>
    </w:p>
    <w:p w14:paraId="639912D5" w14:textId="77777777" w:rsidR="00592674" w:rsidRDefault="00592674" w:rsidP="00592674">
      <w:pPr>
        <w:ind w:left="982"/>
        <w:outlineLvl w:val="0"/>
        <w:rPr>
          <w:rFonts w:ascii="Arial" w:eastAsia="Arial" w:hAnsi="Arial" w:cs="Arial"/>
          <w:b/>
          <w:bCs/>
          <w:spacing w:val="-2"/>
          <w:sz w:val="24"/>
          <w:szCs w:val="24"/>
        </w:rPr>
      </w:pPr>
      <w:r w:rsidRPr="006B222D">
        <w:rPr>
          <w:rFonts w:ascii="Arial" w:eastAsia="Arial" w:hAnsi="Arial" w:cs="Arial"/>
          <w:b/>
          <w:bCs/>
          <w:spacing w:val="-2"/>
          <w:sz w:val="24"/>
          <w:szCs w:val="24"/>
        </w:rPr>
        <w:t>ANTES</w:t>
      </w:r>
    </w:p>
    <w:p w14:paraId="0274513F" w14:textId="77777777" w:rsidR="00592674" w:rsidRDefault="00592674" w:rsidP="00592674">
      <w:pPr>
        <w:ind w:left="982"/>
        <w:outlineLvl w:val="0"/>
        <w:rPr>
          <w:rFonts w:ascii="Arial" w:eastAsia="Arial" w:hAnsi="Arial" w:cs="Arial"/>
          <w:b/>
          <w:bCs/>
          <w:spacing w:val="-2"/>
          <w:sz w:val="24"/>
          <w:szCs w:val="24"/>
        </w:rPr>
      </w:pPr>
    </w:p>
    <w:p w14:paraId="435D8586" w14:textId="77777777" w:rsidR="00592674" w:rsidRPr="00F05A00" w:rsidRDefault="00592674" w:rsidP="00592674">
      <w:pPr>
        <w:pStyle w:val="TableParagraph"/>
        <w:spacing w:before="1"/>
        <w:ind w:left="105"/>
        <w:rPr>
          <w:rFonts w:ascii="Arial"/>
          <w:b/>
          <w:sz w:val="16"/>
          <w:szCs w:val="16"/>
        </w:rPr>
      </w:pPr>
    </w:p>
    <w:p w14:paraId="75D842E4" w14:textId="77777777" w:rsidR="00592674" w:rsidRPr="00666D7D" w:rsidRDefault="00592674" w:rsidP="00592674">
      <w:pPr>
        <w:pStyle w:val="Prrafodelista"/>
        <w:rPr>
          <w:sz w:val="24"/>
          <w:szCs w:val="24"/>
        </w:rPr>
      </w:pPr>
      <w:r w:rsidRPr="00666D7D">
        <w:rPr>
          <w:sz w:val="24"/>
          <w:szCs w:val="24"/>
        </w:rPr>
        <w:t>1. El comité de emergencias debe:</w:t>
      </w:r>
    </w:p>
    <w:p w14:paraId="048B142D" w14:textId="77777777" w:rsidR="00592674" w:rsidRPr="00666D7D" w:rsidRDefault="00592674" w:rsidP="00592674">
      <w:pPr>
        <w:pStyle w:val="Prrafodelista"/>
        <w:rPr>
          <w:sz w:val="24"/>
          <w:szCs w:val="24"/>
        </w:rPr>
      </w:pPr>
      <w:r w:rsidRPr="00666D7D">
        <w:rPr>
          <w:sz w:val="24"/>
          <w:szCs w:val="24"/>
        </w:rPr>
        <w:t>• Identificar el estado emocional de la persona</w:t>
      </w:r>
    </w:p>
    <w:p w14:paraId="6691B2D3" w14:textId="77777777" w:rsidR="00592674" w:rsidRPr="00666D7D" w:rsidRDefault="00592674" w:rsidP="00592674">
      <w:pPr>
        <w:pStyle w:val="Prrafodelista"/>
        <w:rPr>
          <w:sz w:val="24"/>
          <w:szCs w:val="24"/>
        </w:rPr>
      </w:pPr>
      <w:r w:rsidRPr="00666D7D">
        <w:rPr>
          <w:sz w:val="24"/>
          <w:szCs w:val="24"/>
        </w:rPr>
        <w:t xml:space="preserve">• Notifique al área unidad del duelo/ profesional encargado </w:t>
      </w:r>
    </w:p>
    <w:p w14:paraId="7E86367E" w14:textId="77777777" w:rsidR="00592674" w:rsidRPr="00666D7D" w:rsidRDefault="00592674" w:rsidP="00592674">
      <w:pPr>
        <w:rPr>
          <w:sz w:val="24"/>
          <w:szCs w:val="24"/>
        </w:rPr>
      </w:pPr>
    </w:p>
    <w:p w14:paraId="7DE58AE9" w14:textId="77777777" w:rsidR="00592674" w:rsidRPr="00666D7D" w:rsidRDefault="00592674" w:rsidP="00592674">
      <w:pPr>
        <w:pStyle w:val="Prrafodelista"/>
        <w:rPr>
          <w:sz w:val="24"/>
          <w:szCs w:val="24"/>
        </w:rPr>
      </w:pPr>
      <w:r w:rsidRPr="00666D7D">
        <w:rPr>
          <w:sz w:val="24"/>
          <w:szCs w:val="24"/>
        </w:rPr>
        <w:t>2. Brigadistas deberán:</w:t>
      </w:r>
    </w:p>
    <w:p w14:paraId="6A0F18AF" w14:textId="77777777" w:rsidR="00592674" w:rsidRPr="00666D7D" w:rsidRDefault="00592674" w:rsidP="00592674">
      <w:pPr>
        <w:pStyle w:val="Prrafodelista"/>
        <w:rPr>
          <w:sz w:val="24"/>
          <w:szCs w:val="24"/>
        </w:rPr>
      </w:pPr>
      <w:r w:rsidRPr="00666D7D">
        <w:rPr>
          <w:sz w:val="24"/>
          <w:szCs w:val="24"/>
        </w:rPr>
        <w:t>• Conocer la línea de apoyo psicosocial de la organización (Unidad del duelo)</w:t>
      </w:r>
    </w:p>
    <w:p w14:paraId="6032DE25" w14:textId="77777777" w:rsidR="00592674" w:rsidRPr="00666D7D" w:rsidRDefault="00592674" w:rsidP="00592674">
      <w:pPr>
        <w:pStyle w:val="Prrafodelista"/>
        <w:rPr>
          <w:sz w:val="24"/>
          <w:szCs w:val="24"/>
        </w:rPr>
      </w:pPr>
      <w:r w:rsidRPr="00666D7D">
        <w:rPr>
          <w:sz w:val="24"/>
          <w:szCs w:val="24"/>
        </w:rPr>
        <w:t>• Conocer la línea de apoyo psicosocial de la EPS y ARL</w:t>
      </w:r>
    </w:p>
    <w:p w14:paraId="1A8112DA" w14:textId="77777777" w:rsidR="00592674" w:rsidRPr="00666D7D" w:rsidRDefault="00592674" w:rsidP="00592674">
      <w:pPr>
        <w:rPr>
          <w:sz w:val="24"/>
          <w:szCs w:val="24"/>
        </w:rPr>
      </w:pPr>
    </w:p>
    <w:p w14:paraId="64BCEDC4" w14:textId="77777777" w:rsidR="00592674" w:rsidRPr="00666D7D" w:rsidRDefault="00592674" w:rsidP="00592674">
      <w:pPr>
        <w:pStyle w:val="Prrafodelista"/>
        <w:rPr>
          <w:sz w:val="24"/>
          <w:szCs w:val="24"/>
        </w:rPr>
      </w:pPr>
      <w:r w:rsidRPr="00666D7D">
        <w:rPr>
          <w:sz w:val="24"/>
          <w:szCs w:val="24"/>
        </w:rPr>
        <w:t>3. Trabajadores:</w:t>
      </w:r>
    </w:p>
    <w:p w14:paraId="3EFA575D" w14:textId="77777777" w:rsidR="00592674" w:rsidRDefault="00592674" w:rsidP="00592674">
      <w:pPr>
        <w:pStyle w:val="Prrafodelista"/>
        <w:rPr>
          <w:sz w:val="24"/>
          <w:szCs w:val="24"/>
        </w:rPr>
      </w:pPr>
      <w:r w:rsidRPr="00666D7D">
        <w:rPr>
          <w:sz w:val="24"/>
          <w:szCs w:val="24"/>
        </w:rPr>
        <w:t>• Conocer la línea de apoyo psicosocial de la EPS y ARL</w:t>
      </w:r>
    </w:p>
    <w:p w14:paraId="24F6587D" w14:textId="77777777" w:rsidR="00592674" w:rsidRPr="006B222D" w:rsidRDefault="00592674" w:rsidP="00592674">
      <w:pPr>
        <w:pStyle w:val="Prrafodelista"/>
        <w:rPr>
          <w:sz w:val="24"/>
          <w:szCs w:val="24"/>
        </w:rPr>
      </w:pPr>
    </w:p>
    <w:p w14:paraId="19AD74C0" w14:textId="77777777" w:rsidR="00592674" w:rsidRDefault="00592674" w:rsidP="00592674">
      <w:pPr>
        <w:ind w:left="982"/>
        <w:outlineLvl w:val="0"/>
        <w:rPr>
          <w:rFonts w:ascii="Arial" w:eastAsia="Arial" w:hAnsi="Arial" w:cs="Arial"/>
          <w:b/>
          <w:bCs/>
          <w:spacing w:val="-2"/>
          <w:sz w:val="24"/>
          <w:szCs w:val="24"/>
        </w:rPr>
      </w:pPr>
      <w:r w:rsidRPr="006B222D">
        <w:rPr>
          <w:rFonts w:ascii="Arial" w:eastAsia="Arial" w:hAnsi="Arial" w:cs="Arial"/>
          <w:b/>
          <w:bCs/>
          <w:spacing w:val="-2"/>
          <w:sz w:val="24"/>
          <w:szCs w:val="24"/>
        </w:rPr>
        <w:t>DURANTE</w:t>
      </w:r>
    </w:p>
    <w:p w14:paraId="2E64AC36" w14:textId="77777777" w:rsidR="00592674" w:rsidRPr="00666D7D" w:rsidRDefault="00592674" w:rsidP="00592674">
      <w:pPr>
        <w:outlineLvl w:val="0"/>
        <w:rPr>
          <w:rFonts w:ascii="Arial" w:eastAsia="Arial" w:hAnsi="Arial" w:cs="Arial"/>
          <w:spacing w:val="-2"/>
          <w:sz w:val="24"/>
          <w:szCs w:val="24"/>
        </w:rPr>
      </w:pPr>
    </w:p>
    <w:p w14:paraId="672F71E0" w14:textId="77777777" w:rsidR="00592674" w:rsidRPr="00666D7D" w:rsidRDefault="00592674" w:rsidP="00592674">
      <w:pPr>
        <w:ind w:left="982"/>
        <w:outlineLvl w:val="0"/>
        <w:rPr>
          <w:rFonts w:ascii="Arial" w:eastAsia="Arial" w:hAnsi="Arial" w:cs="Arial"/>
          <w:spacing w:val="-2"/>
          <w:sz w:val="24"/>
          <w:szCs w:val="24"/>
        </w:rPr>
      </w:pPr>
      <w:r w:rsidRPr="00666D7D">
        <w:rPr>
          <w:rFonts w:ascii="Arial" w:eastAsia="Arial" w:hAnsi="Arial" w:cs="Arial"/>
          <w:spacing w:val="-2"/>
          <w:sz w:val="24"/>
          <w:szCs w:val="24"/>
        </w:rPr>
        <w:t>1. Brigadistas deberán:</w:t>
      </w:r>
    </w:p>
    <w:p w14:paraId="22308B8C" w14:textId="77777777" w:rsidR="00592674" w:rsidRPr="00666D7D" w:rsidRDefault="00592674" w:rsidP="00592674">
      <w:pPr>
        <w:ind w:left="982"/>
        <w:outlineLvl w:val="0"/>
        <w:rPr>
          <w:rFonts w:ascii="Arial" w:eastAsia="Arial" w:hAnsi="Arial" w:cs="Arial"/>
          <w:spacing w:val="-2"/>
          <w:sz w:val="24"/>
          <w:szCs w:val="24"/>
        </w:rPr>
      </w:pPr>
    </w:p>
    <w:p w14:paraId="3B664649" w14:textId="77777777" w:rsidR="00592674" w:rsidRPr="00666D7D" w:rsidRDefault="00592674" w:rsidP="00592674">
      <w:pPr>
        <w:ind w:left="982"/>
        <w:outlineLvl w:val="0"/>
        <w:rPr>
          <w:rFonts w:ascii="Arial" w:eastAsia="Arial" w:hAnsi="Arial" w:cs="Arial"/>
          <w:spacing w:val="-2"/>
          <w:sz w:val="24"/>
          <w:szCs w:val="24"/>
        </w:rPr>
      </w:pPr>
      <w:r w:rsidRPr="00666D7D">
        <w:rPr>
          <w:rFonts w:ascii="Arial" w:eastAsia="Arial" w:hAnsi="Arial" w:cs="Arial"/>
          <w:spacing w:val="-2"/>
          <w:sz w:val="24"/>
          <w:szCs w:val="24"/>
        </w:rPr>
        <w:t>• Mantenga la calma</w:t>
      </w:r>
    </w:p>
    <w:p w14:paraId="5DA342D9" w14:textId="77777777" w:rsidR="00592674" w:rsidRPr="00666D7D" w:rsidRDefault="00592674" w:rsidP="00592674">
      <w:pPr>
        <w:ind w:left="982"/>
        <w:outlineLvl w:val="0"/>
        <w:rPr>
          <w:rFonts w:ascii="Arial" w:eastAsia="Arial" w:hAnsi="Arial" w:cs="Arial"/>
          <w:spacing w:val="-2"/>
          <w:sz w:val="24"/>
          <w:szCs w:val="24"/>
        </w:rPr>
      </w:pPr>
      <w:r w:rsidRPr="00666D7D">
        <w:rPr>
          <w:rFonts w:ascii="Arial" w:eastAsia="Arial" w:hAnsi="Arial" w:cs="Arial"/>
          <w:spacing w:val="-2"/>
          <w:sz w:val="24"/>
          <w:szCs w:val="24"/>
        </w:rPr>
        <w:t>• Establecer Comunicación telefónica con la ORGANIZACIÓN, EPS o ARL</w:t>
      </w:r>
    </w:p>
    <w:p w14:paraId="5B4860FD" w14:textId="77777777" w:rsidR="00592674" w:rsidRPr="00666D7D" w:rsidRDefault="00592674" w:rsidP="00592674">
      <w:pPr>
        <w:ind w:left="982"/>
        <w:outlineLvl w:val="0"/>
        <w:rPr>
          <w:rFonts w:ascii="Arial" w:eastAsia="Arial" w:hAnsi="Arial" w:cs="Arial"/>
          <w:spacing w:val="-2"/>
          <w:sz w:val="24"/>
          <w:szCs w:val="24"/>
        </w:rPr>
      </w:pPr>
      <w:r w:rsidRPr="00666D7D">
        <w:rPr>
          <w:rFonts w:ascii="Arial" w:eastAsia="Arial" w:hAnsi="Arial" w:cs="Arial"/>
          <w:spacing w:val="-2"/>
          <w:sz w:val="24"/>
          <w:szCs w:val="24"/>
        </w:rPr>
        <w:t>• Espere indicaciones de los profesionales en atención a primeros auxilios psicológicos</w:t>
      </w:r>
    </w:p>
    <w:p w14:paraId="02BDA1CE" w14:textId="77777777" w:rsidR="00592674" w:rsidRPr="00666D7D" w:rsidRDefault="00592674" w:rsidP="00592674">
      <w:pPr>
        <w:ind w:left="982"/>
        <w:outlineLvl w:val="0"/>
        <w:rPr>
          <w:rFonts w:ascii="Arial" w:eastAsia="Arial" w:hAnsi="Arial" w:cs="Arial"/>
          <w:spacing w:val="-2"/>
          <w:sz w:val="24"/>
          <w:szCs w:val="24"/>
        </w:rPr>
      </w:pPr>
      <w:r w:rsidRPr="00666D7D">
        <w:rPr>
          <w:rFonts w:ascii="Arial" w:eastAsia="Arial" w:hAnsi="Arial" w:cs="Arial"/>
          <w:spacing w:val="-2"/>
          <w:sz w:val="24"/>
          <w:szCs w:val="24"/>
        </w:rPr>
        <w:t>• En caso de ser necesario espera el contacto personal.</w:t>
      </w:r>
    </w:p>
    <w:p w14:paraId="3FF511C9" w14:textId="77777777" w:rsidR="00592674" w:rsidRPr="00666D7D" w:rsidRDefault="00592674" w:rsidP="00592674">
      <w:pPr>
        <w:ind w:left="982"/>
        <w:outlineLvl w:val="0"/>
        <w:rPr>
          <w:rFonts w:ascii="Arial" w:eastAsia="Arial" w:hAnsi="Arial" w:cs="Arial"/>
          <w:spacing w:val="-2"/>
          <w:sz w:val="24"/>
          <w:szCs w:val="24"/>
        </w:rPr>
      </w:pPr>
      <w:r w:rsidRPr="00666D7D">
        <w:rPr>
          <w:rFonts w:ascii="Arial" w:eastAsia="Arial" w:hAnsi="Arial" w:cs="Arial"/>
          <w:spacing w:val="-2"/>
          <w:sz w:val="24"/>
          <w:szCs w:val="24"/>
        </w:rPr>
        <w:t xml:space="preserve">• Invite a la persona hablar </w:t>
      </w:r>
    </w:p>
    <w:p w14:paraId="37B81D78" w14:textId="77777777" w:rsidR="00592674" w:rsidRPr="00666D7D" w:rsidRDefault="00592674" w:rsidP="00592674">
      <w:pPr>
        <w:ind w:left="982"/>
        <w:outlineLvl w:val="0"/>
        <w:rPr>
          <w:rFonts w:ascii="Arial" w:eastAsia="Arial" w:hAnsi="Arial" w:cs="Arial"/>
          <w:spacing w:val="-2"/>
          <w:sz w:val="24"/>
          <w:szCs w:val="24"/>
        </w:rPr>
      </w:pPr>
      <w:r w:rsidRPr="00666D7D">
        <w:rPr>
          <w:rFonts w:ascii="Arial" w:eastAsia="Arial" w:hAnsi="Arial" w:cs="Arial"/>
          <w:spacing w:val="-2"/>
          <w:sz w:val="24"/>
          <w:szCs w:val="24"/>
        </w:rPr>
        <w:t>•  Escuche la versión de los hechos.</w:t>
      </w:r>
    </w:p>
    <w:p w14:paraId="2D4F6015" w14:textId="77777777" w:rsidR="00592674" w:rsidRPr="00666D7D" w:rsidRDefault="00592674" w:rsidP="00592674">
      <w:pPr>
        <w:ind w:left="982"/>
        <w:outlineLvl w:val="0"/>
        <w:rPr>
          <w:rFonts w:ascii="Arial" w:eastAsia="Arial" w:hAnsi="Arial" w:cs="Arial"/>
          <w:spacing w:val="-2"/>
          <w:sz w:val="24"/>
          <w:szCs w:val="24"/>
        </w:rPr>
      </w:pPr>
      <w:r w:rsidRPr="00666D7D">
        <w:rPr>
          <w:rFonts w:ascii="Arial" w:eastAsia="Arial" w:hAnsi="Arial" w:cs="Arial"/>
          <w:spacing w:val="-2"/>
          <w:sz w:val="24"/>
          <w:szCs w:val="24"/>
        </w:rPr>
        <w:t>•  Conocer las técnicas de respiración y6 relajación</w:t>
      </w:r>
    </w:p>
    <w:p w14:paraId="5925D726" w14:textId="77777777" w:rsidR="00592674" w:rsidRPr="00666D7D" w:rsidRDefault="00592674" w:rsidP="00592674">
      <w:pPr>
        <w:ind w:left="982"/>
        <w:outlineLvl w:val="0"/>
        <w:rPr>
          <w:rFonts w:ascii="Arial" w:eastAsia="Arial" w:hAnsi="Arial" w:cs="Arial"/>
          <w:spacing w:val="-2"/>
          <w:sz w:val="24"/>
          <w:szCs w:val="24"/>
        </w:rPr>
      </w:pPr>
    </w:p>
    <w:p w14:paraId="1BBBBEA0" w14:textId="77777777" w:rsidR="00592674" w:rsidRPr="00666D7D" w:rsidRDefault="00592674" w:rsidP="00592674">
      <w:pPr>
        <w:ind w:left="982"/>
        <w:outlineLvl w:val="0"/>
        <w:rPr>
          <w:rFonts w:ascii="Arial" w:eastAsia="Arial" w:hAnsi="Arial" w:cs="Arial"/>
          <w:spacing w:val="-2"/>
          <w:sz w:val="24"/>
          <w:szCs w:val="24"/>
        </w:rPr>
      </w:pPr>
      <w:r w:rsidRPr="00666D7D">
        <w:rPr>
          <w:rFonts w:ascii="Arial" w:eastAsia="Arial" w:hAnsi="Arial" w:cs="Arial"/>
          <w:spacing w:val="-2"/>
          <w:sz w:val="24"/>
          <w:szCs w:val="24"/>
        </w:rPr>
        <w:t>2.Psicologo profesional:</w:t>
      </w:r>
    </w:p>
    <w:p w14:paraId="0C8CB03C" w14:textId="77777777" w:rsidR="00592674" w:rsidRDefault="00592674" w:rsidP="00592674">
      <w:pPr>
        <w:ind w:left="982"/>
        <w:outlineLvl w:val="0"/>
        <w:rPr>
          <w:rFonts w:ascii="Arial" w:eastAsia="Arial" w:hAnsi="Arial" w:cs="Arial"/>
          <w:spacing w:val="-2"/>
          <w:sz w:val="24"/>
          <w:szCs w:val="24"/>
        </w:rPr>
      </w:pPr>
      <w:r w:rsidRPr="00666D7D">
        <w:rPr>
          <w:rFonts w:ascii="Arial" w:eastAsia="Arial" w:hAnsi="Arial" w:cs="Arial"/>
          <w:spacing w:val="-2"/>
          <w:sz w:val="24"/>
          <w:szCs w:val="24"/>
        </w:rPr>
        <w:t>•Realizar primeros auxilios psicológicos</w:t>
      </w:r>
    </w:p>
    <w:p w14:paraId="0C519271" w14:textId="77777777" w:rsidR="00592674" w:rsidRPr="006B222D" w:rsidRDefault="00592674" w:rsidP="00592674">
      <w:pPr>
        <w:ind w:left="982"/>
        <w:outlineLvl w:val="0"/>
        <w:rPr>
          <w:rFonts w:ascii="Arial" w:eastAsia="Arial" w:hAnsi="Arial" w:cs="Arial"/>
          <w:spacing w:val="-2"/>
          <w:sz w:val="24"/>
          <w:szCs w:val="24"/>
        </w:rPr>
      </w:pPr>
    </w:p>
    <w:p w14:paraId="306BA5B6" w14:textId="77777777" w:rsidR="00592674" w:rsidRDefault="00592674" w:rsidP="00592674">
      <w:pPr>
        <w:ind w:left="982"/>
        <w:outlineLvl w:val="0"/>
        <w:rPr>
          <w:rFonts w:ascii="Arial" w:eastAsia="Arial" w:hAnsi="Arial" w:cs="Arial"/>
          <w:b/>
          <w:bCs/>
          <w:spacing w:val="-2"/>
          <w:sz w:val="24"/>
          <w:szCs w:val="24"/>
        </w:rPr>
      </w:pPr>
      <w:r w:rsidRPr="006B222D">
        <w:rPr>
          <w:rFonts w:ascii="Arial" w:eastAsia="Arial" w:hAnsi="Arial" w:cs="Arial"/>
          <w:b/>
          <w:bCs/>
          <w:spacing w:val="-2"/>
          <w:sz w:val="24"/>
          <w:szCs w:val="24"/>
        </w:rPr>
        <w:t>DESPUES</w:t>
      </w:r>
    </w:p>
    <w:p w14:paraId="2CC0F47C" w14:textId="77777777" w:rsidR="00592674" w:rsidRPr="006B222D" w:rsidRDefault="00592674" w:rsidP="00592674">
      <w:pPr>
        <w:ind w:left="982"/>
        <w:outlineLvl w:val="0"/>
        <w:rPr>
          <w:rFonts w:ascii="Arial" w:eastAsia="Arial" w:hAnsi="Arial" w:cs="Arial"/>
          <w:b/>
          <w:bCs/>
          <w:sz w:val="24"/>
          <w:szCs w:val="24"/>
        </w:rPr>
      </w:pPr>
    </w:p>
    <w:p w14:paraId="017009D3" w14:textId="77777777" w:rsidR="00592674" w:rsidRPr="00666D7D" w:rsidRDefault="00592674" w:rsidP="00592674">
      <w:pPr>
        <w:pStyle w:val="Prrafodelista"/>
        <w:rPr>
          <w:sz w:val="24"/>
          <w:szCs w:val="24"/>
        </w:rPr>
      </w:pPr>
      <w:r w:rsidRPr="00666D7D">
        <w:rPr>
          <w:sz w:val="24"/>
          <w:szCs w:val="24"/>
        </w:rPr>
        <w:t xml:space="preserve">1. Brigada de emergencias deberá: </w:t>
      </w:r>
    </w:p>
    <w:p w14:paraId="42358FC9" w14:textId="77777777" w:rsidR="00592674" w:rsidRPr="00666D7D" w:rsidRDefault="00592674" w:rsidP="00592674">
      <w:pPr>
        <w:pStyle w:val="Prrafodelista"/>
        <w:rPr>
          <w:sz w:val="24"/>
          <w:szCs w:val="24"/>
        </w:rPr>
      </w:pPr>
    </w:p>
    <w:p w14:paraId="1BD9EB56" w14:textId="77777777" w:rsidR="00592674" w:rsidRPr="00666D7D" w:rsidRDefault="00592674" w:rsidP="00592674">
      <w:pPr>
        <w:pStyle w:val="Prrafodelista"/>
        <w:rPr>
          <w:sz w:val="24"/>
          <w:szCs w:val="24"/>
        </w:rPr>
      </w:pPr>
      <w:r w:rsidRPr="00666D7D">
        <w:rPr>
          <w:sz w:val="24"/>
          <w:szCs w:val="24"/>
        </w:rPr>
        <w:t>• Debe informar sobre los recursos usados.</w:t>
      </w:r>
    </w:p>
    <w:p w14:paraId="122614F7" w14:textId="77777777" w:rsidR="00592674" w:rsidRPr="00666D7D" w:rsidRDefault="00592674" w:rsidP="00592674">
      <w:pPr>
        <w:pStyle w:val="Prrafodelista"/>
        <w:rPr>
          <w:sz w:val="24"/>
          <w:szCs w:val="24"/>
        </w:rPr>
      </w:pPr>
      <w:r w:rsidRPr="00666D7D">
        <w:rPr>
          <w:sz w:val="24"/>
          <w:szCs w:val="24"/>
        </w:rPr>
        <w:t>• Orientar e incentivar la práctica de actividades necesarias para el manejo de la crisis como deporte higiene del sueño, alimentación adecuada, técnicas de respiración y relajación</w:t>
      </w:r>
    </w:p>
    <w:p w14:paraId="59FF0F96" w14:textId="77777777" w:rsidR="00592674" w:rsidRPr="00666D7D" w:rsidRDefault="00592674" w:rsidP="00592674">
      <w:pPr>
        <w:pStyle w:val="Prrafodelista"/>
        <w:rPr>
          <w:sz w:val="24"/>
          <w:szCs w:val="24"/>
        </w:rPr>
      </w:pPr>
    </w:p>
    <w:p w14:paraId="2905CEC0" w14:textId="77777777" w:rsidR="00592674" w:rsidRPr="00666D7D" w:rsidRDefault="00592674" w:rsidP="00592674">
      <w:pPr>
        <w:pStyle w:val="Prrafodelista"/>
        <w:rPr>
          <w:sz w:val="24"/>
          <w:szCs w:val="24"/>
        </w:rPr>
      </w:pPr>
    </w:p>
    <w:p w14:paraId="5ED96CBF" w14:textId="77777777" w:rsidR="00592674" w:rsidRPr="00666D7D" w:rsidRDefault="00592674" w:rsidP="00592674">
      <w:pPr>
        <w:pStyle w:val="Prrafodelista"/>
        <w:rPr>
          <w:sz w:val="24"/>
          <w:szCs w:val="24"/>
        </w:rPr>
      </w:pPr>
    </w:p>
    <w:p w14:paraId="562DC2C9" w14:textId="77777777" w:rsidR="00592674" w:rsidRPr="00666D7D" w:rsidRDefault="00592674" w:rsidP="00592674">
      <w:pPr>
        <w:pStyle w:val="Textoindependiente"/>
        <w:jc w:val="center"/>
        <w:rPr>
          <w:sz w:val="24"/>
          <w:szCs w:val="24"/>
        </w:rPr>
      </w:pPr>
    </w:p>
    <w:p w14:paraId="34968C56" w14:textId="77777777" w:rsidR="00592674" w:rsidRPr="00666D7D" w:rsidRDefault="00592674" w:rsidP="00592674">
      <w:pPr>
        <w:rPr>
          <w:sz w:val="24"/>
          <w:szCs w:val="24"/>
        </w:rPr>
      </w:pPr>
    </w:p>
    <w:p w14:paraId="0E9287A0" w14:textId="77777777" w:rsidR="00592674" w:rsidRPr="005F3347" w:rsidRDefault="00592674" w:rsidP="00592674"/>
    <w:p w14:paraId="2669CA70" w14:textId="77777777" w:rsidR="00592674" w:rsidRPr="005F3347" w:rsidRDefault="00592674" w:rsidP="00592674"/>
    <w:p w14:paraId="4387DED6" w14:textId="77777777" w:rsidR="00592674" w:rsidRPr="005F3347" w:rsidRDefault="00592674" w:rsidP="00592674">
      <w:r>
        <w:rPr>
          <w:noProof/>
          <w:sz w:val="20"/>
        </w:rPr>
        <mc:AlternateContent>
          <mc:Choice Requires="wps">
            <w:drawing>
              <wp:anchor distT="0" distB="0" distL="0" distR="0" simplePos="0" relativeHeight="487598592" behindDoc="1" locked="0" layoutInCell="1" allowOverlap="1" wp14:anchorId="728B274E" wp14:editId="5F6FD40B">
                <wp:simplePos x="0" y="0"/>
                <wp:positionH relativeFrom="margin">
                  <wp:align>center</wp:align>
                </wp:positionH>
                <wp:positionV relativeFrom="margin">
                  <wp:align>top</wp:align>
                </wp:positionV>
                <wp:extent cx="5690870" cy="441238"/>
                <wp:effectExtent l="0" t="0" r="0" b="0"/>
                <wp:wrapNone/>
                <wp:docPr id="2046558146"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0870" cy="441238"/>
                        </a:xfrm>
                        <a:prstGeom prst="rect">
                          <a:avLst/>
                        </a:prstGeom>
                      </wps:spPr>
                      <wps:txbx>
                        <w:txbxContent>
                          <w:p w14:paraId="14E3ECE8" w14:textId="77777777" w:rsidR="00592674" w:rsidRDefault="00592674" w:rsidP="00592674">
                            <w:pPr>
                              <w:spacing w:before="13"/>
                              <w:ind w:left="20"/>
                            </w:pPr>
                            <w:r>
                              <w:rPr>
                                <w:rFonts w:ascii="Arial" w:hAnsi="Arial"/>
                                <w:b/>
                              </w:rPr>
                              <w:t>Gráfico</w:t>
                            </w:r>
                            <w:r>
                              <w:rPr>
                                <w:rFonts w:ascii="Arial" w:hAnsi="Arial"/>
                                <w:b/>
                                <w:spacing w:val="-8"/>
                              </w:rPr>
                              <w:t xml:space="preserve"> </w:t>
                            </w:r>
                            <w:r>
                              <w:rPr>
                                <w:rFonts w:ascii="Arial" w:hAnsi="Arial"/>
                                <w:b/>
                              </w:rPr>
                              <w:t>12.</w:t>
                            </w:r>
                            <w:r>
                              <w:rPr>
                                <w:rFonts w:ascii="Arial" w:hAnsi="Arial"/>
                                <w:b/>
                                <w:spacing w:val="-4"/>
                              </w:rPr>
                              <w:t xml:space="preserve"> </w:t>
                            </w:r>
                            <w:r>
                              <w:t>Acciones</w:t>
                            </w:r>
                            <w:r>
                              <w:rPr>
                                <w:spacing w:val="-7"/>
                              </w:rPr>
                              <w:t xml:space="preserve"> </w:t>
                            </w:r>
                            <w:r>
                              <w:t>Operativas</w:t>
                            </w:r>
                            <w:r>
                              <w:rPr>
                                <w:spacing w:val="-6"/>
                              </w:rPr>
                              <w:t xml:space="preserve"> </w:t>
                            </w:r>
                            <w:r>
                              <w:t>en</w:t>
                            </w:r>
                            <w:r>
                              <w:rPr>
                                <w:spacing w:val="-4"/>
                              </w:rPr>
                              <w:t xml:space="preserve"> </w:t>
                            </w:r>
                            <w:r>
                              <w:t>caso</w:t>
                            </w:r>
                            <w:r>
                              <w:rPr>
                                <w:spacing w:val="-7"/>
                              </w:rPr>
                              <w:t xml:space="preserve"> </w:t>
                            </w:r>
                            <w:r>
                              <w:t>de</w:t>
                            </w:r>
                            <w:r>
                              <w:rPr>
                                <w:spacing w:val="-6"/>
                              </w:rPr>
                              <w:t xml:space="preserve"> </w:t>
                            </w:r>
                            <w:r>
                              <w:t>primeros auxilios psicológicos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8B274E" id="Textbox 123" o:spid="_x0000_s1039" type="#_x0000_t202" style="position:absolute;margin-left:0;margin-top:0;width:448.1pt;height:34.75pt;z-index:-15717888;visibility:visible;mso-wrap-style:square;mso-width-percent:0;mso-height-percent:0;mso-wrap-distance-left:0;mso-wrap-distance-top:0;mso-wrap-distance-right:0;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" filled="f" stroked="f">
                <v:textbox inset="0,0,0,0">
                  <w:txbxContent>
                    <w:p w14:paraId="14E3ECE8" w14:textId="77777777" w:rsidR="00592674" w:rsidRDefault="00592674" w:rsidP="00592674">
                      <w:pPr>
                        <w:spacing w:before="13"/>
                        <w:ind w:left="20"/>
                      </w:pPr>
                      <w:r>
                        <w:rPr>
                          <w:rFonts w:ascii="Arial" w:hAnsi="Arial"/>
                          <w:b/>
                        </w:rPr>
                        <w:t>Gráfico</w:t>
                      </w:r>
                      <w:r>
                        <w:rPr>
                          <w:rFonts w:ascii="Arial" w:hAnsi="Arial"/>
                          <w:b/>
                          <w:spacing w:val="-8"/>
                        </w:rPr>
                        <w:t xml:space="preserve"> </w:t>
                      </w:r>
                      <w:r>
                        <w:rPr>
                          <w:rFonts w:ascii="Arial" w:hAnsi="Arial"/>
                          <w:b/>
                        </w:rPr>
                        <w:t>12.</w:t>
                      </w:r>
                      <w:r>
                        <w:rPr>
                          <w:rFonts w:ascii="Arial" w:hAnsi="Arial"/>
                          <w:b/>
                          <w:spacing w:val="-4"/>
                        </w:rPr>
                        <w:t xml:space="preserve"> </w:t>
                      </w:r>
                      <w:r>
                        <w:t>Acciones</w:t>
                      </w:r>
                      <w:r>
                        <w:rPr>
                          <w:spacing w:val="-7"/>
                        </w:rPr>
                        <w:t xml:space="preserve"> </w:t>
                      </w:r>
                      <w:r>
                        <w:t>Operativas</w:t>
                      </w:r>
                      <w:r>
                        <w:rPr>
                          <w:spacing w:val="-6"/>
                        </w:rPr>
                        <w:t xml:space="preserve"> </w:t>
                      </w:r>
                      <w:r>
                        <w:t>en</w:t>
                      </w:r>
                      <w:r>
                        <w:rPr>
                          <w:spacing w:val="-4"/>
                        </w:rPr>
                        <w:t xml:space="preserve"> </w:t>
                      </w:r>
                      <w:r>
                        <w:t>caso</w:t>
                      </w:r>
                      <w:r>
                        <w:rPr>
                          <w:spacing w:val="-7"/>
                        </w:rPr>
                        <w:t xml:space="preserve"> </w:t>
                      </w:r>
                      <w:r>
                        <w:t>de</w:t>
                      </w:r>
                      <w:r>
                        <w:rPr>
                          <w:spacing w:val="-6"/>
                        </w:rPr>
                        <w:t xml:space="preserve"> </w:t>
                      </w:r>
                      <w:r>
                        <w:t>primeros auxilios psicológicos</w:t>
                      </w:r>
                    </w:p>
                  </w:txbxContent>
                </v:textbox>
                <w10:wrap anchorx="margin" anchory="margin"/>
              </v:shape>
            </w:pict>
          </mc:Fallback>
        </mc:AlternateContent>
      </w:r>
    </w:p>
    <w:p w14:paraId="4E7CA1C4" w14:textId="77777777" w:rsidR="00592674" w:rsidRPr="005F3347" w:rsidRDefault="00592674" w:rsidP="00592674"/>
    <w:p w14:paraId="1E56B6DE" w14:textId="77777777" w:rsidR="00592674" w:rsidRPr="005F3347" w:rsidRDefault="00592674" w:rsidP="00592674"/>
    <w:p w14:paraId="293EFAD9" w14:textId="7603C743" w:rsidR="00592674" w:rsidRPr="00592674" w:rsidRDefault="00592674" w:rsidP="00592674">
      <w:pPr>
        <w:jc w:val="center"/>
      </w:pPr>
      <w:r w:rsidRPr="00CB1164">
        <w:rPr>
          <w:noProof/>
          <w:sz w:val="20"/>
        </w:rPr>
        <w:drawing>
          <wp:inline distT="0" distB="0" distL="0" distR="0" wp14:anchorId="60269BCF" wp14:editId="44345108">
            <wp:extent cx="4742121" cy="7420023"/>
            <wp:effectExtent l="0" t="0" r="1905" b="0"/>
            <wp:docPr id="9301853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185359" name=""/>
                    <pic:cNvPicPr/>
                  </pic:nvPicPr>
                  <pic:blipFill>
                    <a:blip r:embed="rId73"/>
                    <a:stretch>
                      <a:fillRect/>
                    </a:stretch>
                  </pic:blipFill>
                  <pic:spPr>
                    <a:xfrm>
                      <a:off x="0" y="0"/>
                      <a:ext cx="4814121" cy="7532681"/>
                    </a:xfrm>
                    <a:prstGeom prst="rect">
                      <a:avLst/>
                    </a:prstGeom>
                  </pic:spPr>
                </pic:pic>
              </a:graphicData>
            </a:graphic>
          </wp:inline>
        </w:drawing>
      </w:r>
    </w:p>
    <w:p w14:paraId="194FF990" w14:textId="77777777" w:rsidR="00592674" w:rsidRDefault="00592674">
      <w:pPr>
        <w:pStyle w:val="Textoindependiente"/>
        <w:ind w:left="1396"/>
        <w:rPr>
          <w:sz w:val="20"/>
        </w:rPr>
      </w:pPr>
    </w:p>
    <w:p w14:paraId="3EEAE181" w14:textId="77777777" w:rsidR="00592674" w:rsidRDefault="00592674">
      <w:pPr>
        <w:pStyle w:val="Textoindependiente"/>
        <w:ind w:left="1396"/>
        <w:rPr>
          <w:sz w:val="20"/>
        </w:rPr>
      </w:pPr>
    </w:p>
    <w:p w14:paraId="68797DFA" w14:textId="77777777" w:rsidR="00592674" w:rsidRDefault="00592674">
      <w:pPr>
        <w:pStyle w:val="Textoindependiente"/>
        <w:ind w:left="1396"/>
        <w:rPr>
          <w:sz w:val="20"/>
        </w:rPr>
      </w:pPr>
    </w:p>
    <w:p w14:paraId="509EB12A" w14:textId="58AFECE7" w:rsidR="005E1AC9" w:rsidRDefault="005E1AC9">
      <w:pPr>
        <w:pStyle w:val="Textoindependiente"/>
        <w:ind w:left="1396"/>
        <w:rPr>
          <w:sz w:val="20"/>
        </w:rPr>
      </w:pPr>
    </w:p>
    <w:p w14:paraId="6C71DA04" w14:textId="77777777" w:rsidR="003315CD" w:rsidRDefault="0082365E">
      <w:pPr>
        <w:pStyle w:val="Ttulo1"/>
        <w:numPr>
          <w:ilvl w:val="2"/>
          <w:numId w:val="22"/>
        </w:numPr>
        <w:tabs>
          <w:tab w:val="left" w:pos="3429"/>
        </w:tabs>
        <w:ind w:left="3429" w:hanging="708"/>
        <w:jc w:val="left"/>
      </w:pPr>
      <w:r>
        <w:t>PLAN</w:t>
      </w:r>
      <w:r>
        <w:rPr>
          <w:spacing w:val="-5"/>
        </w:rPr>
        <w:t xml:space="preserve"> </w:t>
      </w:r>
      <w:r>
        <w:t>DE</w:t>
      </w:r>
      <w:r>
        <w:rPr>
          <w:spacing w:val="-3"/>
        </w:rPr>
        <w:t xml:space="preserve"> </w:t>
      </w:r>
      <w:r>
        <w:t>EMERGENCIAS</w:t>
      </w:r>
      <w:r>
        <w:rPr>
          <w:spacing w:val="-4"/>
        </w:rPr>
        <w:t xml:space="preserve"> </w:t>
      </w:r>
      <w:r>
        <w:rPr>
          <w:spacing w:val="-2"/>
        </w:rPr>
        <w:t>MÉDICAS</w:t>
      </w:r>
    </w:p>
    <w:p w14:paraId="66C5AF1B" w14:textId="77777777" w:rsidR="003315CD" w:rsidRDefault="0082365E">
      <w:pPr>
        <w:pStyle w:val="Textoindependiente"/>
        <w:spacing w:before="233"/>
        <w:ind w:left="710" w:right="703"/>
        <w:jc w:val="both"/>
      </w:pPr>
      <w:r>
        <w:t>Herramienta básica</w:t>
      </w:r>
      <w:r>
        <w:rPr>
          <w:spacing w:val="-3"/>
        </w:rPr>
        <w:t xml:space="preserve"> </w:t>
      </w:r>
      <w:r>
        <w:t>de</w:t>
      </w:r>
      <w:r>
        <w:rPr>
          <w:spacing w:val="-3"/>
        </w:rPr>
        <w:t xml:space="preserve"> </w:t>
      </w:r>
      <w:r>
        <w:t>reacción</w:t>
      </w:r>
      <w:r>
        <w:rPr>
          <w:spacing w:val="-1"/>
        </w:rPr>
        <w:t xml:space="preserve"> </w:t>
      </w:r>
      <w:r>
        <w:t>ante</w:t>
      </w:r>
      <w:r>
        <w:rPr>
          <w:spacing w:val="-3"/>
        </w:rPr>
        <w:t xml:space="preserve"> </w:t>
      </w:r>
      <w:r>
        <w:t>una</w:t>
      </w:r>
      <w:r>
        <w:rPr>
          <w:spacing w:val="-3"/>
        </w:rPr>
        <w:t xml:space="preserve"> </w:t>
      </w:r>
      <w:r>
        <w:t>emergencia médica, para asegurar</w:t>
      </w:r>
      <w:r>
        <w:rPr>
          <w:spacing w:val="-1"/>
        </w:rPr>
        <w:t xml:space="preserve"> </w:t>
      </w:r>
      <w:r>
        <w:t>una atención adecuada,</w:t>
      </w:r>
      <w:r>
        <w:rPr>
          <w:spacing w:val="-13"/>
        </w:rPr>
        <w:t xml:space="preserve"> </w:t>
      </w:r>
      <w:r>
        <w:t>oportuna</w:t>
      </w:r>
      <w:r>
        <w:rPr>
          <w:spacing w:val="-14"/>
        </w:rPr>
        <w:t xml:space="preserve"> </w:t>
      </w:r>
      <w:r>
        <w:t>e</w:t>
      </w:r>
      <w:r>
        <w:rPr>
          <w:spacing w:val="-14"/>
        </w:rPr>
        <w:t xml:space="preserve"> </w:t>
      </w:r>
      <w:r>
        <w:t>inmediata</w:t>
      </w:r>
      <w:r>
        <w:rPr>
          <w:spacing w:val="-13"/>
        </w:rPr>
        <w:t xml:space="preserve"> </w:t>
      </w:r>
      <w:r>
        <w:t>a</w:t>
      </w:r>
      <w:r>
        <w:rPr>
          <w:spacing w:val="-14"/>
        </w:rPr>
        <w:t xml:space="preserve"> </w:t>
      </w:r>
      <w:r>
        <w:t>cualquier</w:t>
      </w:r>
      <w:r>
        <w:rPr>
          <w:spacing w:val="-13"/>
        </w:rPr>
        <w:t xml:space="preserve"> </w:t>
      </w:r>
      <w:r>
        <w:t>persona</w:t>
      </w:r>
      <w:r>
        <w:rPr>
          <w:spacing w:val="-11"/>
        </w:rPr>
        <w:t xml:space="preserve"> </w:t>
      </w:r>
      <w:r>
        <w:t>enferma</w:t>
      </w:r>
      <w:r>
        <w:rPr>
          <w:spacing w:val="-14"/>
        </w:rPr>
        <w:t xml:space="preserve"> </w:t>
      </w:r>
      <w:r>
        <w:t>o</w:t>
      </w:r>
      <w:r>
        <w:rPr>
          <w:spacing w:val="-11"/>
        </w:rPr>
        <w:t xml:space="preserve"> </w:t>
      </w:r>
      <w:r>
        <w:t>lesionada</w:t>
      </w:r>
      <w:r>
        <w:rPr>
          <w:spacing w:val="-16"/>
        </w:rPr>
        <w:t xml:space="preserve"> </w:t>
      </w:r>
      <w:r>
        <w:t>que</w:t>
      </w:r>
      <w:r>
        <w:rPr>
          <w:spacing w:val="-10"/>
        </w:rPr>
        <w:t xml:space="preserve"> </w:t>
      </w:r>
      <w:r>
        <w:t>se</w:t>
      </w:r>
      <w:r>
        <w:rPr>
          <w:spacing w:val="-14"/>
        </w:rPr>
        <w:t xml:space="preserve"> </w:t>
      </w:r>
      <w:r>
        <w:t>encuentre trabajando o visitando la sede Palermo.</w:t>
      </w:r>
    </w:p>
    <w:p w14:paraId="48DB8F20" w14:textId="77777777" w:rsidR="003315CD" w:rsidRDefault="003315CD">
      <w:pPr>
        <w:pStyle w:val="Textoindependiente"/>
      </w:pPr>
    </w:p>
    <w:p w14:paraId="2A0EA32E" w14:textId="77777777" w:rsidR="003315CD" w:rsidRDefault="0082365E">
      <w:pPr>
        <w:pStyle w:val="Textoindependiente"/>
        <w:ind w:left="710" w:right="705"/>
        <w:jc w:val="both"/>
      </w:pPr>
      <w:r>
        <w:t>A</w:t>
      </w:r>
      <w:r>
        <w:rPr>
          <w:spacing w:val="-12"/>
        </w:rPr>
        <w:t xml:space="preserve"> </w:t>
      </w:r>
      <w:r>
        <w:t>dichos</w:t>
      </w:r>
      <w:r>
        <w:rPr>
          <w:spacing w:val="-11"/>
        </w:rPr>
        <w:t xml:space="preserve"> </w:t>
      </w:r>
      <w:r>
        <w:t>incidentes</w:t>
      </w:r>
      <w:r>
        <w:rPr>
          <w:spacing w:val="-11"/>
        </w:rPr>
        <w:t xml:space="preserve"> </w:t>
      </w:r>
      <w:r>
        <w:t>se</w:t>
      </w:r>
      <w:r>
        <w:rPr>
          <w:spacing w:val="-11"/>
        </w:rPr>
        <w:t xml:space="preserve"> </w:t>
      </w:r>
      <w:r>
        <w:t>dará</w:t>
      </w:r>
      <w:r>
        <w:rPr>
          <w:spacing w:val="-11"/>
        </w:rPr>
        <w:t xml:space="preserve"> </w:t>
      </w:r>
      <w:r>
        <w:t>respuesta</w:t>
      </w:r>
      <w:r>
        <w:rPr>
          <w:spacing w:val="-11"/>
        </w:rPr>
        <w:t xml:space="preserve"> </w:t>
      </w:r>
      <w:r>
        <w:t>por</w:t>
      </w:r>
      <w:r>
        <w:rPr>
          <w:spacing w:val="-10"/>
        </w:rPr>
        <w:t xml:space="preserve"> </w:t>
      </w:r>
      <w:r>
        <w:t>parte</w:t>
      </w:r>
      <w:r>
        <w:rPr>
          <w:spacing w:val="-11"/>
        </w:rPr>
        <w:t xml:space="preserve"> </w:t>
      </w:r>
      <w:r>
        <w:t>de</w:t>
      </w:r>
      <w:r>
        <w:rPr>
          <w:spacing w:val="-11"/>
        </w:rPr>
        <w:t xml:space="preserve"> </w:t>
      </w:r>
      <w:r>
        <w:t>la</w:t>
      </w:r>
      <w:r>
        <w:rPr>
          <w:spacing w:val="-11"/>
        </w:rPr>
        <w:t xml:space="preserve"> </w:t>
      </w:r>
      <w:r>
        <w:t>brigada</w:t>
      </w:r>
      <w:r>
        <w:rPr>
          <w:spacing w:val="-11"/>
        </w:rPr>
        <w:t xml:space="preserve"> </w:t>
      </w:r>
      <w:r>
        <w:t>de</w:t>
      </w:r>
      <w:r>
        <w:rPr>
          <w:spacing w:val="-12"/>
        </w:rPr>
        <w:t xml:space="preserve"> </w:t>
      </w:r>
      <w:r>
        <w:t>emergencia</w:t>
      </w:r>
      <w:r>
        <w:rPr>
          <w:spacing w:val="-11"/>
        </w:rPr>
        <w:t xml:space="preserve"> </w:t>
      </w:r>
      <w:r>
        <w:t>la</w:t>
      </w:r>
      <w:r>
        <w:rPr>
          <w:spacing w:val="-11"/>
        </w:rPr>
        <w:t xml:space="preserve"> </w:t>
      </w:r>
      <w:r>
        <w:t>cual</w:t>
      </w:r>
      <w:r>
        <w:rPr>
          <w:spacing w:val="-12"/>
        </w:rPr>
        <w:t xml:space="preserve"> </w:t>
      </w:r>
      <w:r>
        <w:t>ha</w:t>
      </w:r>
      <w:r>
        <w:rPr>
          <w:spacing w:val="-12"/>
        </w:rPr>
        <w:t xml:space="preserve"> </w:t>
      </w:r>
      <w:r>
        <w:t>sido capacitada en primeros auxilios básicos, en el caso de contar con personal médico o profesional de la salud este realizará la atención inicial de los posibles pacientes; para los</w:t>
      </w:r>
    </w:p>
    <w:p w14:paraId="3EA05BD2" w14:textId="77777777" w:rsidR="003315CD" w:rsidRDefault="003315CD">
      <w:pPr>
        <w:pStyle w:val="Textoindependiente"/>
        <w:jc w:val="both"/>
      </w:pPr>
    </w:p>
    <w:p w14:paraId="0E96EC69" w14:textId="77777777" w:rsidR="005E1AC9" w:rsidRDefault="005E1AC9">
      <w:pPr>
        <w:pStyle w:val="Textoindependiente"/>
        <w:jc w:val="both"/>
        <w:sectPr w:rsidR="005E1AC9">
          <w:headerReference w:type="default" r:id="rId74"/>
          <w:footerReference w:type="default" r:id="rId75"/>
          <w:pgSz w:w="12250" w:h="15850"/>
          <w:pgMar w:top="1660" w:right="992" w:bottom="1200" w:left="992" w:header="0" w:footer="1017" w:gutter="0"/>
          <w:cols w:space="720"/>
        </w:sectPr>
      </w:pPr>
    </w:p>
    <w:p w14:paraId="4EF843AC" w14:textId="77777777" w:rsidR="003315CD" w:rsidRDefault="0082365E">
      <w:pPr>
        <w:pStyle w:val="Textoindependiente"/>
        <w:spacing w:before="45"/>
        <w:ind w:left="710" w:right="705"/>
        <w:jc w:val="both"/>
      </w:pPr>
      <w:r>
        <w:lastRenderedPageBreak/>
        <w:t>eventos</w:t>
      </w:r>
      <w:r>
        <w:rPr>
          <w:spacing w:val="-12"/>
        </w:rPr>
        <w:t xml:space="preserve"> </w:t>
      </w:r>
      <w:r>
        <w:t>en</w:t>
      </w:r>
      <w:r>
        <w:rPr>
          <w:spacing w:val="-15"/>
        </w:rPr>
        <w:t xml:space="preserve"> </w:t>
      </w:r>
      <w:r>
        <w:t>donde</w:t>
      </w:r>
      <w:r>
        <w:rPr>
          <w:spacing w:val="-13"/>
        </w:rPr>
        <w:t xml:space="preserve"> </w:t>
      </w:r>
      <w:r>
        <w:t>se</w:t>
      </w:r>
      <w:r>
        <w:rPr>
          <w:spacing w:val="-13"/>
        </w:rPr>
        <w:t xml:space="preserve"> </w:t>
      </w:r>
      <w:r>
        <w:t>presenten</w:t>
      </w:r>
      <w:r>
        <w:rPr>
          <w:spacing w:val="-13"/>
        </w:rPr>
        <w:t xml:space="preserve"> </w:t>
      </w:r>
      <w:r>
        <w:t>lesiones</w:t>
      </w:r>
      <w:r>
        <w:rPr>
          <w:spacing w:val="-15"/>
        </w:rPr>
        <w:t xml:space="preserve"> </w:t>
      </w:r>
      <w:r>
        <w:t>mayores</w:t>
      </w:r>
      <w:r>
        <w:rPr>
          <w:spacing w:val="-15"/>
        </w:rPr>
        <w:t xml:space="preserve"> </w:t>
      </w:r>
      <w:r>
        <w:t>que</w:t>
      </w:r>
      <w:r>
        <w:rPr>
          <w:spacing w:val="-13"/>
        </w:rPr>
        <w:t xml:space="preserve"> </w:t>
      </w:r>
      <w:r>
        <w:t>requieran</w:t>
      </w:r>
      <w:r>
        <w:rPr>
          <w:spacing w:val="-15"/>
        </w:rPr>
        <w:t xml:space="preserve"> </w:t>
      </w:r>
      <w:r>
        <w:t>asistencia</w:t>
      </w:r>
      <w:r>
        <w:rPr>
          <w:spacing w:val="-15"/>
        </w:rPr>
        <w:t xml:space="preserve"> </w:t>
      </w:r>
      <w:r>
        <w:t>médica,</w:t>
      </w:r>
      <w:r>
        <w:rPr>
          <w:spacing w:val="-14"/>
        </w:rPr>
        <w:t xml:space="preserve"> </w:t>
      </w:r>
      <w:r>
        <w:t>se</w:t>
      </w:r>
      <w:r>
        <w:rPr>
          <w:spacing w:val="-15"/>
        </w:rPr>
        <w:t xml:space="preserve"> </w:t>
      </w:r>
      <w:r>
        <w:t>tiene previsto el traslado de los pacientes a los centros de atención que a continuación se describen, así como el medio de transporte.</w:t>
      </w:r>
    </w:p>
    <w:p w14:paraId="2548FAEC" w14:textId="77777777" w:rsidR="003315CD" w:rsidRDefault="003315CD">
      <w:pPr>
        <w:pStyle w:val="Textoindependiente"/>
        <w:spacing w:before="1"/>
      </w:pPr>
    </w:p>
    <w:p w14:paraId="7BCEF69D" w14:textId="77777777" w:rsidR="003315CD" w:rsidRDefault="0082365E">
      <w:pPr>
        <w:pStyle w:val="Textoindependiente"/>
        <w:ind w:left="710" w:right="700"/>
        <w:jc w:val="both"/>
      </w:pPr>
      <w:r>
        <w:t>La</w:t>
      </w:r>
      <w:r>
        <w:rPr>
          <w:spacing w:val="-4"/>
        </w:rPr>
        <w:t xml:space="preserve"> </w:t>
      </w:r>
      <w:r>
        <w:t>empresa</w:t>
      </w:r>
      <w:r>
        <w:rPr>
          <w:spacing w:val="-4"/>
        </w:rPr>
        <w:t xml:space="preserve"> </w:t>
      </w:r>
      <w:r>
        <w:t>actualmente</w:t>
      </w:r>
      <w:r>
        <w:rPr>
          <w:spacing w:val="-6"/>
        </w:rPr>
        <w:t xml:space="preserve"> </w:t>
      </w:r>
      <w:r>
        <w:t>cuenta</w:t>
      </w:r>
      <w:r>
        <w:rPr>
          <w:spacing w:val="-6"/>
        </w:rPr>
        <w:t xml:space="preserve"> </w:t>
      </w:r>
      <w:r>
        <w:t>con</w:t>
      </w:r>
      <w:r>
        <w:rPr>
          <w:spacing w:val="-6"/>
        </w:rPr>
        <w:t xml:space="preserve"> </w:t>
      </w:r>
      <w:r>
        <w:t>brigadistas</w:t>
      </w:r>
      <w:r>
        <w:rPr>
          <w:spacing w:val="-6"/>
        </w:rPr>
        <w:t xml:space="preserve"> </w:t>
      </w:r>
      <w:r>
        <w:t>integrales,</w:t>
      </w:r>
      <w:r>
        <w:rPr>
          <w:spacing w:val="-5"/>
        </w:rPr>
        <w:t xml:space="preserve"> </w:t>
      </w:r>
      <w:r>
        <w:t>quienes</w:t>
      </w:r>
      <w:r>
        <w:rPr>
          <w:spacing w:val="-4"/>
        </w:rPr>
        <w:t xml:space="preserve"> </w:t>
      </w:r>
      <w:r>
        <w:t>están</w:t>
      </w:r>
      <w:r>
        <w:rPr>
          <w:spacing w:val="-9"/>
        </w:rPr>
        <w:t xml:space="preserve"> </w:t>
      </w:r>
      <w:r>
        <w:t>en</w:t>
      </w:r>
      <w:r>
        <w:rPr>
          <w:spacing w:val="-4"/>
        </w:rPr>
        <w:t xml:space="preserve"> </w:t>
      </w:r>
      <w:r>
        <w:t>capacidad</w:t>
      </w:r>
      <w:r>
        <w:rPr>
          <w:spacing w:val="-4"/>
        </w:rPr>
        <w:t xml:space="preserve"> </w:t>
      </w:r>
      <w:r>
        <w:t>de suministrar primeros auxilios incipientes, lo cual es un apoyo fundamental en el plan de gestión del riesgo, se identificará con (chaleco) y tendrá escrito “</w:t>
      </w:r>
      <w:r>
        <w:rPr>
          <w:rFonts w:ascii="Arial" w:hAnsi="Arial"/>
          <w:b/>
        </w:rPr>
        <w:t xml:space="preserve">BRIGADISTA”. </w:t>
      </w:r>
      <w:r>
        <w:t>Las funciones</w:t>
      </w:r>
      <w:r>
        <w:rPr>
          <w:spacing w:val="-5"/>
        </w:rPr>
        <w:t xml:space="preserve"> </w:t>
      </w:r>
      <w:r>
        <w:t>de</w:t>
      </w:r>
      <w:r>
        <w:rPr>
          <w:spacing w:val="-6"/>
        </w:rPr>
        <w:t xml:space="preserve"> </w:t>
      </w:r>
      <w:r>
        <w:t>esta</w:t>
      </w:r>
      <w:r>
        <w:rPr>
          <w:spacing w:val="-7"/>
        </w:rPr>
        <w:t xml:space="preserve"> </w:t>
      </w:r>
      <w:r>
        <w:t>brigada</w:t>
      </w:r>
      <w:r>
        <w:rPr>
          <w:spacing w:val="-5"/>
        </w:rPr>
        <w:t xml:space="preserve"> </w:t>
      </w:r>
      <w:r>
        <w:t>se</w:t>
      </w:r>
      <w:r>
        <w:rPr>
          <w:spacing w:val="-5"/>
        </w:rPr>
        <w:t xml:space="preserve"> </w:t>
      </w:r>
      <w:r>
        <w:t>pueden</w:t>
      </w:r>
      <w:r>
        <w:rPr>
          <w:spacing w:val="-6"/>
        </w:rPr>
        <w:t xml:space="preserve"> </w:t>
      </w:r>
      <w:r>
        <w:t>clasificar</w:t>
      </w:r>
      <w:r>
        <w:rPr>
          <w:spacing w:val="-5"/>
        </w:rPr>
        <w:t xml:space="preserve"> </w:t>
      </w:r>
      <w:r>
        <w:t>de</w:t>
      </w:r>
      <w:r>
        <w:rPr>
          <w:spacing w:val="-8"/>
        </w:rPr>
        <w:t xml:space="preserve"> </w:t>
      </w:r>
      <w:r>
        <w:t>acuerdo</w:t>
      </w:r>
      <w:r>
        <w:rPr>
          <w:spacing w:val="-5"/>
        </w:rPr>
        <w:t xml:space="preserve"> </w:t>
      </w:r>
      <w:r>
        <w:t>a</w:t>
      </w:r>
      <w:r>
        <w:rPr>
          <w:spacing w:val="-5"/>
        </w:rPr>
        <w:t xml:space="preserve"> </w:t>
      </w:r>
      <w:r>
        <w:t>las</w:t>
      </w:r>
      <w:r>
        <w:rPr>
          <w:spacing w:val="-5"/>
        </w:rPr>
        <w:t xml:space="preserve"> </w:t>
      </w:r>
      <w:r>
        <w:t>etapas</w:t>
      </w:r>
      <w:r>
        <w:rPr>
          <w:spacing w:val="-5"/>
        </w:rPr>
        <w:t xml:space="preserve"> </w:t>
      </w:r>
      <w:r>
        <w:t>relacionadas</w:t>
      </w:r>
      <w:r>
        <w:rPr>
          <w:spacing w:val="-5"/>
        </w:rPr>
        <w:t xml:space="preserve"> </w:t>
      </w:r>
      <w:r>
        <w:t>con</w:t>
      </w:r>
      <w:r>
        <w:rPr>
          <w:spacing w:val="-6"/>
        </w:rPr>
        <w:t xml:space="preserve"> </w:t>
      </w:r>
      <w:r>
        <w:t xml:space="preserve">la </w:t>
      </w:r>
      <w:r>
        <w:rPr>
          <w:spacing w:val="-2"/>
        </w:rPr>
        <w:t>emergencia:</w:t>
      </w:r>
    </w:p>
    <w:p w14:paraId="4DD7DECB" w14:textId="77777777" w:rsidR="003315CD" w:rsidRDefault="0082365E">
      <w:pPr>
        <w:pStyle w:val="Ttulo2"/>
        <w:numPr>
          <w:ilvl w:val="3"/>
          <w:numId w:val="22"/>
        </w:numPr>
        <w:tabs>
          <w:tab w:val="left" w:pos="2125"/>
        </w:tabs>
        <w:spacing w:before="251"/>
        <w:ind w:left="2125" w:hanging="1056"/>
      </w:pPr>
      <w:r>
        <w:t>Etapa</w:t>
      </w:r>
      <w:r>
        <w:rPr>
          <w:spacing w:val="-2"/>
        </w:rPr>
        <w:t xml:space="preserve"> </w:t>
      </w:r>
      <w:r>
        <w:t>Preventiva</w:t>
      </w:r>
      <w:r>
        <w:rPr>
          <w:spacing w:val="-1"/>
        </w:rPr>
        <w:t xml:space="preserve"> </w:t>
      </w:r>
      <w:r>
        <w:rPr>
          <w:spacing w:val="-2"/>
        </w:rPr>
        <w:t>(Antes)</w:t>
      </w:r>
    </w:p>
    <w:p w14:paraId="6D8AF207" w14:textId="77777777" w:rsidR="003315CD" w:rsidRDefault="0082365E">
      <w:pPr>
        <w:pStyle w:val="Prrafodelista"/>
        <w:numPr>
          <w:ilvl w:val="0"/>
          <w:numId w:val="8"/>
        </w:numPr>
        <w:tabs>
          <w:tab w:val="left" w:pos="1069"/>
        </w:tabs>
        <w:spacing w:before="3"/>
        <w:ind w:left="1069" w:hanging="359"/>
      </w:pPr>
      <w:r>
        <w:t>Conoce</w:t>
      </w:r>
      <w:r>
        <w:rPr>
          <w:spacing w:val="-5"/>
        </w:rPr>
        <w:t xml:space="preserve"> </w:t>
      </w:r>
      <w:r>
        <w:t>y</w:t>
      </w:r>
      <w:r>
        <w:rPr>
          <w:spacing w:val="-4"/>
        </w:rPr>
        <w:t xml:space="preserve"> </w:t>
      </w:r>
      <w:r>
        <w:t>divulga</w:t>
      </w:r>
      <w:r>
        <w:rPr>
          <w:spacing w:val="-4"/>
        </w:rPr>
        <w:t xml:space="preserve"> </w:t>
      </w:r>
      <w:r>
        <w:t>el</w:t>
      </w:r>
      <w:r>
        <w:rPr>
          <w:spacing w:val="-5"/>
        </w:rPr>
        <w:t xml:space="preserve"> </w:t>
      </w:r>
      <w:r>
        <w:t>plan</w:t>
      </w:r>
      <w:r>
        <w:rPr>
          <w:spacing w:val="-7"/>
        </w:rPr>
        <w:t xml:space="preserve"> </w:t>
      </w:r>
      <w:r>
        <w:t>de</w:t>
      </w:r>
      <w:r>
        <w:rPr>
          <w:spacing w:val="-4"/>
        </w:rPr>
        <w:t xml:space="preserve"> </w:t>
      </w:r>
      <w:r>
        <w:t>emergencias</w:t>
      </w:r>
      <w:r>
        <w:rPr>
          <w:spacing w:val="-6"/>
        </w:rPr>
        <w:t xml:space="preserve"> </w:t>
      </w:r>
      <w:r>
        <w:rPr>
          <w:spacing w:val="-2"/>
        </w:rPr>
        <w:t>médico.</w:t>
      </w:r>
    </w:p>
    <w:p w14:paraId="0673E00C" w14:textId="77777777" w:rsidR="003315CD" w:rsidRDefault="0082365E">
      <w:pPr>
        <w:pStyle w:val="Prrafodelista"/>
        <w:numPr>
          <w:ilvl w:val="0"/>
          <w:numId w:val="8"/>
        </w:numPr>
        <w:tabs>
          <w:tab w:val="left" w:pos="1069"/>
        </w:tabs>
        <w:spacing w:before="252"/>
        <w:ind w:left="1069" w:right="702"/>
        <w:jc w:val="both"/>
      </w:pPr>
      <w:r>
        <w:t>Se capacita periódicamente (temas que se deben programar: actitud ante una emergencia, manejo del botiquín, signos vitales, reanimación cardio-pulmonar, curaciones,</w:t>
      </w:r>
      <w:r>
        <w:rPr>
          <w:spacing w:val="-2"/>
        </w:rPr>
        <w:t xml:space="preserve"> </w:t>
      </w:r>
      <w:r>
        <w:t>hemorragias</w:t>
      </w:r>
      <w:r>
        <w:rPr>
          <w:spacing w:val="-3"/>
        </w:rPr>
        <w:t xml:space="preserve"> </w:t>
      </w:r>
      <w:r>
        <w:t>y</w:t>
      </w:r>
      <w:r>
        <w:rPr>
          <w:spacing w:val="-1"/>
        </w:rPr>
        <w:t xml:space="preserve"> </w:t>
      </w:r>
      <w:r>
        <w:t>heridas,</w:t>
      </w:r>
      <w:r>
        <w:rPr>
          <w:spacing w:val="-1"/>
        </w:rPr>
        <w:t xml:space="preserve"> </w:t>
      </w:r>
      <w:r>
        <w:t>quemaduras,</w:t>
      </w:r>
      <w:r>
        <w:rPr>
          <w:spacing w:val="-1"/>
        </w:rPr>
        <w:t xml:space="preserve"> </w:t>
      </w:r>
      <w:r>
        <w:t>fracturas, inmovilización</w:t>
      </w:r>
      <w:r>
        <w:rPr>
          <w:spacing w:val="-1"/>
        </w:rPr>
        <w:t xml:space="preserve"> </w:t>
      </w:r>
      <w:r>
        <w:t>y</w:t>
      </w:r>
      <w:r>
        <w:rPr>
          <w:spacing w:val="-1"/>
        </w:rPr>
        <w:t xml:space="preserve"> </w:t>
      </w:r>
      <w:r>
        <w:t>transporte, electrocución, intoxicaciones, cuerpos extraños, tipos de incendios y control, evacuación, entre otros).</w:t>
      </w:r>
    </w:p>
    <w:p w14:paraId="2666D63F" w14:textId="77777777" w:rsidR="003315CD" w:rsidRDefault="0082365E">
      <w:pPr>
        <w:pStyle w:val="Prrafodelista"/>
        <w:numPr>
          <w:ilvl w:val="0"/>
          <w:numId w:val="8"/>
        </w:numPr>
        <w:tabs>
          <w:tab w:val="left" w:pos="1069"/>
        </w:tabs>
        <w:spacing w:before="250"/>
        <w:ind w:left="1069" w:hanging="359"/>
      </w:pPr>
      <w:r>
        <w:t>Actualiza</w:t>
      </w:r>
      <w:r>
        <w:rPr>
          <w:spacing w:val="-7"/>
        </w:rPr>
        <w:t xml:space="preserve"> </w:t>
      </w:r>
      <w:r>
        <w:t>el</w:t>
      </w:r>
      <w:r>
        <w:rPr>
          <w:spacing w:val="-4"/>
        </w:rPr>
        <w:t xml:space="preserve"> </w:t>
      </w:r>
      <w:r>
        <w:t>mapa</w:t>
      </w:r>
      <w:r>
        <w:rPr>
          <w:spacing w:val="-7"/>
        </w:rPr>
        <w:t xml:space="preserve"> </w:t>
      </w:r>
      <w:r>
        <w:t>de</w:t>
      </w:r>
      <w:r>
        <w:rPr>
          <w:spacing w:val="-6"/>
        </w:rPr>
        <w:t xml:space="preserve"> </w:t>
      </w:r>
      <w:r>
        <w:t>botiquines,</w:t>
      </w:r>
      <w:r>
        <w:rPr>
          <w:spacing w:val="-3"/>
        </w:rPr>
        <w:t xml:space="preserve"> </w:t>
      </w:r>
      <w:r>
        <w:t>camillas</w:t>
      </w:r>
      <w:r>
        <w:rPr>
          <w:spacing w:val="-4"/>
        </w:rPr>
        <w:t xml:space="preserve"> </w:t>
      </w:r>
      <w:r>
        <w:t>y</w:t>
      </w:r>
      <w:r>
        <w:rPr>
          <w:spacing w:val="-6"/>
        </w:rPr>
        <w:t xml:space="preserve"> </w:t>
      </w:r>
      <w:r>
        <w:t>equipos</w:t>
      </w:r>
      <w:r>
        <w:rPr>
          <w:spacing w:val="-3"/>
        </w:rPr>
        <w:t xml:space="preserve"> </w:t>
      </w:r>
      <w:r>
        <w:t>para</w:t>
      </w:r>
      <w:r>
        <w:rPr>
          <w:spacing w:val="-6"/>
        </w:rPr>
        <w:t xml:space="preserve"> </w:t>
      </w:r>
      <w:r>
        <w:rPr>
          <w:spacing w:val="-2"/>
        </w:rPr>
        <w:t>emergencias.</w:t>
      </w:r>
    </w:p>
    <w:p w14:paraId="5235F6F8" w14:textId="77777777" w:rsidR="003315CD" w:rsidRDefault="0082365E">
      <w:pPr>
        <w:pStyle w:val="Prrafodelista"/>
        <w:numPr>
          <w:ilvl w:val="0"/>
          <w:numId w:val="8"/>
        </w:numPr>
        <w:tabs>
          <w:tab w:val="left" w:pos="1069"/>
        </w:tabs>
        <w:spacing w:before="251"/>
        <w:ind w:left="1069" w:hanging="359"/>
      </w:pPr>
      <w:r>
        <w:t>Coordina</w:t>
      </w:r>
      <w:r>
        <w:rPr>
          <w:spacing w:val="-7"/>
        </w:rPr>
        <w:t xml:space="preserve"> </w:t>
      </w:r>
      <w:r>
        <w:t>la</w:t>
      </w:r>
      <w:r>
        <w:rPr>
          <w:spacing w:val="-4"/>
        </w:rPr>
        <w:t xml:space="preserve"> </w:t>
      </w:r>
      <w:r>
        <w:t>dotación</w:t>
      </w:r>
      <w:r>
        <w:rPr>
          <w:spacing w:val="-6"/>
        </w:rPr>
        <w:t xml:space="preserve"> </w:t>
      </w:r>
      <w:r>
        <w:t>de</w:t>
      </w:r>
      <w:r>
        <w:rPr>
          <w:spacing w:val="-6"/>
        </w:rPr>
        <w:t xml:space="preserve"> </w:t>
      </w:r>
      <w:r>
        <w:t>botiquines</w:t>
      </w:r>
      <w:r>
        <w:rPr>
          <w:spacing w:val="-4"/>
        </w:rPr>
        <w:t xml:space="preserve"> </w:t>
      </w:r>
      <w:r>
        <w:t>y</w:t>
      </w:r>
      <w:r>
        <w:rPr>
          <w:spacing w:val="-3"/>
        </w:rPr>
        <w:t xml:space="preserve"> </w:t>
      </w:r>
      <w:r>
        <w:t>control</w:t>
      </w:r>
      <w:r>
        <w:rPr>
          <w:spacing w:val="-7"/>
        </w:rPr>
        <w:t xml:space="preserve"> </w:t>
      </w:r>
      <w:r>
        <w:t>del</w:t>
      </w:r>
      <w:r>
        <w:rPr>
          <w:spacing w:val="-7"/>
        </w:rPr>
        <w:t xml:space="preserve"> </w:t>
      </w:r>
      <w:r>
        <w:t>manejo</w:t>
      </w:r>
      <w:r>
        <w:rPr>
          <w:spacing w:val="-6"/>
        </w:rPr>
        <w:t xml:space="preserve"> </w:t>
      </w:r>
      <w:r>
        <w:rPr>
          <w:spacing w:val="-2"/>
        </w:rPr>
        <w:t>(registros).</w:t>
      </w:r>
    </w:p>
    <w:p w14:paraId="7B5057E4" w14:textId="77777777" w:rsidR="003315CD" w:rsidRDefault="0082365E">
      <w:pPr>
        <w:pStyle w:val="Prrafodelista"/>
        <w:numPr>
          <w:ilvl w:val="0"/>
          <w:numId w:val="8"/>
        </w:numPr>
        <w:tabs>
          <w:tab w:val="left" w:pos="1069"/>
        </w:tabs>
        <w:spacing w:before="252"/>
        <w:ind w:left="1069" w:hanging="359"/>
      </w:pPr>
      <w:r>
        <w:t>Mantiene</w:t>
      </w:r>
      <w:r>
        <w:rPr>
          <w:spacing w:val="-7"/>
        </w:rPr>
        <w:t xml:space="preserve"> </w:t>
      </w:r>
      <w:r>
        <w:t>la</w:t>
      </w:r>
      <w:r>
        <w:rPr>
          <w:spacing w:val="-7"/>
        </w:rPr>
        <w:t xml:space="preserve"> </w:t>
      </w:r>
      <w:r>
        <w:t>dotación</w:t>
      </w:r>
      <w:r>
        <w:rPr>
          <w:spacing w:val="-7"/>
        </w:rPr>
        <w:t xml:space="preserve"> </w:t>
      </w:r>
      <w:r>
        <w:t>para</w:t>
      </w:r>
      <w:r>
        <w:rPr>
          <w:spacing w:val="-5"/>
        </w:rPr>
        <w:t xml:space="preserve"> </w:t>
      </w:r>
      <w:r>
        <w:t>atención</w:t>
      </w:r>
      <w:r>
        <w:rPr>
          <w:spacing w:val="-5"/>
        </w:rPr>
        <w:t xml:space="preserve"> </w:t>
      </w:r>
      <w:r>
        <w:t>en</w:t>
      </w:r>
      <w:r>
        <w:rPr>
          <w:spacing w:val="-4"/>
        </w:rPr>
        <w:t xml:space="preserve"> </w:t>
      </w:r>
      <w:r>
        <w:t>buen</w:t>
      </w:r>
      <w:r>
        <w:rPr>
          <w:spacing w:val="-8"/>
        </w:rPr>
        <w:t xml:space="preserve"> </w:t>
      </w:r>
      <w:r>
        <w:t>estado</w:t>
      </w:r>
      <w:r>
        <w:rPr>
          <w:spacing w:val="-5"/>
        </w:rPr>
        <w:t xml:space="preserve"> </w:t>
      </w:r>
      <w:r>
        <w:t>y</w:t>
      </w:r>
      <w:r>
        <w:rPr>
          <w:spacing w:val="-4"/>
        </w:rPr>
        <w:t xml:space="preserve"> </w:t>
      </w:r>
      <w:r>
        <w:t>lista</w:t>
      </w:r>
      <w:r>
        <w:rPr>
          <w:spacing w:val="-7"/>
        </w:rPr>
        <w:t xml:space="preserve"> </w:t>
      </w:r>
      <w:r>
        <w:t>(Camillas,</w:t>
      </w:r>
      <w:r>
        <w:rPr>
          <w:spacing w:val="-3"/>
        </w:rPr>
        <w:t xml:space="preserve"> </w:t>
      </w:r>
      <w:r>
        <w:t>equipos,</w:t>
      </w:r>
      <w:r>
        <w:rPr>
          <w:spacing w:val="-3"/>
        </w:rPr>
        <w:t xml:space="preserve"> </w:t>
      </w:r>
      <w:r>
        <w:rPr>
          <w:spacing w:val="-2"/>
        </w:rPr>
        <w:t>etc.)</w:t>
      </w:r>
    </w:p>
    <w:p w14:paraId="5448B0D3" w14:textId="77777777" w:rsidR="003315CD" w:rsidRDefault="003315CD">
      <w:pPr>
        <w:pStyle w:val="Textoindependiente"/>
      </w:pPr>
    </w:p>
    <w:p w14:paraId="03B4772E" w14:textId="77777777" w:rsidR="003315CD" w:rsidRDefault="0082365E">
      <w:pPr>
        <w:pStyle w:val="Prrafodelista"/>
        <w:numPr>
          <w:ilvl w:val="0"/>
          <w:numId w:val="8"/>
        </w:numPr>
        <w:tabs>
          <w:tab w:val="left" w:pos="1069"/>
        </w:tabs>
        <w:spacing w:line="237" w:lineRule="auto"/>
        <w:ind w:left="1069" w:right="703"/>
        <w:jc w:val="both"/>
      </w:pPr>
      <w:r>
        <w:t>Se comunica periódicamente con coordinador de la brigada, para sugerir actividades y/o simulacros.</w:t>
      </w:r>
    </w:p>
    <w:p w14:paraId="3D4CE219" w14:textId="77777777" w:rsidR="003315CD" w:rsidRDefault="0082365E">
      <w:pPr>
        <w:pStyle w:val="Prrafodelista"/>
        <w:numPr>
          <w:ilvl w:val="0"/>
          <w:numId w:val="8"/>
        </w:numPr>
        <w:tabs>
          <w:tab w:val="left" w:pos="1069"/>
        </w:tabs>
        <w:spacing w:before="2"/>
        <w:ind w:left="1069" w:right="707"/>
        <w:jc w:val="both"/>
      </w:pPr>
      <w:r>
        <w:t xml:space="preserve">Identifica centros de atención nuevos y cercanos, sobre los cuales informará a seguridad y salud en el trabajo para que se estudien y se hagan los convenios </w:t>
      </w:r>
      <w:r>
        <w:rPr>
          <w:spacing w:val="-2"/>
        </w:rPr>
        <w:t>necesarios.</w:t>
      </w:r>
    </w:p>
    <w:p w14:paraId="498AB060" w14:textId="77777777" w:rsidR="003315CD" w:rsidRDefault="003315CD">
      <w:pPr>
        <w:pStyle w:val="Textoindependiente"/>
        <w:spacing w:before="251"/>
      </w:pPr>
    </w:p>
    <w:p w14:paraId="689D1DCD" w14:textId="77777777" w:rsidR="003315CD" w:rsidRDefault="0082365E">
      <w:pPr>
        <w:pStyle w:val="Ttulo2"/>
        <w:numPr>
          <w:ilvl w:val="3"/>
          <w:numId w:val="22"/>
        </w:numPr>
        <w:tabs>
          <w:tab w:val="left" w:pos="2125"/>
        </w:tabs>
        <w:ind w:left="2125" w:hanging="1056"/>
      </w:pPr>
      <w:r>
        <w:t>Etapa</w:t>
      </w:r>
      <w:r>
        <w:rPr>
          <w:spacing w:val="-2"/>
        </w:rPr>
        <w:t xml:space="preserve"> </w:t>
      </w:r>
      <w:r>
        <w:t>Operativa</w:t>
      </w:r>
      <w:r>
        <w:rPr>
          <w:spacing w:val="-2"/>
        </w:rPr>
        <w:t xml:space="preserve"> </w:t>
      </w:r>
      <w:r>
        <w:t>(en</w:t>
      </w:r>
      <w:r>
        <w:rPr>
          <w:spacing w:val="-2"/>
        </w:rPr>
        <w:t xml:space="preserve"> </w:t>
      </w:r>
      <w:r>
        <w:t>el</w:t>
      </w:r>
      <w:r>
        <w:rPr>
          <w:spacing w:val="-2"/>
        </w:rPr>
        <w:t xml:space="preserve"> Evento)</w:t>
      </w:r>
    </w:p>
    <w:p w14:paraId="6E8D33E3" w14:textId="77777777" w:rsidR="003315CD" w:rsidRDefault="0082365E">
      <w:pPr>
        <w:pStyle w:val="Prrafodelista"/>
        <w:numPr>
          <w:ilvl w:val="0"/>
          <w:numId w:val="8"/>
        </w:numPr>
        <w:tabs>
          <w:tab w:val="left" w:pos="1069"/>
        </w:tabs>
        <w:ind w:left="1069" w:hanging="359"/>
      </w:pPr>
      <w:r>
        <w:t>Activa</w:t>
      </w:r>
      <w:r>
        <w:rPr>
          <w:spacing w:val="-4"/>
        </w:rPr>
        <w:t xml:space="preserve"> </w:t>
      </w:r>
      <w:r>
        <w:t>y</w:t>
      </w:r>
      <w:r>
        <w:rPr>
          <w:spacing w:val="-5"/>
        </w:rPr>
        <w:t xml:space="preserve"> </w:t>
      </w:r>
      <w:r>
        <w:t>responde</w:t>
      </w:r>
      <w:r>
        <w:rPr>
          <w:spacing w:val="-5"/>
        </w:rPr>
        <w:t xml:space="preserve"> </w:t>
      </w:r>
      <w:r>
        <w:t>la</w:t>
      </w:r>
      <w:r>
        <w:rPr>
          <w:spacing w:val="-4"/>
        </w:rPr>
        <w:t xml:space="preserve"> </w:t>
      </w:r>
      <w:r>
        <w:t>alarma</w:t>
      </w:r>
      <w:r>
        <w:rPr>
          <w:spacing w:val="-3"/>
        </w:rPr>
        <w:t xml:space="preserve"> </w:t>
      </w:r>
      <w:r>
        <w:t>de</w:t>
      </w:r>
      <w:r>
        <w:rPr>
          <w:spacing w:val="-6"/>
        </w:rPr>
        <w:t xml:space="preserve"> </w:t>
      </w:r>
      <w:r>
        <w:t>manera</w:t>
      </w:r>
      <w:r>
        <w:rPr>
          <w:spacing w:val="-5"/>
        </w:rPr>
        <w:t xml:space="preserve"> </w:t>
      </w:r>
      <w:r>
        <w:t>tranquila</w:t>
      </w:r>
      <w:r>
        <w:rPr>
          <w:spacing w:val="-4"/>
        </w:rPr>
        <w:t xml:space="preserve"> </w:t>
      </w:r>
      <w:r>
        <w:t>y</w:t>
      </w:r>
      <w:r>
        <w:rPr>
          <w:spacing w:val="-2"/>
        </w:rPr>
        <w:t xml:space="preserve"> segura.</w:t>
      </w:r>
    </w:p>
    <w:p w14:paraId="3A0C7351" w14:textId="77777777" w:rsidR="003315CD" w:rsidRDefault="0082365E">
      <w:pPr>
        <w:pStyle w:val="Prrafodelista"/>
        <w:numPr>
          <w:ilvl w:val="0"/>
          <w:numId w:val="8"/>
        </w:numPr>
        <w:tabs>
          <w:tab w:val="left" w:pos="1069"/>
        </w:tabs>
        <w:spacing w:before="251"/>
        <w:ind w:left="1069" w:hanging="359"/>
      </w:pPr>
      <w:r>
        <w:t>Se</w:t>
      </w:r>
      <w:r>
        <w:rPr>
          <w:spacing w:val="-7"/>
        </w:rPr>
        <w:t xml:space="preserve"> </w:t>
      </w:r>
      <w:r>
        <w:t>identifica</w:t>
      </w:r>
      <w:r>
        <w:rPr>
          <w:spacing w:val="-4"/>
        </w:rPr>
        <w:t xml:space="preserve"> </w:t>
      </w:r>
      <w:r>
        <w:t>como</w:t>
      </w:r>
      <w:r>
        <w:rPr>
          <w:spacing w:val="-4"/>
        </w:rPr>
        <w:t xml:space="preserve"> </w:t>
      </w:r>
      <w:r>
        <w:t>brigadista</w:t>
      </w:r>
      <w:r>
        <w:rPr>
          <w:spacing w:val="-5"/>
        </w:rPr>
        <w:t xml:space="preserve"> </w:t>
      </w:r>
      <w:r>
        <w:t>ante</w:t>
      </w:r>
      <w:r>
        <w:rPr>
          <w:spacing w:val="-6"/>
        </w:rPr>
        <w:t xml:space="preserve"> </w:t>
      </w:r>
      <w:r>
        <w:t>el</w:t>
      </w:r>
      <w:r>
        <w:rPr>
          <w:spacing w:val="-5"/>
        </w:rPr>
        <w:t xml:space="preserve"> </w:t>
      </w:r>
      <w:r>
        <w:t>paciente</w:t>
      </w:r>
      <w:r>
        <w:rPr>
          <w:spacing w:val="-5"/>
        </w:rPr>
        <w:t xml:space="preserve"> </w:t>
      </w:r>
      <w:r>
        <w:t>y</w:t>
      </w:r>
      <w:r>
        <w:rPr>
          <w:spacing w:val="-5"/>
        </w:rPr>
        <w:t xml:space="preserve"> </w:t>
      </w:r>
      <w:r>
        <w:t>las</w:t>
      </w:r>
      <w:r>
        <w:rPr>
          <w:spacing w:val="-4"/>
        </w:rPr>
        <w:t xml:space="preserve"> </w:t>
      </w:r>
      <w:r>
        <w:t>demás</w:t>
      </w:r>
      <w:r>
        <w:rPr>
          <w:spacing w:val="-3"/>
        </w:rPr>
        <w:t xml:space="preserve"> </w:t>
      </w:r>
      <w:r>
        <w:rPr>
          <w:spacing w:val="-2"/>
        </w:rPr>
        <w:t>personas.</w:t>
      </w:r>
    </w:p>
    <w:p w14:paraId="0AB0BAFA" w14:textId="77777777" w:rsidR="003315CD" w:rsidRDefault="0082365E">
      <w:pPr>
        <w:pStyle w:val="Prrafodelista"/>
        <w:numPr>
          <w:ilvl w:val="0"/>
          <w:numId w:val="8"/>
        </w:numPr>
        <w:tabs>
          <w:tab w:val="left" w:pos="1069"/>
        </w:tabs>
        <w:spacing w:before="252"/>
        <w:ind w:left="1069" w:hanging="359"/>
      </w:pPr>
      <w:r>
        <w:t>Aplica</w:t>
      </w:r>
      <w:r>
        <w:rPr>
          <w:spacing w:val="-6"/>
        </w:rPr>
        <w:t xml:space="preserve"> </w:t>
      </w:r>
      <w:r>
        <w:t>permanentemente</w:t>
      </w:r>
      <w:r>
        <w:rPr>
          <w:spacing w:val="-6"/>
        </w:rPr>
        <w:t xml:space="preserve"> </w:t>
      </w:r>
      <w:r>
        <w:t>las</w:t>
      </w:r>
      <w:r>
        <w:rPr>
          <w:spacing w:val="-6"/>
        </w:rPr>
        <w:t xml:space="preserve"> </w:t>
      </w:r>
      <w:r>
        <w:t>normas</w:t>
      </w:r>
      <w:r>
        <w:rPr>
          <w:spacing w:val="-6"/>
        </w:rPr>
        <w:t xml:space="preserve"> </w:t>
      </w:r>
      <w:r>
        <w:t>de</w:t>
      </w:r>
      <w:r>
        <w:rPr>
          <w:spacing w:val="-5"/>
        </w:rPr>
        <w:t xml:space="preserve"> </w:t>
      </w:r>
      <w:r>
        <w:rPr>
          <w:spacing w:val="-2"/>
        </w:rPr>
        <w:t>bioseguridad.</w:t>
      </w:r>
    </w:p>
    <w:p w14:paraId="3901C66A" w14:textId="77777777" w:rsidR="003315CD" w:rsidRDefault="0082365E">
      <w:pPr>
        <w:pStyle w:val="Prrafodelista"/>
        <w:numPr>
          <w:ilvl w:val="0"/>
          <w:numId w:val="8"/>
        </w:numPr>
        <w:tabs>
          <w:tab w:val="left" w:pos="1069"/>
        </w:tabs>
        <w:spacing w:before="252"/>
        <w:ind w:left="1069" w:hanging="359"/>
      </w:pPr>
      <w:r>
        <w:t>Alista</w:t>
      </w:r>
      <w:r>
        <w:rPr>
          <w:spacing w:val="-5"/>
        </w:rPr>
        <w:t xml:space="preserve"> </w:t>
      </w:r>
      <w:r>
        <w:t>y</w:t>
      </w:r>
      <w:r>
        <w:rPr>
          <w:spacing w:val="-6"/>
        </w:rPr>
        <w:t xml:space="preserve"> </w:t>
      </w:r>
      <w:r>
        <w:t>transporta</w:t>
      </w:r>
      <w:r>
        <w:rPr>
          <w:spacing w:val="-6"/>
        </w:rPr>
        <w:t xml:space="preserve"> </w:t>
      </w:r>
      <w:r>
        <w:t>el</w:t>
      </w:r>
      <w:r>
        <w:rPr>
          <w:spacing w:val="-6"/>
        </w:rPr>
        <w:t xml:space="preserve"> </w:t>
      </w:r>
      <w:r>
        <w:t>equipo,</w:t>
      </w:r>
      <w:r>
        <w:rPr>
          <w:spacing w:val="-3"/>
        </w:rPr>
        <w:t xml:space="preserve"> </w:t>
      </w:r>
      <w:r>
        <w:t>para</w:t>
      </w:r>
      <w:r>
        <w:rPr>
          <w:spacing w:val="-6"/>
        </w:rPr>
        <w:t xml:space="preserve"> </w:t>
      </w:r>
      <w:r>
        <w:t>atención</w:t>
      </w:r>
      <w:r>
        <w:rPr>
          <w:spacing w:val="-5"/>
        </w:rPr>
        <w:t xml:space="preserve"> </w:t>
      </w:r>
      <w:r>
        <w:t>del</w:t>
      </w:r>
      <w:r>
        <w:rPr>
          <w:spacing w:val="-4"/>
        </w:rPr>
        <w:t xml:space="preserve"> </w:t>
      </w:r>
      <w:r>
        <w:rPr>
          <w:spacing w:val="-2"/>
        </w:rPr>
        <w:t>evento.</w:t>
      </w:r>
    </w:p>
    <w:p w14:paraId="14258FD3" w14:textId="77777777" w:rsidR="003315CD" w:rsidRDefault="0082365E">
      <w:pPr>
        <w:pStyle w:val="Prrafodelista"/>
        <w:numPr>
          <w:ilvl w:val="0"/>
          <w:numId w:val="8"/>
        </w:numPr>
        <w:tabs>
          <w:tab w:val="left" w:pos="1069"/>
        </w:tabs>
        <w:spacing w:before="251"/>
        <w:ind w:left="1069" w:right="704"/>
        <w:jc w:val="both"/>
      </w:pPr>
      <w:r>
        <w:t>Atiende</w:t>
      </w:r>
      <w:r>
        <w:rPr>
          <w:spacing w:val="-10"/>
        </w:rPr>
        <w:t xml:space="preserve"> </w:t>
      </w:r>
      <w:r>
        <w:t>los</w:t>
      </w:r>
      <w:r>
        <w:rPr>
          <w:spacing w:val="-10"/>
        </w:rPr>
        <w:t xml:space="preserve"> </w:t>
      </w:r>
      <w:r>
        <w:t>lesionados,</w:t>
      </w:r>
      <w:r>
        <w:rPr>
          <w:spacing w:val="-9"/>
        </w:rPr>
        <w:t xml:space="preserve"> </w:t>
      </w:r>
      <w:r>
        <w:t>aplicando</w:t>
      </w:r>
      <w:r>
        <w:rPr>
          <w:spacing w:val="-10"/>
        </w:rPr>
        <w:t xml:space="preserve"> </w:t>
      </w:r>
      <w:r>
        <w:t>los</w:t>
      </w:r>
      <w:r>
        <w:rPr>
          <w:spacing w:val="-10"/>
        </w:rPr>
        <w:t xml:space="preserve"> </w:t>
      </w:r>
      <w:r>
        <w:t>conocimientos</w:t>
      </w:r>
      <w:r>
        <w:rPr>
          <w:spacing w:val="-10"/>
        </w:rPr>
        <w:t xml:space="preserve"> </w:t>
      </w:r>
      <w:r>
        <w:t>adquiridos</w:t>
      </w:r>
      <w:r>
        <w:rPr>
          <w:spacing w:val="-9"/>
        </w:rPr>
        <w:t xml:space="preserve"> </w:t>
      </w:r>
      <w:r>
        <w:t>durante</w:t>
      </w:r>
      <w:r>
        <w:rPr>
          <w:spacing w:val="-10"/>
        </w:rPr>
        <w:t xml:space="preserve"> </w:t>
      </w:r>
      <w:r>
        <w:t>su</w:t>
      </w:r>
      <w:r>
        <w:rPr>
          <w:spacing w:val="-12"/>
        </w:rPr>
        <w:t xml:space="preserve"> </w:t>
      </w:r>
      <w:r>
        <w:t>capacitación mientras llega el médico o si el caso lo requiere se desplaza con el paciente hasta el centro</w:t>
      </w:r>
      <w:r>
        <w:rPr>
          <w:spacing w:val="-16"/>
        </w:rPr>
        <w:t xml:space="preserve"> </w:t>
      </w:r>
      <w:r>
        <w:t>de</w:t>
      </w:r>
      <w:r>
        <w:rPr>
          <w:spacing w:val="-15"/>
        </w:rPr>
        <w:t xml:space="preserve"> </w:t>
      </w:r>
      <w:r>
        <w:t>atención</w:t>
      </w:r>
      <w:r>
        <w:rPr>
          <w:spacing w:val="-15"/>
        </w:rPr>
        <w:t xml:space="preserve"> </w:t>
      </w:r>
      <w:r>
        <w:t>médica.</w:t>
      </w:r>
      <w:r>
        <w:rPr>
          <w:spacing w:val="-16"/>
        </w:rPr>
        <w:t xml:space="preserve"> </w:t>
      </w:r>
      <w:r>
        <w:t>Debe</w:t>
      </w:r>
      <w:r>
        <w:rPr>
          <w:spacing w:val="-15"/>
        </w:rPr>
        <w:t xml:space="preserve"> </w:t>
      </w:r>
      <w:r>
        <w:t>tener</w:t>
      </w:r>
      <w:r>
        <w:rPr>
          <w:spacing w:val="-15"/>
        </w:rPr>
        <w:t xml:space="preserve"> </w:t>
      </w:r>
      <w:r>
        <w:t>siempre</w:t>
      </w:r>
      <w:r>
        <w:rPr>
          <w:spacing w:val="-15"/>
        </w:rPr>
        <w:t xml:space="preserve"> </w:t>
      </w:r>
      <w:r>
        <w:t>en</w:t>
      </w:r>
      <w:r>
        <w:rPr>
          <w:spacing w:val="-16"/>
        </w:rPr>
        <w:t xml:space="preserve"> </w:t>
      </w:r>
      <w:r>
        <w:t>mente</w:t>
      </w:r>
      <w:r>
        <w:rPr>
          <w:spacing w:val="-15"/>
        </w:rPr>
        <w:t xml:space="preserve"> </w:t>
      </w:r>
      <w:r>
        <w:t>la</w:t>
      </w:r>
      <w:r>
        <w:rPr>
          <w:spacing w:val="-15"/>
        </w:rPr>
        <w:t xml:space="preserve"> </w:t>
      </w:r>
      <w:r>
        <w:t>premisa</w:t>
      </w:r>
      <w:r>
        <w:rPr>
          <w:spacing w:val="-16"/>
        </w:rPr>
        <w:t xml:space="preserve"> </w:t>
      </w:r>
      <w:r>
        <w:t>“lo</w:t>
      </w:r>
      <w:r>
        <w:rPr>
          <w:spacing w:val="-15"/>
        </w:rPr>
        <w:t xml:space="preserve"> </w:t>
      </w:r>
      <w:r>
        <w:t>que</w:t>
      </w:r>
      <w:r>
        <w:rPr>
          <w:spacing w:val="-15"/>
        </w:rPr>
        <w:t xml:space="preserve"> </w:t>
      </w:r>
      <w:r>
        <w:t>no</w:t>
      </w:r>
      <w:r>
        <w:rPr>
          <w:spacing w:val="-15"/>
        </w:rPr>
        <w:t xml:space="preserve"> </w:t>
      </w:r>
      <w:r>
        <w:t>sé</w:t>
      </w:r>
      <w:r>
        <w:rPr>
          <w:spacing w:val="-16"/>
        </w:rPr>
        <w:t xml:space="preserve"> </w:t>
      </w:r>
      <w:r>
        <w:t>hacer, no lo debo hacer”, con lo cual evitará complicaciones.</w:t>
      </w:r>
    </w:p>
    <w:p w14:paraId="000B57CA" w14:textId="77777777" w:rsidR="003315CD" w:rsidRDefault="003315CD">
      <w:pPr>
        <w:pStyle w:val="Textoindependiente"/>
      </w:pPr>
    </w:p>
    <w:p w14:paraId="4E339475" w14:textId="77777777" w:rsidR="003315CD" w:rsidRDefault="0082365E">
      <w:pPr>
        <w:pStyle w:val="Prrafodelista"/>
        <w:numPr>
          <w:ilvl w:val="0"/>
          <w:numId w:val="8"/>
        </w:numPr>
        <w:tabs>
          <w:tab w:val="left" w:pos="1069"/>
        </w:tabs>
        <w:spacing w:line="237" w:lineRule="auto"/>
        <w:ind w:left="1069" w:right="705"/>
        <w:jc w:val="both"/>
      </w:pPr>
      <w:r>
        <w:t>Clasifica</w:t>
      </w:r>
      <w:r>
        <w:rPr>
          <w:spacing w:val="-4"/>
        </w:rPr>
        <w:t xml:space="preserve"> </w:t>
      </w:r>
      <w:r>
        <w:t>los</w:t>
      </w:r>
      <w:r>
        <w:rPr>
          <w:spacing w:val="-4"/>
        </w:rPr>
        <w:t xml:space="preserve"> </w:t>
      </w:r>
      <w:r>
        <w:t>lesionados</w:t>
      </w:r>
      <w:r>
        <w:rPr>
          <w:spacing w:val="-2"/>
        </w:rPr>
        <w:t xml:space="preserve"> </w:t>
      </w:r>
      <w:r>
        <w:t>de</w:t>
      </w:r>
      <w:r>
        <w:rPr>
          <w:spacing w:val="-4"/>
        </w:rPr>
        <w:t xml:space="preserve"> </w:t>
      </w:r>
      <w:r>
        <w:t>acuerdo</w:t>
      </w:r>
      <w:r>
        <w:rPr>
          <w:spacing w:val="-4"/>
        </w:rPr>
        <w:t xml:space="preserve"> </w:t>
      </w:r>
      <w:r>
        <w:t>a</w:t>
      </w:r>
      <w:r>
        <w:rPr>
          <w:spacing w:val="-4"/>
        </w:rPr>
        <w:t xml:space="preserve"> </w:t>
      </w:r>
      <w:r>
        <w:t>la</w:t>
      </w:r>
      <w:r>
        <w:rPr>
          <w:spacing w:val="-4"/>
        </w:rPr>
        <w:t xml:space="preserve"> </w:t>
      </w:r>
      <w:r>
        <w:t>severidad</w:t>
      </w:r>
      <w:r>
        <w:rPr>
          <w:spacing w:val="-4"/>
        </w:rPr>
        <w:t xml:space="preserve"> </w:t>
      </w:r>
      <w:r>
        <w:t>de</w:t>
      </w:r>
      <w:r>
        <w:rPr>
          <w:spacing w:val="-4"/>
        </w:rPr>
        <w:t xml:space="preserve"> </w:t>
      </w:r>
      <w:r>
        <w:t>la</w:t>
      </w:r>
      <w:r>
        <w:rPr>
          <w:spacing w:val="-4"/>
        </w:rPr>
        <w:t xml:space="preserve"> </w:t>
      </w:r>
      <w:r>
        <w:t>lesión</w:t>
      </w:r>
      <w:r>
        <w:rPr>
          <w:spacing w:val="-4"/>
        </w:rPr>
        <w:t xml:space="preserve"> </w:t>
      </w:r>
      <w:r>
        <w:t>(Triage)</w:t>
      </w:r>
      <w:r>
        <w:rPr>
          <w:spacing w:val="-3"/>
        </w:rPr>
        <w:t xml:space="preserve"> </w:t>
      </w:r>
      <w:r>
        <w:t>y</w:t>
      </w:r>
      <w:r>
        <w:rPr>
          <w:spacing w:val="-6"/>
        </w:rPr>
        <w:t xml:space="preserve"> </w:t>
      </w:r>
      <w:r>
        <w:t>colabora</w:t>
      </w:r>
      <w:r>
        <w:rPr>
          <w:spacing w:val="-4"/>
        </w:rPr>
        <w:t xml:space="preserve"> </w:t>
      </w:r>
      <w:r>
        <w:t>en</w:t>
      </w:r>
      <w:r>
        <w:rPr>
          <w:spacing w:val="-4"/>
        </w:rPr>
        <w:t xml:space="preserve"> </w:t>
      </w:r>
      <w:r>
        <w:t>la remisión, llenando el formato para este fin, si no hay médico.</w:t>
      </w:r>
    </w:p>
    <w:p w14:paraId="2BD32F90" w14:textId="77777777" w:rsidR="003315CD" w:rsidRDefault="003315CD">
      <w:pPr>
        <w:pStyle w:val="Textoindependiente"/>
        <w:spacing w:before="2"/>
      </w:pPr>
    </w:p>
    <w:p w14:paraId="5FD46D5E" w14:textId="77777777" w:rsidR="003315CD" w:rsidRDefault="0082365E">
      <w:pPr>
        <w:pStyle w:val="Prrafodelista"/>
        <w:numPr>
          <w:ilvl w:val="0"/>
          <w:numId w:val="8"/>
        </w:numPr>
        <w:tabs>
          <w:tab w:val="left" w:pos="1069"/>
        </w:tabs>
        <w:spacing w:before="1"/>
        <w:ind w:left="1069" w:hanging="359"/>
      </w:pPr>
      <w:r>
        <w:t>Apoya</w:t>
      </w:r>
      <w:r>
        <w:rPr>
          <w:spacing w:val="-4"/>
        </w:rPr>
        <w:t xml:space="preserve"> </w:t>
      </w:r>
      <w:r>
        <w:t>al</w:t>
      </w:r>
      <w:r>
        <w:rPr>
          <w:spacing w:val="-3"/>
        </w:rPr>
        <w:t xml:space="preserve"> </w:t>
      </w:r>
      <w:r>
        <w:t>Médico,</w:t>
      </w:r>
      <w:r>
        <w:rPr>
          <w:spacing w:val="-1"/>
        </w:rPr>
        <w:t xml:space="preserve"> </w:t>
      </w:r>
      <w:r>
        <w:t>no</w:t>
      </w:r>
      <w:r>
        <w:rPr>
          <w:spacing w:val="-5"/>
        </w:rPr>
        <w:t xml:space="preserve"> </w:t>
      </w:r>
      <w:r>
        <w:t>lo</w:t>
      </w:r>
      <w:r>
        <w:rPr>
          <w:spacing w:val="-5"/>
        </w:rPr>
        <w:t xml:space="preserve"> </w:t>
      </w:r>
      <w:r>
        <w:rPr>
          <w:spacing w:val="-2"/>
        </w:rPr>
        <w:t>reemplaza.</w:t>
      </w:r>
    </w:p>
    <w:p w14:paraId="7374A8FB" w14:textId="77777777" w:rsidR="003315CD" w:rsidRDefault="003315CD">
      <w:pPr>
        <w:pStyle w:val="Prrafodelista"/>
        <w:sectPr w:rsidR="003315CD">
          <w:headerReference w:type="default" r:id="rId76"/>
          <w:footerReference w:type="default" r:id="rId77"/>
          <w:pgSz w:w="12250" w:h="15850"/>
          <w:pgMar w:top="1360" w:right="992" w:bottom="1200" w:left="992" w:header="0" w:footer="1017" w:gutter="0"/>
          <w:cols w:space="720"/>
        </w:sectPr>
      </w:pPr>
    </w:p>
    <w:p w14:paraId="5D838C5C" w14:textId="77777777" w:rsidR="003315CD" w:rsidRDefault="003315CD">
      <w:pPr>
        <w:pStyle w:val="Textoindependiente"/>
        <w:spacing w:before="46"/>
      </w:pPr>
    </w:p>
    <w:p w14:paraId="1AAC83E9" w14:textId="77777777" w:rsidR="003315CD" w:rsidRDefault="0082365E">
      <w:pPr>
        <w:pStyle w:val="Prrafodelista"/>
        <w:numPr>
          <w:ilvl w:val="0"/>
          <w:numId w:val="8"/>
        </w:numPr>
        <w:tabs>
          <w:tab w:val="left" w:pos="1069"/>
        </w:tabs>
        <w:ind w:left="1069" w:hanging="359"/>
      </w:pPr>
      <w:r>
        <w:t>Apoya</w:t>
      </w:r>
      <w:r>
        <w:rPr>
          <w:spacing w:val="-5"/>
        </w:rPr>
        <w:t xml:space="preserve"> </w:t>
      </w:r>
      <w:r>
        <w:t>al</w:t>
      </w:r>
      <w:r>
        <w:rPr>
          <w:spacing w:val="-5"/>
        </w:rPr>
        <w:t xml:space="preserve"> </w:t>
      </w:r>
      <w:r>
        <w:t>coordinador</w:t>
      </w:r>
      <w:r>
        <w:rPr>
          <w:spacing w:val="-3"/>
        </w:rPr>
        <w:t xml:space="preserve"> </w:t>
      </w:r>
      <w:r>
        <w:t>de</w:t>
      </w:r>
      <w:r>
        <w:rPr>
          <w:spacing w:val="-9"/>
        </w:rPr>
        <w:t xml:space="preserve"> </w:t>
      </w:r>
      <w:r>
        <w:t>la</w:t>
      </w:r>
      <w:r>
        <w:rPr>
          <w:spacing w:val="-4"/>
        </w:rPr>
        <w:t xml:space="preserve"> </w:t>
      </w:r>
      <w:r>
        <w:rPr>
          <w:spacing w:val="-2"/>
        </w:rPr>
        <w:t>brigada.</w:t>
      </w:r>
    </w:p>
    <w:p w14:paraId="674D36FE" w14:textId="77777777" w:rsidR="003315CD" w:rsidRDefault="0082365E">
      <w:pPr>
        <w:pStyle w:val="Prrafodelista"/>
        <w:numPr>
          <w:ilvl w:val="0"/>
          <w:numId w:val="8"/>
        </w:numPr>
        <w:tabs>
          <w:tab w:val="left" w:pos="1069"/>
        </w:tabs>
        <w:spacing w:before="251"/>
        <w:ind w:left="1069" w:hanging="359"/>
      </w:pPr>
      <w:r>
        <w:t>Colabora</w:t>
      </w:r>
      <w:r>
        <w:rPr>
          <w:spacing w:val="-7"/>
        </w:rPr>
        <w:t xml:space="preserve"> </w:t>
      </w:r>
      <w:r>
        <w:t>con</w:t>
      </w:r>
      <w:r>
        <w:rPr>
          <w:spacing w:val="-7"/>
        </w:rPr>
        <w:t xml:space="preserve"> </w:t>
      </w:r>
      <w:r>
        <w:t>entidades</w:t>
      </w:r>
      <w:r>
        <w:rPr>
          <w:spacing w:val="-9"/>
        </w:rPr>
        <w:t xml:space="preserve"> </w:t>
      </w:r>
      <w:r>
        <w:rPr>
          <w:spacing w:val="-2"/>
        </w:rPr>
        <w:t>hospitalarias.</w:t>
      </w:r>
    </w:p>
    <w:p w14:paraId="184394B4" w14:textId="77777777" w:rsidR="003315CD" w:rsidRDefault="0082365E">
      <w:pPr>
        <w:pStyle w:val="Ttulo2"/>
        <w:numPr>
          <w:ilvl w:val="3"/>
          <w:numId w:val="22"/>
        </w:numPr>
        <w:tabs>
          <w:tab w:val="left" w:pos="2125"/>
        </w:tabs>
        <w:spacing w:before="252"/>
        <w:ind w:left="2125" w:hanging="1056"/>
      </w:pPr>
      <w:r>
        <w:t>Etapa</w:t>
      </w:r>
      <w:r>
        <w:rPr>
          <w:spacing w:val="-2"/>
        </w:rPr>
        <w:t xml:space="preserve"> </w:t>
      </w:r>
      <w:r>
        <w:t>Evaluativa</w:t>
      </w:r>
      <w:r>
        <w:rPr>
          <w:spacing w:val="-1"/>
        </w:rPr>
        <w:t xml:space="preserve"> </w:t>
      </w:r>
      <w:r>
        <w:rPr>
          <w:spacing w:val="-2"/>
        </w:rPr>
        <w:t>(Después)</w:t>
      </w:r>
    </w:p>
    <w:p w14:paraId="73AC7C7A" w14:textId="77777777" w:rsidR="003315CD" w:rsidRDefault="0082365E">
      <w:pPr>
        <w:pStyle w:val="Prrafodelista"/>
        <w:numPr>
          <w:ilvl w:val="0"/>
          <w:numId w:val="8"/>
        </w:numPr>
        <w:tabs>
          <w:tab w:val="left" w:pos="1069"/>
        </w:tabs>
        <w:ind w:left="1069" w:hanging="359"/>
      </w:pPr>
      <w:r>
        <w:t>Repone</w:t>
      </w:r>
      <w:r>
        <w:rPr>
          <w:spacing w:val="-5"/>
        </w:rPr>
        <w:t xml:space="preserve"> </w:t>
      </w:r>
      <w:r>
        <w:t>el</w:t>
      </w:r>
      <w:r>
        <w:rPr>
          <w:spacing w:val="-4"/>
        </w:rPr>
        <w:t xml:space="preserve"> </w:t>
      </w:r>
      <w:r>
        <w:t>material</w:t>
      </w:r>
      <w:r>
        <w:rPr>
          <w:spacing w:val="-5"/>
        </w:rPr>
        <w:t xml:space="preserve"> </w:t>
      </w:r>
      <w:r>
        <w:t>y</w:t>
      </w:r>
      <w:r>
        <w:rPr>
          <w:spacing w:val="-6"/>
        </w:rPr>
        <w:t xml:space="preserve"> </w:t>
      </w:r>
      <w:r>
        <w:t>equipo</w:t>
      </w:r>
      <w:r>
        <w:rPr>
          <w:spacing w:val="-4"/>
        </w:rPr>
        <w:t xml:space="preserve"> </w:t>
      </w:r>
      <w:r>
        <w:rPr>
          <w:spacing w:val="-2"/>
        </w:rPr>
        <w:t>utilizado.</w:t>
      </w:r>
    </w:p>
    <w:p w14:paraId="3B305247" w14:textId="77777777" w:rsidR="003315CD" w:rsidRDefault="0082365E">
      <w:pPr>
        <w:pStyle w:val="Prrafodelista"/>
        <w:numPr>
          <w:ilvl w:val="0"/>
          <w:numId w:val="8"/>
        </w:numPr>
        <w:tabs>
          <w:tab w:val="left" w:pos="1069"/>
        </w:tabs>
        <w:spacing w:before="251"/>
        <w:ind w:left="1069" w:hanging="359"/>
      </w:pPr>
      <w:r>
        <w:t>Participa</w:t>
      </w:r>
      <w:r>
        <w:rPr>
          <w:spacing w:val="-8"/>
        </w:rPr>
        <w:t xml:space="preserve"> </w:t>
      </w:r>
      <w:r>
        <w:t>en</w:t>
      </w:r>
      <w:r>
        <w:rPr>
          <w:spacing w:val="-5"/>
        </w:rPr>
        <w:t xml:space="preserve"> </w:t>
      </w:r>
      <w:r>
        <w:t>la</w:t>
      </w:r>
      <w:r>
        <w:rPr>
          <w:spacing w:val="-7"/>
        </w:rPr>
        <w:t xml:space="preserve"> </w:t>
      </w:r>
      <w:r>
        <w:t>evaluación</w:t>
      </w:r>
      <w:r>
        <w:rPr>
          <w:spacing w:val="-5"/>
        </w:rPr>
        <w:t xml:space="preserve"> </w:t>
      </w:r>
      <w:r>
        <w:t>local</w:t>
      </w:r>
      <w:r>
        <w:rPr>
          <w:spacing w:val="-5"/>
        </w:rPr>
        <w:t xml:space="preserve"> </w:t>
      </w:r>
      <w:r>
        <w:t>del</w:t>
      </w:r>
      <w:r>
        <w:rPr>
          <w:spacing w:val="-5"/>
        </w:rPr>
        <w:t xml:space="preserve"> </w:t>
      </w:r>
      <w:r>
        <w:t>evento</w:t>
      </w:r>
      <w:r>
        <w:rPr>
          <w:spacing w:val="-7"/>
        </w:rPr>
        <w:t xml:space="preserve"> </w:t>
      </w:r>
      <w:r>
        <w:t>(elaboración</w:t>
      </w:r>
      <w:r>
        <w:rPr>
          <w:spacing w:val="-5"/>
        </w:rPr>
        <w:t xml:space="preserve"> </w:t>
      </w:r>
      <w:r>
        <w:t>de</w:t>
      </w:r>
      <w:r>
        <w:rPr>
          <w:spacing w:val="-5"/>
        </w:rPr>
        <w:t xml:space="preserve"> </w:t>
      </w:r>
      <w:r>
        <w:rPr>
          <w:spacing w:val="-2"/>
        </w:rPr>
        <w:t>informe).</w:t>
      </w:r>
    </w:p>
    <w:p w14:paraId="47D12E4E" w14:textId="77777777" w:rsidR="003315CD" w:rsidRDefault="003315CD">
      <w:pPr>
        <w:pStyle w:val="Textoindependiente"/>
        <w:spacing w:before="251"/>
      </w:pPr>
    </w:p>
    <w:p w14:paraId="3EEA4F3C" w14:textId="77777777" w:rsidR="003315CD" w:rsidRDefault="0082365E">
      <w:pPr>
        <w:pStyle w:val="Ttulo2"/>
        <w:numPr>
          <w:ilvl w:val="3"/>
          <w:numId w:val="22"/>
        </w:numPr>
        <w:tabs>
          <w:tab w:val="left" w:pos="2125"/>
        </w:tabs>
        <w:ind w:left="2125" w:hanging="1056"/>
      </w:pPr>
      <w:r>
        <w:rPr>
          <w:spacing w:val="-2"/>
        </w:rPr>
        <w:t>Triage</w:t>
      </w:r>
    </w:p>
    <w:p w14:paraId="3DEE9607" w14:textId="77777777" w:rsidR="003315CD" w:rsidRDefault="0082365E">
      <w:pPr>
        <w:pStyle w:val="Textoindependiente"/>
        <w:spacing w:before="1"/>
        <w:ind w:left="710" w:right="700"/>
        <w:jc w:val="both"/>
      </w:pPr>
      <w:r>
        <w:t>En caso</w:t>
      </w:r>
      <w:r>
        <w:rPr>
          <w:spacing w:val="-1"/>
        </w:rPr>
        <w:t xml:space="preserve"> </w:t>
      </w:r>
      <w:r>
        <w:t>de</w:t>
      </w:r>
      <w:r>
        <w:rPr>
          <w:spacing w:val="-1"/>
        </w:rPr>
        <w:t xml:space="preserve"> </w:t>
      </w:r>
      <w:r>
        <w:t>una</w:t>
      </w:r>
      <w:r>
        <w:rPr>
          <w:spacing w:val="-1"/>
        </w:rPr>
        <w:t xml:space="preserve"> </w:t>
      </w:r>
      <w:r>
        <w:t>emergencia con</w:t>
      </w:r>
      <w:r>
        <w:rPr>
          <w:spacing w:val="-3"/>
        </w:rPr>
        <w:t xml:space="preserve"> </w:t>
      </w:r>
      <w:r>
        <w:t>muchos</w:t>
      </w:r>
      <w:r>
        <w:rPr>
          <w:spacing w:val="-1"/>
        </w:rPr>
        <w:t xml:space="preserve"> </w:t>
      </w:r>
      <w:r>
        <w:t>heridos, se</w:t>
      </w:r>
      <w:r>
        <w:rPr>
          <w:spacing w:val="-1"/>
        </w:rPr>
        <w:t xml:space="preserve"> </w:t>
      </w:r>
      <w:r>
        <w:t>deberá</w:t>
      </w:r>
      <w:r>
        <w:rPr>
          <w:spacing w:val="-3"/>
        </w:rPr>
        <w:t xml:space="preserve"> </w:t>
      </w:r>
      <w:r>
        <w:t>realizar el</w:t>
      </w:r>
      <w:r>
        <w:rPr>
          <w:spacing w:val="-2"/>
        </w:rPr>
        <w:t xml:space="preserve"> </w:t>
      </w:r>
      <w:r>
        <w:t>Triage con</w:t>
      </w:r>
      <w:r>
        <w:rPr>
          <w:spacing w:val="-1"/>
        </w:rPr>
        <w:t xml:space="preserve"> </w:t>
      </w:r>
      <w:r>
        <w:t>el</w:t>
      </w:r>
      <w:r>
        <w:rPr>
          <w:spacing w:val="-2"/>
        </w:rPr>
        <w:t xml:space="preserve"> </w:t>
      </w:r>
      <w:r>
        <w:t>fin</w:t>
      </w:r>
      <w:r>
        <w:rPr>
          <w:spacing w:val="-1"/>
        </w:rPr>
        <w:t xml:space="preserve"> </w:t>
      </w:r>
      <w:r>
        <w:t>de salvaguardar la vida y la integridad de las personas que resulten afectadas por el evento mismo. La cámara deberá disponer de un lugar para auxiliar y reenviar estas personas a los</w:t>
      </w:r>
      <w:r>
        <w:rPr>
          <w:spacing w:val="-2"/>
        </w:rPr>
        <w:t xml:space="preserve"> </w:t>
      </w:r>
      <w:r>
        <w:t>centros</w:t>
      </w:r>
      <w:r>
        <w:rPr>
          <w:spacing w:val="-2"/>
        </w:rPr>
        <w:t xml:space="preserve"> </w:t>
      </w:r>
      <w:r>
        <w:t>hospitalarios</w:t>
      </w:r>
      <w:r>
        <w:rPr>
          <w:spacing w:val="-4"/>
        </w:rPr>
        <w:t xml:space="preserve"> </w:t>
      </w:r>
      <w:r>
        <w:t>lo</w:t>
      </w:r>
      <w:r>
        <w:rPr>
          <w:spacing w:val="-2"/>
        </w:rPr>
        <w:t xml:space="preserve"> </w:t>
      </w:r>
      <w:r>
        <w:t>ante</w:t>
      </w:r>
      <w:r>
        <w:rPr>
          <w:spacing w:val="-2"/>
        </w:rPr>
        <w:t xml:space="preserve"> </w:t>
      </w:r>
      <w:r>
        <w:t>posible,</w:t>
      </w:r>
      <w:r>
        <w:rPr>
          <w:spacing w:val="-1"/>
        </w:rPr>
        <w:t xml:space="preserve"> </w:t>
      </w:r>
      <w:r>
        <w:t>el</w:t>
      </w:r>
      <w:r>
        <w:rPr>
          <w:spacing w:val="-3"/>
        </w:rPr>
        <w:t xml:space="preserve"> </w:t>
      </w:r>
      <w:r>
        <w:t>área</w:t>
      </w:r>
      <w:r>
        <w:rPr>
          <w:spacing w:val="-2"/>
        </w:rPr>
        <w:t xml:space="preserve"> </w:t>
      </w:r>
      <w:r>
        <w:t>de</w:t>
      </w:r>
      <w:r>
        <w:rPr>
          <w:spacing w:val="-2"/>
        </w:rPr>
        <w:t xml:space="preserve"> </w:t>
      </w:r>
      <w:r>
        <w:t>triage</w:t>
      </w:r>
      <w:r>
        <w:rPr>
          <w:spacing w:val="-2"/>
        </w:rPr>
        <w:t xml:space="preserve"> </w:t>
      </w:r>
      <w:r>
        <w:t>deberá</w:t>
      </w:r>
      <w:r>
        <w:rPr>
          <w:spacing w:val="-4"/>
        </w:rPr>
        <w:t xml:space="preserve"> </w:t>
      </w:r>
      <w:r>
        <w:t>contemplar</w:t>
      </w:r>
      <w:r>
        <w:rPr>
          <w:spacing w:val="-1"/>
        </w:rPr>
        <w:t xml:space="preserve"> </w:t>
      </w:r>
      <w:r>
        <w:t>los</w:t>
      </w:r>
      <w:r>
        <w:rPr>
          <w:spacing w:val="-4"/>
        </w:rPr>
        <w:t xml:space="preserve"> </w:t>
      </w:r>
      <w:r>
        <w:t xml:space="preserve">siguientes </w:t>
      </w:r>
      <w:r>
        <w:rPr>
          <w:spacing w:val="-2"/>
        </w:rPr>
        <w:t>módulos:</w:t>
      </w:r>
    </w:p>
    <w:p w14:paraId="04FE4D3C" w14:textId="77777777" w:rsidR="003315CD" w:rsidRDefault="0082365E">
      <w:pPr>
        <w:pStyle w:val="Ttulo2"/>
        <w:numPr>
          <w:ilvl w:val="4"/>
          <w:numId w:val="22"/>
        </w:numPr>
        <w:tabs>
          <w:tab w:val="left" w:pos="2834"/>
        </w:tabs>
        <w:spacing w:before="252"/>
        <w:ind w:hanging="1404"/>
      </w:pPr>
      <w:r>
        <w:rPr>
          <w:color w:val="000000"/>
          <w:highlight w:val="red"/>
        </w:rPr>
        <w:t>Prioridad</w:t>
      </w:r>
      <w:r>
        <w:rPr>
          <w:color w:val="000000"/>
          <w:spacing w:val="-4"/>
          <w:highlight w:val="red"/>
        </w:rPr>
        <w:t xml:space="preserve"> </w:t>
      </w:r>
      <w:r>
        <w:rPr>
          <w:color w:val="000000"/>
          <w:highlight w:val="red"/>
        </w:rPr>
        <w:t>I</w:t>
      </w:r>
      <w:r>
        <w:rPr>
          <w:color w:val="000000"/>
          <w:spacing w:val="-4"/>
          <w:highlight w:val="red"/>
        </w:rPr>
        <w:t xml:space="preserve"> Roja</w:t>
      </w:r>
    </w:p>
    <w:p w14:paraId="2AE59D3D" w14:textId="77777777" w:rsidR="003315CD" w:rsidRDefault="0082365E">
      <w:pPr>
        <w:pStyle w:val="Textoindependiente"/>
        <w:spacing w:before="253"/>
        <w:ind w:left="710" w:right="590"/>
      </w:pPr>
      <w:r>
        <w:t>Crítico recuperable. Víctimas que requieren de una atención inmediata, con lesiones de</w:t>
      </w:r>
      <w:r>
        <w:rPr>
          <w:spacing w:val="40"/>
        </w:rPr>
        <w:t xml:space="preserve"> </w:t>
      </w:r>
      <w:r>
        <w:t>compromiso vital. Involucran pacientes que tengan:</w:t>
      </w:r>
    </w:p>
    <w:p w14:paraId="45CDE79B" w14:textId="77777777" w:rsidR="003315CD" w:rsidRDefault="0082365E">
      <w:pPr>
        <w:pStyle w:val="Prrafodelista"/>
        <w:numPr>
          <w:ilvl w:val="0"/>
          <w:numId w:val="6"/>
        </w:numPr>
        <w:tabs>
          <w:tab w:val="left" w:pos="1430"/>
        </w:tabs>
        <w:spacing w:before="5" w:line="237" w:lineRule="auto"/>
        <w:ind w:right="705"/>
      </w:pPr>
      <w:r>
        <w:t>Dificultad</w:t>
      </w:r>
      <w:r>
        <w:rPr>
          <w:spacing w:val="80"/>
          <w:w w:val="150"/>
        </w:rPr>
        <w:t xml:space="preserve"> </w:t>
      </w:r>
      <w:r>
        <w:t>Respiratoria,</w:t>
      </w:r>
      <w:r>
        <w:rPr>
          <w:spacing w:val="80"/>
          <w:w w:val="150"/>
        </w:rPr>
        <w:t xml:space="preserve"> </w:t>
      </w:r>
      <w:r>
        <w:t>lesiones</w:t>
      </w:r>
      <w:r>
        <w:rPr>
          <w:spacing w:val="80"/>
          <w:w w:val="150"/>
        </w:rPr>
        <w:t xml:space="preserve"> </w:t>
      </w:r>
      <w:r>
        <w:t>maxilofaciales</w:t>
      </w:r>
      <w:r>
        <w:rPr>
          <w:spacing w:val="80"/>
          <w:w w:val="150"/>
        </w:rPr>
        <w:t xml:space="preserve"> </w:t>
      </w:r>
      <w:r>
        <w:t>con</w:t>
      </w:r>
      <w:r>
        <w:rPr>
          <w:spacing w:val="80"/>
          <w:w w:val="150"/>
        </w:rPr>
        <w:t xml:space="preserve"> </w:t>
      </w:r>
      <w:r>
        <w:t>asfixia</w:t>
      </w:r>
      <w:r>
        <w:rPr>
          <w:spacing w:val="80"/>
          <w:w w:val="150"/>
        </w:rPr>
        <w:t xml:space="preserve"> </w:t>
      </w:r>
      <w:r>
        <w:t>inminente</w:t>
      </w:r>
      <w:r>
        <w:rPr>
          <w:spacing w:val="80"/>
          <w:w w:val="150"/>
        </w:rPr>
        <w:t xml:space="preserve"> </w:t>
      </w:r>
      <w:r>
        <w:t>o</w:t>
      </w:r>
      <w:r>
        <w:rPr>
          <w:spacing w:val="80"/>
          <w:w w:val="150"/>
        </w:rPr>
        <w:t xml:space="preserve"> </w:t>
      </w:r>
      <w:r>
        <w:t>ya establecida, tórax inestable, neumotórax a tensión, intoxicación por inhalación.</w:t>
      </w:r>
    </w:p>
    <w:p w14:paraId="073AF2DD" w14:textId="77777777" w:rsidR="003315CD" w:rsidRDefault="0082365E">
      <w:pPr>
        <w:pStyle w:val="Prrafodelista"/>
        <w:numPr>
          <w:ilvl w:val="0"/>
          <w:numId w:val="6"/>
        </w:numPr>
        <w:tabs>
          <w:tab w:val="left" w:pos="1429"/>
        </w:tabs>
        <w:spacing w:before="1" w:line="268" w:lineRule="exact"/>
        <w:ind w:left="1429"/>
      </w:pPr>
      <w:r>
        <w:t>Paro</w:t>
      </w:r>
      <w:r>
        <w:rPr>
          <w:spacing w:val="-7"/>
        </w:rPr>
        <w:t xml:space="preserve"> </w:t>
      </w:r>
      <w:r>
        <w:t>cardio</w:t>
      </w:r>
      <w:r>
        <w:rPr>
          <w:spacing w:val="-8"/>
        </w:rPr>
        <w:t xml:space="preserve"> </w:t>
      </w:r>
      <w:r>
        <w:t>respiratorio</w:t>
      </w:r>
      <w:r>
        <w:rPr>
          <w:spacing w:val="-9"/>
        </w:rPr>
        <w:t xml:space="preserve"> </w:t>
      </w:r>
      <w:r>
        <w:rPr>
          <w:spacing w:val="-2"/>
        </w:rPr>
        <w:t>presenciado.</w:t>
      </w:r>
    </w:p>
    <w:p w14:paraId="7B83BBAF" w14:textId="77777777" w:rsidR="003315CD" w:rsidRDefault="0082365E">
      <w:pPr>
        <w:pStyle w:val="Prrafodelista"/>
        <w:numPr>
          <w:ilvl w:val="0"/>
          <w:numId w:val="6"/>
        </w:numPr>
        <w:tabs>
          <w:tab w:val="left" w:pos="1430"/>
        </w:tabs>
        <w:spacing w:before="1" w:line="237" w:lineRule="auto"/>
        <w:ind w:right="706"/>
      </w:pPr>
      <w:r>
        <w:t>Estado de Choque por hemorragia interna, lesión de tórax, contusión miocárdica, lesión muscular masiva.</w:t>
      </w:r>
    </w:p>
    <w:p w14:paraId="07C419A5" w14:textId="77777777" w:rsidR="003315CD" w:rsidRDefault="0082365E">
      <w:pPr>
        <w:pStyle w:val="Prrafodelista"/>
        <w:numPr>
          <w:ilvl w:val="0"/>
          <w:numId w:val="6"/>
        </w:numPr>
        <w:tabs>
          <w:tab w:val="left" w:pos="1429"/>
        </w:tabs>
        <w:spacing w:before="1" w:line="269" w:lineRule="exact"/>
        <w:ind w:left="1429"/>
      </w:pPr>
      <w:r>
        <w:t>Taponamiento</w:t>
      </w:r>
      <w:r>
        <w:rPr>
          <w:spacing w:val="-12"/>
        </w:rPr>
        <w:t xml:space="preserve"> </w:t>
      </w:r>
      <w:r>
        <w:rPr>
          <w:spacing w:val="-2"/>
        </w:rPr>
        <w:t>cardiaco.</w:t>
      </w:r>
    </w:p>
    <w:p w14:paraId="0918862B" w14:textId="77777777" w:rsidR="003315CD" w:rsidRDefault="0082365E">
      <w:pPr>
        <w:pStyle w:val="Prrafodelista"/>
        <w:numPr>
          <w:ilvl w:val="0"/>
          <w:numId w:val="6"/>
        </w:numPr>
        <w:tabs>
          <w:tab w:val="left" w:pos="1429"/>
        </w:tabs>
        <w:spacing w:line="268" w:lineRule="exact"/>
        <w:ind w:left="1429"/>
      </w:pPr>
      <w:r>
        <w:t>Avulsiones</w:t>
      </w:r>
      <w:r>
        <w:rPr>
          <w:spacing w:val="-10"/>
        </w:rPr>
        <w:t xml:space="preserve"> </w:t>
      </w:r>
      <w:r>
        <w:rPr>
          <w:spacing w:val="-2"/>
        </w:rPr>
        <w:t>extensas</w:t>
      </w:r>
    </w:p>
    <w:p w14:paraId="0CDFCE15" w14:textId="77777777" w:rsidR="003315CD" w:rsidRDefault="0082365E">
      <w:pPr>
        <w:pStyle w:val="Prrafodelista"/>
        <w:numPr>
          <w:ilvl w:val="0"/>
          <w:numId w:val="6"/>
        </w:numPr>
        <w:tabs>
          <w:tab w:val="left" w:pos="1429"/>
        </w:tabs>
        <w:spacing w:line="268" w:lineRule="exact"/>
        <w:ind w:left="1429"/>
      </w:pPr>
      <w:r>
        <w:t>Hemorragias</w:t>
      </w:r>
      <w:r>
        <w:rPr>
          <w:spacing w:val="-6"/>
        </w:rPr>
        <w:t xml:space="preserve"> </w:t>
      </w:r>
      <w:r>
        <w:t>externas</w:t>
      </w:r>
      <w:r>
        <w:rPr>
          <w:spacing w:val="-6"/>
        </w:rPr>
        <w:t xml:space="preserve"> </w:t>
      </w:r>
      <w:r>
        <w:rPr>
          <w:spacing w:val="-2"/>
        </w:rPr>
        <w:t>profusas</w:t>
      </w:r>
    </w:p>
    <w:p w14:paraId="00F1A06C" w14:textId="77777777" w:rsidR="003315CD" w:rsidRDefault="0082365E">
      <w:pPr>
        <w:pStyle w:val="Prrafodelista"/>
        <w:numPr>
          <w:ilvl w:val="0"/>
          <w:numId w:val="6"/>
        </w:numPr>
        <w:tabs>
          <w:tab w:val="left" w:pos="1429"/>
        </w:tabs>
        <w:spacing w:line="268" w:lineRule="exact"/>
        <w:ind w:left="1429"/>
      </w:pPr>
      <w:r>
        <w:t>Trauma</w:t>
      </w:r>
      <w:r>
        <w:rPr>
          <w:spacing w:val="-7"/>
        </w:rPr>
        <w:t xml:space="preserve"> </w:t>
      </w:r>
      <w:r>
        <w:t>de</w:t>
      </w:r>
      <w:r>
        <w:rPr>
          <w:spacing w:val="-4"/>
        </w:rPr>
        <w:t xml:space="preserve"> </w:t>
      </w:r>
      <w:r>
        <w:t>cráneo</w:t>
      </w:r>
      <w:r>
        <w:rPr>
          <w:spacing w:val="-4"/>
        </w:rPr>
        <w:t xml:space="preserve"> </w:t>
      </w:r>
      <w:r>
        <w:t>severo</w:t>
      </w:r>
      <w:r>
        <w:rPr>
          <w:spacing w:val="-4"/>
        </w:rPr>
        <w:t xml:space="preserve"> </w:t>
      </w:r>
      <w:r>
        <w:t>con</w:t>
      </w:r>
      <w:r>
        <w:rPr>
          <w:spacing w:val="-4"/>
        </w:rPr>
        <w:t xml:space="preserve"> </w:t>
      </w:r>
      <w:r>
        <w:t>Glasgow</w:t>
      </w:r>
      <w:r>
        <w:rPr>
          <w:spacing w:val="-5"/>
        </w:rPr>
        <w:t xml:space="preserve"> </w:t>
      </w:r>
      <w:r>
        <w:t>de</w:t>
      </w:r>
      <w:r>
        <w:rPr>
          <w:spacing w:val="-4"/>
        </w:rPr>
        <w:t xml:space="preserve"> </w:t>
      </w:r>
      <w:r>
        <w:t>4</w:t>
      </w:r>
      <w:r>
        <w:rPr>
          <w:spacing w:val="-4"/>
        </w:rPr>
        <w:t xml:space="preserve"> </w:t>
      </w:r>
      <w:r>
        <w:t>a</w:t>
      </w:r>
      <w:r>
        <w:rPr>
          <w:spacing w:val="-4"/>
        </w:rPr>
        <w:t xml:space="preserve"> </w:t>
      </w:r>
      <w:r>
        <w:rPr>
          <w:spacing w:val="-5"/>
        </w:rPr>
        <w:t>8.</w:t>
      </w:r>
    </w:p>
    <w:p w14:paraId="50A409D4" w14:textId="77777777" w:rsidR="003315CD" w:rsidRDefault="0082365E">
      <w:pPr>
        <w:pStyle w:val="Prrafodelista"/>
        <w:numPr>
          <w:ilvl w:val="0"/>
          <w:numId w:val="6"/>
        </w:numPr>
        <w:tabs>
          <w:tab w:val="left" w:pos="1429"/>
        </w:tabs>
        <w:spacing w:line="268" w:lineRule="exact"/>
        <w:ind w:left="1429"/>
      </w:pPr>
      <w:r>
        <w:t>Trauma</w:t>
      </w:r>
      <w:r>
        <w:rPr>
          <w:spacing w:val="-11"/>
        </w:rPr>
        <w:t xml:space="preserve"> </w:t>
      </w:r>
      <w:r>
        <w:t>raquimedular</w:t>
      </w:r>
      <w:r>
        <w:rPr>
          <w:spacing w:val="-8"/>
        </w:rPr>
        <w:t xml:space="preserve"> </w:t>
      </w:r>
      <w:r>
        <w:t>cervical</w:t>
      </w:r>
      <w:r>
        <w:rPr>
          <w:spacing w:val="-9"/>
        </w:rPr>
        <w:t xml:space="preserve"> </w:t>
      </w:r>
      <w:r>
        <w:rPr>
          <w:spacing w:val="-2"/>
        </w:rPr>
        <w:t>incompleto.</w:t>
      </w:r>
    </w:p>
    <w:p w14:paraId="4019E581" w14:textId="77777777" w:rsidR="003315CD" w:rsidRDefault="0082365E">
      <w:pPr>
        <w:pStyle w:val="Prrafodelista"/>
        <w:numPr>
          <w:ilvl w:val="0"/>
          <w:numId w:val="6"/>
        </w:numPr>
        <w:tabs>
          <w:tab w:val="left" w:pos="1429"/>
        </w:tabs>
        <w:spacing w:line="269" w:lineRule="exact"/>
        <w:ind w:left="1429"/>
      </w:pPr>
      <w:r>
        <w:t>Estatus</w:t>
      </w:r>
      <w:r>
        <w:rPr>
          <w:spacing w:val="-12"/>
        </w:rPr>
        <w:t xml:space="preserve"> </w:t>
      </w:r>
      <w:r>
        <w:t>convulsivo</w:t>
      </w:r>
      <w:r>
        <w:rPr>
          <w:spacing w:val="-8"/>
        </w:rPr>
        <w:t xml:space="preserve"> </w:t>
      </w:r>
      <w:r>
        <w:t>presenciado</w:t>
      </w:r>
      <w:r>
        <w:rPr>
          <w:spacing w:val="-7"/>
        </w:rPr>
        <w:t xml:space="preserve"> </w:t>
      </w:r>
      <w:r>
        <w:t>con</w:t>
      </w:r>
      <w:r>
        <w:rPr>
          <w:spacing w:val="-8"/>
        </w:rPr>
        <w:t xml:space="preserve"> </w:t>
      </w:r>
      <w:r>
        <w:t>compromiso</w:t>
      </w:r>
      <w:r>
        <w:rPr>
          <w:spacing w:val="-9"/>
        </w:rPr>
        <w:t xml:space="preserve"> </w:t>
      </w:r>
      <w:r>
        <w:rPr>
          <w:spacing w:val="-2"/>
        </w:rPr>
        <w:t>respiratorio.</w:t>
      </w:r>
    </w:p>
    <w:p w14:paraId="3C8662DA" w14:textId="77777777" w:rsidR="003315CD" w:rsidRDefault="0082365E">
      <w:pPr>
        <w:pStyle w:val="Prrafodelista"/>
        <w:numPr>
          <w:ilvl w:val="0"/>
          <w:numId w:val="6"/>
        </w:numPr>
        <w:tabs>
          <w:tab w:val="left" w:pos="1430"/>
        </w:tabs>
        <w:spacing w:before="2" w:line="237" w:lineRule="auto"/>
        <w:ind w:right="704"/>
        <w:jc w:val="both"/>
      </w:pPr>
      <w:r>
        <w:t>Quemaduras mayores al 20% de superficie corporal de segundo grado de profundidad o quemaduras eléctricas, heridas abdominales con exposición de vísceras, quemaduras en niños o quemadura de tercer grado mayor del 10% de superficie corporal en cara, manos y pies.</w:t>
      </w:r>
    </w:p>
    <w:p w14:paraId="0A8B08A2" w14:textId="77777777" w:rsidR="003315CD" w:rsidRDefault="0082365E">
      <w:pPr>
        <w:pStyle w:val="Prrafodelista"/>
        <w:numPr>
          <w:ilvl w:val="0"/>
          <w:numId w:val="6"/>
        </w:numPr>
        <w:tabs>
          <w:tab w:val="left" w:pos="1428"/>
        </w:tabs>
        <w:spacing w:before="4"/>
        <w:ind w:left="1428" w:hanging="359"/>
        <w:jc w:val="both"/>
      </w:pPr>
      <w:r>
        <w:t>Paciente</w:t>
      </w:r>
      <w:r>
        <w:rPr>
          <w:spacing w:val="-7"/>
        </w:rPr>
        <w:t xml:space="preserve"> </w:t>
      </w:r>
      <w:r>
        <w:t>inconsciente</w:t>
      </w:r>
      <w:r>
        <w:rPr>
          <w:spacing w:val="-7"/>
        </w:rPr>
        <w:t xml:space="preserve"> </w:t>
      </w:r>
      <w:r>
        <w:t>o</w:t>
      </w:r>
      <w:r>
        <w:rPr>
          <w:spacing w:val="-7"/>
        </w:rPr>
        <w:t xml:space="preserve"> </w:t>
      </w:r>
      <w:r>
        <w:t>con</w:t>
      </w:r>
      <w:r>
        <w:rPr>
          <w:spacing w:val="-5"/>
        </w:rPr>
        <w:t xml:space="preserve"> </w:t>
      </w:r>
      <w:r>
        <w:t>deterioro</w:t>
      </w:r>
      <w:r>
        <w:rPr>
          <w:spacing w:val="-4"/>
        </w:rPr>
        <w:t xml:space="preserve"> </w:t>
      </w:r>
      <w:r>
        <w:t>agudo</w:t>
      </w:r>
      <w:r>
        <w:rPr>
          <w:spacing w:val="-5"/>
        </w:rPr>
        <w:t xml:space="preserve"> </w:t>
      </w:r>
      <w:r>
        <w:t>del</w:t>
      </w:r>
      <w:r>
        <w:rPr>
          <w:spacing w:val="-8"/>
        </w:rPr>
        <w:t xml:space="preserve"> </w:t>
      </w:r>
      <w:r>
        <w:t>estado</w:t>
      </w:r>
      <w:r>
        <w:rPr>
          <w:spacing w:val="-5"/>
        </w:rPr>
        <w:t xml:space="preserve"> </w:t>
      </w:r>
      <w:r>
        <w:t>de</w:t>
      </w:r>
      <w:r>
        <w:rPr>
          <w:spacing w:val="-6"/>
        </w:rPr>
        <w:t xml:space="preserve"> </w:t>
      </w:r>
      <w:r>
        <w:rPr>
          <w:spacing w:val="-2"/>
        </w:rPr>
        <w:t>conciencia.</w:t>
      </w:r>
    </w:p>
    <w:p w14:paraId="12D6F49D" w14:textId="77777777" w:rsidR="003315CD" w:rsidRDefault="0082365E">
      <w:pPr>
        <w:pStyle w:val="Prrafodelista"/>
        <w:numPr>
          <w:ilvl w:val="0"/>
          <w:numId w:val="6"/>
        </w:numPr>
        <w:tabs>
          <w:tab w:val="left" w:pos="1428"/>
        </w:tabs>
        <w:ind w:left="1428" w:hanging="359"/>
        <w:jc w:val="both"/>
      </w:pPr>
      <w:r>
        <w:t>Trabajo</w:t>
      </w:r>
      <w:r>
        <w:rPr>
          <w:spacing w:val="-6"/>
        </w:rPr>
        <w:t xml:space="preserve"> </w:t>
      </w:r>
      <w:r>
        <w:t>de</w:t>
      </w:r>
      <w:r>
        <w:rPr>
          <w:spacing w:val="-3"/>
        </w:rPr>
        <w:t xml:space="preserve"> </w:t>
      </w:r>
      <w:r>
        <w:t>parto</w:t>
      </w:r>
      <w:r>
        <w:rPr>
          <w:spacing w:val="-5"/>
        </w:rPr>
        <w:t xml:space="preserve"> </w:t>
      </w:r>
      <w:r>
        <w:rPr>
          <w:spacing w:val="-2"/>
        </w:rPr>
        <w:t>expulsivo.</w:t>
      </w:r>
    </w:p>
    <w:p w14:paraId="5B72E2A1" w14:textId="77777777" w:rsidR="003315CD" w:rsidRDefault="0082365E">
      <w:pPr>
        <w:pStyle w:val="Textoindependiente"/>
        <w:spacing w:before="250"/>
        <w:ind w:left="710"/>
      </w:pPr>
      <w:r>
        <w:t>Funciones</w:t>
      </w:r>
      <w:r>
        <w:rPr>
          <w:spacing w:val="-5"/>
        </w:rPr>
        <w:t xml:space="preserve"> </w:t>
      </w:r>
      <w:r>
        <w:t>del</w:t>
      </w:r>
      <w:r>
        <w:rPr>
          <w:spacing w:val="-4"/>
        </w:rPr>
        <w:t xml:space="preserve"> </w:t>
      </w:r>
      <w:r>
        <w:t>personal</w:t>
      </w:r>
      <w:r>
        <w:rPr>
          <w:spacing w:val="-8"/>
        </w:rPr>
        <w:t xml:space="preserve"> </w:t>
      </w:r>
      <w:r>
        <w:t>a</w:t>
      </w:r>
      <w:r>
        <w:rPr>
          <w:spacing w:val="-4"/>
        </w:rPr>
        <w:t xml:space="preserve"> </w:t>
      </w:r>
      <w:r>
        <w:rPr>
          <w:spacing w:val="-2"/>
        </w:rPr>
        <w:t>cargo:</w:t>
      </w:r>
    </w:p>
    <w:p w14:paraId="616D3226" w14:textId="77777777" w:rsidR="003315CD" w:rsidRDefault="003315CD">
      <w:pPr>
        <w:pStyle w:val="Textoindependiente"/>
      </w:pPr>
    </w:p>
    <w:p w14:paraId="3529B8B7" w14:textId="77777777" w:rsidR="003315CD" w:rsidRDefault="0082365E">
      <w:pPr>
        <w:pStyle w:val="Textoindependiente"/>
        <w:ind w:left="710" w:right="590"/>
      </w:pPr>
      <w:r>
        <w:t>Realizar</w:t>
      </w:r>
      <w:r>
        <w:rPr>
          <w:spacing w:val="-9"/>
        </w:rPr>
        <w:t xml:space="preserve"> </w:t>
      </w:r>
      <w:r>
        <w:t>el</w:t>
      </w:r>
      <w:r>
        <w:rPr>
          <w:spacing w:val="-10"/>
        </w:rPr>
        <w:t xml:space="preserve"> </w:t>
      </w:r>
      <w:r>
        <w:t>CAB</w:t>
      </w:r>
      <w:r>
        <w:rPr>
          <w:spacing w:val="-9"/>
        </w:rPr>
        <w:t xml:space="preserve"> </w:t>
      </w:r>
      <w:r>
        <w:t>del</w:t>
      </w:r>
      <w:r>
        <w:rPr>
          <w:spacing w:val="-10"/>
        </w:rPr>
        <w:t xml:space="preserve"> </w:t>
      </w:r>
      <w:r>
        <w:t>paciente</w:t>
      </w:r>
      <w:r>
        <w:rPr>
          <w:spacing w:val="-9"/>
        </w:rPr>
        <w:t xml:space="preserve"> </w:t>
      </w:r>
      <w:r>
        <w:t>Crítico,</w:t>
      </w:r>
      <w:r>
        <w:rPr>
          <w:spacing w:val="-9"/>
        </w:rPr>
        <w:t xml:space="preserve"> </w:t>
      </w:r>
      <w:r>
        <w:t>estabilización,</w:t>
      </w:r>
      <w:r>
        <w:rPr>
          <w:spacing w:val="-10"/>
        </w:rPr>
        <w:t xml:space="preserve"> </w:t>
      </w:r>
      <w:r>
        <w:t>manejo</w:t>
      </w:r>
      <w:r>
        <w:rPr>
          <w:spacing w:val="-11"/>
        </w:rPr>
        <w:t xml:space="preserve"> </w:t>
      </w:r>
      <w:r>
        <w:t>prioritario</w:t>
      </w:r>
      <w:r>
        <w:rPr>
          <w:spacing w:val="-9"/>
        </w:rPr>
        <w:t xml:space="preserve"> </w:t>
      </w:r>
      <w:r>
        <w:t>del</w:t>
      </w:r>
      <w:r>
        <w:rPr>
          <w:spacing w:val="-12"/>
        </w:rPr>
        <w:t xml:space="preserve"> </w:t>
      </w:r>
      <w:r>
        <w:t>dolor,</w:t>
      </w:r>
      <w:r>
        <w:rPr>
          <w:spacing w:val="-10"/>
        </w:rPr>
        <w:t xml:space="preserve"> </w:t>
      </w:r>
      <w:r>
        <w:t>mientras</w:t>
      </w:r>
      <w:r>
        <w:rPr>
          <w:spacing w:val="-9"/>
        </w:rPr>
        <w:t xml:space="preserve"> </w:t>
      </w:r>
      <w:r>
        <w:t>se activa traslado a un Centro Asistencial, si las condiciones así lo ameritan.</w:t>
      </w:r>
    </w:p>
    <w:p w14:paraId="1CA02750" w14:textId="77777777" w:rsidR="003315CD" w:rsidRDefault="0082365E">
      <w:pPr>
        <w:pStyle w:val="Ttulo2"/>
        <w:numPr>
          <w:ilvl w:val="4"/>
          <w:numId w:val="22"/>
        </w:numPr>
        <w:tabs>
          <w:tab w:val="left" w:pos="2834"/>
        </w:tabs>
        <w:spacing w:before="252"/>
        <w:ind w:hanging="1404"/>
      </w:pPr>
      <w:r>
        <w:rPr>
          <w:color w:val="000000"/>
          <w:highlight w:val="yellow"/>
        </w:rPr>
        <w:t>Prioridad</w:t>
      </w:r>
      <w:r>
        <w:rPr>
          <w:color w:val="000000"/>
          <w:spacing w:val="-4"/>
          <w:highlight w:val="yellow"/>
        </w:rPr>
        <w:t xml:space="preserve"> </w:t>
      </w:r>
      <w:r>
        <w:rPr>
          <w:color w:val="000000"/>
          <w:highlight w:val="yellow"/>
        </w:rPr>
        <w:t>II</w:t>
      </w:r>
      <w:r>
        <w:rPr>
          <w:color w:val="000000"/>
          <w:spacing w:val="-3"/>
          <w:highlight w:val="yellow"/>
        </w:rPr>
        <w:t xml:space="preserve"> </w:t>
      </w:r>
      <w:r>
        <w:rPr>
          <w:color w:val="000000"/>
          <w:spacing w:val="-2"/>
          <w:highlight w:val="yellow"/>
        </w:rPr>
        <w:t>Amarilla</w:t>
      </w:r>
    </w:p>
    <w:p w14:paraId="4710F1F1" w14:textId="77777777" w:rsidR="003315CD" w:rsidRDefault="0082365E">
      <w:pPr>
        <w:pStyle w:val="Textoindependiente"/>
        <w:spacing w:before="256"/>
        <w:ind w:left="710" w:right="590"/>
      </w:pPr>
      <w:r>
        <w:t>Crítico</w:t>
      </w:r>
      <w:r>
        <w:rPr>
          <w:spacing w:val="-5"/>
        </w:rPr>
        <w:t xml:space="preserve"> </w:t>
      </w:r>
      <w:r>
        <w:t>diferible.</w:t>
      </w:r>
      <w:r>
        <w:rPr>
          <w:spacing w:val="-4"/>
        </w:rPr>
        <w:t xml:space="preserve"> </w:t>
      </w:r>
      <w:r>
        <w:t>Victimas</w:t>
      </w:r>
      <w:r>
        <w:rPr>
          <w:spacing w:val="-5"/>
        </w:rPr>
        <w:t xml:space="preserve"> </w:t>
      </w:r>
      <w:r>
        <w:t>que</w:t>
      </w:r>
      <w:r>
        <w:rPr>
          <w:spacing w:val="-3"/>
        </w:rPr>
        <w:t xml:space="preserve"> </w:t>
      </w:r>
      <w:r>
        <w:t>por</w:t>
      </w:r>
      <w:r>
        <w:rPr>
          <w:spacing w:val="-2"/>
        </w:rPr>
        <w:t xml:space="preserve"> </w:t>
      </w:r>
      <w:r>
        <w:t>el</w:t>
      </w:r>
      <w:r>
        <w:rPr>
          <w:spacing w:val="-6"/>
        </w:rPr>
        <w:t xml:space="preserve"> </w:t>
      </w:r>
      <w:r>
        <w:t>tipo</w:t>
      </w:r>
      <w:r>
        <w:rPr>
          <w:spacing w:val="-3"/>
        </w:rPr>
        <w:t xml:space="preserve"> </w:t>
      </w:r>
      <w:r>
        <w:t>de</w:t>
      </w:r>
      <w:r>
        <w:rPr>
          <w:spacing w:val="-6"/>
        </w:rPr>
        <w:t xml:space="preserve"> </w:t>
      </w:r>
      <w:r>
        <w:t>lesión</w:t>
      </w:r>
      <w:r>
        <w:rPr>
          <w:spacing w:val="-6"/>
        </w:rPr>
        <w:t xml:space="preserve"> </w:t>
      </w:r>
      <w:r>
        <w:t>o</w:t>
      </w:r>
      <w:r>
        <w:rPr>
          <w:spacing w:val="-3"/>
        </w:rPr>
        <w:t xml:space="preserve"> </w:t>
      </w:r>
      <w:r>
        <w:t>patología</w:t>
      </w:r>
      <w:r>
        <w:rPr>
          <w:spacing w:val="-5"/>
        </w:rPr>
        <w:t xml:space="preserve"> </w:t>
      </w:r>
      <w:r>
        <w:t>requieren</w:t>
      </w:r>
      <w:r>
        <w:rPr>
          <w:spacing w:val="-3"/>
        </w:rPr>
        <w:t xml:space="preserve"> </w:t>
      </w:r>
      <w:r>
        <w:t>de</w:t>
      </w:r>
      <w:r>
        <w:rPr>
          <w:spacing w:val="-8"/>
        </w:rPr>
        <w:t xml:space="preserve"> </w:t>
      </w:r>
      <w:r>
        <w:t>atención</w:t>
      </w:r>
      <w:r>
        <w:rPr>
          <w:spacing w:val="-3"/>
        </w:rPr>
        <w:t xml:space="preserve"> </w:t>
      </w:r>
      <w:r>
        <w:t>que</w:t>
      </w:r>
      <w:r>
        <w:rPr>
          <w:spacing w:val="-5"/>
        </w:rPr>
        <w:t xml:space="preserve"> </w:t>
      </w:r>
      <w:r>
        <w:t>se puede diferir en tiempo. Involucra lesiones como:</w:t>
      </w:r>
    </w:p>
    <w:p w14:paraId="701E8822" w14:textId="77777777" w:rsidR="003315CD" w:rsidRDefault="003315CD">
      <w:pPr>
        <w:pStyle w:val="Textoindependiente"/>
        <w:sectPr w:rsidR="003315CD">
          <w:headerReference w:type="default" r:id="rId78"/>
          <w:footerReference w:type="default" r:id="rId79"/>
          <w:pgSz w:w="12250" w:h="15850"/>
          <w:pgMar w:top="1360" w:right="992" w:bottom="1200" w:left="992" w:header="0" w:footer="1017" w:gutter="0"/>
          <w:cols w:space="720"/>
        </w:sectPr>
      </w:pPr>
    </w:p>
    <w:p w14:paraId="5E597B88" w14:textId="77777777" w:rsidR="003315CD" w:rsidRDefault="003315CD">
      <w:pPr>
        <w:pStyle w:val="Textoindependiente"/>
        <w:spacing w:before="62"/>
      </w:pPr>
    </w:p>
    <w:p w14:paraId="29E501ED" w14:textId="77777777" w:rsidR="003315CD" w:rsidRDefault="0082365E">
      <w:pPr>
        <w:pStyle w:val="Prrafodelista"/>
        <w:numPr>
          <w:ilvl w:val="0"/>
          <w:numId w:val="6"/>
        </w:numPr>
        <w:tabs>
          <w:tab w:val="left" w:pos="1429"/>
        </w:tabs>
        <w:spacing w:before="1" w:line="268" w:lineRule="exact"/>
        <w:ind w:left="1429"/>
      </w:pPr>
      <w:r>
        <w:t>Lesión</w:t>
      </w:r>
      <w:r>
        <w:rPr>
          <w:spacing w:val="-5"/>
        </w:rPr>
        <w:t xml:space="preserve"> </w:t>
      </w:r>
      <w:r>
        <w:t>de</w:t>
      </w:r>
      <w:r>
        <w:rPr>
          <w:spacing w:val="-5"/>
        </w:rPr>
        <w:t xml:space="preserve"> </w:t>
      </w:r>
      <w:r>
        <w:t>tórax</w:t>
      </w:r>
      <w:r>
        <w:rPr>
          <w:spacing w:val="-7"/>
        </w:rPr>
        <w:t xml:space="preserve"> </w:t>
      </w:r>
      <w:r>
        <w:t>sin</w:t>
      </w:r>
      <w:r>
        <w:rPr>
          <w:spacing w:val="-5"/>
        </w:rPr>
        <w:t xml:space="preserve"> </w:t>
      </w:r>
      <w:r>
        <w:t>dificultad</w:t>
      </w:r>
      <w:r>
        <w:rPr>
          <w:spacing w:val="-4"/>
        </w:rPr>
        <w:t xml:space="preserve"> </w:t>
      </w:r>
      <w:r>
        <w:rPr>
          <w:spacing w:val="-2"/>
        </w:rPr>
        <w:t>respiratoria.</w:t>
      </w:r>
    </w:p>
    <w:p w14:paraId="51879BB1" w14:textId="77777777" w:rsidR="003315CD" w:rsidRDefault="0082365E">
      <w:pPr>
        <w:pStyle w:val="Prrafodelista"/>
        <w:numPr>
          <w:ilvl w:val="0"/>
          <w:numId w:val="6"/>
        </w:numPr>
        <w:tabs>
          <w:tab w:val="left" w:pos="1429"/>
        </w:tabs>
        <w:spacing w:line="268" w:lineRule="exact"/>
        <w:ind w:left="1429"/>
      </w:pPr>
      <w:r>
        <w:t>Sobredosis</w:t>
      </w:r>
      <w:r>
        <w:rPr>
          <w:spacing w:val="-10"/>
        </w:rPr>
        <w:t xml:space="preserve"> </w:t>
      </w:r>
      <w:r>
        <w:t>o</w:t>
      </w:r>
      <w:r>
        <w:rPr>
          <w:spacing w:val="-8"/>
        </w:rPr>
        <w:t xml:space="preserve"> </w:t>
      </w:r>
      <w:r>
        <w:t>envenenamiento</w:t>
      </w:r>
      <w:r>
        <w:rPr>
          <w:spacing w:val="-9"/>
        </w:rPr>
        <w:t xml:space="preserve"> </w:t>
      </w:r>
      <w:r>
        <w:t>sin</w:t>
      </w:r>
      <w:r>
        <w:rPr>
          <w:spacing w:val="-8"/>
        </w:rPr>
        <w:t xml:space="preserve"> </w:t>
      </w:r>
      <w:r>
        <w:t>compromiso</w:t>
      </w:r>
      <w:r>
        <w:rPr>
          <w:spacing w:val="-8"/>
        </w:rPr>
        <w:t xml:space="preserve"> </w:t>
      </w:r>
      <w:r>
        <w:rPr>
          <w:spacing w:val="-2"/>
        </w:rPr>
        <w:t>respiratorio.</w:t>
      </w:r>
    </w:p>
    <w:p w14:paraId="5A6CB0C9" w14:textId="77777777" w:rsidR="003315CD" w:rsidRDefault="0082365E">
      <w:pPr>
        <w:pStyle w:val="Prrafodelista"/>
        <w:numPr>
          <w:ilvl w:val="0"/>
          <w:numId w:val="6"/>
        </w:numPr>
        <w:tabs>
          <w:tab w:val="left" w:pos="1430"/>
        </w:tabs>
        <w:spacing w:before="1" w:line="237" w:lineRule="auto"/>
        <w:ind w:right="704"/>
      </w:pPr>
      <w:r>
        <w:t>Traumatismos</w:t>
      </w:r>
      <w:r>
        <w:rPr>
          <w:spacing w:val="80"/>
        </w:rPr>
        <w:t xml:space="preserve"> </w:t>
      </w:r>
      <w:r>
        <w:t>encefálicos</w:t>
      </w:r>
      <w:r>
        <w:rPr>
          <w:spacing w:val="80"/>
        </w:rPr>
        <w:t xml:space="preserve"> </w:t>
      </w:r>
      <w:r>
        <w:t>o</w:t>
      </w:r>
      <w:r>
        <w:rPr>
          <w:spacing w:val="80"/>
        </w:rPr>
        <w:t xml:space="preserve"> </w:t>
      </w:r>
      <w:r>
        <w:t>raquídeos</w:t>
      </w:r>
      <w:r>
        <w:rPr>
          <w:spacing w:val="80"/>
          <w:w w:val="150"/>
        </w:rPr>
        <w:t xml:space="preserve"> </w:t>
      </w:r>
      <w:r>
        <w:t>abiertos</w:t>
      </w:r>
      <w:r>
        <w:rPr>
          <w:spacing w:val="80"/>
        </w:rPr>
        <w:t xml:space="preserve"> </w:t>
      </w:r>
      <w:r>
        <w:t>o</w:t>
      </w:r>
      <w:r>
        <w:rPr>
          <w:spacing w:val="80"/>
        </w:rPr>
        <w:t xml:space="preserve"> </w:t>
      </w:r>
      <w:r>
        <w:t>cerrados</w:t>
      </w:r>
      <w:r>
        <w:rPr>
          <w:spacing w:val="80"/>
        </w:rPr>
        <w:t xml:space="preserve"> </w:t>
      </w:r>
      <w:r>
        <w:t>que</w:t>
      </w:r>
      <w:r>
        <w:rPr>
          <w:spacing w:val="80"/>
        </w:rPr>
        <w:t xml:space="preserve"> </w:t>
      </w:r>
      <w:r>
        <w:t>requieren</w:t>
      </w:r>
      <w:r>
        <w:rPr>
          <w:spacing w:val="80"/>
        </w:rPr>
        <w:t xml:space="preserve"> </w:t>
      </w:r>
      <w:r>
        <w:t>descompresión con</w:t>
      </w:r>
    </w:p>
    <w:p w14:paraId="16C706E8" w14:textId="77777777" w:rsidR="003315CD" w:rsidRDefault="0082365E">
      <w:pPr>
        <w:pStyle w:val="Prrafodelista"/>
        <w:numPr>
          <w:ilvl w:val="0"/>
          <w:numId w:val="6"/>
        </w:numPr>
        <w:tabs>
          <w:tab w:val="left" w:pos="1429"/>
        </w:tabs>
        <w:spacing w:before="2" w:line="268" w:lineRule="exact"/>
        <w:ind w:left="1429"/>
      </w:pPr>
      <w:r>
        <w:t>Glasgow</w:t>
      </w:r>
      <w:r>
        <w:rPr>
          <w:spacing w:val="-4"/>
        </w:rPr>
        <w:t xml:space="preserve"> </w:t>
      </w:r>
      <w:r>
        <w:t>entre</w:t>
      </w:r>
      <w:r>
        <w:rPr>
          <w:spacing w:val="-3"/>
        </w:rPr>
        <w:t xml:space="preserve"> </w:t>
      </w:r>
      <w:r>
        <w:t>9</w:t>
      </w:r>
      <w:r>
        <w:rPr>
          <w:spacing w:val="-4"/>
        </w:rPr>
        <w:t xml:space="preserve"> </w:t>
      </w:r>
      <w:r>
        <w:t>y</w:t>
      </w:r>
      <w:r>
        <w:rPr>
          <w:spacing w:val="-4"/>
        </w:rPr>
        <w:t xml:space="preserve"> </w:t>
      </w:r>
      <w:r>
        <w:rPr>
          <w:spacing w:val="-5"/>
        </w:rPr>
        <w:t>14.</w:t>
      </w:r>
    </w:p>
    <w:p w14:paraId="6C60BDBB" w14:textId="77777777" w:rsidR="003315CD" w:rsidRDefault="0082365E">
      <w:pPr>
        <w:pStyle w:val="Prrafodelista"/>
        <w:numPr>
          <w:ilvl w:val="0"/>
          <w:numId w:val="6"/>
        </w:numPr>
        <w:tabs>
          <w:tab w:val="left" w:pos="1429"/>
        </w:tabs>
        <w:spacing w:line="268" w:lineRule="exact"/>
        <w:ind w:left="1429"/>
      </w:pPr>
      <w:r>
        <w:t>Arritmia</w:t>
      </w:r>
      <w:r>
        <w:rPr>
          <w:spacing w:val="-8"/>
        </w:rPr>
        <w:t xml:space="preserve"> </w:t>
      </w:r>
      <w:r>
        <w:t>sin</w:t>
      </w:r>
      <w:r>
        <w:rPr>
          <w:spacing w:val="-7"/>
        </w:rPr>
        <w:t xml:space="preserve"> </w:t>
      </w:r>
      <w:r>
        <w:t>compromiso</w:t>
      </w:r>
      <w:r>
        <w:rPr>
          <w:spacing w:val="-8"/>
        </w:rPr>
        <w:t xml:space="preserve"> </w:t>
      </w:r>
      <w:r>
        <w:rPr>
          <w:spacing w:val="-2"/>
        </w:rPr>
        <w:t>hemodinámico.</w:t>
      </w:r>
    </w:p>
    <w:p w14:paraId="565BABC3" w14:textId="77777777" w:rsidR="003315CD" w:rsidRDefault="0082365E">
      <w:pPr>
        <w:pStyle w:val="Prrafodelista"/>
        <w:numPr>
          <w:ilvl w:val="0"/>
          <w:numId w:val="6"/>
        </w:numPr>
        <w:tabs>
          <w:tab w:val="left" w:pos="1429"/>
        </w:tabs>
        <w:spacing w:line="269" w:lineRule="exact"/>
        <w:ind w:left="1429"/>
      </w:pPr>
      <w:r>
        <w:t>Paciente</w:t>
      </w:r>
      <w:r>
        <w:rPr>
          <w:spacing w:val="-8"/>
        </w:rPr>
        <w:t xml:space="preserve"> </w:t>
      </w:r>
      <w:r>
        <w:t>convulsivo</w:t>
      </w:r>
      <w:r>
        <w:rPr>
          <w:spacing w:val="-6"/>
        </w:rPr>
        <w:t xml:space="preserve"> </w:t>
      </w:r>
      <w:r>
        <w:t>sin</w:t>
      </w:r>
      <w:r>
        <w:rPr>
          <w:spacing w:val="-10"/>
        </w:rPr>
        <w:t xml:space="preserve"> </w:t>
      </w:r>
      <w:r>
        <w:t>compromiso</w:t>
      </w:r>
      <w:r>
        <w:rPr>
          <w:spacing w:val="-7"/>
        </w:rPr>
        <w:t xml:space="preserve"> </w:t>
      </w:r>
      <w:r>
        <w:t>respiratorio</w:t>
      </w:r>
      <w:r>
        <w:rPr>
          <w:spacing w:val="-8"/>
        </w:rPr>
        <w:t xml:space="preserve"> </w:t>
      </w:r>
      <w:r>
        <w:t>o</w:t>
      </w:r>
      <w:r>
        <w:rPr>
          <w:spacing w:val="-5"/>
        </w:rPr>
        <w:t xml:space="preserve"> </w:t>
      </w:r>
      <w:r>
        <w:t>estado</w:t>
      </w:r>
      <w:r>
        <w:rPr>
          <w:spacing w:val="-7"/>
        </w:rPr>
        <w:t xml:space="preserve"> </w:t>
      </w:r>
      <w:r>
        <w:rPr>
          <w:spacing w:val="-2"/>
        </w:rPr>
        <w:t>postictal.</w:t>
      </w:r>
    </w:p>
    <w:p w14:paraId="15D9495C" w14:textId="77777777" w:rsidR="003315CD" w:rsidRDefault="0082365E">
      <w:pPr>
        <w:pStyle w:val="Prrafodelista"/>
        <w:numPr>
          <w:ilvl w:val="0"/>
          <w:numId w:val="6"/>
        </w:numPr>
        <w:tabs>
          <w:tab w:val="left" w:pos="1430"/>
        </w:tabs>
        <w:spacing w:before="2" w:line="237" w:lineRule="auto"/>
        <w:ind w:right="706"/>
      </w:pPr>
      <w:r>
        <w:t xml:space="preserve">Quemaduras menores del 20% de superficie corporal en cara, manos, genitales o </w:t>
      </w:r>
      <w:r>
        <w:rPr>
          <w:spacing w:val="-2"/>
        </w:rPr>
        <w:t>perineo.</w:t>
      </w:r>
    </w:p>
    <w:p w14:paraId="4BE00904" w14:textId="77777777" w:rsidR="003315CD" w:rsidRDefault="0082365E">
      <w:pPr>
        <w:pStyle w:val="Prrafodelista"/>
        <w:numPr>
          <w:ilvl w:val="0"/>
          <w:numId w:val="6"/>
        </w:numPr>
        <w:tabs>
          <w:tab w:val="left" w:pos="1429"/>
        </w:tabs>
        <w:spacing w:line="268" w:lineRule="exact"/>
        <w:ind w:left="1429"/>
      </w:pPr>
      <w:r>
        <w:t>Hemorragias</w:t>
      </w:r>
      <w:r>
        <w:rPr>
          <w:spacing w:val="-9"/>
        </w:rPr>
        <w:t xml:space="preserve"> </w:t>
      </w:r>
      <w:r>
        <w:t>controladas</w:t>
      </w:r>
      <w:r>
        <w:rPr>
          <w:spacing w:val="-7"/>
        </w:rPr>
        <w:t xml:space="preserve"> </w:t>
      </w:r>
      <w:r>
        <w:t>con</w:t>
      </w:r>
      <w:r>
        <w:rPr>
          <w:spacing w:val="-8"/>
        </w:rPr>
        <w:t xml:space="preserve"> </w:t>
      </w:r>
      <w:r>
        <w:rPr>
          <w:spacing w:val="-2"/>
        </w:rPr>
        <w:t>compresión.</w:t>
      </w:r>
    </w:p>
    <w:p w14:paraId="6CC6B9F0" w14:textId="77777777" w:rsidR="003315CD" w:rsidRDefault="0082365E">
      <w:pPr>
        <w:pStyle w:val="Prrafodelista"/>
        <w:numPr>
          <w:ilvl w:val="0"/>
          <w:numId w:val="6"/>
        </w:numPr>
        <w:tabs>
          <w:tab w:val="left" w:pos="1429"/>
        </w:tabs>
        <w:spacing w:line="269" w:lineRule="exact"/>
        <w:ind w:left="1429"/>
      </w:pPr>
      <w:r>
        <w:t>Fracturas</w:t>
      </w:r>
      <w:r>
        <w:rPr>
          <w:spacing w:val="-6"/>
        </w:rPr>
        <w:t xml:space="preserve"> </w:t>
      </w:r>
      <w:r>
        <w:t>mayores</w:t>
      </w:r>
      <w:r>
        <w:rPr>
          <w:spacing w:val="-6"/>
        </w:rPr>
        <w:t xml:space="preserve"> </w:t>
      </w:r>
      <w:r>
        <w:t>sin</w:t>
      </w:r>
      <w:r>
        <w:rPr>
          <w:spacing w:val="-4"/>
        </w:rPr>
        <w:t xml:space="preserve"> </w:t>
      </w:r>
      <w:r>
        <w:t>signos</w:t>
      </w:r>
      <w:r>
        <w:rPr>
          <w:spacing w:val="-4"/>
        </w:rPr>
        <w:t xml:space="preserve"> </w:t>
      </w:r>
      <w:r>
        <w:t>de</w:t>
      </w:r>
      <w:r>
        <w:rPr>
          <w:spacing w:val="-3"/>
        </w:rPr>
        <w:t xml:space="preserve"> </w:t>
      </w:r>
      <w:r>
        <w:rPr>
          <w:spacing w:val="-2"/>
        </w:rPr>
        <w:t>shock.</w:t>
      </w:r>
    </w:p>
    <w:p w14:paraId="1ED82413" w14:textId="77777777" w:rsidR="003315CD" w:rsidRDefault="0082365E">
      <w:pPr>
        <w:pStyle w:val="Prrafodelista"/>
        <w:numPr>
          <w:ilvl w:val="0"/>
          <w:numId w:val="6"/>
        </w:numPr>
        <w:tabs>
          <w:tab w:val="left" w:pos="1429"/>
        </w:tabs>
        <w:spacing w:line="268" w:lineRule="exact"/>
        <w:ind w:left="1429"/>
      </w:pPr>
      <w:r>
        <w:t>Riesgo</w:t>
      </w:r>
      <w:r>
        <w:rPr>
          <w:spacing w:val="-4"/>
        </w:rPr>
        <w:t xml:space="preserve"> </w:t>
      </w:r>
      <w:r>
        <w:t>de</w:t>
      </w:r>
      <w:r>
        <w:rPr>
          <w:spacing w:val="-4"/>
        </w:rPr>
        <w:t xml:space="preserve"> </w:t>
      </w:r>
      <w:r>
        <w:rPr>
          <w:spacing w:val="-2"/>
        </w:rPr>
        <w:t>Choque</w:t>
      </w:r>
    </w:p>
    <w:p w14:paraId="64ECB85A" w14:textId="77777777" w:rsidR="003315CD" w:rsidRDefault="0082365E">
      <w:pPr>
        <w:pStyle w:val="Prrafodelista"/>
        <w:numPr>
          <w:ilvl w:val="0"/>
          <w:numId w:val="6"/>
        </w:numPr>
        <w:tabs>
          <w:tab w:val="left" w:pos="1429"/>
        </w:tabs>
        <w:spacing w:line="463" w:lineRule="auto"/>
        <w:ind w:left="710" w:right="6415" w:firstLine="359"/>
      </w:pPr>
      <w:r>
        <w:t>Fracturas Abiertas Funciones</w:t>
      </w:r>
      <w:r>
        <w:rPr>
          <w:spacing w:val="-7"/>
        </w:rPr>
        <w:t xml:space="preserve"> </w:t>
      </w:r>
      <w:r>
        <w:t>del</w:t>
      </w:r>
      <w:r>
        <w:rPr>
          <w:spacing w:val="-7"/>
        </w:rPr>
        <w:t xml:space="preserve"> </w:t>
      </w:r>
      <w:r>
        <w:t>personal</w:t>
      </w:r>
      <w:r>
        <w:rPr>
          <w:spacing w:val="-11"/>
        </w:rPr>
        <w:t xml:space="preserve"> </w:t>
      </w:r>
      <w:r>
        <w:t>a</w:t>
      </w:r>
      <w:r>
        <w:rPr>
          <w:spacing w:val="-7"/>
        </w:rPr>
        <w:t xml:space="preserve"> </w:t>
      </w:r>
      <w:r>
        <w:t>cargo:</w:t>
      </w:r>
    </w:p>
    <w:p w14:paraId="68695186" w14:textId="77777777" w:rsidR="003315CD" w:rsidRDefault="0082365E">
      <w:pPr>
        <w:pStyle w:val="Textoindependiente"/>
        <w:spacing w:before="15"/>
        <w:ind w:left="710" w:right="590"/>
      </w:pPr>
      <w:r>
        <w:t>Definir conductas, iniciar manejos: dar primeros auxilios, que mejoren el pronóstico de las víctimas, mientras se activa traslado a otro Centro Asistencial de mayor nivel.</w:t>
      </w:r>
    </w:p>
    <w:p w14:paraId="2B69730C" w14:textId="77777777" w:rsidR="003315CD" w:rsidRDefault="0082365E">
      <w:pPr>
        <w:pStyle w:val="Ttulo2"/>
        <w:numPr>
          <w:ilvl w:val="4"/>
          <w:numId w:val="22"/>
        </w:numPr>
        <w:tabs>
          <w:tab w:val="left" w:pos="2834"/>
        </w:tabs>
        <w:spacing w:before="252"/>
        <w:ind w:hanging="1404"/>
      </w:pPr>
      <w:r>
        <w:rPr>
          <w:color w:val="000000"/>
          <w:highlight w:val="green"/>
        </w:rPr>
        <w:t>Prioridad</w:t>
      </w:r>
      <w:r>
        <w:rPr>
          <w:color w:val="000000"/>
          <w:spacing w:val="-4"/>
          <w:highlight w:val="green"/>
        </w:rPr>
        <w:t xml:space="preserve"> </w:t>
      </w:r>
      <w:r>
        <w:rPr>
          <w:color w:val="000000"/>
          <w:highlight w:val="green"/>
        </w:rPr>
        <w:t>III</w:t>
      </w:r>
      <w:r>
        <w:rPr>
          <w:color w:val="000000"/>
          <w:spacing w:val="-4"/>
          <w:highlight w:val="green"/>
        </w:rPr>
        <w:t xml:space="preserve"> </w:t>
      </w:r>
      <w:r>
        <w:rPr>
          <w:color w:val="000000"/>
          <w:spacing w:val="-2"/>
          <w:highlight w:val="green"/>
        </w:rPr>
        <w:t>Verde</w:t>
      </w:r>
    </w:p>
    <w:p w14:paraId="076F6662" w14:textId="77777777" w:rsidR="003315CD" w:rsidRDefault="0082365E">
      <w:pPr>
        <w:pStyle w:val="Textoindependiente"/>
        <w:spacing w:before="255"/>
        <w:ind w:left="710" w:right="590"/>
      </w:pPr>
      <w:r>
        <w:t>Víctimas</w:t>
      </w:r>
      <w:r>
        <w:rPr>
          <w:spacing w:val="-1"/>
        </w:rPr>
        <w:t xml:space="preserve"> </w:t>
      </w:r>
      <w:r>
        <w:t>cuyo</w:t>
      </w:r>
      <w:r>
        <w:rPr>
          <w:spacing w:val="-7"/>
        </w:rPr>
        <w:t xml:space="preserve"> </w:t>
      </w:r>
      <w:r>
        <w:t>tratamiento</w:t>
      </w:r>
      <w:r>
        <w:rPr>
          <w:spacing w:val="-2"/>
        </w:rPr>
        <w:t xml:space="preserve"> </w:t>
      </w:r>
      <w:r>
        <w:t>definitivo</w:t>
      </w:r>
      <w:r>
        <w:rPr>
          <w:spacing w:val="-2"/>
        </w:rPr>
        <w:t xml:space="preserve"> </w:t>
      </w:r>
      <w:r>
        <w:t>puede</w:t>
      </w:r>
      <w:r>
        <w:rPr>
          <w:spacing w:val="-4"/>
        </w:rPr>
        <w:t xml:space="preserve"> </w:t>
      </w:r>
      <w:r>
        <w:t>esperar</w:t>
      </w:r>
      <w:r>
        <w:rPr>
          <w:spacing w:val="-1"/>
        </w:rPr>
        <w:t xml:space="preserve"> </w:t>
      </w:r>
      <w:r>
        <w:t>sin</w:t>
      </w:r>
      <w:r>
        <w:rPr>
          <w:spacing w:val="-2"/>
        </w:rPr>
        <w:t xml:space="preserve"> </w:t>
      </w:r>
      <w:r>
        <w:t>peligro</w:t>
      </w:r>
      <w:r>
        <w:rPr>
          <w:spacing w:val="-4"/>
        </w:rPr>
        <w:t xml:space="preserve"> </w:t>
      </w:r>
      <w:r>
        <w:t>para</w:t>
      </w:r>
      <w:r>
        <w:rPr>
          <w:spacing w:val="-4"/>
        </w:rPr>
        <w:t xml:space="preserve"> </w:t>
      </w:r>
      <w:r>
        <w:t>sus</w:t>
      </w:r>
      <w:r>
        <w:rPr>
          <w:spacing w:val="-4"/>
        </w:rPr>
        <w:t xml:space="preserve"> </w:t>
      </w:r>
      <w:r>
        <w:t>vidas.</w:t>
      </w:r>
      <w:r>
        <w:rPr>
          <w:spacing w:val="-3"/>
        </w:rPr>
        <w:t xml:space="preserve"> </w:t>
      </w:r>
      <w:r>
        <w:t>Involucra</w:t>
      </w:r>
      <w:r>
        <w:rPr>
          <w:spacing w:val="-4"/>
        </w:rPr>
        <w:t xml:space="preserve"> </w:t>
      </w:r>
      <w:r>
        <w:t>las siguientes lesiones:</w:t>
      </w:r>
    </w:p>
    <w:p w14:paraId="57B77AF7" w14:textId="77777777" w:rsidR="003315CD" w:rsidRDefault="003315CD">
      <w:pPr>
        <w:pStyle w:val="Textoindependiente"/>
        <w:spacing w:before="2"/>
      </w:pPr>
    </w:p>
    <w:p w14:paraId="34F54CDE" w14:textId="77777777" w:rsidR="003315CD" w:rsidRDefault="0082365E">
      <w:pPr>
        <w:pStyle w:val="Prrafodelista"/>
        <w:numPr>
          <w:ilvl w:val="0"/>
          <w:numId w:val="6"/>
        </w:numPr>
        <w:tabs>
          <w:tab w:val="left" w:pos="1429"/>
        </w:tabs>
        <w:spacing w:line="268" w:lineRule="exact"/>
        <w:ind w:left="1429"/>
      </w:pPr>
      <w:r>
        <w:t>Lesiones</w:t>
      </w:r>
      <w:r>
        <w:rPr>
          <w:spacing w:val="-6"/>
        </w:rPr>
        <w:t xml:space="preserve"> </w:t>
      </w:r>
      <w:r>
        <w:t>de</w:t>
      </w:r>
      <w:r>
        <w:rPr>
          <w:spacing w:val="-6"/>
        </w:rPr>
        <w:t xml:space="preserve"> </w:t>
      </w:r>
      <w:r>
        <w:t>tejidos</w:t>
      </w:r>
      <w:r>
        <w:rPr>
          <w:spacing w:val="-6"/>
        </w:rPr>
        <w:t xml:space="preserve"> </w:t>
      </w:r>
      <w:r>
        <w:t>blandos</w:t>
      </w:r>
      <w:r>
        <w:rPr>
          <w:spacing w:val="-2"/>
        </w:rPr>
        <w:t xml:space="preserve"> </w:t>
      </w:r>
      <w:r>
        <w:t>sin</w:t>
      </w:r>
      <w:r>
        <w:rPr>
          <w:spacing w:val="-4"/>
        </w:rPr>
        <w:t xml:space="preserve"> </w:t>
      </w:r>
      <w:r>
        <w:t>signos</w:t>
      </w:r>
      <w:r>
        <w:rPr>
          <w:spacing w:val="-6"/>
        </w:rPr>
        <w:t xml:space="preserve"> </w:t>
      </w:r>
      <w:r>
        <w:t>de</w:t>
      </w:r>
      <w:r>
        <w:rPr>
          <w:spacing w:val="-4"/>
        </w:rPr>
        <w:t xml:space="preserve"> </w:t>
      </w:r>
      <w:r>
        <w:t>shock</w:t>
      </w:r>
      <w:r>
        <w:rPr>
          <w:spacing w:val="-5"/>
        </w:rPr>
        <w:t xml:space="preserve"> </w:t>
      </w:r>
      <w:r>
        <w:t>y</w:t>
      </w:r>
      <w:r>
        <w:rPr>
          <w:spacing w:val="-3"/>
        </w:rPr>
        <w:t xml:space="preserve"> </w:t>
      </w:r>
      <w:r>
        <w:t>con</w:t>
      </w:r>
      <w:r>
        <w:rPr>
          <w:spacing w:val="-4"/>
        </w:rPr>
        <w:t xml:space="preserve"> </w:t>
      </w:r>
      <w:r>
        <w:t>pulsos</w:t>
      </w:r>
      <w:r>
        <w:rPr>
          <w:spacing w:val="-5"/>
        </w:rPr>
        <w:t xml:space="preserve"> </w:t>
      </w:r>
      <w:r>
        <w:rPr>
          <w:spacing w:val="-2"/>
        </w:rPr>
        <w:t>periféricos.</w:t>
      </w:r>
    </w:p>
    <w:p w14:paraId="4192B325" w14:textId="77777777" w:rsidR="003315CD" w:rsidRDefault="0082365E">
      <w:pPr>
        <w:pStyle w:val="Prrafodelista"/>
        <w:numPr>
          <w:ilvl w:val="0"/>
          <w:numId w:val="6"/>
        </w:numPr>
        <w:tabs>
          <w:tab w:val="left" w:pos="1429"/>
        </w:tabs>
        <w:spacing w:line="268" w:lineRule="exact"/>
        <w:ind w:left="1429"/>
      </w:pPr>
      <w:r>
        <w:t>Fracturas</w:t>
      </w:r>
      <w:r>
        <w:rPr>
          <w:spacing w:val="-7"/>
        </w:rPr>
        <w:t xml:space="preserve"> </w:t>
      </w:r>
      <w:r>
        <w:rPr>
          <w:spacing w:val="-2"/>
        </w:rPr>
        <w:t>cerradas</w:t>
      </w:r>
    </w:p>
    <w:p w14:paraId="33EF6BC2" w14:textId="77777777" w:rsidR="003315CD" w:rsidRDefault="0082365E">
      <w:pPr>
        <w:pStyle w:val="Prrafodelista"/>
        <w:numPr>
          <w:ilvl w:val="0"/>
          <w:numId w:val="6"/>
        </w:numPr>
        <w:tabs>
          <w:tab w:val="left" w:pos="1429"/>
        </w:tabs>
        <w:spacing w:line="268" w:lineRule="exact"/>
        <w:ind w:left="1429"/>
      </w:pPr>
      <w:r>
        <w:t>Traumatismos</w:t>
      </w:r>
      <w:r>
        <w:rPr>
          <w:spacing w:val="-12"/>
        </w:rPr>
        <w:t xml:space="preserve"> </w:t>
      </w:r>
      <w:r>
        <w:rPr>
          <w:spacing w:val="-2"/>
        </w:rPr>
        <w:t>oculares.</w:t>
      </w:r>
    </w:p>
    <w:p w14:paraId="0305B8BD" w14:textId="77777777" w:rsidR="003315CD" w:rsidRDefault="0082365E">
      <w:pPr>
        <w:pStyle w:val="Prrafodelista"/>
        <w:numPr>
          <w:ilvl w:val="0"/>
          <w:numId w:val="6"/>
        </w:numPr>
        <w:tabs>
          <w:tab w:val="left" w:pos="1430"/>
        </w:tabs>
        <w:ind w:right="703"/>
        <w:jc w:val="both"/>
      </w:pPr>
      <w:r>
        <w:t>Quemaduras</w:t>
      </w:r>
      <w:r>
        <w:rPr>
          <w:spacing w:val="-4"/>
        </w:rPr>
        <w:t xml:space="preserve"> </w:t>
      </w:r>
      <w:r>
        <w:t>Grado</w:t>
      </w:r>
      <w:r>
        <w:rPr>
          <w:spacing w:val="-4"/>
        </w:rPr>
        <w:t xml:space="preserve"> </w:t>
      </w:r>
      <w:r>
        <w:t>I de</w:t>
      </w:r>
      <w:r>
        <w:rPr>
          <w:spacing w:val="-5"/>
        </w:rPr>
        <w:t xml:space="preserve"> </w:t>
      </w:r>
      <w:r>
        <w:t>cualquier</w:t>
      </w:r>
      <w:r>
        <w:rPr>
          <w:spacing w:val="-1"/>
        </w:rPr>
        <w:t xml:space="preserve"> </w:t>
      </w:r>
      <w:r>
        <w:t>extensión,</w:t>
      </w:r>
      <w:r>
        <w:rPr>
          <w:spacing w:val="-3"/>
        </w:rPr>
        <w:t xml:space="preserve"> </w:t>
      </w:r>
      <w:r>
        <w:t>Quemaduras</w:t>
      </w:r>
      <w:r>
        <w:rPr>
          <w:spacing w:val="-6"/>
        </w:rPr>
        <w:t xml:space="preserve"> </w:t>
      </w:r>
      <w:r>
        <w:t>Grado</w:t>
      </w:r>
      <w:r>
        <w:rPr>
          <w:spacing w:val="-4"/>
        </w:rPr>
        <w:t xml:space="preserve"> </w:t>
      </w:r>
      <w:r>
        <w:t>II</w:t>
      </w:r>
      <w:r>
        <w:rPr>
          <w:spacing w:val="-3"/>
        </w:rPr>
        <w:t xml:space="preserve"> </w:t>
      </w:r>
      <w:r>
        <w:t>menor</w:t>
      </w:r>
      <w:r>
        <w:rPr>
          <w:spacing w:val="-3"/>
        </w:rPr>
        <w:t xml:space="preserve"> </w:t>
      </w:r>
      <w:r>
        <w:t>del</w:t>
      </w:r>
      <w:r>
        <w:rPr>
          <w:spacing w:val="-2"/>
        </w:rPr>
        <w:t xml:space="preserve"> </w:t>
      </w:r>
      <w:r>
        <w:t>10% de superficie corporal, quemaduras</w:t>
      </w:r>
      <w:r>
        <w:rPr>
          <w:spacing w:val="-1"/>
        </w:rPr>
        <w:t xml:space="preserve"> </w:t>
      </w:r>
      <w:r>
        <w:t>de</w:t>
      </w:r>
      <w:r>
        <w:rPr>
          <w:spacing w:val="-2"/>
        </w:rPr>
        <w:t xml:space="preserve"> </w:t>
      </w:r>
      <w:r>
        <w:t>tercer</w:t>
      </w:r>
      <w:r>
        <w:rPr>
          <w:spacing w:val="-1"/>
        </w:rPr>
        <w:t xml:space="preserve"> </w:t>
      </w:r>
      <w:r>
        <w:t>grado con</w:t>
      </w:r>
      <w:r>
        <w:rPr>
          <w:spacing w:val="-2"/>
        </w:rPr>
        <w:t xml:space="preserve"> </w:t>
      </w:r>
      <w:r>
        <w:t>compromiso</w:t>
      </w:r>
      <w:r>
        <w:rPr>
          <w:spacing w:val="-2"/>
        </w:rPr>
        <w:t xml:space="preserve"> </w:t>
      </w:r>
      <w:r>
        <w:t>menor del 2% de superficie corporal.</w:t>
      </w:r>
    </w:p>
    <w:p w14:paraId="0D8CD42D" w14:textId="77777777" w:rsidR="003315CD" w:rsidRDefault="0082365E">
      <w:pPr>
        <w:pStyle w:val="Prrafodelista"/>
        <w:numPr>
          <w:ilvl w:val="0"/>
          <w:numId w:val="6"/>
        </w:numPr>
        <w:tabs>
          <w:tab w:val="left" w:pos="1428"/>
        </w:tabs>
        <w:spacing w:line="268" w:lineRule="exact"/>
        <w:ind w:left="1428" w:hanging="359"/>
        <w:jc w:val="both"/>
      </w:pPr>
      <w:r>
        <w:t>Shock</w:t>
      </w:r>
      <w:r>
        <w:rPr>
          <w:spacing w:val="-6"/>
        </w:rPr>
        <w:t xml:space="preserve"> </w:t>
      </w:r>
      <w:r>
        <w:t>Psicológico</w:t>
      </w:r>
      <w:r>
        <w:rPr>
          <w:spacing w:val="-6"/>
        </w:rPr>
        <w:t xml:space="preserve"> </w:t>
      </w:r>
      <w:r>
        <w:t>sin</w:t>
      </w:r>
      <w:r>
        <w:rPr>
          <w:spacing w:val="-5"/>
        </w:rPr>
        <w:t xml:space="preserve"> </w:t>
      </w:r>
      <w:r>
        <w:rPr>
          <w:spacing w:val="-2"/>
        </w:rPr>
        <w:t>agitación.</w:t>
      </w:r>
    </w:p>
    <w:p w14:paraId="6EB46796" w14:textId="77777777" w:rsidR="003315CD" w:rsidRDefault="0082365E">
      <w:pPr>
        <w:pStyle w:val="Prrafodelista"/>
        <w:numPr>
          <w:ilvl w:val="0"/>
          <w:numId w:val="6"/>
        </w:numPr>
        <w:tabs>
          <w:tab w:val="left" w:pos="1428"/>
        </w:tabs>
        <w:spacing w:line="268" w:lineRule="exact"/>
        <w:ind w:left="1428" w:hanging="359"/>
        <w:jc w:val="both"/>
      </w:pPr>
      <w:r>
        <w:t>Lesiones</w:t>
      </w:r>
      <w:r>
        <w:rPr>
          <w:spacing w:val="-8"/>
        </w:rPr>
        <w:t xml:space="preserve"> </w:t>
      </w:r>
      <w:r>
        <w:t>maxilofaciales</w:t>
      </w:r>
      <w:r>
        <w:rPr>
          <w:spacing w:val="-10"/>
        </w:rPr>
        <w:t xml:space="preserve"> </w:t>
      </w:r>
      <w:r>
        <w:t>sin</w:t>
      </w:r>
      <w:r>
        <w:rPr>
          <w:spacing w:val="-7"/>
        </w:rPr>
        <w:t xml:space="preserve"> </w:t>
      </w:r>
      <w:r>
        <w:rPr>
          <w:spacing w:val="-2"/>
        </w:rPr>
        <w:t>asfixia.</w:t>
      </w:r>
    </w:p>
    <w:p w14:paraId="19F6E0E7" w14:textId="77777777" w:rsidR="003315CD" w:rsidRDefault="0082365E">
      <w:pPr>
        <w:pStyle w:val="Prrafodelista"/>
        <w:numPr>
          <w:ilvl w:val="0"/>
          <w:numId w:val="6"/>
        </w:numPr>
        <w:tabs>
          <w:tab w:val="left" w:pos="1428"/>
        </w:tabs>
        <w:spacing w:line="460" w:lineRule="auto"/>
        <w:ind w:left="710" w:right="3983" w:firstLine="359"/>
        <w:jc w:val="both"/>
      </w:pPr>
      <w:r>
        <w:t>Lesiones</w:t>
      </w:r>
      <w:r>
        <w:rPr>
          <w:spacing w:val="-5"/>
        </w:rPr>
        <w:t xml:space="preserve"> </w:t>
      </w:r>
      <w:r>
        <w:t>de</w:t>
      </w:r>
      <w:r>
        <w:rPr>
          <w:spacing w:val="-5"/>
        </w:rPr>
        <w:t xml:space="preserve"> </w:t>
      </w:r>
      <w:r>
        <w:t>columna</w:t>
      </w:r>
      <w:r>
        <w:rPr>
          <w:spacing w:val="-5"/>
        </w:rPr>
        <w:t xml:space="preserve"> </w:t>
      </w:r>
      <w:r>
        <w:t>sin</w:t>
      </w:r>
      <w:r>
        <w:rPr>
          <w:spacing w:val="-7"/>
        </w:rPr>
        <w:t xml:space="preserve"> </w:t>
      </w:r>
      <w:r>
        <w:t>compromiso</w:t>
      </w:r>
      <w:r>
        <w:rPr>
          <w:spacing w:val="-8"/>
        </w:rPr>
        <w:t xml:space="preserve"> </w:t>
      </w:r>
      <w:r>
        <w:t>respiratorio Funciones del personal a cargo:</w:t>
      </w:r>
    </w:p>
    <w:p w14:paraId="2F1EB7B0" w14:textId="77777777" w:rsidR="003315CD" w:rsidRDefault="0082365E">
      <w:pPr>
        <w:pStyle w:val="Textoindependiente"/>
        <w:spacing w:before="20" w:line="242" w:lineRule="auto"/>
        <w:ind w:left="710" w:right="706"/>
        <w:jc w:val="both"/>
      </w:pPr>
      <w:r>
        <w:t>Brindar</w:t>
      </w:r>
      <w:r>
        <w:rPr>
          <w:spacing w:val="-16"/>
        </w:rPr>
        <w:t xml:space="preserve"> </w:t>
      </w:r>
      <w:r>
        <w:t>los</w:t>
      </w:r>
      <w:r>
        <w:rPr>
          <w:spacing w:val="-15"/>
        </w:rPr>
        <w:t xml:space="preserve"> </w:t>
      </w:r>
      <w:r>
        <w:t>cuidados</w:t>
      </w:r>
      <w:r>
        <w:rPr>
          <w:spacing w:val="-15"/>
        </w:rPr>
        <w:t xml:space="preserve"> </w:t>
      </w:r>
      <w:r>
        <w:t>necesarios</w:t>
      </w:r>
      <w:r>
        <w:rPr>
          <w:spacing w:val="-16"/>
        </w:rPr>
        <w:t xml:space="preserve"> </w:t>
      </w:r>
      <w:r>
        <w:t>para</w:t>
      </w:r>
      <w:r>
        <w:rPr>
          <w:spacing w:val="-15"/>
        </w:rPr>
        <w:t xml:space="preserve"> </w:t>
      </w:r>
      <w:r>
        <w:t>mantener</w:t>
      </w:r>
      <w:r>
        <w:rPr>
          <w:spacing w:val="-15"/>
        </w:rPr>
        <w:t xml:space="preserve"> </w:t>
      </w:r>
      <w:r>
        <w:t>estable</w:t>
      </w:r>
      <w:r>
        <w:rPr>
          <w:spacing w:val="-15"/>
        </w:rPr>
        <w:t xml:space="preserve"> </w:t>
      </w:r>
      <w:r>
        <w:t>a</w:t>
      </w:r>
      <w:r>
        <w:rPr>
          <w:spacing w:val="-16"/>
        </w:rPr>
        <w:t xml:space="preserve"> </w:t>
      </w:r>
      <w:r>
        <w:t>las</w:t>
      </w:r>
      <w:r>
        <w:rPr>
          <w:spacing w:val="-15"/>
        </w:rPr>
        <w:t xml:space="preserve"> </w:t>
      </w:r>
      <w:r>
        <w:t>víctimas,</w:t>
      </w:r>
      <w:r>
        <w:rPr>
          <w:spacing w:val="-15"/>
        </w:rPr>
        <w:t xml:space="preserve"> </w:t>
      </w:r>
      <w:r>
        <w:t>con</w:t>
      </w:r>
      <w:r>
        <w:rPr>
          <w:spacing w:val="-16"/>
        </w:rPr>
        <w:t xml:space="preserve"> </w:t>
      </w:r>
      <w:r>
        <w:t>manejo</w:t>
      </w:r>
      <w:r>
        <w:rPr>
          <w:spacing w:val="-15"/>
        </w:rPr>
        <w:t xml:space="preserve"> </w:t>
      </w:r>
      <w:r>
        <w:t>prioritario del dolor. Iniciar trámite para traslado a otros Centros Asistenciales de mayor nivel.</w:t>
      </w:r>
    </w:p>
    <w:p w14:paraId="4879B680" w14:textId="77777777" w:rsidR="003315CD" w:rsidRDefault="0082365E">
      <w:pPr>
        <w:pStyle w:val="Ttulo2"/>
        <w:numPr>
          <w:ilvl w:val="4"/>
          <w:numId w:val="22"/>
        </w:numPr>
        <w:tabs>
          <w:tab w:val="left" w:pos="2834"/>
        </w:tabs>
        <w:spacing w:before="248"/>
        <w:ind w:hanging="1404"/>
      </w:pPr>
      <w:r>
        <w:t>Prioridad</w:t>
      </w:r>
      <w:r>
        <w:rPr>
          <w:spacing w:val="-4"/>
        </w:rPr>
        <w:t xml:space="preserve"> </w:t>
      </w:r>
      <w:r>
        <w:t>IV</w:t>
      </w:r>
      <w:r>
        <w:rPr>
          <w:spacing w:val="-3"/>
        </w:rPr>
        <w:t xml:space="preserve"> </w:t>
      </w:r>
      <w:r>
        <w:rPr>
          <w:spacing w:val="-2"/>
        </w:rPr>
        <w:t>Blanca</w:t>
      </w:r>
    </w:p>
    <w:p w14:paraId="005B24FF" w14:textId="77777777" w:rsidR="003315CD" w:rsidRDefault="0082365E">
      <w:pPr>
        <w:pStyle w:val="Textoindependiente"/>
        <w:spacing w:before="253"/>
        <w:ind w:left="710"/>
      </w:pPr>
      <w:r>
        <w:t>Víctimas</w:t>
      </w:r>
      <w:r>
        <w:rPr>
          <w:spacing w:val="-8"/>
        </w:rPr>
        <w:t xml:space="preserve"> </w:t>
      </w:r>
      <w:r>
        <w:rPr>
          <w:spacing w:val="-2"/>
        </w:rPr>
        <w:t>mortales.</w:t>
      </w:r>
    </w:p>
    <w:p w14:paraId="43A6EB9B" w14:textId="77777777" w:rsidR="003315CD" w:rsidRDefault="0082365E">
      <w:pPr>
        <w:pStyle w:val="Textoindependiente"/>
        <w:spacing w:before="1"/>
        <w:ind w:left="710"/>
      </w:pPr>
      <w:r>
        <w:t>Funciones</w:t>
      </w:r>
      <w:r>
        <w:rPr>
          <w:spacing w:val="-5"/>
        </w:rPr>
        <w:t xml:space="preserve"> </w:t>
      </w:r>
      <w:r>
        <w:t>del</w:t>
      </w:r>
      <w:r>
        <w:rPr>
          <w:spacing w:val="-4"/>
        </w:rPr>
        <w:t xml:space="preserve"> </w:t>
      </w:r>
      <w:r>
        <w:t>personal</w:t>
      </w:r>
      <w:r>
        <w:rPr>
          <w:spacing w:val="-8"/>
        </w:rPr>
        <w:t xml:space="preserve"> </w:t>
      </w:r>
      <w:r>
        <w:t>a</w:t>
      </w:r>
      <w:r>
        <w:rPr>
          <w:spacing w:val="-4"/>
        </w:rPr>
        <w:t xml:space="preserve"> </w:t>
      </w:r>
      <w:r>
        <w:rPr>
          <w:spacing w:val="-2"/>
        </w:rPr>
        <w:t>cargo:</w:t>
      </w:r>
    </w:p>
    <w:p w14:paraId="75A97026" w14:textId="77777777" w:rsidR="003315CD" w:rsidRDefault="0082365E">
      <w:pPr>
        <w:pStyle w:val="Prrafodelista"/>
        <w:numPr>
          <w:ilvl w:val="0"/>
          <w:numId w:val="6"/>
        </w:numPr>
        <w:tabs>
          <w:tab w:val="left" w:pos="1429"/>
        </w:tabs>
        <w:spacing w:before="1" w:line="268" w:lineRule="exact"/>
        <w:ind w:left="1429"/>
      </w:pPr>
      <w:r>
        <w:t>Realizar</w:t>
      </w:r>
      <w:r>
        <w:rPr>
          <w:spacing w:val="-4"/>
        </w:rPr>
        <w:t xml:space="preserve"> </w:t>
      </w:r>
      <w:r>
        <w:t>el</w:t>
      </w:r>
      <w:r>
        <w:rPr>
          <w:spacing w:val="-6"/>
        </w:rPr>
        <w:t xml:space="preserve"> </w:t>
      </w:r>
      <w:r>
        <w:t>Traslado</w:t>
      </w:r>
      <w:r>
        <w:rPr>
          <w:spacing w:val="-4"/>
        </w:rPr>
        <w:t xml:space="preserve"> </w:t>
      </w:r>
      <w:r>
        <w:t>de</w:t>
      </w:r>
      <w:r>
        <w:rPr>
          <w:spacing w:val="-6"/>
        </w:rPr>
        <w:t xml:space="preserve"> </w:t>
      </w:r>
      <w:r>
        <w:t>las</w:t>
      </w:r>
      <w:r>
        <w:rPr>
          <w:spacing w:val="-5"/>
        </w:rPr>
        <w:t xml:space="preserve"> </w:t>
      </w:r>
      <w:r>
        <w:t>víctimas</w:t>
      </w:r>
      <w:r>
        <w:rPr>
          <w:spacing w:val="-4"/>
        </w:rPr>
        <w:t xml:space="preserve"> </w:t>
      </w:r>
      <w:r>
        <w:t>con</w:t>
      </w:r>
      <w:r>
        <w:rPr>
          <w:spacing w:val="-6"/>
        </w:rPr>
        <w:t xml:space="preserve"> </w:t>
      </w:r>
      <w:r>
        <w:t>código</w:t>
      </w:r>
      <w:r>
        <w:rPr>
          <w:spacing w:val="-4"/>
        </w:rPr>
        <w:t xml:space="preserve"> </w:t>
      </w:r>
      <w:r>
        <w:rPr>
          <w:spacing w:val="-2"/>
        </w:rPr>
        <w:t>negro.</w:t>
      </w:r>
    </w:p>
    <w:p w14:paraId="00405E0A" w14:textId="77777777" w:rsidR="003315CD" w:rsidRDefault="0082365E">
      <w:pPr>
        <w:pStyle w:val="Prrafodelista"/>
        <w:numPr>
          <w:ilvl w:val="0"/>
          <w:numId w:val="6"/>
        </w:numPr>
        <w:tabs>
          <w:tab w:val="left" w:pos="1429"/>
        </w:tabs>
        <w:spacing w:line="268" w:lineRule="exact"/>
        <w:ind w:left="1429"/>
      </w:pPr>
      <w:r>
        <w:t>Coordinar</w:t>
      </w:r>
      <w:r>
        <w:rPr>
          <w:spacing w:val="-5"/>
        </w:rPr>
        <w:t xml:space="preserve"> </w:t>
      </w:r>
      <w:r>
        <w:t>con</w:t>
      </w:r>
      <w:r>
        <w:rPr>
          <w:spacing w:val="-6"/>
        </w:rPr>
        <w:t xml:space="preserve"> </w:t>
      </w:r>
      <w:r>
        <w:t>la</w:t>
      </w:r>
      <w:r>
        <w:rPr>
          <w:spacing w:val="-4"/>
        </w:rPr>
        <w:t xml:space="preserve"> </w:t>
      </w:r>
      <w:r>
        <w:t>policía,</w:t>
      </w:r>
      <w:r>
        <w:rPr>
          <w:spacing w:val="-7"/>
        </w:rPr>
        <w:t xml:space="preserve"> </w:t>
      </w:r>
      <w:r>
        <w:t>lo</w:t>
      </w:r>
      <w:r>
        <w:rPr>
          <w:spacing w:val="-3"/>
        </w:rPr>
        <w:t xml:space="preserve"> </w:t>
      </w:r>
      <w:r>
        <w:t>referente</w:t>
      </w:r>
      <w:r>
        <w:rPr>
          <w:spacing w:val="-6"/>
        </w:rPr>
        <w:t xml:space="preserve"> </w:t>
      </w:r>
      <w:r>
        <w:t>a</w:t>
      </w:r>
      <w:r>
        <w:rPr>
          <w:spacing w:val="-4"/>
        </w:rPr>
        <w:t xml:space="preserve"> </w:t>
      </w:r>
      <w:r>
        <w:t>la</w:t>
      </w:r>
      <w:r>
        <w:rPr>
          <w:spacing w:val="-6"/>
        </w:rPr>
        <w:t xml:space="preserve"> </w:t>
      </w:r>
      <w:r>
        <w:t>identificación</w:t>
      </w:r>
      <w:r>
        <w:rPr>
          <w:spacing w:val="-3"/>
        </w:rPr>
        <w:t xml:space="preserve"> </w:t>
      </w:r>
      <w:r>
        <w:t>y</w:t>
      </w:r>
      <w:r>
        <w:rPr>
          <w:spacing w:val="-6"/>
        </w:rPr>
        <w:t xml:space="preserve"> </w:t>
      </w:r>
      <w:r>
        <w:t>reporte</w:t>
      </w:r>
      <w:r>
        <w:rPr>
          <w:spacing w:val="-4"/>
        </w:rPr>
        <w:t xml:space="preserve"> </w:t>
      </w:r>
      <w:r>
        <w:t>legal</w:t>
      </w:r>
      <w:r>
        <w:rPr>
          <w:spacing w:val="-4"/>
        </w:rPr>
        <w:t xml:space="preserve"> </w:t>
      </w:r>
      <w:r>
        <w:t>de</w:t>
      </w:r>
      <w:r>
        <w:rPr>
          <w:spacing w:val="-5"/>
        </w:rPr>
        <w:t xml:space="preserve"> </w:t>
      </w:r>
      <w:r>
        <w:rPr>
          <w:spacing w:val="-2"/>
        </w:rPr>
        <w:t>fallecidos.</w:t>
      </w:r>
    </w:p>
    <w:p w14:paraId="40645F67" w14:textId="77777777" w:rsidR="003315CD" w:rsidRDefault="0082365E">
      <w:pPr>
        <w:pStyle w:val="Prrafodelista"/>
        <w:numPr>
          <w:ilvl w:val="0"/>
          <w:numId w:val="6"/>
        </w:numPr>
        <w:tabs>
          <w:tab w:val="left" w:pos="1430"/>
        </w:tabs>
        <w:spacing w:before="2" w:line="237" w:lineRule="auto"/>
        <w:ind w:right="701"/>
      </w:pPr>
      <w:r>
        <w:t>Coordinar</w:t>
      </w:r>
      <w:r>
        <w:rPr>
          <w:spacing w:val="40"/>
        </w:rPr>
        <w:t xml:space="preserve"> </w:t>
      </w:r>
      <w:r>
        <w:t>con</w:t>
      </w:r>
      <w:r>
        <w:rPr>
          <w:spacing w:val="40"/>
        </w:rPr>
        <w:t xml:space="preserve"> </w:t>
      </w:r>
      <w:r>
        <w:t>el</w:t>
      </w:r>
      <w:r>
        <w:rPr>
          <w:spacing w:val="40"/>
        </w:rPr>
        <w:t xml:space="preserve"> </w:t>
      </w:r>
      <w:r>
        <w:t>centro</w:t>
      </w:r>
      <w:r>
        <w:rPr>
          <w:spacing w:val="40"/>
        </w:rPr>
        <w:t xml:space="preserve"> </w:t>
      </w:r>
      <w:r>
        <w:t>de</w:t>
      </w:r>
      <w:r>
        <w:rPr>
          <w:spacing w:val="40"/>
        </w:rPr>
        <w:t xml:space="preserve"> </w:t>
      </w:r>
      <w:r>
        <w:t>información</w:t>
      </w:r>
      <w:r>
        <w:rPr>
          <w:spacing w:val="40"/>
        </w:rPr>
        <w:t xml:space="preserve"> </w:t>
      </w:r>
      <w:r>
        <w:t>a</w:t>
      </w:r>
      <w:r>
        <w:rPr>
          <w:spacing w:val="40"/>
        </w:rPr>
        <w:t xml:space="preserve"> </w:t>
      </w:r>
      <w:r>
        <w:t>fin</w:t>
      </w:r>
      <w:r>
        <w:rPr>
          <w:spacing w:val="40"/>
        </w:rPr>
        <w:t xml:space="preserve"> </w:t>
      </w:r>
      <w:r>
        <w:t>de</w:t>
      </w:r>
      <w:r>
        <w:rPr>
          <w:spacing w:val="40"/>
        </w:rPr>
        <w:t xml:space="preserve"> </w:t>
      </w:r>
      <w:r>
        <w:t>localizar</w:t>
      </w:r>
      <w:r>
        <w:rPr>
          <w:spacing w:val="40"/>
        </w:rPr>
        <w:t xml:space="preserve"> </w:t>
      </w:r>
      <w:r>
        <w:t>los</w:t>
      </w:r>
      <w:r>
        <w:rPr>
          <w:spacing w:val="40"/>
        </w:rPr>
        <w:t xml:space="preserve"> </w:t>
      </w:r>
      <w:r>
        <w:t>familiares</w:t>
      </w:r>
      <w:r>
        <w:rPr>
          <w:spacing w:val="40"/>
        </w:rPr>
        <w:t xml:space="preserve"> </w:t>
      </w:r>
      <w:r>
        <w:t>de</w:t>
      </w:r>
      <w:r>
        <w:rPr>
          <w:spacing w:val="40"/>
        </w:rPr>
        <w:t xml:space="preserve"> </w:t>
      </w:r>
      <w:r>
        <w:t>los pacientes fallecidos.</w:t>
      </w:r>
    </w:p>
    <w:p w14:paraId="65ACCDFB" w14:textId="77777777" w:rsidR="003315CD" w:rsidRDefault="003315CD">
      <w:pPr>
        <w:pStyle w:val="Prrafodelista"/>
        <w:spacing w:line="237" w:lineRule="auto"/>
        <w:sectPr w:rsidR="003315CD">
          <w:headerReference w:type="default" r:id="rId80"/>
          <w:footerReference w:type="default" r:id="rId81"/>
          <w:pgSz w:w="12250" w:h="15850"/>
          <w:pgMar w:top="1360" w:right="992" w:bottom="1200" w:left="992" w:header="0" w:footer="1017" w:gutter="0"/>
          <w:cols w:space="720"/>
        </w:sectPr>
      </w:pPr>
    </w:p>
    <w:p w14:paraId="3166FD10" w14:textId="77777777" w:rsidR="003315CD" w:rsidRDefault="0082365E">
      <w:pPr>
        <w:pStyle w:val="Prrafodelista"/>
        <w:numPr>
          <w:ilvl w:val="0"/>
          <w:numId w:val="6"/>
        </w:numPr>
        <w:tabs>
          <w:tab w:val="left" w:pos="1430"/>
        </w:tabs>
        <w:spacing w:before="49" w:line="237" w:lineRule="auto"/>
        <w:ind w:right="708"/>
      </w:pPr>
      <w:r>
        <w:lastRenderedPageBreak/>
        <w:t>Mantener</w:t>
      </w:r>
      <w:r>
        <w:rPr>
          <w:spacing w:val="-2"/>
        </w:rPr>
        <w:t xml:space="preserve"> </w:t>
      </w:r>
      <w:r>
        <w:t>información</w:t>
      </w:r>
      <w:r>
        <w:rPr>
          <w:spacing w:val="-3"/>
        </w:rPr>
        <w:t xml:space="preserve"> </w:t>
      </w:r>
      <w:r>
        <w:t>sobre</w:t>
      </w:r>
      <w:r>
        <w:rPr>
          <w:spacing w:val="-2"/>
        </w:rPr>
        <w:t xml:space="preserve"> </w:t>
      </w:r>
      <w:r>
        <w:t>el</w:t>
      </w:r>
      <w:r>
        <w:rPr>
          <w:spacing w:val="-4"/>
        </w:rPr>
        <w:t xml:space="preserve"> </w:t>
      </w:r>
      <w:r>
        <w:t>número</w:t>
      </w:r>
      <w:r>
        <w:rPr>
          <w:spacing w:val="-5"/>
        </w:rPr>
        <w:t xml:space="preserve"> </w:t>
      </w:r>
      <w:r>
        <w:t>e</w:t>
      </w:r>
      <w:r>
        <w:rPr>
          <w:spacing w:val="-3"/>
        </w:rPr>
        <w:t xml:space="preserve"> </w:t>
      </w:r>
      <w:r>
        <w:t>identidad</w:t>
      </w:r>
      <w:r>
        <w:rPr>
          <w:spacing w:val="-3"/>
        </w:rPr>
        <w:t xml:space="preserve"> </w:t>
      </w:r>
      <w:r>
        <w:t>de</w:t>
      </w:r>
      <w:r>
        <w:rPr>
          <w:spacing w:val="-3"/>
        </w:rPr>
        <w:t xml:space="preserve"> </w:t>
      </w:r>
      <w:r>
        <w:t>las</w:t>
      </w:r>
      <w:r>
        <w:rPr>
          <w:spacing w:val="-5"/>
        </w:rPr>
        <w:t xml:space="preserve"> </w:t>
      </w:r>
      <w:r>
        <w:t>víctimas,</w:t>
      </w:r>
      <w:r>
        <w:rPr>
          <w:spacing w:val="-1"/>
        </w:rPr>
        <w:t xml:space="preserve"> </w:t>
      </w:r>
      <w:r>
        <w:t>en</w:t>
      </w:r>
      <w:r>
        <w:rPr>
          <w:spacing w:val="-5"/>
        </w:rPr>
        <w:t xml:space="preserve"> </w:t>
      </w:r>
      <w:r>
        <w:t>la</w:t>
      </w:r>
      <w:r>
        <w:rPr>
          <w:spacing w:val="-5"/>
        </w:rPr>
        <w:t xml:space="preserve"> </w:t>
      </w:r>
      <w:r>
        <w:t>medida</w:t>
      </w:r>
      <w:r>
        <w:rPr>
          <w:spacing w:val="-3"/>
        </w:rPr>
        <w:t xml:space="preserve"> </w:t>
      </w:r>
      <w:r>
        <w:t>de lo posible.</w:t>
      </w:r>
    </w:p>
    <w:p w14:paraId="57071159" w14:textId="77777777" w:rsidR="003315CD" w:rsidRDefault="003315CD">
      <w:pPr>
        <w:pStyle w:val="Textoindependiente"/>
        <w:spacing w:before="1"/>
      </w:pPr>
    </w:p>
    <w:p w14:paraId="4531688F" w14:textId="77777777" w:rsidR="003315CD" w:rsidRDefault="0082365E">
      <w:pPr>
        <w:ind w:left="710"/>
      </w:pPr>
      <w:r>
        <w:rPr>
          <w:rFonts w:ascii="Arial"/>
          <w:b/>
        </w:rPr>
        <w:t>Tabla</w:t>
      </w:r>
      <w:r>
        <w:rPr>
          <w:rFonts w:ascii="Arial"/>
          <w:b/>
          <w:spacing w:val="-4"/>
        </w:rPr>
        <w:t xml:space="preserve"> </w:t>
      </w:r>
      <w:r>
        <w:rPr>
          <w:rFonts w:ascii="Arial"/>
          <w:b/>
        </w:rPr>
        <w:t>18.</w:t>
      </w:r>
      <w:r>
        <w:rPr>
          <w:rFonts w:ascii="Arial"/>
          <w:b/>
          <w:spacing w:val="-3"/>
        </w:rPr>
        <w:t xml:space="preserve"> </w:t>
      </w:r>
      <w:r>
        <w:t>Centros</w:t>
      </w:r>
      <w:r>
        <w:rPr>
          <w:spacing w:val="-6"/>
        </w:rPr>
        <w:t xml:space="preserve"> </w:t>
      </w:r>
      <w:r>
        <w:rPr>
          <w:spacing w:val="-2"/>
        </w:rPr>
        <w:t>Hospitalarios</w:t>
      </w:r>
    </w:p>
    <w:p w14:paraId="13851F00" w14:textId="77777777" w:rsidR="003315CD" w:rsidRDefault="003315CD">
      <w:pPr>
        <w:pStyle w:val="Textoindependiente"/>
        <w:spacing w:before="23"/>
        <w:rPr>
          <w:sz w:val="20"/>
        </w:rPr>
      </w:pP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0"/>
        <w:gridCol w:w="1356"/>
        <w:gridCol w:w="3313"/>
        <w:gridCol w:w="1531"/>
      </w:tblGrid>
      <w:tr w:rsidR="003315CD" w14:paraId="11820C48" w14:textId="77777777">
        <w:trPr>
          <w:trHeight w:val="453"/>
        </w:trPr>
        <w:tc>
          <w:tcPr>
            <w:tcW w:w="9640" w:type="dxa"/>
            <w:gridSpan w:val="4"/>
          </w:tcPr>
          <w:p w14:paraId="75030FCC" w14:textId="77777777" w:rsidR="003315CD" w:rsidRDefault="0082365E">
            <w:pPr>
              <w:pStyle w:val="TableParagraph"/>
              <w:spacing w:before="100"/>
              <w:ind w:left="368" w:right="360"/>
              <w:jc w:val="center"/>
              <w:rPr>
                <w:rFonts w:ascii="Arial"/>
                <w:b/>
              </w:rPr>
            </w:pPr>
            <w:r>
              <w:rPr>
                <w:rFonts w:ascii="Arial"/>
                <w:b/>
              </w:rPr>
              <w:t>Centros</w:t>
            </w:r>
            <w:r>
              <w:rPr>
                <w:rFonts w:ascii="Arial"/>
                <w:b/>
                <w:spacing w:val="-5"/>
              </w:rPr>
              <w:t xml:space="preserve"> </w:t>
            </w:r>
            <w:r>
              <w:rPr>
                <w:rFonts w:ascii="Arial"/>
                <w:b/>
                <w:spacing w:val="-2"/>
              </w:rPr>
              <w:t>Hospitalarios</w:t>
            </w:r>
          </w:p>
        </w:tc>
      </w:tr>
      <w:tr w:rsidR="003315CD" w14:paraId="4827EE5E" w14:textId="77777777">
        <w:trPr>
          <w:trHeight w:val="633"/>
        </w:trPr>
        <w:tc>
          <w:tcPr>
            <w:tcW w:w="3440" w:type="dxa"/>
          </w:tcPr>
          <w:p w14:paraId="451DF3B5" w14:textId="77777777" w:rsidR="003315CD" w:rsidRDefault="0082365E">
            <w:pPr>
              <w:pStyle w:val="TableParagraph"/>
              <w:spacing w:before="192"/>
              <w:ind w:left="746"/>
              <w:rPr>
                <w:rFonts w:ascii="Arial"/>
                <w:b/>
              </w:rPr>
            </w:pPr>
            <w:r>
              <w:rPr>
                <w:rFonts w:ascii="Arial"/>
                <w:b/>
              </w:rPr>
              <w:t>Nombre</w:t>
            </w:r>
            <w:r>
              <w:rPr>
                <w:rFonts w:ascii="Arial"/>
                <w:b/>
                <w:spacing w:val="-5"/>
              </w:rPr>
              <w:t xml:space="preserve"> </w:t>
            </w:r>
            <w:r>
              <w:rPr>
                <w:rFonts w:ascii="Arial"/>
                <w:b/>
              </w:rPr>
              <w:t>del</w:t>
            </w:r>
            <w:r>
              <w:rPr>
                <w:rFonts w:ascii="Arial"/>
                <w:b/>
                <w:spacing w:val="-3"/>
              </w:rPr>
              <w:t xml:space="preserve"> </w:t>
            </w:r>
            <w:r>
              <w:rPr>
                <w:rFonts w:ascii="Arial"/>
                <w:b/>
                <w:spacing w:val="-2"/>
              </w:rPr>
              <w:t>centro</w:t>
            </w:r>
          </w:p>
        </w:tc>
        <w:tc>
          <w:tcPr>
            <w:tcW w:w="1356" w:type="dxa"/>
          </w:tcPr>
          <w:p w14:paraId="291B4085" w14:textId="77777777" w:rsidR="003315CD" w:rsidRDefault="0082365E">
            <w:pPr>
              <w:pStyle w:val="TableParagraph"/>
              <w:spacing w:before="64"/>
              <w:ind w:left="225" w:firstLine="28"/>
              <w:rPr>
                <w:rFonts w:ascii="Arial" w:hAnsi="Arial"/>
                <w:b/>
              </w:rPr>
            </w:pPr>
            <w:r>
              <w:rPr>
                <w:rFonts w:ascii="Arial" w:hAnsi="Arial"/>
                <w:b/>
              </w:rPr>
              <w:t>Nivel</w:t>
            </w:r>
            <w:r>
              <w:rPr>
                <w:rFonts w:ascii="Arial" w:hAnsi="Arial"/>
                <w:b/>
                <w:spacing w:val="-1"/>
              </w:rPr>
              <w:t xml:space="preserve"> </w:t>
            </w:r>
            <w:r>
              <w:rPr>
                <w:rFonts w:ascii="Arial" w:hAnsi="Arial"/>
                <w:b/>
              </w:rPr>
              <w:t xml:space="preserve">de </w:t>
            </w:r>
            <w:r>
              <w:rPr>
                <w:rFonts w:ascii="Arial" w:hAnsi="Arial"/>
                <w:b/>
                <w:spacing w:val="-2"/>
              </w:rPr>
              <w:t>atención</w:t>
            </w:r>
          </w:p>
        </w:tc>
        <w:tc>
          <w:tcPr>
            <w:tcW w:w="3313" w:type="dxa"/>
          </w:tcPr>
          <w:p w14:paraId="1586F906" w14:textId="77777777" w:rsidR="003315CD" w:rsidRDefault="0082365E">
            <w:pPr>
              <w:pStyle w:val="TableParagraph"/>
              <w:spacing w:before="192"/>
              <w:ind w:left="11"/>
              <w:jc w:val="center"/>
              <w:rPr>
                <w:rFonts w:ascii="Arial" w:hAnsi="Arial"/>
                <w:b/>
              </w:rPr>
            </w:pPr>
            <w:r>
              <w:rPr>
                <w:rFonts w:ascii="Arial" w:hAnsi="Arial"/>
                <w:b/>
                <w:spacing w:val="-2"/>
              </w:rPr>
              <w:t>Dirección</w:t>
            </w:r>
          </w:p>
        </w:tc>
        <w:tc>
          <w:tcPr>
            <w:tcW w:w="1531" w:type="dxa"/>
          </w:tcPr>
          <w:p w14:paraId="760C1253" w14:textId="77777777" w:rsidR="003315CD" w:rsidRDefault="0082365E">
            <w:pPr>
              <w:pStyle w:val="TableParagraph"/>
              <w:spacing w:before="192"/>
              <w:ind w:left="12"/>
              <w:jc w:val="center"/>
              <w:rPr>
                <w:rFonts w:ascii="Arial" w:hAnsi="Arial"/>
                <w:b/>
              </w:rPr>
            </w:pPr>
            <w:r>
              <w:rPr>
                <w:rFonts w:ascii="Arial" w:hAnsi="Arial"/>
                <w:b/>
                <w:spacing w:val="-2"/>
              </w:rPr>
              <w:t>Teléfono</w:t>
            </w:r>
          </w:p>
        </w:tc>
      </w:tr>
      <w:tr w:rsidR="003315CD" w14:paraId="11CA9598" w14:textId="77777777">
        <w:trPr>
          <w:trHeight w:val="671"/>
        </w:trPr>
        <w:tc>
          <w:tcPr>
            <w:tcW w:w="3440" w:type="dxa"/>
          </w:tcPr>
          <w:p w14:paraId="3EF05B7F" w14:textId="77777777" w:rsidR="003315CD" w:rsidRDefault="0082365E">
            <w:pPr>
              <w:pStyle w:val="TableParagraph"/>
              <w:spacing w:before="208"/>
              <w:ind w:left="69"/>
            </w:pPr>
            <w:r>
              <w:t>Clínica</w:t>
            </w:r>
            <w:r>
              <w:rPr>
                <w:spacing w:val="-10"/>
              </w:rPr>
              <w:t xml:space="preserve"> </w:t>
            </w:r>
            <w:r>
              <w:rPr>
                <w:spacing w:val="-2"/>
              </w:rPr>
              <w:t>Nueva</w:t>
            </w:r>
          </w:p>
        </w:tc>
        <w:tc>
          <w:tcPr>
            <w:tcW w:w="1356" w:type="dxa"/>
          </w:tcPr>
          <w:p w14:paraId="25F2FEB1" w14:textId="77777777" w:rsidR="003315CD" w:rsidRDefault="0082365E">
            <w:pPr>
              <w:pStyle w:val="TableParagraph"/>
              <w:spacing w:before="208"/>
              <w:ind w:left="10" w:right="3"/>
              <w:jc w:val="center"/>
            </w:pPr>
            <w:r>
              <w:rPr>
                <w:spacing w:val="-5"/>
              </w:rPr>
              <w:t>III</w:t>
            </w:r>
          </w:p>
        </w:tc>
        <w:tc>
          <w:tcPr>
            <w:tcW w:w="3313" w:type="dxa"/>
          </w:tcPr>
          <w:p w14:paraId="762180D3" w14:textId="77777777" w:rsidR="003315CD" w:rsidRDefault="0082365E">
            <w:pPr>
              <w:pStyle w:val="TableParagraph"/>
              <w:spacing w:before="208"/>
              <w:ind w:left="69"/>
            </w:pPr>
            <w:r>
              <w:rPr>
                <w:color w:val="212121"/>
              </w:rPr>
              <w:t>Calle</w:t>
            </w:r>
            <w:r>
              <w:rPr>
                <w:color w:val="212121"/>
                <w:spacing w:val="-3"/>
              </w:rPr>
              <w:t xml:space="preserve"> </w:t>
            </w:r>
            <w:r>
              <w:rPr>
                <w:color w:val="212121"/>
              </w:rPr>
              <w:t>45F</w:t>
            </w:r>
            <w:r>
              <w:rPr>
                <w:color w:val="212121"/>
                <w:spacing w:val="-3"/>
              </w:rPr>
              <w:t xml:space="preserve"> </w:t>
            </w:r>
            <w:r>
              <w:rPr>
                <w:color w:val="212121"/>
              </w:rPr>
              <w:t>#</w:t>
            </w:r>
            <w:r>
              <w:rPr>
                <w:color w:val="212121"/>
                <w:spacing w:val="-2"/>
              </w:rPr>
              <w:t xml:space="preserve"> </w:t>
            </w:r>
            <w:r>
              <w:rPr>
                <w:color w:val="212121"/>
              </w:rPr>
              <w:t>16A-</w:t>
            </w:r>
            <w:r>
              <w:rPr>
                <w:color w:val="212121"/>
                <w:spacing w:val="-5"/>
              </w:rPr>
              <w:t>11</w:t>
            </w:r>
          </w:p>
        </w:tc>
        <w:tc>
          <w:tcPr>
            <w:tcW w:w="1531" w:type="dxa"/>
          </w:tcPr>
          <w:p w14:paraId="7E580527" w14:textId="77777777" w:rsidR="003315CD" w:rsidRDefault="0082365E">
            <w:pPr>
              <w:pStyle w:val="TableParagraph"/>
              <w:spacing w:before="201"/>
              <w:ind w:left="12" w:right="6"/>
              <w:jc w:val="center"/>
            </w:pPr>
            <w:r>
              <w:rPr>
                <w:spacing w:val="-2"/>
              </w:rPr>
              <w:t>3274444</w:t>
            </w:r>
          </w:p>
        </w:tc>
      </w:tr>
      <w:tr w:rsidR="003315CD" w14:paraId="451D3DE5" w14:textId="77777777">
        <w:trPr>
          <w:trHeight w:val="669"/>
        </w:trPr>
        <w:tc>
          <w:tcPr>
            <w:tcW w:w="3440" w:type="dxa"/>
          </w:tcPr>
          <w:p w14:paraId="23D99567" w14:textId="77777777" w:rsidR="003315CD" w:rsidRDefault="0082365E">
            <w:pPr>
              <w:pStyle w:val="TableParagraph"/>
              <w:spacing w:before="209"/>
              <w:ind w:left="69"/>
            </w:pPr>
            <w:r>
              <w:t>Clínica</w:t>
            </w:r>
            <w:r>
              <w:rPr>
                <w:spacing w:val="-10"/>
              </w:rPr>
              <w:t xml:space="preserve"> </w:t>
            </w:r>
            <w:r>
              <w:rPr>
                <w:spacing w:val="-2"/>
              </w:rPr>
              <w:t>Marly</w:t>
            </w:r>
          </w:p>
        </w:tc>
        <w:tc>
          <w:tcPr>
            <w:tcW w:w="1356" w:type="dxa"/>
          </w:tcPr>
          <w:p w14:paraId="6D455832" w14:textId="77777777" w:rsidR="003315CD" w:rsidRDefault="0082365E">
            <w:pPr>
              <w:pStyle w:val="TableParagraph"/>
              <w:spacing w:before="209"/>
              <w:ind w:left="10"/>
              <w:jc w:val="center"/>
            </w:pPr>
            <w:r>
              <w:rPr>
                <w:spacing w:val="-5"/>
              </w:rPr>
              <w:t>IV</w:t>
            </w:r>
          </w:p>
        </w:tc>
        <w:tc>
          <w:tcPr>
            <w:tcW w:w="3313" w:type="dxa"/>
          </w:tcPr>
          <w:p w14:paraId="185576D2" w14:textId="77777777" w:rsidR="003315CD" w:rsidRDefault="0082365E">
            <w:pPr>
              <w:pStyle w:val="TableParagraph"/>
              <w:spacing w:before="209"/>
              <w:ind w:left="69"/>
            </w:pPr>
            <w:r>
              <w:t>Calle</w:t>
            </w:r>
            <w:r>
              <w:rPr>
                <w:spacing w:val="-3"/>
              </w:rPr>
              <w:t xml:space="preserve"> </w:t>
            </w:r>
            <w:r>
              <w:t>50</w:t>
            </w:r>
            <w:r>
              <w:rPr>
                <w:spacing w:val="-3"/>
              </w:rPr>
              <w:t xml:space="preserve"> </w:t>
            </w:r>
            <w:r>
              <w:t>No</w:t>
            </w:r>
            <w:r>
              <w:rPr>
                <w:spacing w:val="-2"/>
              </w:rPr>
              <w:t xml:space="preserve"> </w:t>
            </w:r>
            <w:r>
              <w:t>9-</w:t>
            </w:r>
            <w:r>
              <w:rPr>
                <w:spacing w:val="-5"/>
              </w:rPr>
              <w:t>67</w:t>
            </w:r>
          </w:p>
        </w:tc>
        <w:tc>
          <w:tcPr>
            <w:tcW w:w="1531" w:type="dxa"/>
          </w:tcPr>
          <w:p w14:paraId="21BC051F" w14:textId="77777777" w:rsidR="003315CD" w:rsidRDefault="0082365E">
            <w:pPr>
              <w:pStyle w:val="TableParagraph"/>
              <w:spacing w:before="199"/>
              <w:ind w:left="12" w:right="6"/>
              <w:jc w:val="center"/>
            </w:pPr>
            <w:r>
              <w:rPr>
                <w:spacing w:val="-2"/>
              </w:rPr>
              <w:t>3436600</w:t>
            </w:r>
          </w:p>
        </w:tc>
      </w:tr>
      <w:tr w:rsidR="003315CD" w14:paraId="32ECB2D0" w14:textId="77777777">
        <w:trPr>
          <w:trHeight w:val="669"/>
        </w:trPr>
        <w:tc>
          <w:tcPr>
            <w:tcW w:w="3440" w:type="dxa"/>
          </w:tcPr>
          <w:p w14:paraId="0DDC468C" w14:textId="77777777" w:rsidR="003315CD" w:rsidRDefault="0082365E">
            <w:pPr>
              <w:pStyle w:val="TableParagraph"/>
              <w:spacing w:before="208"/>
              <w:ind w:left="69"/>
            </w:pPr>
            <w:r>
              <w:t>Hospital</w:t>
            </w:r>
            <w:r>
              <w:rPr>
                <w:spacing w:val="-8"/>
              </w:rPr>
              <w:t xml:space="preserve"> </w:t>
            </w:r>
            <w:r>
              <w:t>Militar</w:t>
            </w:r>
            <w:r>
              <w:rPr>
                <w:spacing w:val="-6"/>
              </w:rPr>
              <w:t xml:space="preserve"> </w:t>
            </w:r>
            <w:r>
              <w:rPr>
                <w:spacing w:val="-2"/>
              </w:rPr>
              <w:t>Central</w:t>
            </w:r>
          </w:p>
        </w:tc>
        <w:tc>
          <w:tcPr>
            <w:tcW w:w="1356" w:type="dxa"/>
          </w:tcPr>
          <w:p w14:paraId="568B1FDB" w14:textId="77777777" w:rsidR="003315CD" w:rsidRDefault="0082365E">
            <w:pPr>
              <w:pStyle w:val="TableParagraph"/>
              <w:spacing w:before="208"/>
              <w:ind w:left="10"/>
              <w:jc w:val="center"/>
            </w:pPr>
            <w:r>
              <w:t>III</w:t>
            </w:r>
            <w:r>
              <w:rPr>
                <w:spacing w:val="-2"/>
              </w:rPr>
              <w:t xml:space="preserve"> </w:t>
            </w:r>
            <w:r>
              <w:t>-</w:t>
            </w:r>
            <w:r>
              <w:rPr>
                <w:spacing w:val="-2"/>
              </w:rPr>
              <w:t xml:space="preserve"> </w:t>
            </w:r>
            <w:r>
              <w:rPr>
                <w:spacing w:val="-5"/>
              </w:rPr>
              <w:t>IV</w:t>
            </w:r>
          </w:p>
        </w:tc>
        <w:tc>
          <w:tcPr>
            <w:tcW w:w="3313" w:type="dxa"/>
          </w:tcPr>
          <w:p w14:paraId="3251FAD6" w14:textId="77777777" w:rsidR="003315CD" w:rsidRDefault="0082365E">
            <w:pPr>
              <w:pStyle w:val="TableParagraph"/>
              <w:spacing w:before="208"/>
              <w:ind w:left="69"/>
            </w:pPr>
            <w:r>
              <w:t>Transversal</w:t>
            </w:r>
            <w:r>
              <w:rPr>
                <w:spacing w:val="-6"/>
              </w:rPr>
              <w:t xml:space="preserve"> </w:t>
            </w:r>
            <w:r>
              <w:t>3</w:t>
            </w:r>
            <w:r>
              <w:rPr>
                <w:spacing w:val="-2"/>
              </w:rPr>
              <w:t xml:space="preserve"> </w:t>
            </w:r>
            <w:r>
              <w:t>Nº</w:t>
            </w:r>
            <w:r>
              <w:rPr>
                <w:spacing w:val="-1"/>
              </w:rPr>
              <w:t xml:space="preserve"> </w:t>
            </w:r>
            <w:r>
              <w:t>49</w:t>
            </w:r>
            <w:r>
              <w:rPr>
                <w:spacing w:val="-3"/>
              </w:rPr>
              <w:t xml:space="preserve"> </w:t>
            </w:r>
            <w:r>
              <w:t>-</w:t>
            </w:r>
            <w:r>
              <w:rPr>
                <w:spacing w:val="-3"/>
              </w:rPr>
              <w:t xml:space="preserve"> </w:t>
            </w:r>
            <w:r>
              <w:rPr>
                <w:spacing w:val="-5"/>
              </w:rPr>
              <w:t>00</w:t>
            </w:r>
          </w:p>
        </w:tc>
        <w:tc>
          <w:tcPr>
            <w:tcW w:w="1531" w:type="dxa"/>
          </w:tcPr>
          <w:p w14:paraId="0E10BB43" w14:textId="77777777" w:rsidR="003315CD" w:rsidRDefault="0082365E">
            <w:pPr>
              <w:pStyle w:val="TableParagraph"/>
              <w:spacing w:before="201"/>
              <w:ind w:left="12" w:right="6"/>
              <w:jc w:val="center"/>
            </w:pPr>
            <w:r>
              <w:rPr>
                <w:spacing w:val="-2"/>
              </w:rPr>
              <w:t>3486868</w:t>
            </w:r>
          </w:p>
        </w:tc>
      </w:tr>
      <w:tr w:rsidR="003315CD" w14:paraId="78645714" w14:textId="77777777">
        <w:trPr>
          <w:trHeight w:val="671"/>
        </w:trPr>
        <w:tc>
          <w:tcPr>
            <w:tcW w:w="3440" w:type="dxa"/>
          </w:tcPr>
          <w:p w14:paraId="3D949541" w14:textId="77777777" w:rsidR="003315CD" w:rsidRDefault="0082365E">
            <w:pPr>
              <w:pStyle w:val="TableParagraph"/>
              <w:spacing w:before="208"/>
              <w:ind w:left="69"/>
            </w:pPr>
            <w:r>
              <w:t>Hospital</w:t>
            </w:r>
            <w:r>
              <w:rPr>
                <w:spacing w:val="-6"/>
              </w:rPr>
              <w:t xml:space="preserve"> </w:t>
            </w:r>
            <w:r>
              <w:t>San</w:t>
            </w:r>
            <w:r>
              <w:rPr>
                <w:spacing w:val="-5"/>
              </w:rPr>
              <w:t xml:space="preserve"> </w:t>
            </w:r>
            <w:r>
              <w:rPr>
                <w:spacing w:val="-2"/>
              </w:rPr>
              <w:t>Ignacio</w:t>
            </w:r>
          </w:p>
        </w:tc>
        <w:tc>
          <w:tcPr>
            <w:tcW w:w="1356" w:type="dxa"/>
          </w:tcPr>
          <w:p w14:paraId="082EA13A" w14:textId="77777777" w:rsidR="003315CD" w:rsidRDefault="0082365E">
            <w:pPr>
              <w:pStyle w:val="TableParagraph"/>
              <w:spacing w:before="208"/>
              <w:ind w:left="10" w:right="3"/>
              <w:jc w:val="center"/>
            </w:pPr>
            <w:r>
              <w:rPr>
                <w:spacing w:val="-5"/>
              </w:rPr>
              <w:t>III</w:t>
            </w:r>
          </w:p>
        </w:tc>
        <w:tc>
          <w:tcPr>
            <w:tcW w:w="3313" w:type="dxa"/>
          </w:tcPr>
          <w:p w14:paraId="7FEBF3E6" w14:textId="77777777" w:rsidR="003315CD" w:rsidRDefault="0082365E">
            <w:pPr>
              <w:pStyle w:val="TableParagraph"/>
              <w:spacing w:before="208"/>
              <w:ind w:left="69"/>
            </w:pPr>
            <w:r>
              <w:t>Carrera</w:t>
            </w:r>
            <w:r>
              <w:rPr>
                <w:spacing w:val="-4"/>
              </w:rPr>
              <w:t xml:space="preserve"> </w:t>
            </w:r>
            <w:r>
              <w:t>7</w:t>
            </w:r>
            <w:r>
              <w:rPr>
                <w:spacing w:val="-1"/>
              </w:rPr>
              <w:t xml:space="preserve"> </w:t>
            </w:r>
            <w:r>
              <w:t>Nº</w:t>
            </w:r>
            <w:r>
              <w:rPr>
                <w:spacing w:val="1"/>
              </w:rPr>
              <w:t xml:space="preserve"> </w:t>
            </w:r>
            <w:r>
              <w:t>40</w:t>
            </w:r>
            <w:r>
              <w:rPr>
                <w:spacing w:val="-2"/>
              </w:rPr>
              <w:t xml:space="preserve"> </w:t>
            </w:r>
            <w:r>
              <w:t>-</w:t>
            </w:r>
            <w:r>
              <w:rPr>
                <w:spacing w:val="-2"/>
              </w:rPr>
              <w:t xml:space="preserve"> </w:t>
            </w:r>
            <w:r>
              <w:rPr>
                <w:spacing w:val="-5"/>
              </w:rPr>
              <w:t>62</w:t>
            </w:r>
          </w:p>
        </w:tc>
        <w:tc>
          <w:tcPr>
            <w:tcW w:w="1531" w:type="dxa"/>
          </w:tcPr>
          <w:p w14:paraId="19F8C9D9" w14:textId="77777777" w:rsidR="003315CD" w:rsidRDefault="0082365E">
            <w:pPr>
              <w:pStyle w:val="TableParagraph"/>
              <w:spacing w:before="208"/>
              <w:ind w:left="12" w:right="6"/>
              <w:jc w:val="center"/>
            </w:pPr>
            <w:r>
              <w:rPr>
                <w:spacing w:val="-2"/>
              </w:rPr>
              <w:t>5946161</w:t>
            </w:r>
          </w:p>
        </w:tc>
      </w:tr>
      <w:tr w:rsidR="003315CD" w14:paraId="79E3435C" w14:textId="77777777">
        <w:trPr>
          <w:trHeight w:val="669"/>
        </w:trPr>
        <w:tc>
          <w:tcPr>
            <w:tcW w:w="3440" w:type="dxa"/>
          </w:tcPr>
          <w:p w14:paraId="3C6DA4E2" w14:textId="77777777" w:rsidR="003315CD" w:rsidRDefault="0082365E">
            <w:pPr>
              <w:pStyle w:val="TableParagraph"/>
              <w:spacing w:before="208"/>
              <w:ind w:left="69"/>
            </w:pPr>
            <w:r>
              <w:t>Clínica</w:t>
            </w:r>
            <w:r>
              <w:rPr>
                <w:spacing w:val="-7"/>
              </w:rPr>
              <w:t xml:space="preserve"> </w:t>
            </w:r>
            <w:r>
              <w:rPr>
                <w:spacing w:val="-2"/>
              </w:rPr>
              <w:t>Palermo</w:t>
            </w:r>
          </w:p>
        </w:tc>
        <w:tc>
          <w:tcPr>
            <w:tcW w:w="1356" w:type="dxa"/>
          </w:tcPr>
          <w:p w14:paraId="555B4D70" w14:textId="77777777" w:rsidR="003315CD" w:rsidRDefault="0082365E">
            <w:pPr>
              <w:pStyle w:val="TableParagraph"/>
              <w:spacing w:before="208"/>
              <w:ind w:left="10" w:right="3"/>
              <w:jc w:val="center"/>
            </w:pPr>
            <w:r>
              <w:rPr>
                <w:spacing w:val="-5"/>
              </w:rPr>
              <w:t>III</w:t>
            </w:r>
          </w:p>
        </w:tc>
        <w:tc>
          <w:tcPr>
            <w:tcW w:w="3313" w:type="dxa"/>
          </w:tcPr>
          <w:p w14:paraId="2AB6ABA3" w14:textId="77777777" w:rsidR="003315CD" w:rsidRDefault="0082365E">
            <w:pPr>
              <w:pStyle w:val="TableParagraph"/>
              <w:spacing w:before="208"/>
              <w:ind w:left="69"/>
            </w:pPr>
            <w:r>
              <w:t>Calle</w:t>
            </w:r>
            <w:r>
              <w:rPr>
                <w:spacing w:val="-2"/>
              </w:rPr>
              <w:t xml:space="preserve"> </w:t>
            </w:r>
            <w:r>
              <w:t>45</w:t>
            </w:r>
            <w:r>
              <w:rPr>
                <w:spacing w:val="-1"/>
              </w:rPr>
              <w:t xml:space="preserve"> </w:t>
            </w:r>
            <w:r>
              <w:t>C</w:t>
            </w:r>
            <w:r>
              <w:rPr>
                <w:spacing w:val="-2"/>
              </w:rPr>
              <w:t xml:space="preserve"> </w:t>
            </w:r>
            <w:r>
              <w:t>Nº 22</w:t>
            </w:r>
            <w:r>
              <w:rPr>
                <w:spacing w:val="-2"/>
              </w:rPr>
              <w:t xml:space="preserve"> </w:t>
            </w:r>
            <w:r>
              <w:t>-</w:t>
            </w:r>
            <w:r>
              <w:rPr>
                <w:spacing w:val="-2"/>
              </w:rPr>
              <w:t xml:space="preserve"> </w:t>
            </w:r>
            <w:r>
              <w:rPr>
                <w:spacing w:val="-5"/>
              </w:rPr>
              <w:t>02</w:t>
            </w:r>
          </w:p>
        </w:tc>
        <w:tc>
          <w:tcPr>
            <w:tcW w:w="1531" w:type="dxa"/>
          </w:tcPr>
          <w:p w14:paraId="3CE35FE9" w14:textId="77777777" w:rsidR="003315CD" w:rsidRDefault="0082365E">
            <w:pPr>
              <w:pStyle w:val="TableParagraph"/>
              <w:spacing w:before="208"/>
              <w:ind w:left="12" w:right="6"/>
              <w:jc w:val="center"/>
            </w:pPr>
            <w:r>
              <w:rPr>
                <w:spacing w:val="-2"/>
              </w:rPr>
              <w:t>7420550</w:t>
            </w:r>
          </w:p>
        </w:tc>
      </w:tr>
    </w:tbl>
    <w:p w14:paraId="1E9C18D6" w14:textId="77777777" w:rsidR="003315CD" w:rsidRDefault="003315CD">
      <w:pPr>
        <w:pStyle w:val="Textoindependiente"/>
        <w:spacing w:before="3"/>
      </w:pPr>
    </w:p>
    <w:p w14:paraId="65717952" w14:textId="77777777" w:rsidR="003315CD" w:rsidRDefault="0082365E">
      <w:pPr>
        <w:spacing w:before="1"/>
        <w:ind w:left="710"/>
      </w:pPr>
      <w:r>
        <w:rPr>
          <w:rFonts w:ascii="Arial"/>
          <w:b/>
        </w:rPr>
        <w:t>Tabla</w:t>
      </w:r>
      <w:r>
        <w:rPr>
          <w:rFonts w:ascii="Arial"/>
          <w:b/>
          <w:spacing w:val="-3"/>
        </w:rPr>
        <w:t xml:space="preserve"> </w:t>
      </w:r>
      <w:r>
        <w:rPr>
          <w:rFonts w:ascii="Arial"/>
          <w:b/>
        </w:rPr>
        <w:t>19.</w:t>
      </w:r>
      <w:r>
        <w:rPr>
          <w:rFonts w:ascii="Arial"/>
          <w:b/>
          <w:spacing w:val="-1"/>
        </w:rPr>
        <w:t xml:space="preserve"> </w:t>
      </w:r>
      <w:r>
        <w:rPr>
          <w:spacing w:val="-2"/>
        </w:rPr>
        <w:t>Ambulancias</w:t>
      </w:r>
    </w:p>
    <w:p w14:paraId="4D4825BD" w14:textId="77777777" w:rsidR="003315CD" w:rsidRDefault="003315CD">
      <w:pPr>
        <w:pStyle w:val="Textoindependiente"/>
        <w:spacing w:before="20" w:after="1"/>
        <w:rPr>
          <w:sz w:val="20"/>
        </w:rPr>
      </w:pP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0"/>
        <w:gridCol w:w="2276"/>
        <w:gridCol w:w="3625"/>
      </w:tblGrid>
      <w:tr w:rsidR="003315CD" w14:paraId="24E02327" w14:textId="77777777">
        <w:trPr>
          <w:trHeight w:val="559"/>
        </w:trPr>
        <w:tc>
          <w:tcPr>
            <w:tcW w:w="9641" w:type="dxa"/>
            <w:gridSpan w:val="3"/>
          </w:tcPr>
          <w:p w14:paraId="63DCB387" w14:textId="77777777" w:rsidR="003315CD" w:rsidRDefault="0082365E">
            <w:pPr>
              <w:pStyle w:val="TableParagraph"/>
              <w:spacing w:before="154"/>
              <w:ind w:left="11" w:right="4"/>
              <w:jc w:val="center"/>
              <w:rPr>
                <w:rFonts w:ascii="Arial"/>
                <w:b/>
              </w:rPr>
            </w:pPr>
            <w:r>
              <w:rPr>
                <w:rFonts w:ascii="Arial"/>
                <w:b/>
                <w:spacing w:val="-2"/>
              </w:rPr>
              <w:t>Ambulancias</w:t>
            </w:r>
          </w:p>
        </w:tc>
      </w:tr>
      <w:tr w:rsidR="003315CD" w14:paraId="06B49B01" w14:textId="77777777">
        <w:trPr>
          <w:trHeight w:val="556"/>
        </w:trPr>
        <w:tc>
          <w:tcPr>
            <w:tcW w:w="3740" w:type="dxa"/>
          </w:tcPr>
          <w:p w14:paraId="45B1523B" w14:textId="77777777" w:rsidR="003315CD" w:rsidRDefault="0082365E">
            <w:pPr>
              <w:pStyle w:val="TableParagraph"/>
              <w:spacing w:before="151"/>
              <w:ind w:left="9"/>
              <w:jc w:val="center"/>
              <w:rPr>
                <w:rFonts w:ascii="Arial"/>
                <w:b/>
              </w:rPr>
            </w:pPr>
            <w:r>
              <w:rPr>
                <w:rFonts w:ascii="Arial"/>
                <w:b/>
                <w:spacing w:val="-2"/>
              </w:rPr>
              <w:t>Empresa</w:t>
            </w:r>
          </w:p>
        </w:tc>
        <w:tc>
          <w:tcPr>
            <w:tcW w:w="2276" w:type="dxa"/>
          </w:tcPr>
          <w:p w14:paraId="3EAC6AB7" w14:textId="77777777" w:rsidR="003315CD" w:rsidRDefault="0082365E">
            <w:pPr>
              <w:pStyle w:val="TableParagraph"/>
              <w:spacing w:before="151"/>
              <w:ind w:left="10"/>
              <w:jc w:val="center"/>
              <w:rPr>
                <w:rFonts w:ascii="Arial"/>
                <w:b/>
              </w:rPr>
            </w:pPr>
            <w:r>
              <w:rPr>
                <w:rFonts w:ascii="Arial"/>
                <w:b/>
                <w:spacing w:val="-2"/>
              </w:rPr>
              <w:t>Localidad</w:t>
            </w:r>
          </w:p>
        </w:tc>
        <w:tc>
          <w:tcPr>
            <w:tcW w:w="3625" w:type="dxa"/>
          </w:tcPr>
          <w:p w14:paraId="7786BAAE" w14:textId="77777777" w:rsidR="003315CD" w:rsidRDefault="0082365E">
            <w:pPr>
              <w:pStyle w:val="TableParagraph"/>
              <w:spacing w:before="151"/>
              <w:ind w:left="10"/>
              <w:jc w:val="center"/>
              <w:rPr>
                <w:rFonts w:ascii="Arial" w:hAnsi="Arial"/>
                <w:b/>
              </w:rPr>
            </w:pPr>
            <w:r>
              <w:rPr>
                <w:rFonts w:ascii="Arial" w:hAnsi="Arial"/>
                <w:b/>
                <w:spacing w:val="-2"/>
              </w:rPr>
              <w:t>Teléfono</w:t>
            </w:r>
          </w:p>
        </w:tc>
      </w:tr>
      <w:tr w:rsidR="003315CD" w14:paraId="01480FF3" w14:textId="77777777">
        <w:trPr>
          <w:trHeight w:val="556"/>
        </w:trPr>
        <w:tc>
          <w:tcPr>
            <w:tcW w:w="3740" w:type="dxa"/>
          </w:tcPr>
          <w:p w14:paraId="59AB1728" w14:textId="77777777" w:rsidR="003315CD" w:rsidRDefault="0082365E">
            <w:pPr>
              <w:pStyle w:val="TableParagraph"/>
              <w:spacing w:before="151"/>
              <w:ind w:left="69"/>
            </w:pPr>
            <w:r>
              <w:t>Secretaria</w:t>
            </w:r>
            <w:r>
              <w:rPr>
                <w:spacing w:val="-4"/>
              </w:rPr>
              <w:t xml:space="preserve"> </w:t>
            </w:r>
            <w:r>
              <w:t>de</w:t>
            </w:r>
            <w:r>
              <w:rPr>
                <w:spacing w:val="-3"/>
              </w:rPr>
              <w:t xml:space="preserve"> </w:t>
            </w:r>
            <w:r>
              <w:t>Salud</w:t>
            </w:r>
            <w:r>
              <w:rPr>
                <w:spacing w:val="-3"/>
              </w:rPr>
              <w:t xml:space="preserve"> </w:t>
            </w:r>
            <w:r>
              <w:t>de</w:t>
            </w:r>
            <w:r>
              <w:rPr>
                <w:spacing w:val="-5"/>
              </w:rPr>
              <w:t xml:space="preserve"> </w:t>
            </w:r>
            <w:r>
              <w:rPr>
                <w:spacing w:val="-2"/>
              </w:rPr>
              <w:t>Bogotá</w:t>
            </w:r>
          </w:p>
        </w:tc>
        <w:tc>
          <w:tcPr>
            <w:tcW w:w="2276" w:type="dxa"/>
          </w:tcPr>
          <w:p w14:paraId="13A4304D" w14:textId="77777777" w:rsidR="003315CD" w:rsidRDefault="0082365E">
            <w:pPr>
              <w:pStyle w:val="TableParagraph"/>
              <w:spacing w:before="151"/>
              <w:ind w:left="10" w:right="2"/>
              <w:jc w:val="center"/>
            </w:pPr>
            <w:r>
              <w:rPr>
                <w:spacing w:val="-2"/>
              </w:rPr>
              <w:t>Distrital</w:t>
            </w:r>
          </w:p>
        </w:tc>
        <w:tc>
          <w:tcPr>
            <w:tcW w:w="3625" w:type="dxa"/>
          </w:tcPr>
          <w:p w14:paraId="1CDDBA7D" w14:textId="77777777" w:rsidR="003315CD" w:rsidRDefault="0082365E">
            <w:pPr>
              <w:pStyle w:val="TableParagraph"/>
              <w:spacing w:before="151"/>
              <w:ind w:left="10" w:right="4"/>
              <w:jc w:val="center"/>
            </w:pPr>
            <w:r>
              <w:rPr>
                <w:spacing w:val="-5"/>
              </w:rPr>
              <w:t>123</w:t>
            </w:r>
          </w:p>
        </w:tc>
      </w:tr>
      <w:tr w:rsidR="003315CD" w14:paraId="30594268" w14:textId="77777777">
        <w:trPr>
          <w:trHeight w:val="556"/>
        </w:trPr>
        <w:tc>
          <w:tcPr>
            <w:tcW w:w="3740" w:type="dxa"/>
          </w:tcPr>
          <w:p w14:paraId="44989C24" w14:textId="77777777" w:rsidR="003315CD" w:rsidRDefault="0082365E">
            <w:pPr>
              <w:pStyle w:val="TableParagraph"/>
              <w:spacing w:before="153"/>
              <w:ind w:left="69"/>
            </w:pPr>
            <w:r>
              <w:t>Cruz</w:t>
            </w:r>
            <w:r>
              <w:rPr>
                <w:spacing w:val="-2"/>
              </w:rPr>
              <w:t xml:space="preserve"> </w:t>
            </w:r>
            <w:r>
              <w:t>Roja</w:t>
            </w:r>
            <w:r>
              <w:rPr>
                <w:spacing w:val="-3"/>
              </w:rPr>
              <w:t xml:space="preserve"> </w:t>
            </w:r>
            <w:r>
              <w:rPr>
                <w:spacing w:val="-2"/>
              </w:rPr>
              <w:t>Colombiana</w:t>
            </w:r>
          </w:p>
        </w:tc>
        <w:tc>
          <w:tcPr>
            <w:tcW w:w="2276" w:type="dxa"/>
          </w:tcPr>
          <w:p w14:paraId="2DAAFA21" w14:textId="77777777" w:rsidR="003315CD" w:rsidRDefault="0082365E">
            <w:pPr>
              <w:pStyle w:val="TableParagraph"/>
              <w:spacing w:before="153"/>
              <w:ind w:left="10" w:right="2"/>
              <w:jc w:val="center"/>
            </w:pPr>
            <w:r>
              <w:rPr>
                <w:spacing w:val="-2"/>
              </w:rPr>
              <w:t>Distrital</w:t>
            </w:r>
          </w:p>
        </w:tc>
        <w:tc>
          <w:tcPr>
            <w:tcW w:w="3625" w:type="dxa"/>
          </w:tcPr>
          <w:p w14:paraId="134A9C42" w14:textId="77777777" w:rsidR="003315CD" w:rsidRDefault="0082365E">
            <w:pPr>
              <w:pStyle w:val="TableParagraph"/>
              <w:spacing w:before="153"/>
              <w:ind w:left="10" w:right="4"/>
              <w:jc w:val="center"/>
            </w:pPr>
            <w:r>
              <w:rPr>
                <w:spacing w:val="-5"/>
              </w:rPr>
              <w:t>132</w:t>
            </w:r>
          </w:p>
        </w:tc>
      </w:tr>
      <w:tr w:rsidR="003315CD" w14:paraId="2F0F251B" w14:textId="77777777">
        <w:trPr>
          <w:trHeight w:val="558"/>
        </w:trPr>
        <w:tc>
          <w:tcPr>
            <w:tcW w:w="3740" w:type="dxa"/>
          </w:tcPr>
          <w:p w14:paraId="6B554C9F" w14:textId="77777777" w:rsidR="003315CD" w:rsidRDefault="0082365E">
            <w:pPr>
              <w:pStyle w:val="TableParagraph"/>
              <w:spacing w:before="153"/>
              <w:ind w:left="69"/>
            </w:pPr>
            <w:r>
              <w:rPr>
                <w:spacing w:val="-2"/>
              </w:rPr>
              <w:t>Emermédica</w:t>
            </w:r>
          </w:p>
        </w:tc>
        <w:tc>
          <w:tcPr>
            <w:tcW w:w="2276" w:type="dxa"/>
          </w:tcPr>
          <w:p w14:paraId="42695C7C" w14:textId="77777777" w:rsidR="003315CD" w:rsidRDefault="0082365E">
            <w:pPr>
              <w:pStyle w:val="TableParagraph"/>
              <w:spacing w:before="153"/>
              <w:ind w:left="10" w:right="2"/>
              <w:jc w:val="center"/>
            </w:pPr>
            <w:r>
              <w:rPr>
                <w:spacing w:val="-2"/>
              </w:rPr>
              <w:t>Distrital</w:t>
            </w:r>
          </w:p>
        </w:tc>
        <w:tc>
          <w:tcPr>
            <w:tcW w:w="3625" w:type="dxa"/>
          </w:tcPr>
          <w:p w14:paraId="5F0DCA1A" w14:textId="77777777" w:rsidR="003315CD" w:rsidRDefault="0082365E">
            <w:pPr>
              <w:pStyle w:val="TableParagraph"/>
              <w:spacing w:before="153"/>
              <w:ind w:left="10" w:right="6"/>
              <w:jc w:val="center"/>
            </w:pPr>
            <w:r>
              <w:rPr>
                <w:spacing w:val="-2"/>
              </w:rPr>
              <w:t>3077089</w:t>
            </w:r>
          </w:p>
        </w:tc>
      </w:tr>
    </w:tbl>
    <w:p w14:paraId="730F5898" w14:textId="77777777" w:rsidR="003315CD" w:rsidRDefault="003315CD">
      <w:pPr>
        <w:pStyle w:val="Textoindependiente"/>
      </w:pPr>
    </w:p>
    <w:p w14:paraId="2EC6AC9E" w14:textId="77777777" w:rsidR="003315CD" w:rsidRDefault="003315CD">
      <w:pPr>
        <w:pStyle w:val="Textoindependiente"/>
      </w:pPr>
    </w:p>
    <w:p w14:paraId="16D8E45F" w14:textId="77777777" w:rsidR="003315CD" w:rsidRDefault="0082365E">
      <w:pPr>
        <w:pStyle w:val="Ttulo3"/>
      </w:pPr>
      <w:r>
        <w:rPr>
          <w:rFonts w:ascii="Tahoma" w:hAnsi="Tahoma"/>
          <w:sz w:val="24"/>
        </w:rPr>
        <w:t>14.5.</w:t>
      </w:r>
      <w:r>
        <w:rPr>
          <w:rFonts w:ascii="Tahoma" w:hAnsi="Tahoma"/>
          <w:spacing w:val="-17"/>
          <w:sz w:val="24"/>
        </w:rPr>
        <w:t xml:space="preserve"> </w:t>
      </w:r>
      <w:r>
        <w:t>Procedimiento</w:t>
      </w:r>
      <w:r>
        <w:rPr>
          <w:spacing w:val="-6"/>
        </w:rPr>
        <w:t xml:space="preserve"> </w:t>
      </w:r>
      <w:r>
        <w:t>Operativo</w:t>
      </w:r>
      <w:r>
        <w:rPr>
          <w:spacing w:val="-8"/>
        </w:rPr>
        <w:t xml:space="preserve"> </w:t>
      </w:r>
      <w:r>
        <w:t>Normalizado</w:t>
      </w:r>
      <w:r>
        <w:rPr>
          <w:spacing w:val="-5"/>
        </w:rPr>
        <w:t xml:space="preserve"> </w:t>
      </w:r>
      <w:r>
        <w:t>en</w:t>
      </w:r>
      <w:r>
        <w:rPr>
          <w:spacing w:val="-6"/>
        </w:rPr>
        <w:t xml:space="preserve"> </w:t>
      </w:r>
      <w:r>
        <w:t>la</w:t>
      </w:r>
      <w:r>
        <w:rPr>
          <w:spacing w:val="-7"/>
        </w:rPr>
        <w:t xml:space="preserve"> </w:t>
      </w:r>
      <w:r>
        <w:t>Prestación</w:t>
      </w:r>
      <w:r>
        <w:rPr>
          <w:spacing w:val="-5"/>
        </w:rPr>
        <w:t xml:space="preserve"> </w:t>
      </w:r>
      <w:r>
        <w:t>de</w:t>
      </w:r>
      <w:r>
        <w:rPr>
          <w:spacing w:val="-8"/>
        </w:rPr>
        <w:t xml:space="preserve"> </w:t>
      </w:r>
      <w:r>
        <w:t>Primeros</w:t>
      </w:r>
      <w:r>
        <w:rPr>
          <w:spacing w:val="-7"/>
        </w:rPr>
        <w:t xml:space="preserve"> </w:t>
      </w:r>
      <w:r>
        <w:rPr>
          <w:spacing w:val="-2"/>
        </w:rPr>
        <w:t>Auxilios.</w:t>
      </w:r>
    </w:p>
    <w:p w14:paraId="19BDC21E" w14:textId="77777777" w:rsidR="003315CD" w:rsidRDefault="003315CD">
      <w:pPr>
        <w:pStyle w:val="Textoindependiente"/>
        <w:spacing w:before="2"/>
        <w:rPr>
          <w:rFonts w:ascii="Arial"/>
          <w:b/>
        </w:rPr>
      </w:pPr>
    </w:p>
    <w:p w14:paraId="1FCCB5D1" w14:textId="77777777" w:rsidR="003315CD" w:rsidRDefault="0082365E">
      <w:pPr>
        <w:ind w:left="710"/>
        <w:rPr>
          <w:rFonts w:ascii="Arial"/>
          <w:b/>
        </w:rPr>
      </w:pPr>
      <w:r>
        <w:rPr>
          <w:rFonts w:ascii="Arial"/>
          <w:b/>
          <w:spacing w:val="-2"/>
        </w:rPr>
        <w:t>ANTES</w:t>
      </w:r>
    </w:p>
    <w:p w14:paraId="0B67E041" w14:textId="77777777" w:rsidR="003315CD" w:rsidRDefault="003315CD">
      <w:pPr>
        <w:pStyle w:val="Textoindependiente"/>
        <w:spacing w:before="2"/>
        <w:rPr>
          <w:rFonts w:ascii="Arial"/>
          <w:b/>
        </w:rPr>
      </w:pPr>
    </w:p>
    <w:p w14:paraId="2B12E279" w14:textId="77777777" w:rsidR="003315CD" w:rsidRDefault="0082365E">
      <w:pPr>
        <w:pStyle w:val="Prrafodelista"/>
        <w:numPr>
          <w:ilvl w:val="0"/>
          <w:numId w:val="5"/>
        </w:numPr>
        <w:tabs>
          <w:tab w:val="left" w:pos="1069"/>
        </w:tabs>
        <w:spacing w:before="1" w:line="237" w:lineRule="auto"/>
        <w:ind w:left="1069" w:right="707"/>
      </w:pPr>
      <w:r>
        <w:t>Seguir</w:t>
      </w:r>
      <w:r>
        <w:rPr>
          <w:spacing w:val="35"/>
        </w:rPr>
        <w:t xml:space="preserve"> </w:t>
      </w:r>
      <w:r>
        <w:t>en</w:t>
      </w:r>
      <w:r>
        <w:rPr>
          <w:spacing w:val="34"/>
        </w:rPr>
        <w:t xml:space="preserve"> </w:t>
      </w:r>
      <w:r>
        <w:t>programa</w:t>
      </w:r>
      <w:r>
        <w:rPr>
          <w:spacing w:val="34"/>
        </w:rPr>
        <w:t xml:space="preserve"> </w:t>
      </w:r>
      <w:r>
        <w:t>de</w:t>
      </w:r>
      <w:r>
        <w:rPr>
          <w:spacing w:val="29"/>
        </w:rPr>
        <w:t xml:space="preserve"> </w:t>
      </w:r>
      <w:r>
        <w:t>capacitación</w:t>
      </w:r>
      <w:r>
        <w:rPr>
          <w:spacing w:val="34"/>
        </w:rPr>
        <w:t xml:space="preserve"> </w:t>
      </w:r>
      <w:r>
        <w:t>de</w:t>
      </w:r>
      <w:r>
        <w:rPr>
          <w:spacing w:val="34"/>
        </w:rPr>
        <w:t xml:space="preserve"> </w:t>
      </w:r>
      <w:r>
        <w:t>la</w:t>
      </w:r>
      <w:r>
        <w:rPr>
          <w:spacing w:val="34"/>
        </w:rPr>
        <w:t xml:space="preserve"> </w:t>
      </w:r>
      <w:r>
        <w:t>brigada</w:t>
      </w:r>
      <w:r>
        <w:rPr>
          <w:spacing w:val="34"/>
        </w:rPr>
        <w:t xml:space="preserve"> </w:t>
      </w:r>
      <w:r>
        <w:t>y</w:t>
      </w:r>
      <w:r>
        <w:rPr>
          <w:spacing w:val="35"/>
        </w:rPr>
        <w:t xml:space="preserve"> </w:t>
      </w:r>
      <w:r>
        <w:t>garantizar</w:t>
      </w:r>
      <w:r>
        <w:rPr>
          <w:spacing w:val="33"/>
        </w:rPr>
        <w:t xml:space="preserve"> </w:t>
      </w:r>
      <w:r>
        <w:t>la</w:t>
      </w:r>
      <w:r>
        <w:rPr>
          <w:spacing w:val="34"/>
        </w:rPr>
        <w:t xml:space="preserve"> </w:t>
      </w:r>
      <w:r>
        <w:t>cobertura</w:t>
      </w:r>
      <w:r>
        <w:rPr>
          <w:spacing w:val="32"/>
        </w:rPr>
        <w:t xml:space="preserve"> </w:t>
      </w:r>
      <w:r>
        <w:t>de</w:t>
      </w:r>
      <w:r>
        <w:rPr>
          <w:spacing w:val="34"/>
        </w:rPr>
        <w:t xml:space="preserve"> </w:t>
      </w:r>
      <w:r>
        <w:t>sus integrantes en todas las áreas de trabajo.</w:t>
      </w:r>
    </w:p>
    <w:p w14:paraId="0E871307" w14:textId="77777777" w:rsidR="003315CD" w:rsidRDefault="0082365E">
      <w:pPr>
        <w:pStyle w:val="Prrafodelista"/>
        <w:numPr>
          <w:ilvl w:val="0"/>
          <w:numId w:val="5"/>
        </w:numPr>
        <w:tabs>
          <w:tab w:val="left" w:pos="1069"/>
        </w:tabs>
        <w:spacing w:before="1" w:line="269" w:lineRule="exact"/>
        <w:ind w:left="1069" w:hanging="359"/>
      </w:pPr>
      <w:r>
        <w:t>Realizar</w:t>
      </w:r>
      <w:r>
        <w:rPr>
          <w:spacing w:val="-6"/>
        </w:rPr>
        <w:t xml:space="preserve"> </w:t>
      </w:r>
      <w:r>
        <w:t>simulacros</w:t>
      </w:r>
      <w:r>
        <w:rPr>
          <w:spacing w:val="-6"/>
        </w:rPr>
        <w:t xml:space="preserve"> </w:t>
      </w:r>
      <w:r>
        <w:t>en</w:t>
      </w:r>
      <w:r>
        <w:rPr>
          <w:spacing w:val="-5"/>
        </w:rPr>
        <w:t xml:space="preserve"> </w:t>
      </w:r>
      <w:r>
        <w:t>la</w:t>
      </w:r>
      <w:r>
        <w:rPr>
          <w:spacing w:val="-4"/>
        </w:rPr>
        <w:t xml:space="preserve"> </w:t>
      </w:r>
      <w:r>
        <w:t>atención</w:t>
      </w:r>
      <w:r>
        <w:rPr>
          <w:spacing w:val="-5"/>
        </w:rPr>
        <w:t xml:space="preserve"> </w:t>
      </w:r>
      <w:r>
        <w:t>de</w:t>
      </w:r>
      <w:r>
        <w:rPr>
          <w:spacing w:val="-4"/>
        </w:rPr>
        <w:t xml:space="preserve"> </w:t>
      </w:r>
      <w:r>
        <w:t>lesionados</w:t>
      </w:r>
      <w:r>
        <w:rPr>
          <w:spacing w:val="-6"/>
        </w:rPr>
        <w:t xml:space="preserve"> </w:t>
      </w:r>
      <w:r>
        <w:t>y</w:t>
      </w:r>
      <w:r>
        <w:rPr>
          <w:spacing w:val="-4"/>
        </w:rPr>
        <w:t xml:space="preserve"> </w:t>
      </w:r>
      <w:r>
        <w:t>casos</w:t>
      </w:r>
      <w:r>
        <w:rPr>
          <w:spacing w:val="-4"/>
        </w:rPr>
        <w:t xml:space="preserve"> </w:t>
      </w:r>
      <w:r>
        <w:rPr>
          <w:spacing w:val="-2"/>
        </w:rPr>
        <w:t>adversos.</w:t>
      </w:r>
    </w:p>
    <w:p w14:paraId="6EF1A990" w14:textId="77777777" w:rsidR="003315CD" w:rsidRDefault="0082365E">
      <w:pPr>
        <w:pStyle w:val="Prrafodelista"/>
        <w:numPr>
          <w:ilvl w:val="0"/>
          <w:numId w:val="5"/>
        </w:numPr>
        <w:tabs>
          <w:tab w:val="left" w:pos="1069"/>
        </w:tabs>
        <w:spacing w:before="2" w:line="237" w:lineRule="auto"/>
        <w:ind w:left="1069" w:right="708"/>
      </w:pPr>
      <w:r>
        <w:t>Revisar</w:t>
      </w:r>
      <w:r>
        <w:rPr>
          <w:spacing w:val="40"/>
        </w:rPr>
        <w:t xml:space="preserve"> </w:t>
      </w:r>
      <w:r>
        <w:t>periódicamente</w:t>
      </w:r>
      <w:r>
        <w:rPr>
          <w:spacing w:val="40"/>
        </w:rPr>
        <w:t xml:space="preserve"> </w:t>
      </w:r>
      <w:r>
        <w:t>el</w:t>
      </w:r>
      <w:r>
        <w:rPr>
          <w:spacing w:val="40"/>
        </w:rPr>
        <w:t xml:space="preserve"> </w:t>
      </w:r>
      <w:r>
        <w:t>estado</w:t>
      </w:r>
      <w:r>
        <w:rPr>
          <w:spacing w:val="40"/>
        </w:rPr>
        <w:t xml:space="preserve"> </w:t>
      </w:r>
      <w:r>
        <w:t>de</w:t>
      </w:r>
      <w:r>
        <w:rPr>
          <w:spacing w:val="40"/>
        </w:rPr>
        <w:t xml:space="preserve"> </w:t>
      </w:r>
      <w:r>
        <w:t>los</w:t>
      </w:r>
      <w:r>
        <w:rPr>
          <w:spacing w:val="40"/>
        </w:rPr>
        <w:t xml:space="preserve"> </w:t>
      </w:r>
      <w:r>
        <w:t>botiquines,</w:t>
      </w:r>
      <w:r>
        <w:rPr>
          <w:spacing w:val="40"/>
        </w:rPr>
        <w:t xml:space="preserve"> </w:t>
      </w:r>
      <w:r>
        <w:t>camillas</w:t>
      </w:r>
      <w:r>
        <w:rPr>
          <w:spacing w:val="40"/>
        </w:rPr>
        <w:t xml:space="preserve"> </w:t>
      </w:r>
      <w:r>
        <w:t>y</w:t>
      </w:r>
      <w:r>
        <w:rPr>
          <w:spacing w:val="40"/>
        </w:rPr>
        <w:t xml:space="preserve"> </w:t>
      </w:r>
      <w:r>
        <w:t>demás</w:t>
      </w:r>
      <w:r>
        <w:rPr>
          <w:spacing w:val="40"/>
        </w:rPr>
        <w:t xml:space="preserve"> </w:t>
      </w:r>
      <w:r>
        <w:t>elementos requeridos para los primeros Auxilios.</w:t>
      </w:r>
    </w:p>
    <w:p w14:paraId="4802F817" w14:textId="77777777" w:rsidR="003315CD" w:rsidRDefault="0082365E">
      <w:pPr>
        <w:pStyle w:val="Prrafodelista"/>
        <w:numPr>
          <w:ilvl w:val="0"/>
          <w:numId w:val="5"/>
        </w:numPr>
        <w:tabs>
          <w:tab w:val="left" w:pos="1069"/>
        </w:tabs>
        <w:spacing w:before="1"/>
        <w:ind w:left="1069" w:hanging="359"/>
      </w:pPr>
      <w:r>
        <w:t>Evaluar</w:t>
      </w:r>
      <w:r>
        <w:rPr>
          <w:spacing w:val="-7"/>
        </w:rPr>
        <w:t xml:space="preserve"> </w:t>
      </w:r>
      <w:r>
        <w:t>los</w:t>
      </w:r>
      <w:r>
        <w:rPr>
          <w:spacing w:val="-5"/>
        </w:rPr>
        <w:t xml:space="preserve"> </w:t>
      </w:r>
      <w:r>
        <w:t>procedimientos</w:t>
      </w:r>
      <w:r>
        <w:rPr>
          <w:spacing w:val="-5"/>
        </w:rPr>
        <w:t xml:space="preserve"> </w:t>
      </w:r>
      <w:r>
        <w:t>de</w:t>
      </w:r>
      <w:r>
        <w:rPr>
          <w:spacing w:val="-6"/>
        </w:rPr>
        <w:t xml:space="preserve"> </w:t>
      </w:r>
      <w:r>
        <w:t>las</w:t>
      </w:r>
      <w:r>
        <w:rPr>
          <w:spacing w:val="-7"/>
        </w:rPr>
        <w:t xml:space="preserve"> </w:t>
      </w:r>
      <w:r>
        <w:t>entidades</w:t>
      </w:r>
      <w:r>
        <w:rPr>
          <w:spacing w:val="-7"/>
        </w:rPr>
        <w:t xml:space="preserve"> </w:t>
      </w:r>
      <w:r>
        <w:t>de</w:t>
      </w:r>
      <w:r>
        <w:rPr>
          <w:spacing w:val="-5"/>
        </w:rPr>
        <w:t xml:space="preserve"> </w:t>
      </w:r>
      <w:r>
        <w:t>apoyo</w:t>
      </w:r>
      <w:r>
        <w:rPr>
          <w:spacing w:val="-5"/>
        </w:rPr>
        <w:t xml:space="preserve"> </w:t>
      </w:r>
      <w:r>
        <w:rPr>
          <w:spacing w:val="-2"/>
        </w:rPr>
        <w:t>externo.</w:t>
      </w:r>
    </w:p>
    <w:p w14:paraId="34F47115" w14:textId="77777777" w:rsidR="003315CD" w:rsidRDefault="003315CD">
      <w:pPr>
        <w:pStyle w:val="Prrafodelista"/>
        <w:sectPr w:rsidR="003315CD">
          <w:headerReference w:type="default" r:id="rId82"/>
          <w:footerReference w:type="default" r:id="rId83"/>
          <w:pgSz w:w="12250" w:h="15850"/>
          <w:pgMar w:top="1360" w:right="992" w:bottom="1200" w:left="992" w:header="0" w:footer="1017" w:gutter="0"/>
          <w:cols w:space="720"/>
        </w:sectPr>
      </w:pPr>
    </w:p>
    <w:p w14:paraId="20A30D98" w14:textId="77777777" w:rsidR="003315CD" w:rsidRDefault="003315CD">
      <w:pPr>
        <w:pStyle w:val="Textoindependiente"/>
        <w:spacing w:before="2"/>
      </w:pPr>
    </w:p>
    <w:p w14:paraId="2A4D4754" w14:textId="77777777" w:rsidR="003315CD" w:rsidRDefault="0082365E">
      <w:pPr>
        <w:pStyle w:val="Prrafodelista"/>
        <w:numPr>
          <w:ilvl w:val="0"/>
          <w:numId w:val="5"/>
        </w:numPr>
        <w:tabs>
          <w:tab w:val="left" w:pos="1069"/>
        </w:tabs>
        <w:spacing w:line="268" w:lineRule="exact"/>
        <w:ind w:left="1069" w:hanging="359"/>
      </w:pPr>
      <w:r>
        <w:t>Identificar</w:t>
      </w:r>
      <w:r>
        <w:rPr>
          <w:spacing w:val="-6"/>
        </w:rPr>
        <w:t xml:space="preserve"> </w:t>
      </w:r>
      <w:r>
        <w:t>el</w:t>
      </w:r>
      <w:r>
        <w:rPr>
          <w:spacing w:val="-6"/>
        </w:rPr>
        <w:t xml:space="preserve"> </w:t>
      </w:r>
      <w:r>
        <w:t>lugar</w:t>
      </w:r>
      <w:r>
        <w:rPr>
          <w:spacing w:val="-5"/>
        </w:rPr>
        <w:t xml:space="preserve"> </w:t>
      </w:r>
      <w:r>
        <w:t>donde</w:t>
      </w:r>
      <w:r>
        <w:rPr>
          <w:spacing w:val="-7"/>
        </w:rPr>
        <w:t xml:space="preserve"> </w:t>
      </w:r>
      <w:r>
        <w:t>se</w:t>
      </w:r>
      <w:r>
        <w:rPr>
          <w:spacing w:val="-4"/>
        </w:rPr>
        <w:t xml:space="preserve"> </w:t>
      </w:r>
      <w:r>
        <w:t>presentó</w:t>
      </w:r>
      <w:r>
        <w:rPr>
          <w:spacing w:val="-7"/>
        </w:rPr>
        <w:t xml:space="preserve"> </w:t>
      </w:r>
      <w:r>
        <w:t>la</w:t>
      </w:r>
      <w:r>
        <w:rPr>
          <w:spacing w:val="-4"/>
        </w:rPr>
        <w:t xml:space="preserve"> </w:t>
      </w:r>
      <w:r>
        <w:rPr>
          <w:spacing w:val="-2"/>
        </w:rPr>
        <w:t>explosión</w:t>
      </w:r>
    </w:p>
    <w:p w14:paraId="71B62373" w14:textId="77777777" w:rsidR="003315CD" w:rsidRDefault="0082365E">
      <w:pPr>
        <w:pStyle w:val="Prrafodelista"/>
        <w:numPr>
          <w:ilvl w:val="0"/>
          <w:numId w:val="5"/>
        </w:numPr>
        <w:tabs>
          <w:tab w:val="left" w:pos="1069"/>
        </w:tabs>
        <w:spacing w:line="268" w:lineRule="exact"/>
        <w:ind w:left="1069" w:hanging="359"/>
      </w:pPr>
      <w:r>
        <w:t>Suspender</w:t>
      </w:r>
      <w:r>
        <w:rPr>
          <w:spacing w:val="-3"/>
        </w:rPr>
        <w:t xml:space="preserve"> </w:t>
      </w:r>
      <w:r>
        <w:t>servicios</w:t>
      </w:r>
      <w:r>
        <w:rPr>
          <w:spacing w:val="-3"/>
        </w:rPr>
        <w:t xml:space="preserve"> </w:t>
      </w:r>
      <w:r>
        <w:t>de</w:t>
      </w:r>
      <w:r>
        <w:rPr>
          <w:spacing w:val="-7"/>
        </w:rPr>
        <w:t xml:space="preserve"> </w:t>
      </w:r>
      <w:r>
        <w:t>energía</w:t>
      </w:r>
      <w:r>
        <w:rPr>
          <w:spacing w:val="-6"/>
        </w:rPr>
        <w:t xml:space="preserve"> </w:t>
      </w:r>
      <w:r>
        <w:t>y</w:t>
      </w:r>
      <w:r>
        <w:rPr>
          <w:spacing w:val="-2"/>
        </w:rPr>
        <w:t xml:space="preserve"> </w:t>
      </w:r>
      <w:r>
        <w:t>gas</w:t>
      </w:r>
      <w:r>
        <w:rPr>
          <w:spacing w:val="-5"/>
        </w:rPr>
        <w:t xml:space="preserve"> </w:t>
      </w:r>
      <w:r>
        <w:t>en</w:t>
      </w:r>
      <w:r>
        <w:rPr>
          <w:spacing w:val="-6"/>
        </w:rPr>
        <w:t xml:space="preserve"> </w:t>
      </w:r>
      <w:r>
        <w:t>caso</w:t>
      </w:r>
      <w:r>
        <w:rPr>
          <w:spacing w:val="-3"/>
        </w:rPr>
        <w:t xml:space="preserve"> </w:t>
      </w:r>
      <w:r>
        <w:t>de</w:t>
      </w:r>
      <w:r>
        <w:rPr>
          <w:spacing w:val="-3"/>
        </w:rPr>
        <w:t xml:space="preserve"> </w:t>
      </w:r>
      <w:r>
        <w:rPr>
          <w:spacing w:val="-2"/>
        </w:rPr>
        <w:t>aplicar</w:t>
      </w:r>
    </w:p>
    <w:p w14:paraId="737AECFC" w14:textId="77777777" w:rsidR="003315CD" w:rsidRDefault="0082365E">
      <w:pPr>
        <w:pStyle w:val="Prrafodelista"/>
        <w:numPr>
          <w:ilvl w:val="0"/>
          <w:numId w:val="5"/>
        </w:numPr>
        <w:tabs>
          <w:tab w:val="left" w:pos="1069"/>
        </w:tabs>
        <w:spacing w:before="2" w:line="237" w:lineRule="auto"/>
        <w:ind w:left="1069" w:right="707"/>
      </w:pPr>
      <w:r>
        <w:t>En</w:t>
      </w:r>
      <w:r>
        <w:rPr>
          <w:spacing w:val="40"/>
        </w:rPr>
        <w:t xml:space="preserve"> </w:t>
      </w:r>
      <w:r>
        <w:t>caso</w:t>
      </w:r>
      <w:r>
        <w:rPr>
          <w:spacing w:val="40"/>
        </w:rPr>
        <w:t xml:space="preserve"> </w:t>
      </w:r>
      <w:r>
        <w:t>de</w:t>
      </w:r>
      <w:r>
        <w:rPr>
          <w:spacing w:val="40"/>
        </w:rPr>
        <w:t xml:space="preserve"> </w:t>
      </w:r>
      <w:r>
        <w:t>haber</w:t>
      </w:r>
      <w:r>
        <w:rPr>
          <w:spacing w:val="40"/>
        </w:rPr>
        <w:t xml:space="preserve"> </w:t>
      </w:r>
      <w:r>
        <w:t>personas</w:t>
      </w:r>
      <w:r>
        <w:rPr>
          <w:spacing w:val="40"/>
        </w:rPr>
        <w:t xml:space="preserve"> </w:t>
      </w:r>
      <w:r>
        <w:t>lesionadas,</w:t>
      </w:r>
      <w:r>
        <w:rPr>
          <w:spacing w:val="40"/>
        </w:rPr>
        <w:t xml:space="preserve"> </w:t>
      </w:r>
      <w:r>
        <w:t>aplicar</w:t>
      </w:r>
      <w:r>
        <w:rPr>
          <w:spacing w:val="40"/>
        </w:rPr>
        <w:t xml:space="preserve"> </w:t>
      </w:r>
      <w:r>
        <w:t>procedimientos</w:t>
      </w:r>
      <w:r>
        <w:rPr>
          <w:spacing w:val="40"/>
        </w:rPr>
        <w:t xml:space="preserve"> </w:t>
      </w:r>
      <w:r>
        <w:t>para</w:t>
      </w:r>
      <w:r>
        <w:rPr>
          <w:spacing w:val="40"/>
        </w:rPr>
        <w:t xml:space="preserve"> </w:t>
      </w:r>
      <w:r>
        <w:t>atención</w:t>
      </w:r>
      <w:r>
        <w:rPr>
          <w:spacing w:val="40"/>
        </w:rPr>
        <w:t xml:space="preserve"> </w:t>
      </w:r>
      <w:r>
        <w:t>de lesionados y esperar la llegada del servicio de Emermédica.</w:t>
      </w:r>
    </w:p>
    <w:p w14:paraId="4DE26347" w14:textId="77777777" w:rsidR="003315CD" w:rsidRDefault="0082365E">
      <w:pPr>
        <w:pStyle w:val="Prrafodelista"/>
        <w:numPr>
          <w:ilvl w:val="0"/>
          <w:numId w:val="5"/>
        </w:numPr>
        <w:tabs>
          <w:tab w:val="left" w:pos="1069"/>
        </w:tabs>
        <w:spacing w:before="3" w:line="237" w:lineRule="auto"/>
        <w:ind w:left="1069" w:right="709"/>
      </w:pPr>
      <w:r>
        <w:t>Dirigirse al punto de encuentro o lugar que los brigadistas y/o persona de seguridad</w:t>
      </w:r>
      <w:r>
        <w:rPr>
          <w:spacing w:val="80"/>
        </w:rPr>
        <w:t xml:space="preserve"> </w:t>
      </w:r>
      <w:r>
        <w:rPr>
          <w:spacing w:val="-2"/>
        </w:rPr>
        <w:t>sugieran.</w:t>
      </w:r>
    </w:p>
    <w:p w14:paraId="01076BA5" w14:textId="77777777" w:rsidR="003315CD" w:rsidRDefault="0082365E">
      <w:pPr>
        <w:pStyle w:val="Prrafodelista"/>
        <w:numPr>
          <w:ilvl w:val="0"/>
          <w:numId w:val="5"/>
        </w:numPr>
        <w:tabs>
          <w:tab w:val="left" w:pos="1069"/>
        </w:tabs>
        <w:spacing w:before="4" w:line="237" w:lineRule="auto"/>
        <w:ind w:left="1069" w:right="708"/>
      </w:pPr>
      <w:r>
        <w:t>En caso de que el evento ocurra en las instalaciones vecinas, se debe esperar en un lugar seguro hasta que se dé otra directriz.</w:t>
      </w:r>
    </w:p>
    <w:p w14:paraId="14B94C0C" w14:textId="77777777" w:rsidR="003315CD" w:rsidRDefault="0082365E">
      <w:pPr>
        <w:pStyle w:val="Prrafodelista"/>
        <w:numPr>
          <w:ilvl w:val="0"/>
          <w:numId w:val="5"/>
        </w:numPr>
        <w:tabs>
          <w:tab w:val="left" w:pos="1069"/>
        </w:tabs>
        <w:spacing w:before="1"/>
        <w:ind w:left="1069" w:hanging="359"/>
      </w:pPr>
      <w:r>
        <w:rPr>
          <w:spacing w:val="-2"/>
        </w:rPr>
        <w:t>Esperar</w:t>
      </w:r>
      <w:r>
        <w:rPr>
          <w:spacing w:val="-9"/>
        </w:rPr>
        <w:t xml:space="preserve"> </w:t>
      </w:r>
      <w:r>
        <w:rPr>
          <w:spacing w:val="-2"/>
        </w:rPr>
        <w:t>recomendaciones</w:t>
      </w:r>
      <w:r>
        <w:rPr>
          <w:spacing w:val="-5"/>
        </w:rPr>
        <w:t xml:space="preserve"> </w:t>
      </w:r>
      <w:r>
        <w:rPr>
          <w:spacing w:val="-2"/>
        </w:rPr>
        <w:t>de</w:t>
      </w:r>
      <w:r>
        <w:rPr>
          <w:spacing w:val="-5"/>
        </w:rPr>
        <w:t xml:space="preserve"> </w:t>
      </w:r>
      <w:r>
        <w:rPr>
          <w:spacing w:val="-2"/>
        </w:rPr>
        <w:t>los</w:t>
      </w:r>
      <w:r>
        <w:rPr>
          <w:spacing w:val="-5"/>
        </w:rPr>
        <w:t xml:space="preserve"> </w:t>
      </w:r>
      <w:r>
        <w:rPr>
          <w:spacing w:val="-2"/>
        </w:rPr>
        <w:t>grupos</w:t>
      </w:r>
      <w:r>
        <w:rPr>
          <w:spacing w:val="-4"/>
        </w:rPr>
        <w:t xml:space="preserve"> </w:t>
      </w:r>
      <w:r>
        <w:rPr>
          <w:spacing w:val="-2"/>
        </w:rPr>
        <w:t>expertos</w:t>
      </w:r>
      <w:r>
        <w:rPr>
          <w:spacing w:val="-8"/>
        </w:rPr>
        <w:t xml:space="preserve"> </w:t>
      </w:r>
      <w:r>
        <w:rPr>
          <w:spacing w:val="-2"/>
        </w:rPr>
        <w:t>hasta</w:t>
      </w:r>
      <w:r>
        <w:rPr>
          <w:spacing w:val="-6"/>
        </w:rPr>
        <w:t xml:space="preserve"> </w:t>
      </w:r>
      <w:r>
        <w:rPr>
          <w:spacing w:val="-2"/>
        </w:rPr>
        <w:t>que</w:t>
      </w:r>
      <w:r>
        <w:rPr>
          <w:spacing w:val="-7"/>
        </w:rPr>
        <w:t xml:space="preserve"> </w:t>
      </w:r>
      <w:r>
        <w:rPr>
          <w:spacing w:val="-2"/>
        </w:rPr>
        <w:t>la</w:t>
      </w:r>
      <w:r>
        <w:rPr>
          <w:spacing w:val="-6"/>
        </w:rPr>
        <w:t xml:space="preserve"> </w:t>
      </w:r>
      <w:r>
        <w:rPr>
          <w:spacing w:val="-2"/>
        </w:rPr>
        <w:t>situación</w:t>
      </w:r>
      <w:r>
        <w:rPr>
          <w:spacing w:val="-8"/>
        </w:rPr>
        <w:t xml:space="preserve"> </w:t>
      </w:r>
      <w:r>
        <w:rPr>
          <w:spacing w:val="-2"/>
        </w:rPr>
        <w:t>sea</w:t>
      </w:r>
      <w:r>
        <w:rPr>
          <w:spacing w:val="-5"/>
        </w:rPr>
        <w:t xml:space="preserve"> </w:t>
      </w:r>
      <w:r>
        <w:rPr>
          <w:spacing w:val="-2"/>
        </w:rPr>
        <w:t>controlada.</w:t>
      </w:r>
    </w:p>
    <w:p w14:paraId="23A71731" w14:textId="77777777" w:rsidR="003315CD" w:rsidRDefault="003315CD">
      <w:pPr>
        <w:pStyle w:val="Textoindependiente"/>
        <w:spacing w:before="251"/>
      </w:pPr>
    </w:p>
    <w:p w14:paraId="5C3185EF" w14:textId="77777777" w:rsidR="003315CD" w:rsidRDefault="0082365E">
      <w:pPr>
        <w:pStyle w:val="Ttulo3"/>
      </w:pPr>
      <w:r>
        <w:rPr>
          <w:spacing w:val="-2"/>
        </w:rPr>
        <w:t>DESPUES</w:t>
      </w:r>
    </w:p>
    <w:p w14:paraId="72EBFCD2" w14:textId="77777777" w:rsidR="003315CD" w:rsidRDefault="003315CD">
      <w:pPr>
        <w:pStyle w:val="Textoindependiente"/>
        <w:rPr>
          <w:rFonts w:ascii="Arial"/>
          <w:b/>
        </w:rPr>
      </w:pPr>
    </w:p>
    <w:p w14:paraId="624F0876" w14:textId="77777777" w:rsidR="003315CD" w:rsidRDefault="0082365E">
      <w:pPr>
        <w:pStyle w:val="Prrafodelista"/>
        <w:numPr>
          <w:ilvl w:val="0"/>
          <w:numId w:val="5"/>
        </w:numPr>
        <w:tabs>
          <w:tab w:val="left" w:pos="1069"/>
        </w:tabs>
        <w:spacing w:before="1" w:line="269" w:lineRule="exact"/>
        <w:ind w:left="1069" w:hanging="359"/>
      </w:pPr>
      <w:r>
        <w:t>Esperar</w:t>
      </w:r>
      <w:r>
        <w:rPr>
          <w:spacing w:val="-6"/>
        </w:rPr>
        <w:t xml:space="preserve"> </w:t>
      </w:r>
      <w:r>
        <w:t>en</w:t>
      </w:r>
      <w:r>
        <w:rPr>
          <w:spacing w:val="-3"/>
        </w:rPr>
        <w:t xml:space="preserve"> </w:t>
      </w:r>
      <w:r>
        <w:t>el</w:t>
      </w:r>
      <w:r>
        <w:rPr>
          <w:spacing w:val="-4"/>
        </w:rPr>
        <w:t xml:space="preserve"> </w:t>
      </w:r>
      <w:r>
        <w:t>punto</w:t>
      </w:r>
      <w:r>
        <w:rPr>
          <w:spacing w:val="-2"/>
        </w:rPr>
        <w:t xml:space="preserve"> </w:t>
      </w:r>
      <w:r>
        <w:t>de</w:t>
      </w:r>
      <w:r>
        <w:rPr>
          <w:spacing w:val="-5"/>
        </w:rPr>
        <w:t xml:space="preserve"> </w:t>
      </w:r>
      <w:r>
        <w:t>encuentro</w:t>
      </w:r>
      <w:r>
        <w:rPr>
          <w:spacing w:val="-5"/>
        </w:rPr>
        <w:t xml:space="preserve"> </w:t>
      </w:r>
      <w:r>
        <w:t>o</w:t>
      </w:r>
      <w:r>
        <w:rPr>
          <w:spacing w:val="-3"/>
        </w:rPr>
        <w:t xml:space="preserve"> </w:t>
      </w:r>
      <w:r>
        <w:t>de</w:t>
      </w:r>
      <w:r>
        <w:rPr>
          <w:spacing w:val="-4"/>
        </w:rPr>
        <w:t xml:space="preserve"> </w:t>
      </w:r>
      <w:r>
        <w:t>resguardo</w:t>
      </w:r>
      <w:r>
        <w:rPr>
          <w:spacing w:val="-5"/>
        </w:rPr>
        <w:t xml:space="preserve"> </w:t>
      </w:r>
      <w:r>
        <w:t>hasta</w:t>
      </w:r>
      <w:r>
        <w:rPr>
          <w:spacing w:val="-5"/>
        </w:rPr>
        <w:t xml:space="preserve"> </w:t>
      </w:r>
      <w:r>
        <w:t>que</w:t>
      </w:r>
      <w:r>
        <w:rPr>
          <w:spacing w:val="-4"/>
        </w:rPr>
        <w:t xml:space="preserve"> </w:t>
      </w:r>
      <w:r>
        <w:t>se</w:t>
      </w:r>
      <w:r>
        <w:rPr>
          <w:spacing w:val="-3"/>
        </w:rPr>
        <w:t xml:space="preserve"> </w:t>
      </w:r>
      <w:r>
        <w:t>dé</w:t>
      </w:r>
      <w:r>
        <w:rPr>
          <w:spacing w:val="-5"/>
        </w:rPr>
        <w:t xml:space="preserve"> </w:t>
      </w:r>
      <w:r>
        <w:t>otra</w:t>
      </w:r>
      <w:r>
        <w:rPr>
          <w:spacing w:val="-2"/>
        </w:rPr>
        <w:t xml:space="preserve"> directriz</w:t>
      </w:r>
    </w:p>
    <w:p w14:paraId="0D048098" w14:textId="77777777" w:rsidR="003315CD" w:rsidRDefault="0082365E">
      <w:pPr>
        <w:pStyle w:val="Prrafodelista"/>
        <w:numPr>
          <w:ilvl w:val="0"/>
          <w:numId w:val="5"/>
        </w:numPr>
        <w:tabs>
          <w:tab w:val="left" w:pos="1069"/>
        </w:tabs>
        <w:spacing w:before="1" w:line="237" w:lineRule="auto"/>
        <w:ind w:left="1069" w:right="709"/>
      </w:pPr>
      <w:r>
        <w:t>Una vez se encuentre de nuevo en las instalaciones, se debe revisar el estado de las instalaciones para determinar daños en la estructura.</w:t>
      </w:r>
    </w:p>
    <w:p w14:paraId="00C60603" w14:textId="77777777" w:rsidR="003315CD" w:rsidRDefault="0082365E">
      <w:pPr>
        <w:pStyle w:val="Prrafodelista"/>
        <w:numPr>
          <w:ilvl w:val="0"/>
          <w:numId w:val="5"/>
        </w:numPr>
        <w:tabs>
          <w:tab w:val="left" w:pos="1069"/>
        </w:tabs>
        <w:spacing w:before="4" w:line="237" w:lineRule="auto"/>
        <w:ind w:left="1069" w:right="707"/>
      </w:pPr>
      <w:r>
        <w:t>Colabore</w:t>
      </w:r>
      <w:r>
        <w:rPr>
          <w:spacing w:val="70"/>
        </w:rPr>
        <w:t xml:space="preserve"> </w:t>
      </w:r>
      <w:r>
        <w:t>con</w:t>
      </w:r>
      <w:r>
        <w:rPr>
          <w:spacing w:val="70"/>
        </w:rPr>
        <w:t xml:space="preserve"> </w:t>
      </w:r>
      <w:r>
        <w:t>las</w:t>
      </w:r>
      <w:r>
        <w:rPr>
          <w:spacing w:val="68"/>
        </w:rPr>
        <w:t xml:space="preserve"> </w:t>
      </w:r>
      <w:r>
        <w:t>autoridades</w:t>
      </w:r>
      <w:r>
        <w:rPr>
          <w:spacing w:val="71"/>
        </w:rPr>
        <w:t xml:space="preserve"> </w:t>
      </w:r>
      <w:r>
        <w:t>si</w:t>
      </w:r>
      <w:r>
        <w:rPr>
          <w:spacing w:val="69"/>
        </w:rPr>
        <w:t xml:space="preserve"> </w:t>
      </w:r>
      <w:r>
        <w:t>tiene</w:t>
      </w:r>
      <w:r>
        <w:rPr>
          <w:spacing w:val="68"/>
        </w:rPr>
        <w:t xml:space="preserve"> </w:t>
      </w:r>
      <w:r>
        <w:t>alguna</w:t>
      </w:r>
      <w:r>
        <w:rPr>
          <w:spacing w:val="70"/>
        </w:rPr>
        <w:t xml:space="preserve"> </w:t>
      </w:r>
      <w:r>
        <w:t>pista</w:t>
      </w:r>
      <w:r>
        <w:rPr>
          <w:spacing w:val="68"/>
        </w:rPr>
        <w:t xml:space="preserve"> </w:t>
      </w:r>
      <w:r>
        <w:t>que</w:t>
      </w:r>
      <w:r>
        <w:rPr>
          <w:spacing w:val="70"/>
        </w:rPr>
        <w:t xml:space="preserve"> </w:t>
      </w:r>
      <w:r>
        <w:t>sirva</w:t>
      </w:r>
      <w:r>
        <w:rPr>
          <w:spacing w:val="70"/>
        </w:rPr>
        <w:t xml:space="preserve"> </w:t>
      </w:r>
      <w:r>
        <w:t>de</w:t>
      </w:r>
      <w:r>
        <w:rPr>
          <w:spacing w:val="67"/>
        </w:rPr>
        <w:t xml:space="preserve"> </w:t>
      </w:r>
      <w:r>
        <w:t>indicio</w:t>
      </w:r>
      <w:r>
        <w:rPr>
          <w:spacing w:val="70"/>
        </w:rPr>
        <w:t xml:space="preserve"> </w:t>
      </w:r>
      <w:r>
        <w:t>para</w:t>
      </w:r>
      <w:r>
        <w:rPr>
          <w:spacing w:val="70"/>
        </w:rPr>
        <w:t xml:space="preserve"> </w:t>
      </w:r>
      <w:r>
        <w:t>la investigación del evento.</w:t>
      </w:r>
    </w:p>
    <w:p w14:paraId="47E15CCF" w14:textId="77777777" w:rsidR="003315CD" w:rsidRDefault="0082365E">
      <w:pPr>
        <w:pStyle w:val="Prrafodelista"/>
        <w:numPr>
          <w:ilvl w:val="0"/>
          <w:numId w:val="5"/>
        </w:numPr>
        <w:tabs>
          <w:tab w:val="left" w:pos="1069"/>
        </w:tabs>
        <w:spacing w:before="1"/>
        <w:ind w:left="1069" w:hanging="359"/>
      </w:pPr>
      <w:r>
        <w:t>Acate</w:t>
      </w:r>
      <w:r>
        <w:rPr>
          <w:spacing w:val="-6"/>
        </w:rPr>
        <w:t xml:space="preserve"> </w:t>
      </w:r>
      <w:r>
        <w:t>las</w:t>
      </w:r>
      <w:r>
        <w:rPr>
          <w:spacing w:val="-7"/>
        </w:rPr>
        <w:t xml:space="preserve"> </w:t>
      </w:r>
      <w:r>
        <w:t>recomendaciones</w:t>
      </w:r>
      <w:r>
        <w:rPr>
          <w:spacing w:val="-3"/>
        </w:rPr>
        <w:t xml:space="preserve"> </w:t>
      </w:r>
      <w:r>
        <w:t>para</w:t>
      </w:r>
      <w:r>
        <w:rPr>
          <w:spacing w:val="-7"/>
        </w:rPr>
        <w:t xml:space="preserve"> </w:t>
      </w:r>
      <w:r>
        <w:t>que</w:t>
      </w:r>
      <w:r>
        <w:rPr>
          <w:spacing w:val="-4"/>
        </w:rPr>
        <w:t xml:space="preserve"> </w:t>
      </w:r>
      <w:r>
        <w:t>estos</w:t>
      </w:r>
      <w:r>
        <w:rPr>
          <w:spacing w:val="-7"/>
        </w:rPr>
        <w:t xml:space="preserve"> </w:t>
      </w:r>
      <w:r>
        <w:t>eventos</w:t>
      </w:r>
      <w:r>
        <w:rPr>
          <w:spacing w:val="-4"/>
        </w:rPr>
        <w:t xml:space="preserve"> </w:t>
      </w:r>
      <w:r>
        <w:t>no</w:t>
      </w:r>
      <w:r>
        <w:rPr>
          <w:spacing w:val="-7"/>
        </w:rPr>
        <w:t xml:space="preserve"> </w:t>
      </w:r>
      <w:r>
        <w:t>vuelvan</w:t>
      </w:r>
      <w:r>
        <w:rPr>
          <w:spacing w:val="-4"/>
        </w:rPr>
        <w:t xml:space="preserve"> </w:t>
      </w:r>
      <w:r>
        <w:t>a</w:t>
      </w:r>
      <w:r>
        <w:rPr>
          <w:spacing w:val="-6"/>
        </w:rPr>
        <w:t xml:space="preserve"> </w:t>
      </w:r>
      <w:r>
        <w:rPr>
          <w:spacing w:val="-2"/>
        </w:rPr>
        <w:t>ocurrir.</w:t>
      </w:r>
    </w:p>
    <w:p w14:paraId="2BB24220" w14:textId="77777777" w:rsidR="003315CD" w:rsidRDefault="003315CD">
      <w:pPr>
        <w:pStyle w:val="Prrafodelista"/>
        <w:sectPr w:rsidR="003315CD">
          <w:headerReference w:type="default" r:id="rId84"/>
          <w:footerReference w:type="default" r:id="rId85"/>
          <w:pgSz w:w="12250" w:h="15850"/>
          <w:pgMar w:top="1660" w:right="992" w:bottom="1200" w:left="992" w:header="0" w:footer="1017" w:gutter="0"/>
          <w:cols w:space="720"/>
        </w:sectPr>
      </w:pPr>
    </w:p>
    <w:p w14:paraId="709F8B28" w14:textId="77777777" w:rsidR="003315CD" w:rsidRDefault="003315CD">
      <w:pPr>
        <w:pStyle w:val="Textoindependiente"/>
        <w:rPr>
          <w:sz w:val="20"/>
        </w:rPr>
      </w:pPr>
    </w:p>
    <w:p w14:paraId="33AA6CF3" w14:textId="77777777" w:rsidR="003315CD" w:rsidRDefault="003315CD">
      <w:pPr>
        <w:pStyle w:val="Textoindependiente"/>
        <w:spacing w:before="47"/>
        <w:rPr>
          <w:sz w:val="20"/>
        </w:rPr>
      </w:pPr>
    </w:p>
    <w:p w14:paraId="2C228404" w14:textId="0C661402" w:rsidR="003315CD" w:rsidRDefault="007348A7" w:rsidP="007348A7">
      <w:pPr>
        <w:pStyle w:val="Textoindependiente"/>
        <w:ind w:left="1059"/>
        <w:jc w:val="center"/>
        <w:rPr>
          <w:sz w:val="20"/>
        </w:rPr>
      </w:pPr>
      <w:r w:rsidRPr="007348A7">
        <w:rPr>
          <w:noProof/>
          <w:sz w:val="20"/>
        </w:rPr>
        <w:drawing>
          <wp:inline distT="0" distB="0" distL="0" distR="0" wp14:anchorId="431A4E8B" wp14:editId="6343FEB7">
            <wp:extent cx="4772691" cy="6354062"/>
            <wp:effectExtent l="0" t="0" r="8890" b="8890"/>
            <wp:docPr id="9696374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637406" name=""/>
                    <pic:cNvPicPr/>
                  </pic:nvPicPr>
                  <pic:blipFill>
                    <a:blip r:embed="rId86"/>
                    <a:stretch>
                      <a:fillRect/>
                    </a:stretch>
                  </pic:blipFill>
                  <pic:spPr>
                    <a:xfrm>
                      <a:off x="0" y="0"/>
                      <a:ext cx="4772691" cy="6354062"/>
                    </a:xfrm>
                    <a:prstGeom prst="rect">
                      <a:avLst/>
                    </a:prstGeom>
                  </pic:spPr>
                </pic:pic>
              </a:graphicData>
            </a:graphic>
          </wp:inline>
        </w:drawing>
      </w:r>
    </w:p>
    <w:p w14:paraId="432F49D8" w14:textId="77777777" w:rsidR="003315CD" w:rsidRDefault="003315CD">
      <w:pPr>
        <w:pStyle w:val="Textoindependiente"/>
        <w:rPr>
          <w:sz w:val="20"/>
        </w:rPr>
        <w:sectPr w:rsidR="003315CD">
          <w:headerReference w:type="default" r:id="rId87"/>
          <w:footerReference w:type="default" r:id="rId88"/>
          <w:pgSz w:w="12250" w:h="15850"/>
          <w:pgMar w:top="1660" w:right="992" w:bottom="1200" w:left="992" w:header="0" w:footer="1017" w:gutter="0"/>
          <w:cols w:space="720"/>
        </w:sectPr>
      </w:pPr>
    </w:p>
    <w:p w14:paraId="0830CCBF" w14:textId="72374B0B" w:rsidR="003315CD" w:rsidRDefault="0082365E">
      <w:pPr>
        <w:pStyle w:val="Ttulo2"/>
        <w:ind w:left="1502" w:firstLine="0"/>
      </w:pPr>
      <w:r>
        <w:lastRenderedPageBreak/>
        <w:t>personas</w:t>
      </w:r>
      <w:r>
        <w:rPr>
          <w:spacing w:val="-2"/>
        </w:rPr>
        <w:t xml:space="preserve"> </w:t>
      </w:r>
      <w:r>
        <w:t>enfermas con</w:t>
      </w:r>
      <w:r>
        <w:rPr>
          <w:spacing w:val="-2"/>
        </w:rPr>
        <w:t xml:space="preserve"> </w:t>
      </w:r>
      <w:r>
        <w:t>SARS</w:t>
      </w:r>
      <w:r>
        <w:rPr>
          <w:spacing w:val="-4"/>
        </w:rPr>
        <w:t xml:space="preserve"> </w:t>
      </w:r>
      <w:r>
        <w:t>II</w:t>
      </w:r>
      <w:r>
        <w:rPr>
          <w:spacing w:val="-1"/>
        </w:rPr>
        <w:t xml:space="preserve"> </w:t>
      </w:r>
      <w:r>
        <w:t>–</w:t>
      </w:r>
      <w:r>
        <w:rPr>
          <w:spacing w:val="-2"/>
        </w:rPr>
        <w:t xml:space="preserve"> </w:t>
      </w:r>
      <w:r>
        <w:t>Covid</w:t>
      </w:r>
      <w:r>
        <w:rPr>
          <w:spacing w:val="-2"/>
        </w:rPr>
        <w:t xml:space="preserve"> </w:t>
      </w:r>
      <w:r>
        <w:rPr>
          <w:spacing w:val="-5"/>
        </w:rPr>
        <w:t>19.</w:t>
      </w:r>
      <w:r w:rsidR="00592674">
        <w:rPr>
          <w:spacing w:val="-5"/>
        </w:rPr>
        <w:t xml:space="preserve"> / Exposición Biosanitario</w:t>
      </w:r>
    </w:p>
    <w:p w14:paraId="532B76BB" w14:textId="77777777" w:rsidR="003315CD" w:rsidRDefault="003315CD">
      <w:pPr>
        <w:pStyle w:val="Textoindependiente"/>
        <w:spacing w:before="218"/>
        <w:rPr>
          <w:rFonts w:ascii="Tahoma"/>
          <w:b/>
          <w:sz w:val="24"/>
        </w:rPr>
      </w:pPr>
    </w:p>
    <w:p w14:paraId="4576B861" w14:textId="77777777" w:rsidR="003315CD" w:rsidRDefault="0082365E">
      <w:pPr>
        <w:pStyle w:val="Ttulo3"/>
      </w:pPr>
      <w:r>
        <w:rPr>
          <w:spacing w:val="-2"/>
        </w:rPr>
        <w:t>ANTES</w:t>
      </w:r>
    </w:p>
    <w:p w14:paraId="768C2FE9" w14:textId="77777777" w:rsidR="003315CD" w:rsidRDefault="003315CD">
      <w:pPr>
        <w:pStyle w:val="Textoindependiente"/>
        <w:rPr>
          <w:rFonts w:ascii="Arial"/>
          <w:b/>
        </w:rPr>
      </w:pPr>
    </w:p>
    <w:p w14:paraId="7B16F334" w14:textId="77777777" w:rsidR="003315CD" w:rsidRDefault="0082365E">
      <w:pPr>
        <w:pStyle w:val="Prrafodelista"/>
        <w:numPr>
          <w:ilvl w:val="0"/>
          <w:numId w:val="5"/>
        </w:numPr>
        <w:tabs>
          <w:tab w:val="left" w:pos="1069"/>
        </w:tabs>
        <w:spacing w:line="269" w:lineRule="exact"/>
        <w:ind w:left="1069" w:hanging="359"/>
      </w:pPr>
      <w:r>
        <w:t>Aplique</w:t>
      </w:r>
      <w:r>
        <w:rPr>
          <w:spacing w:val="-6"/>
        </w:rPr>
        <w:t xml:space="preserve"> </w:t>
      </w:r>
      <w:r>
        <w:t>los</w:t>
      </w:r>
      <w:r>
        <w:rPr>
          <w:spacing w:val="-5"/>
        </w:rPr>
        <w:t xml:space="preserve"> </w:t>
      </w:r>
      <w:r>
        <w:t>protocolos</w:t>
      </w:r>
      <w:r>
        <w:rPr>
          <w:spacing w:val="-8"/>
        </w:rPr>
        <w:t xml:space="preserve"> </w:t>
      </w:r>
      <w:r>
        <w:t>de</w:t>
      </w:r>
      <w:r>
        <w:rPr>
          <w:spacing w:val="-5"/>
        </w:rPr>
        <w:t xml:space="preserve"> </w:t>
      </w:r>
      <w:r>
        <w:t>bioseguridad</w:t>
      </w:r>
      <w:r>
        <w:rPr>
          <w:spacing w:val="-6"/>
        </w:rPr>
        <w:t xml:space="preserve"> </w:t>
      </w:r>
      <w:r>
        <w:t>establecidos</w:t>
      </w:r>
      <w:r>
        <w:rPr>
          <w:spacing w:val="-5"/>
        </w:rPr>
        <w:t xml:space="preserve"> </w:t>
      </w:r>
      <w:r>
        <w:t>por</w:t>
      </w:r>
      <w:r>
        <w:rPr>
          <w:spacing w:val="-7"/>
        </w:rPr>
        <w:t xml:space="preserve"> </w:t>
      </w:r>
      <w:r>
        <w:t>la</w:t>
      </w:r>
      <w:r>
        <w:rPr>
          <w:spacing w:val="-5"/>
        </w:rPr>
        <w:t xml:space="preserve"> </w:t>
      </w:r>
      <w:r>
        <w:rPr>
          <w:spacing w:val="-2"/>
        </w:rPr>
        <w:t>empresa.</w:t>
      </w:r>
    </w:p>
    <w:p w14:paraId="3A7D11F2" w14:textId="77777777" w:rsidR="003315CD" w:rsidRDefault="0082365E">
      <w:pPr>
        <w:pStyle w:val="Prrafodelista"/>
        <w:numPr>
          <w:ilvl w:val="0"/>
          <w:numId w:val="5"/>
        </w:numPr>
        <w:tabs>
          <w:tab w:val="left" w:pos="1069"/>
        </w:tabs>
        <w:spacing w:before="2" w:line="237" w:lineRule="auto"/>
        <w:ind w:left="1069" w:right="705"/>
      </w:pPr>
      <w:r>
        <w:t>Disponga</w:t>
      </w:r>
      <w:r>
        <w:rPr>
          <w:spacing w:val="80"/>
        </w:rPr>
        <w:t xml:space="preserve"> </w:t>
      </w:r>
      <w:r>
        <w:t>de</w:t>
      </w:r>
      <w:r>
        <w:rPr>
          <w:spacing w:val="80"/>
        </w:rPr>
        <w:t xml:space="preserve"> </w:t>
      </w:r>
      <w:r>
        <w:t>los</w:t>
      </w:r>
      <w:r>
        <w:rPr>
          <w:spacing w:val="80"/>
        </w:rPr>
        <w:t xml:space="preserve"> </w:t>
      </w:r>
      <w:r>
        <w:t>elementos</w:t>
      </w:r>
      <w:r>
        <w:rPr>
          <w:spacing w:val="80"/>
        </w:rPr>
        <w:t xml:space="preserve"> </w:t>
      </w:r>
      <w:r>
        <w:t>de</w:t>
      </w:r>
      <w:r>
        <w:rPr>
          <w:spacing w:val="80"/>
        </w:rPr>
        <w:t xml:space="preserve"> </w:t>
      </w:r>
      <w:r>
        <w:t>Bioseguridad</w:t>
      </w:r>
      <w:r>
        <w:rPr>
          <w:spacing w:val="80"/>
        </w:rPr>
        <w:t xml:space="preserve"> </w:t>
      </w:r>
      <w:r>
        <w:t>establecidos</w:t>
      </w:r>
      <w:r>
        <w:rPr>
          <w:spacing w:val="80"/>
        </w:rPr>
        <w:t xml:space="preserve"> </w:t>
      </w:r>
      <w:r>
        <w:t>por</w:t>
      </w:r>
      <w:r>
        <w:rPr>
          <w:spacing w:val="80"/>
        </w:rPr>
        <w:t xml:space="preserve"> </w:t>
      </w:r>
      <w:r>
        <w:t>el</w:t>
      </w:r>
      <w:r>
        <w:rPr>
          <w:spacing w:val="80"/>
        </w:rPr>
        <w:t xml:space="preserve"> </w:t>
      </w:r>
      <w:r>
        <w:t>protocolo</w:t>
      </w:r>
      <w:r>
        <w:rPr>
          <w:spacing w:val="80"/>
        </w:rPr>
        <w:t xml:space="preserve"> </w:t>
      </w:r>
      <w:r>
        <w:t>de bioseguridad de la empresa.</w:t>
      </w:r>
    </w:p>
    <w:p w14:paraId="6B2634B9" w14:textId="77777777" w:rsidR="003315CD" w:rsidRDefault="0082365E">
      <w:pPr>
        <w:pStyle w:val="Prrafodelista"/>
        <w:numPr>
          <w:ilvl w:val="0"/>
          <w:numId w:val="5"/>
        </w:numPr>
        <w:tabs>
          <w:tab w:val="left" w:pos="1069"/>
        </w:tabs>
        <w:spacing w:before="3" w:line="237" w:lineRule="auto"/>
        <w:ind w:left="1069" w:right="709"/>
      </w:pPr>
      <w:r>
        <w:t>Capacítese en la forma correcta de prestar primeros auxilios durante la emergencia</w:t>
      </w:r>
      <w:r>
        <w:rPr>
          <w:spacing w:val="80"/>
        </w:rPr>
        <w:t xml:space="preserve"> </w:t>
      </w:r>
      <w:r>
        <w:rPr>
          <w:spacing w:val="-2"/>
        </w:rPr>
        <w:t>biosanitaria</w:t>
      </w:r>
    </w:p>
    <w:p w14:paraId="33C185CF" w14:textId="77777777" w:rsidR="003315CD" w:rsidRDefault="0082365E">
      <w:pPr>
        <w:pStyle w:val="Ttulo3"/>
        <w:spacing w:before="252"/>
      </w:pPr>
      <w:r>
        <w:rPr>
          <w:spacing w:val="-2"/>
        </w:rPr>
        <w:t>DURANTE</w:t>
      </w:r>
    </w:p>
    <w:p w14:paraId="22371F8E" w14:textId="77777777" w:rsidR="003315CD" w:rsidRDefault="003315CD">
      <w:pPr>
        <w:pStyle w:val="Textoindependiente"/>
        <w:spacing w:before="3"/>
        <w:rPr>
          <w:rFonts w:ascii="Arial"/>
          <w:b/>
        </w:rPr>
      </w:pPr>
    </w:p>
    <w:p w14:paraId="37C25DC2" w14:textId="77777777" w:rsidR="003315CD" w:rsidRDefault="0082365E">
      <w:pPr>
        <w:pStyle w:val="Prrafodelista"/>
        <w:numPr>
          <w:ilvl w:val="0"/>
          <w:numId w:val="5"/>
        </w:numPr>
        <w:tabs>
          <w:tab w:val="left" w:pos="1069"/>
        </w:tabs>
        <w:spacing w:line="268" w:lineRule="exact"/>
        <w:ind w:left="1069" w:hanging="359"/>
        <w:jc w:val="both"/>
      </w:pPr>
      <w:r>
        <w:t>Reportar</w:t>
      </w:r>
      <w:r>
        <w:rPr>
          <w:spacing w:val="-5"/>
        </w:rPr>
        <w:t xml:space="preserve"> </w:t>
      </w:r>
      <w:r>
        <w:t>el</w:t>
      </w:r>
      <w:r>
        <w:rPr>
          <w:spacing w:val="-4"/>
        </w:rPr>
        <w:t xml:space="preserve"> </w:t>
      </w:r>
      <w:r>
        <w:t>evento</w:t>
      </w:r>
      <w:r>
        <w:rPr>
          <w:spacing w:val="-4"/>
        </w:rPr>
        <w:t xml:space="preserve"> </w:t>
      </w:r>
      <w:r>
        <w:t>al</w:t>
      </w:r>
      <w:r>
        <w:rPr>
          <w:spacing w:val="-5"/>
        </w:rPr>
        <w:t xml:space="preserve"> </w:t>
      </w:r>
      <w:r>
        <w:t>brigadista</w:t>
      </w:r>
      <w:r>
        <w:rPr>
          <w:spacing w:val="-6"/>
        </w:rPr>
        <w:t xml:space="preserve"> </w:t>
      </w:r>
      <w:r>
        <w:t>más</w:t>
      </w:r>
      <w:r>
        <w:rPr>
          <w:spacing w:val="-3"/>
        </w:rPr>
        <w:t xml:space="preserve"> </w:t>
      </w:r>
      <w:r>
        <w:rPr>
          <w:spacing w:val="-2"/>
        </w:rPr>
        <w:t>cercano.</w:t>
      </w:r>
    </w:p>
    <w:p w14:paraId="3693A6C8" w14:textId="77777777" w:rsidR="003315CD" w:rsidRDefault="0082365E">
      <w:pPr>
        <w:pStyle w:val="Prrafodelista"/>
        <w:numPr>
          <w:ilvl w:val="0"/>
          <w:numId w:val="5"/>
        </w:numPr>
        <w:tabs>
          <w:tab w:val="left" w:pos="1069"/>
        </w:tabs>
        <w:spacing w:line="268" w:lineRule="exact"/>
        <w:ind w:left="1069" w:hanging="359"/>
        <w:jc w:val="both"/>
      </w:pPr>
      <w:r>
        <w:t>El</w:t>
      </w:r>
      <w:r>
        <w:rPr>
          <w:spacing w:val="-4"/>
        </w:rPr>
        <w:t xml:space="preserve"> </w:t>
      </w:r>
      <w:r>
        <w:t>brigadista</w:t>
      </w:r>
      <w:r>
        <w:rPr>
          <w:spacing w:val="-3"/>
        </w:rPr>
        <w:t xml:space="preserve"> </w:t>
      </w:r>
      <w:r>
        <w:t>debe</w:t>
      </w:r>
      <w:r>
        <w:rPr>
          <w:spacing w:val="-6"/>
        </w:rPr>
        <w:t xml:space="preserve"> </w:t>
      </w:r>
      <w:r>
        <w:t>usar</w:t>
      </w:r>
      <w:r>
        <w:rPr>
          <w:spacing w:val="-4"/>
        </w:rPr>
        <w:t xml:space="preserve"> </w:t>
      </w:r>
      <w:r>
        <w:t>los</w:t>
      </w:r>
      <w:r>
        <w:rPr>
          <w:spacing w:val="-3"/>
        </w:rPr>
        <w:t xml:space="preserve"> </w:t>
      </w:r>
      <w:r>
        <w:t>EPP</w:t>
      </w:r>
      <w:r>
        <w:rPr>
          <w:spacing w:val="-3"/>
        </w:rPr>
        <w:t xml:space="preserve"> </w:t>
      </w:r>
      <w:r>
        <w:rPr>
          <w:spacing w:val="-2"/>
        </w:rPr>
        <w:t>Completos.</w:t>
      </w:r>
    </w:p>
    <w:p w14:paraId="59720F30" w14:textId="77777777" w:rsidR="003315CD" w:rsidRDefault="0082365E">
      <w:pPr>
        <w:pStyle w:val="Prrafodelista"/>
        <w:numPr>
          <w:ilvl w:val="0"/>
          <w:numId w:val="5"/>
        </w:numPr>
        <w:tabs>
          <w:tab w:val="left" w:pos="1069"/>
        </w:tabs>
        <w:spacing w:before="2" w:line="237" w:lineRule="auto"/>
        <w:ind w:left="1069" w:right="708"/>
        <w:jc w:val="both"/>
      </w:pPr>
      <w:r>
        <w:t>Acceder a la víctima mantenimiento la distancia. Verificar que la víctima tenga respiración y pulso.</w:t>
      </w:r>
    </w:p>
    <w:p w14:paraId="07BD77B0" w14:textId="77777777" w:rsidR="003315CD" w:rsidRDefault="0082365E">
      <w:pPr>
        <w:pStyle w:val="Prrafodelista"/>
        <w:numPr>
          <w:ilvl w:val="0"/>
          <w:numId w:val="5"/>
        </w:numPr>
        <w:tabs>
          <w:tab w:val="left" w:pos="1069"/>
        </w:tabs>
        <w:spacing w:before="3" w:line="237" w:lineRule="auto"/>
        <w:ind w:left="1069" w:right="708"/>
        <w:jc w:val="both"/>
      </w:pPr>
      <w:r>
        <w:t>En caso de contar con respiración y pulso se debe continuar con la valoración de la persona en un lugar aislado de los demás.</w:t>
      </w:r>
    </w:p>
    <w:p w14:paraId="0AA546D9" w14:textId="77777777" w:rsidR="003315CD" w:rsidRDefault="0082365E">
      <w:pPr>
        <w:pStyle w:val="Prrafodelista"/>
        <w:numPr>
          <w:ilvl w:val="0"/>
          <w:numId w:val="5"/>
        </w:numPr>
        <w:tabs>
          <w:tab w:val="left" w:pos="1069"/>
        </w:tabs>
        <w:spacing w:before="4" w:line="237" w:lineRule="auto"/>
        <w:ind w:left="1069" w:right="705"/>
        <w:jc w:val="both"/>
      </w:pPr>
      <w:r>
        <w:t>Si la víctima no tiene signos vitales, dos brigadistas deberán iniciar maniobras de reanimación cardiopulmonar con un dispositivo BVM para evitar el contacto con los fluidos de la víctima.</w:t>
      </w:r>
    </w:p>
    <w:p w14:paraId="019BB73F" w14:textId="77777777" w:rsidR="003315CD" w:rsidRDefault="0082365E">
      <w:pPr>
        <w:pStyle w:val="Prrafodelista"/>
        <w:numPr>
          <w:ilvl w:val="0"/>
          <w:numId w:val="5"/>
        </w:numPr>
        <w:tabs>
          <w:tab w:val="left" w:pos="1069"/>
        </w:tabs>
        <w:spacing w:before="5" w:line="237" w:lineRule="auto"/>
        <w:ind w:left="1069" w:right="708"/>
        <w:jc w:val="both"/>
      </w:pPr>
      <w:r>
        <w:t>Si no se cuenta con un BVM una persona deberá iniciar solamente con Masaje cardio respiratorio en esos 2 primeros minutos.</w:t>
      </w:r>
    </w:p>
    <w:p w14:paraId="4DD19925" w14:textId="77777777" w:rsidR="003315CD" w:rsidRDefault="0082365E">
      <w:pPr>
        <w:pStyle w:val="Prrafodelista"/>
        <w:numPr>
          <w:ilvl w:val="0"/>
          <w:numId w:val="5"/>
        </w:numPr>
        <w:tabs>
          <w:tab w:val="left" w:pos="1069"/>
        </w:tabs>
        <w:spacing w:before="4" w:line="237" w:lineRule="auto"/>
        <w:ind w:left="1069" w:right="702"/>
        <w:jc w:val="both"/>
      </w:pPr>
      <w:r>
        <w:t>Al finalizar los 2 minutos se deberá hacer el cambio de auxiliador hasta que la víctima se recupere o llegue el personal externo.</w:t>
      </w:r>
    </w:p>
    <w:p w14:paraId="7CECEF30" w14:textId="77777777" w:rsidR="003315CD" w:rsidRDefault="0082365E">
      <w:pPr>
        <w:pStyle w:val="Prrafodelista"/>
        <w:numPr>
          <w:ilvl w:val="0"/>
          <w:numId w:val="5"/>
        </w:numPr>
        <w:tabs>
          <w:tab w:val="left" w:pos="1069"/>
        </w:tabs>
        <w:spacing w:before="1" w:line="269" w:lineRule="exact"/>
        <w:ind w:left="1069" w:hanging="359"/>
        <w:jc w:val="both"/>
      </w:pPr>
      <w:r>
        <w:t>Solicite</w:t>
      </w:r>
      <w:r>
        <w:rPr>
          <w:spacing w:val="-5"/>
        </w:rPr>
        <w:t xml:space="preserve"> </w:t>
      </w:r>
      <w:r>
        <w:t>el</w:t>
      </w:r>
      <w:r>
        <w:rPr>
          <w:spacing w:val="-4"/>
        </w:rPr>
        <w:t xml:space="preserve"> </w:t>
      </w:r>
      <w:r>
        <w:t>apoyo</w:t>
      </w:r>
      <w:r>
        <w:rPr>
          <w:spacing w:val="-5"/>
        </w:rPr>
        <w:t xml:space="preserve"> </w:t>
      </w:r>
      <w:r>
        <w:t>del</w:t>
      </w:r>
      <w:r>
        <w:rPr>
          <w:spacing w:val="-4"/>
        </w:rPr>
        <w:t xml:space="preserve"> </w:t>
      </w:r>
      <w:r>
        <w:t>servicio</w:t>
      </w:r>
      <w:r>
        <w:rPr>
          <w:spacing w:val="-5"/>
        </w:rPr>
        <w:t xml:space="preserve"> </w:t>
      </w:r>
      <w:r>
        <w:t>de</w:t>
      </w:r>
      <w:r>
        <w:rPr>
          <w:spacing w:val="-4"/>
        </w:rPr>
        <w:t xml:space="preserve"> </w:t>
      </w:r>
      <w:r>
        <w:t>la</w:t>
      </w:r>
      <w:r>
        <w:rPr>
          <w:spacing w:val="-4"/>
        </w:rPr>
        <w:t xml:space="preserve"> </w:t>
      </w:r>
      <w:r>
        <w:rPr>
          <w:spacing w:val="-2"/>
        </w:rPr>
        <w:t>ambulancia</w:t>
      </w:r>
    </w:p>
    <w:p w14:paraId="28A10C6F" w14:textId="77777777" w:rsidR="003315CD" w:rsidRDefault="0082365E">
      <w:pPr>
        <w:pStyle w:val="Prrafodelista"/>
        <w:numPr>
          <w:ilvl w:val="0"/>
          <w:numId w:val="5"/>
        </w:numPr>
        <w:tabs>
          <w:tab w:val="left" w:pos="1069"/>
        </w:tabs>
        <w:spacing w:before="2" w:line="237" w:lineRule="auto"/>
        <w:ind w:left="1069" w:right="705"/>
        <w:jc w:val="both"/>
      </w:pPr>
      <w:r>
        <w:t>A</w:t>
      </w:r>
      <w:r>
        <w:rPr>
          <w:spacing w:val="-16"/>
        </w:rPr>
        <w:t xml:space="preserve"> </w:t>
      </w:r>
      <w:r>
        <w:t>la</w:t>
      </w:r>
      <w:r>
        <w:rPr>
          <w:spacing w:val="-15"/>
        </w:rPr>
        <w:t xml:space="preserve"> </w:t>
      </w:r>
      <w:r>
        <w:t>llegada</w:t>
      </w:r>
      <w:r>
        <w:rPr>
          <w:spacing w:val="-15"/>
        </w:rPr>
        <w:t xml:space="preserve"> </w:t>
      </w:r>
      <w:r>
        <w:t>de</w:t>
      </w:r>
      <w:r>
        <w:rPr>
          <w:spacing w:val="-16"/>
        </w:rPr>
        <w:t xml:space="preserve"> </w:t>
      </w:r>
      <w:r>
        <w:t>la</w:t>
      </w:r>
      <w:r>
        <w:rPr>
          <w:spacing w:val="-15"/>
        </w:rPr>
        <w:t xml:space="preserve"> </w:t>
      </w:r>
      <w:r>
        <w:t>ambulancia</w:t>
      </w:r>
      <w:r>
        <w:rPr>
          <w:spacing w:val="-15"/>
        </w:rPr>
        <w:t xml:space="preserve"> </w:t>
      </w:r>
      <w:r>
        <w:t>se</w:t>
      </w:r>
      <w:r>
        <w:rPr>
          <w:spacing w:val="-15"/>
        </w:rPr>
        <w:t xml:space="preserve"> </w:t>
      </w:r>
      <w:r>
        <w:t>debe</w:t>
      </w:r>
      <w:r>
        <w:rPr>
          <w:spacing w:val="-16"/>
        </w:rPr>
        <w:t xml:space="preserve"> </w:t>
      </w:r>
      <w:r>
        <w:t>hacer</w:t>
      </w:r>
      <w:r>
        <w:rPr>
          <w:spacing w:val="-15"/>
        </w:rPr>
        <w:t xml:space="preserve"> </w:t>
      </w:r>
      <w:r>
        <w:t>entrega</w:t>
      </w:r>
      <w:r>
        <w:rPr>
          <w:spacing w:val="-15"/>
        </w:rPr>
        <w:t xml:space="preserve"> </w:t>
      </w:r>
      <w:r>
        <w:t>del</w:t>
      </w:r>
      <w:r>
        <w:rPr>
          <w:spacing w:val="-16"/>
        </w:rPr>
        <w:t xml:space="preserve"> </w:t>
      </w:r>
      <w:r>
        <w:t>paciente</w:t>
      </w:r>
      <w:r>
        <w:rPr>
          <w:spacing w:val="-15"/>
        </w:rPr>
        <w:t xml:space="preserve"> </w:t>
      </w:r>
      <w:r>
        <w:t>al</w:t>
      </w:r>
      <w:r>
        <w:rPr>
          <w:spacing w:val="-15"/>
        </w:rPr>
        <w:t xml:space="preserve"> </w:t>
      </w:r>
      <w:r>
        <w:t>tiempo</w:t>
      </w:r>
      <w:r>
        <w:rPr>
          <w:spacing w:val="-15"/>
        </w:rPr>
        <w:t xml:space="preserve"> </w:t>
      </w:r>
      <w:r>
        <w:t>que</w:t>
      </w:r>
      <w:r>
        <w:rPr>
          <w:spacing w:val="-16"/>
        </w:rPr>
        <w:t xml:space="preserve"> </w:t>
      </w:r>
      <w:r>
        <w:t>se</w:t>
      </w:r>
      <w:r>
        <w:rPr>
          <w:spacing w:val="-15"/>
        </w:rPr>
        <w:t xml:space="preserve"> </w:t>
      </w:r>
      <w:r>
        <w:t>indica lo ocurrido a la familia.</w:t>
      </w:r>
    </w:p>
    <w:p w14:paraId="4566CBE0" w14:textId="77777777" w:rsidR="003315CD" w:rsidRDefault="0082365E">
      <w:pPr>
        <w:pStyle w:val="Prrafodelista"/>
        <w:numPr>
          <w:ilvl w:val="0"/>
          <w:numId w:val="5"/>
        </w:numPr>
        <w:tabs>
          <w:tab w:val="left" w:pos="1069"/>
        </w:tabs>
        <w:spacing w:before="1" w:line="269" w:lineRule="exact"/>
        <w:ind w:left="1069" w:hanging="359"/>
        <w:jc w:val="both"/>
      </w:pPr>
      <w:r>
        <w:t>Realice</w:t>
      </w:r>
      <w:r>
        <w:rPr>
          <w:spacing w:val="-6"/>
        </w:rPr>
        <w:t xml:space="preserve"> </w:t>
      </w:r>
      <w:r>
        <w:t>traslado</w:t>
      </w:r>
      <w:r>
        <w:rPr>
          <w:spacing w:val="-6"/>
        </w:rPr>
        <w:t xml:space="preserve"> </w:t>
      </w:r>
      <w:r>
        <w:t>al</w:t>
      </w:r>
      <w:r>
        <w:rPr>
          <w:spacing w:val="-8"/>
        </w:rPr>
        <w:t xml:space="preserve"> </w:t>
      </w:r>
      <w:r>
        <w:t>centro</w:t>
      </w:r>
      <w:r>
        <w:rPr>
          <w:spacing w:val="-5"/>
        </w:rPr>
        <w:t xml:space="preserve"> </w:t>
      </w:r>
      <w:r>
        <w:t>hospitalario</w:t>
      </w:r>
      <w:r>
        <w:rPr>
          <w:spacing w:val="-6"/>
        </w:rPr>
        <w:t xml:space="preserve"> </w:t>
      </w:r>
      <w:r>
        <w:t>según</w:t>
      </w:r>
      <w:r>
        <w:rPr>
          <w:spacing w:val="-8"/>
        </w:rPr>
        <w:t xml:space="preserve"> </w:t>
      </w:r>
      <w:r>
        <w:t>la</w:t>
      </w:r>
      <w:r>
        <w:rPr>
          <w:spacing w:val="-5"/>
        </w:rPr>
        <w:t xml:space="preserve"> </w:t>
      </w:r>
      <w:r>
        <w:rPr>
          <w:spacing w:val="-2"/>
        </w:rPr>
        <w:t>complejidad.</w:t>
      </w:r>
    </w:p>
    <w:p w14:paraId="13A82A24" w14:textId="77777777" w:rsidR="003315CD" w:rsidRDefault="0082365E">
      <w:pPr>
        <w:pStyle w:val="Prrafodelista"/>
        <w:numPr>
          <w:ilvl w:val="0"/>
          <w:numId w:val="5"/>
        </w:numPr>
        <w:tabs>
          <w:tab w:val="left" w:pos="1069"/>
        </w:tabs>
        <w:spacing w:before="2" w:line="237" w:lineRule="auto"/>
        <w:ind w:left="1069" w:right="703"/>
        <w:jc w:val="both"/>
      </w:pPr>
      <w:r>
        <w:t>Si el caso</w:t>
      </w:r>
      <w:r>
        <w:rPr>
          <w:spacing w:val="-1"/>
        </w:rPr>
        <w:t xml:space="preserve"> </w:t>
      </w:r>
      <w:r>
        <w:t>es</w:t>
      </w:r>
      <w:r>
        <w:rPr>
          <w:spacing w:val="-1"/>
        </w:rPr>
        <w:t xml:space="preserve"> </w:t>
      </w:r>
      <w:r>
        <w:t>de</w:t>
      </w:r>
      <w:r>
        <w:rPr>
          <w:spacing w:val="-1"/>
        </w:rPr>
        <w:t xml:space="preserve"> </w:t>
      </w:r>
      <w:r>
        <w:t>menor complejidad, deje a</w:t>
      </w:r>
      <w:r>
        <w:rPr>
          <w:spacing w:val="-1"/>
        </w:rPr>
        <w:t xml:space="preserve"> </w:t>
      </w:r>
      <w:r>
        <w:t>la</w:t>
      </w:r>
      <w:r>
        <w:rPr>
          <w:spacing w:val="-1"/>
        </w:rPr>
        <w:t xml:space="preserve"> </w:t>
      </w:r>
      <w:r>
        <w:t>víctima en</w:t>
      </w:r>
      <w:r>
        <w:rPr>
          <w:spacing w:val="-1"/>
        </w:rPr>
        <w:t xml:space="preserve"> </w:t>
      </w:r>
      <w:r>
        <w:t>estado de</w:t>
      </w:r>
      <w:r>
        <w:rPr>
          <w:spacing w:val="-3"/>
        </w:rPr>
        <w:t xml:space="preserve"> </w:t>
      </w:r>
      <w:r>
        <w:t>reposo</w:t>
      </w:r>
      <w:r>
        <w:rPr>
          <w:spacing w:val="-1"/>
        </w:rPr>
        <w:t xml:space="preserve"> </w:t>
      </w:r>
      <w:r>
        <w:t>mientras</w:t>
      </w:r>
      <w:r>
        <w:rPr>
          <w:spacing w:val="-1"/>
        </w:rPr>
        <w:t xml:space="preserve"> </w:t>
      </w:r>
      <w:r>
        <w:t>se recupera en unos 10 minutos</w:t>
      </w:r>
    </w:p>
    <w:p w14:paraId="356571C8" w14:textId="77777777" w:rsidR="003315CD" w:rsidRDefault="0082365E">
      <w:pPr>
        <w:pStyle w:val="Ttulo3"/>
        <w:spacing w:before="251"/>
      </w:pPr>
      <w:r>
        <w:rPr>
          <w:spacing w:val="-2"/>
        </w:rPr>
        <w:t>DESPUES</w:t>
      </w:r>
    </w:p>
    <w:p w14:paraId="0FCAE32C" w14:textId="77777777" w:rsidR="003315CD" w:rsidRDefault="003315CD">
      <w:pPr>
        <w:pStyle w:val="Textoindependiente"/>
        <w:spacing w:before="3"/>
        <w:rPr>
          <w:rFonts w:ascii="Arial"/>
          <w:b/>
        </w:rPr>
      </w:pPr>
    </w:p>
    <w:p w14:paraId="7579B678" w14:textId="77777777" w:rsidR="003315CD" w:rsidRDefault="0082365E">
      <w:pPr>
        <w:pStyle w:val="Prrafodelista"/>
        <w:numPr>
          <w:ilvl w:val="0"/>
          <w:numId w:val="5"/>
        </w:numPr>
        <w:tabs>
          <w:tab w:val="left" w:pos="1069"/>
        </w:tabs>
        <w:spacing w:line="268" w:lineRule="exact"/>
        <w:ind w:left="1069" w:hanging="359"/>
        <w:jc w:val="both"/>
      </w:pPr>
      <w:r>
        <w:t>Contactar</w:t>
      </w:r>
      <w:r>
        <w:rPr>
          <w:spacing w:val="-5"/>
        </w:rPr>
        <w:t xml:space="preserve"> </w:t>
      </w:r>
      <w:r>
        <w:t>a</w:t>
      </w:r>
      <w:r>
        <w:rPr>
          <w:spacing w:val="-7"/>
        </w:rPr>
        <w:t xml:space="preserve"> </w:t>
      </w:r>
      <w:r>
        <w:t>los</w:t>
      </w:r>
      <w:r>
        <w:rPr>
          <w:spacing w:val="-6"/>
        </w:rPr>
        <w:t xml:space="preserve"> </w:t>
      </w:r>
      <w:r>
        <w:t>familiares</w:t>
      </w:r>
      <w:r>
        <w:rPr>
          <w:spacing w:val="-4"/>
        </w:rPr>
        <w:t xml:space="preserve"> </w:t>
      </w:r>
      <w:r>
        <w:t>del</w:t>
      </w:r>
      <w:r>
        <w:rPr>
          <w:spacing w:val="-5"/>
        </w:rPr>
        <w:t xml:space="preserve"> </w:t>
      </w:r>
      <w:r>
        <w:rPr>
          <w:spacing w:val="-2"/>
        </w:rPr>
        <w:t>lesionado.</w:t>
      </w:r>
    </w:p>
    <w:p w14:paraId="595A0F3B" w14:textId="77777777" w:rsidR="003315CD" w:rsidRDefault="0082365E">
      <w:pPr>
        <w:pStyle w:val="Prrafodelista"/>
        <w:numPr>
          <w:ilvl w:val="0"/>
          <w:numId w:val="5"/>
        </w:numPr>
        <w:tabs>
          <w:tab w:val="left" w:pos="1069"/>
        </w:tabs>
        <w:spacing w:line="237" w:lineRule="auto"/>
        <w:ind w:left="1069" w:right="708"/>
        <w:jc w:val="both"/>
      </w:pPr>
      <w:r>
        <w:t xml:space="preserve">Realizar desinfección de los elementos utilizados en la prestación de los primeros </w:t>
      </w:r>
      <w:r>
        <w:rPr>
          <w:spacing w:val="-2"/>
        </w:rPr>
        <w:t>auxilios.</w:t>
      </w:r>
    </w:p>
    <w:p w14:paraId="6F072B2A" w14:textId="77777777" w:rsidR="003315CD" w:rsidRDefault="003315CD">
      <w:pPr>
        <w:pStyle w:val="Textoindependiente"/>
      </w:pPr>
    </w:p>
    <w:p w14:paraId="010FD735" w14:textId="77777777" w:rsidR="003315CD" w:rsidRDefault="003315CD">
      <w:pPr>
        <w:pStyle w:val="Textoindependiente"/>
      </w:pPr>
    </w:p>
    <w:p w14:paraId="57BFC3ED" w14:textId="77777777" w:rsidR="003315CD" w:rsidRDefault="003315CD">
      <w:pPr>
        <w:pStyle w:val="Textoindependiente"/>
        <w:spacing w:before="2"/>
      </w:pPr>
    </w:p>
    <w:p w14:paraId="72CC335D" w14:textId="77777777" w:rsidR="003315CD" w:rsidRDefault="0082365E">
      <w:pPr>
        <w:pStyle w:val="Ttulo2"/>
        <w:tabs>
          <w:tab w:val="left" w:pos="2195"/>
        </w:tabs>
        <w:ind w:left="1069" w:firstLine="0"/>
      </w:pPr>
      <w:r>
        <w:rPr>
          <w:spacing w:val="-4"/>
        </w:rPr>
        <w:t>15.6</w:t>
      </w:r>
      <w:r>
        <w:tab/>
        <w:t>Procedimientos</w:t>
      </w:r>
      <w:r>
        <w:rPr>
          <w:spacing w:val="-5"/>
        </w:rPr>
        <w:t xml:space="preserve"> </w:t>
      </w:r>
      <w:r>
        <w:t>de</w:t>
      </w:r>
      <w:r>
        <w:rPr>
          <w:spacing w:val="-2"/>
        </w:rPr>
        <w:t xml:space="preserve"> </w:t>
      </w:r>
      <w:r>
        <w:t>Seguridad</w:t>
      </w:r>
      <w:r>
        <w:rPr>
          <w:spacing w:val="-3"/>
        </w:rPr>
        <w:t xml:space="preserve"> </w:t>
      </w:r>
      <w:r>
        <w:t>para</w:t>
      </w:r>
      <w:r>
        <w:rPr>
          <w:spacing w:val="-1"/>
        </w:rPr>
        <w:t xml:space="preserve"> </w:t>
      </w:r>
      <w:r>
        <w:t>el</w:t>
      </w:r>
      <w:r>
        <w:rPr>
          <w:spacing w:val="-4"/>
        </w:rPr>
        <w:t xml:space="preserve"> </w:t>
      </w:r>
      <w:r>
        <w:t>traslado</w:t>
      </w:r>
      <w:r>
        <w:rPr>
          <w:spacing w:val="-3"/>
        </w:rPr>
        <w:t xml:space="preserve"> </w:t>
      </w:r>
      <w:r>
        <w:t>de</w:t>
      </w:r>
      <w:r>
        <w:rPr>
          <w:spacing w:val="-3"/>
        </w:rPr>
        <w:t xml:space="preserve"> </w:t>
      </w:r>
      <w:r>
        <w:rPr>
          <w:spacing w:val="-2"/>
        </w:rPr>
        <w:t>Cadáveres</w:t>
      </w:r>
    </w:p>
    <w:p w14:paraId="1EDB5B0B" w14:textId="77777777" w:rsidR="003315CD" w:rsidRDefault="0082365E">
      <w:pPr>
        <w:pStyle w:val="Ttulo3"/>
        <w:spacing w:before="253"/>
      </w:pPr>
      <w:r>
        <w:rPr>
          <w:spacing w:val="-2"/>
        </w:rPr>
        <w:t>ANTES</w:t>
      </w:r>
    </w:p>
    <w:p w14:paraId="604069F8" w14:textId="77777777" w:rsidR="003315CD" w:rsidRDefault="003315CD">
      <w:pPr>
        <w:pStyle w:val="Textoindependiente"/>
        <w:rPr>
          <w:rFonts w:ascii="Arial"/>
          <w:b/>
        </w:rPr>
      </w:pPr>
    </w:p>
    <w:p w14:paraId="222E390B" w14:textId="77777777" w:rsidR="003315CD" w:rsidRDefault="0082365E">
      <w:pPr>
        <w:pStyle w:val="Prrafodelista"/>
        <w:numPr>
          <w:ilvl w:val="0"/>
          <w:numId w:val="4"/>
        </w:numPr>
        <w:tabs>
          <w:tab w:val="left" w:pos="1430"/>
        </w:tabs>
        <w:ind w:right="704"/>
        <w:jc w:val="both"/>
      </w:pPr>
      <w:r>
        <w:t>La empresa cumple con procesos administrativos orientados a la dotación de elementos de protección personal, capacitación y aplicación de los protocolos de bioseguridad entre otros.</w:t>
      </w:r>
    </w:p>
    <w:p w14:paraId="624F2EB0" w14:textId="77777777" w:rsidR="003315CD" w:rsidRDefault="003315CD">
      <w:pPr>
        <w:pStyle w:val="Prrafodelista"/>
        <w:jc w:val="both"/>
        <w:sectPr w:rsidR="003315CD">
          <w:headerReference w:type="default" r:id="rId89"/>
          <w:footerReference w:type="default" r:id="rId90"/>
          <w:pgSz w:w="12250" w:h="15850"/>
          <w:pgMar w:top="1700" w:right="992" w:bottom="1200" w:left="992" w:header="0" w:footer="1017" w:gutter="0"/>
          <w:cols w:space="720"/>
        </w:sectPr>
      </w:pPr>
    </w:p>
    <w:p w14:paraId="12BF1206" w14:textId="77777777" w:rsidR="003315CD" w:rsidRDefault="0082365E">
      <w:pPr>
        <w:pStyle w:val="Textoindependiente"/>
        <w:spacing w:line="250" w:lineRule="exact"/>
        <w:ind w:left="1430"/>
      </w:pPr>
      <w:r>
        <w:rPr>
          <w:spacing w:val="-2"/>
        </w:rPr>
        <w:lastRenderedPageBreak/>
        <w:t>fúnebres.</w:t>
      </w:r>
    </w:p>
    <w:p w14:paraId="47231BDD" w14:textId="77777777" w:rsidR="003315CD" w:rsidRDefault="0082365E">
      <w:pPr>
        <w:pStyle w:val="Prrafodelista"/>
        <w:numPr>
          <w:ilvl w:val="0"/>
          <w:numId w:val="4"/>
        </w:numPr>
        <w:tabs>
          <w:tab w:val="left" w:pos="1430"/>
        </w:tabs>
        <w:spacing w:before="3" w:line="237" w:lineRule="auto"/>
        <w:ind w:right="705"/>
        <w:jc w:val="both"/>
      </w:pPr>
      <w:r>
        <w:t xml:space="preserve">Contactar con el centro hospitalario para que el cuerpo a recoger cumpla con los protocolos y/o procedimientos de bioseguridad establecidos por la secretaria de </w:t>
      </w:r>
      <w:r>
        <w:rPr>
          <w:spacing w:val="-2"/>
        </w:rPr>
        <w:t>salud.</w:t>
      </w:r>
    </w:p>
    <w:p w14:paraId="28F0C328" w14:textId="77777777" w:rsidR="003315CD" w:rsidRDefault="003315CD">
      <w:pPr>
        <w:pStyle w:val="Textoindependiente"/>
        <w:spacing w:before="2"/>
      </w:pPr>
    </w:p>
    <w:p w14:paraId="377B8F27" w14:textId="77777777" w:rsidR="003315CD" w:rsidRDefault="0082365E">
      <w:pPr>
        <w:pStyle w:val="Ttulo3"/>
      </w:pPr>
      <w:r>
        <w:rPr>
          <w:spacing w:val="-2"/>
        </w:rPr>
        <w:t>DURANTE</w:t>
      </w:r>
    </w:p>
    <w:p w14:paraId="1A2F98CC" w14:textId="77777777" w:rsidR="003315CD" w:rsidRDefault="003315CD">
      <w:pPr>
        <w:pStyle w:val="Textoindependiente"/>
        <w:spacing w:before="5"/>
        <w:rPr>
          <w:rFonts w:ascii="Arial"/>
          <w:b/>
        </w:rPr>
      </w:pPr>
    </w:p>
    <w:p w14:paraId="2F05847B" w14:textId="77777777" w:rsidR="003315CD" w:rsidRDefault="0082365E">
      <w:pPr>
        <w:pStyle w:val="Prrafodelista"/>
        <w:numPr>
          <w:ilvl w:val="0"/>
          <w:numId w:val="5"/>
        </w:numPr>
        <w:tabs>
          <w:tab w:val="left" w:pos="1069"/>
        </w:tabs>
        <w:spacing w:line="237" w:lineRule="auto"/>
        <w:ind w:left="1069" w:right="702"/>
      </w:pPr>
      <w:r>
        <w:t>Una vez recibida la solicitud del traslado se debe verificar que se cuente con todos los elementos necesarios para el traslado.</w:t>
      </w:r>
    </w:p>
    <w:p w14:paraId="01B82945" w14:textId="77777777" w:rsidR="003315CD" w:rsidRDefault="0082365E">
      <w:pPr>
        <w:pStyle w:val="Prrafodelista"/>
        <w:numPr>
          <w:ilvl w:val="0"/>
          <w:numId w:val="5"/>
        </w:numPr>
        <w:tabs>
          <w:tab w:val="left" w:pos="1069"/>
        </w:tabs>
        <w:spacing w:before="1" w:line="268" w:lineRule="exact"/>
        <w:ind w:left="1069" w:hanging="359"/>
      </w:pPr>
      <w:r>
        <w:t>Reportar</w:t>
      </w:r>
      <w:r>
        <w:rPr>
          <w:spacing w:val="-7"/>
        </w:rPr>
        <w:t xml:space="preserve"> </w:t>
      </w:r>
      <w:r>
        <w:t>al</w:t>
      </w:r>
      <w:r>
        <w:rPr>
          <w:spacing w:val="-5"/>
        </w:rPr>
        <w:t xml:space="preserve"> </w:t>
      </w:r>
      <w:r>
        <w:t>personal</w:t>
      </w:r>
      <w:r>
        <w:rPr>
          <w:spacing w:val="-4"/>
        </w:rPr>
        <w:t xml:space="preserve"> </w:t>
      </w:r>
      <w:r>
        <w:t>de</w:t>
      </w:r>
      <w:r>
        <w:rPr>
          <w:spacing w:val="-6"/>
        </w:rPr>
        <w:t xml:space="preserve"> </w:t>
      </w:r>
      <w:r>
        <w:t>salud</w:t>
      </w:r>
      <w:r>
        <w:rPr>
          <w:spacing w:val="-4"/>
        </w:rPr>
        <w:t xml:space="preserve"> </w:t>
      </w:r>
      <w:r>
        <w:t>los</w:t>
      </w:r>
      <w:r>
        <w:rPr>
          <w:spacing w:val="-3"/>
        </w:rPr>
        <w:t xml:space="preserve"> </w:t>
      </w:r>
      <w:r>
        <w:t>cuidados</w:t>
      </w:r>
      <w:r>
        <w:rPr>
          <w:spacing w:val="-3"/>
        </w:rPr>
        <w:t xml:space="preserve"> </w:t>
      </w:r>
      <w:r>
        <w:t>previos</w:t>
      </w:r>
      <w:r>
        <w:rPr>
          <w:spacing w:val="-4"/>
        </w:rPr>
        <w:t xml:space="preserve"> </w:t>
      </w:r>
      <w:r>
        <w:t>a</w:t>
      </w:r>
      <w:r>
        <w:rPr>
          <w:spacing w:val="-4"/>
        </w:rPr>
        <w:t xml:space="preserve"> </w:t>
      </w:r>
      <w:r>
        <w:t>tener</w:t>
      </w:r>
      <w:r>
        <w:rPr>
          <w:spacing w:val="-5"/>
        </w:rPr>
        <w:t xml:space="preserve"> </w:t>
      </w:r>
      <w:r>
        <w:t>en</w:t>
      </w:r>
      <w:r>
        <w:rPr>
          <w:spacing w:val="-5"/>
        </w:rPr>
        <w:t xml:space="preserve"> </w:t>
      </w:r>
      <w:r>
        <w:rPr>
          <w:spacing w:val="-2"/>
        </w:rPr>
        <w:t>cuenta</w:t>
      </w:r>
    </w:p>
    <w:p w14:paraId="1113F397" w14:textId="77777777" w:rsidR="003315CD" w:rsidRDefault="0082365E">
      <w:pPr>
        <w:pStyle w:val="Prrafodelista"/>
        <w:numPr>
          <w:ilvl w:val="0"/>
          <w:numId w:val="5"/>
        </w:numPr>
        <w:tabs>
          <w:tab w:val="left" w:pos="1069"/>
        </w:tabs>
        <w:spacing w:line="268" w:lineRule="exact"/>
        <w:ind w:left="1069" w:hanging="359"/>
      </w:pPr>
      <w:r>
        <w:t>Avisar</w:t>
      </w:r>
      <w:r>
        <w:rPr>
          <w:spacing w:val="-3"/>
        </w:rPr>
        <w:t xml:space="preserve"> </w:t>
      </w:r>
      <w:r>
        <w:t>al</w:t>
      </w:r>
      <w:r>
        <w:rPr>
          <w:spacing w:val="-5"/>
        </w:rPr>
        <w:t xml:space="preserve"> </w:t>
      </w:r>
      <w:r>
        <w:t>conductor</w:t>
      </w:r>
      <w:r>
        <w:rPr>
          <w:spacing w:val="-5"/>
        </w:rPr>
        <w:t xml:space="preserve"> </w:t>
      </w:r>
      <w:r>
        <w:t>Asesor</w:t>
      </w:r>
      <w:r>
        <w:rPr>
          <w:spacing w:val="-3"/>
        </w:rPr>
        <w:t xml:space="preserve"> </w:t>
      </w:r>
      <w:r>
        <w:t>externo</w:t>
      </w:r>
      <w:r>
        <w:rPr>
          <w:spacing w:val="-6"/>
        </w:rPr>
        <w:t xml:space="preserve"> </w:t>
      </w:r>
      <w:r>
        <w:t>y</w:t>
      </w:r>
      <w:r>
        <w:rPr>
          <w:spacing w:val="-3"/>
        </w:rPr>
        <w:t xml:space="preserve"> </w:t>
      </w:r>
      <w:r>
        <w:t>alistar</w:t>
      </w:r>
      <w:r>
        <w:rPr>
          <w:spacing w:val="-5"/>
        </w:rPr>
        <w:t xml:space="preserve"> </w:t>
      </w:r>
      <w:r>
        <w:t>todos</w:t>
      </w:r>
      <w:r>
        <w:rPr>
          <w:spacing w:val="-6"/>
        </w:rPr>
        <w:t xml:space="preserve"> </w:t>
      </w:r>
      <w:r>
        <w:t>los</w:t>
      </w:r>
      <w:r>
        <w:rPr>
          <w:spacing w:val="-3"/>
        </w:rPr>
        <w:t xml:space="preserve"> </w:t>
      </w:r>
      <w:r>
        <w:rPr>
          <w:spacing w:val="-4"/>
        </w:rPr>
        <w:t>EPP.</w:t>
      </w:r>
    </w:p>
    <w:p w14:paraId="4574B230" w14:textId="77777777" w:rsidR="003315CD" w:rsidRDefault="0082365E">
      <w:pPr>
        <w:pStyle w:val="Prrafodelista"/>
        <w:numPr>
          <w:ilvl w:val="0"/>
          <w:numId w:val="5"/>
        </w:numPr>
        <w:tabs>
          <w:tab w:val="left" w:pos="1069"/>
        </w:tabs>
        <w:spacing w:line="268" w:lineRule="exact"/>
        <w:ind w:left="1069" w:hanging="359"/>
      </w:pPr>
      <w:r>
        <w:t>Al</w:t>
      </w:r>
      <w:r>
        <w:rPr>
          <w:spacing w:val="-4"/>
        </w:rPr>
        <w:t xml:space="preserve"> </w:t>
      </w:r>
      <w:r>
        <w:t>llegar</w:t>
      </w:r>
      <w:r>
        <w:rPr>
          <w:spacing w:val="-4"/>
        </w:rPr>
        <w:t xml:space="preserve"> </w:t>
      </w:r>
      <w:r>
        <w:t>a</w:t>
      </w:r>
      <w:r>
        <w:rPr>
          <w:spacing w:val="-4"/>
        </w:rPr>
        <w:t xml:space="preserve"> </w:t>
      </w:r>
      <w:r>
        <w:t>la</w:t>
      </w:r>
      <w:r>
        <w:rPr>
          <w:spacing w:val="-4"/>
        </w:rPr>
        <w:t xml:space="preserve"> </w:t>
      </w:r>
      <w:r>
        <w:t>institución</w:t>
      </w:r>
      <w:r>
        <w:rPr>
          <w:spacing w:val="-4"/>
        </w:rPr>
        <w:t xml:space="preserve"> </w:t>
      </w:r>
      <w:r>
        <w:t>dirigirse</w:t>
      </w:r>
      <w:r>
        <w:rPr>
          <w:spacing w:val="-4"/>
        </w:rPr>
        <w:t xml:space="preserve"> </w:t>
      </w:r>
      <w:r>
        <w:t>a</w:t>
      </w:r>
      <w:r>
        <w:rPr>
          <w:spacing w:val="-3"/>
        </w:rPr>
        <w:t xml:space="preserve"> </w:t>
      </w:r>
      <w:r>
        <w:t>la</w:t>
      </w:r>
      <w:r>
        <w:rPr>
          <w:spacing w:val="-5"/>
        </w:rPr>
        <w:t xml:space="preserve"> </w:t>
      </w:r>
      <w:r>
        <w:t>morgue</w:t>
      </w:r>
      <w:r>
        <w:rPr>
          <w:spacing w:val="-6"/>
        </w:rPr>
        <w:t xml:space="preserve"> </w:t>
      </w:r>
      <w:r>
        <w:t>y</w:t>
      </w:r>
      <w:r>
        <w:rPr>
          <w:spacing w:val="-2"/>
        </w:rPr>
        <w:t xml:space="preserve"> </w:t>
      </w:r>
      <w:r>
        <w:t>notificar</w:t>
      </w:r>
      <w:r>
        <w:rPr>
          <w:spacing w:val="-3"/>
        </w:rPr>
        <w:t xml:space="preserve"> </w:t>
      </w:r>
      <w:r>
        <w:t>la</w:t>
      </w:r>
      <w:r>
        <w:rPr>
          <w:spacing w:val="-4"/>
        </w:rPr>
        <w:t xml:space="preserve"> </w:t>
      </w:r>
      <w:r>
        <w:rPr>
          <w:spacing w:val="-2"/>
        </w:rPr>
        <w:t>llegada.</w:t>
      </w:r>
    </w:p>
    <w:p w14:paraId="28E4AD1C" w14:textId="77777777" w:rsidR="003315CD" w:rsidRDefault="0082365E">
      <w:pPr>
        <w:pStyle w:val="Prrafodelista"/>
        <w:numPr>
          <w:ilvl w:val="0"/>
          <w:numId w:val="5"/>
        </w:numPr>
        <w:tabs>
          <w:tab w:val="left" w:pos="1069"/>
        </w:tabs>
        <w:spacing w:line="268" w:lineRule="exact"/>
        <w:ind w:left="1069" w:hanging="359"/>
      </w:pPr>
      <w:r>
        <w:t>Realizar</w:t>
      </w:r>
      <w:r>
        <w:rPr>
          <w:spacing w:val="-3"/>
        </w:rPr>
        <w:t xml:space="preserve"> </w:t>
      </w:r>
      <w:r>
        <w:t>lavado</w:t>
      </w:r>
      <w:r>
        <w:rPr>
          <w:spacing w:val="-3"/>
        </w:rPr>
        <w:t xml:space="preserve"> </w:t>
      </w:r>
      <w:r>
        <w:t>de</w:t>
      </w:r>
      <w:r>
        <w:rPr>
          <w:spacing w:val="-6"/>
        </w:rPr>
        <w:t xml:space="preserve"> </w:t>
      </w:r>
      <w:r>
        <w:t>manos</w:t>
      </w:r>
      <w:r>
        <w:rPr>
          <w:spacing w:val="-2"/>
        </w:rPr>
        <w:t xml:space="preserve"> </w:t>
      </w:r>
      <w:r>
        <w:t>y</w:t>
      </w:r>
      <w:r>
        <w:rPr>
          <w:spacing w:val="-2"/>
        </w:rPr>
        <w:t xml:space="preserve"> </w:t>
      </w:r>
      <w:r>
        <w:t>usar</w:t>
      </w:r>
      <w:r>
        <w:rPr>
          <w:spacing w:val="-5"/>
        </w:rPr>
        <w:t xml:space="preserve"> </w:t>
      </w:r>
      <w:r>
        <w:t>los</w:t>
      </w:r>
      <w:r>
        <w:rPr>
          <w:spacing w:val="-3"/>
        </w:rPr>
        <w:t xml:space="preserve"> </w:t>
      </w:r>
      <w:r>
        <w:t>EPP</w:t>
      </w:r>
      <w:r>
        <w:rPr>
          <w:spacing w:val="-3"/>
        </w:rPr>
        <w:t xml:space="preserve"> </w:t>
      </w:r>
      <w:r>
        <w:rPr>
          <w:spacing w:val="-2"/>
        </w:rPr>
        <w:t>Completos.</w:t>
      </w:r>
    </w:p>
    <w:p w14:paraId="67D1E48F" w14:textId="77777777" w:rsidR="003315CD" w:rsidRDefault="0082365E">
      <w:pPr>
        <w:pStyle w:val="Prrafodelista"/>
        <w:numPr>
          <w:ilvl w:val="0"/>
          <w:numId w:val="5"/>
        </w:numPr>
        <w:tabs>
          <w:tab w:val="left" w:pos="1069"/>
        </w:tabs>
        <w:spacing w:line="269" w:lineRule="exact"/>
        <w:ind w:left="1069" w:hanging="359"/>
      </w:pPr>
      <w:r>
        <w:t>Verificar</w:t>
      </w:r>
      <w:r>
        <w:rPr>
          <w:spacing w:val="-5"/>
        </w:rPr>
        <w:t xml:space="preserve"> </w:t>
      </w:r>
      <w:r>
        <w:t>que</w:t>
      </w:r>
      <w:r>
        <w:rPr>
          <w:spacing w:val="-8"/>
        </w:rPr>
        <w:t xml:space="preserve"> </w:t>
      </w:r>
      <w:r>
        <w:t>el</w:t>
      </w:r>
      <w:r>
        <w:rPr>
          <w:spacing w:val="-6"/>
        </w:rPr>
        <w:t xml:space="preserve"> </w:t>
      </w:r>
      <w:r>
        <w:t>cadáver</w:t>
      </w:r>
      <w:r>
        <w:rPr>
          <w:spacing w:val="-7"/>
        </w:rPr>
        <w:t xml:space="preserve"> </w:t>
      </w:r>
      <w:r>
        <w:t>cumpla</w:t>
      </w:r>
      <w:r>
        <w:rPr>
          <w:spacing w:val="-6"/>
        </w:rPr>
        <w:t xml:space="preserve"> </w:t>
      </w:r>
      <w:r>
        <w:t>el</w:t>
      </w:r>
      <w:r>
        <w:rPr>
          <w:spacing w:val="-5"/>
        </w:rPr>
        <w:t xml:space="preserve"> </w:t>
      </w:r>
      <w:r>
        <w:t>protocolo</w:t>
      </w:r>
      <w:r>
        <w:rPr>
          <w:spacing w:val="-8"/>
        </w:rPr>
        <w:t xml:space="preserve"> </w:t>
      </w:r>
      <w:r>
        <w:t>de</w:t>
      </w:r>
      <w:r>
        <w:rPr>
          <w:spacing w:val="-6"/>
        </w:rPr>
        <w:t xml:space="preserve"> </w:t>
      </w:r>
      <w:r>
        <w:t>aislamiento</w:t>
      </w:r>
      <w:r>
        <w:rPr>
          <w:spacing w:val="-4"/>
        </w:rPr>
        <w:t xml:space="preserve"> </w:t>
      </w:r>
      <w:r>
        <w:rPr>
          <w:spacing w:val="-2"/>
        </w:rPr>
        <w:t>adecuado.</w:t>
      </w:r>
    </w:p>
    <w:p w14:paraId="7A3A3689" w14:textId="77777777" w:rsidR="003315CD" w:rsidRDefault="0082365E">
      <w:pPr>
        <w:pStyle w:val="Prrafodelista"/>
        <w:numPr>
          <w:ilvl w:val="0"/>
          <w:numId w:val="5"/>
        </w:numPr>
        <w:tabs>
          <w:tab w:val="left" w:pos="1069"/>
        </w:tabs>
        <w:spacing w:before="2" w:line="237" w:lineRule="auto"/>
        <w:ind w:left="1069" w:right="709"/>
      </w:pPr>
      <w:r>
        <w:t>Si</w:t>
      </w:r>
      <w:r>
        <w:rPr>
          <w:spacing w:val="40"/>
        </w:rPr>
        <w:t xml:space="preserve"> </w:t>
      </w:r>
      <w:r>
        <w:t>el</w:t>
      </w:r>
      <w:r>
        <w:rPr>
          <w:spacing w:val="40"/>
        </w:rPr>
        <w:t xml:space="preserve"> </w:t>
      </w:r>
      <w:r>
        <w:t>cuerpo</w:t>
      </w:r>
      <w:r>
        <w:rPr>
          <w:spacing w:val="40"/>
        </w:rPr>
        <w:t xml:space="preserve"> </w:t>
      </w:r>
      <w:r>
        <w:t>cumple</w:t>
      </w:r>
      <w:r>
        <w:rPr>
          <w:spacing w:val="40"/>
        </w:rPr>
        <w:t xml:space="preserve"> </w:t>
      </w:r>
      <w:r>
        <w:t>con</w:t>
      </w:r>
      <w:r>
        <w:rPr>
          <w:spacing w:val="40"/>
        </w:rPr>
        <w:t xml:space="preserve"> </w:t>
      </w:r>
      <w:r>
        <w:t>el</w:t>
      </w:r>
      <w:r>
        <w:rPr>
          <w:spacing w:val="40"/>
        </w:rPr>
        <w:t xml:space="preserve"> </w:t>
      </w:r>
      <w:r>
        <w:t>protocolo</w:t>
      </w:r>
      <w:r>
        <w:rPr>
          <w:spacing w:val="40"/>
        </w:rPr>
        <w:t xml:space="preserve"> </w:t>
      </w:r>
      <w:r>
        <w:t>se</w:t>
      </w:r>
      <w:r>
        <w:rPr>
          <w:spacing w:val="40"/>
        </w:rPr>
        <w:t xml:space="preserve"> </w:t>
      </w:r>
      <w:r>
        <w:t>debe</w:t>
      </w:r>
      <w:r>
        <w:rPr>
          <w:spacing w:val="40"/>
        </w:rPr>
        <w:t xml:space="preserve"> </w:t>
      </w:r>
      <w:r>
        <w:t>verificar</w:t>
      </w:r>
      <w:r>
        <w:rPr>
          <w:spacing w:val="40"/>
        </w:rPr>
        <w:t xml:space="preserve"> </w:t>
      </w:r>
      <w:r>
        <w:t>que</w:t>
      </w:r>
      <w:r>
        <w:rPr>
          <w:spacing w:val="40"/>
        </w:rPr>
        <w:t xml:space="preserve"> </w:t>
      </w:r>
      <w:r>
        <w:t>la</w:t>
      </w:r>
      <w:r>
        <w:rPr>
          <w:spacing w:val="40"/>
        </w:rPr>
        <w:t xml:space="preserve"> </w:t>
      </w:r>
      <w:r>
        <w:t>documentación</w:t>
      </w:r>
      <w:r>
        <w:rPr>
          <w:spacing w:val="40"/>
        </w:rPr>
        <w:t xml:space="preserve"> </w:t>
      </w:r>
      <w:r>
        <w:t>se encuentre diligenciada y completa.</w:t>
      </w:r>
    </w:p>
    <w:p w14:paraId="264B17E3" w14:textId="77777777" w:rsidR="003315CD" w:rsidRDefault="0082365E">
      <w:pPr>
        <w:pStyle w:val="Prrafodelista"/>
        <w:numPr>
          <w:ilvl w:val="0"/>
          <w:numId w:val="5"/>
        </w:numPr>
        <w:tabs>
          <w:tab w:val="left" w:pos="1069"/>
        </w:tabs>
        <w:spacing w:before="1" w:line="268" w:lineRule="exact"/>
        <w:ind w:left="1069" w:hanging="359"/>
      </w:pPr>
      <w:r>
        <w:t>Trasladar</w:t>
      </w:r>
      <w:r>
        <w:rPr>
          <w:spacing w:val="-6"/>
        </w:rPr>
        <w:t xml:space="preserve"> </w:t>
      </w:r>
      <w:r>
        <w:t>el</w:t>
      </w:r>
      <w:r>
        <w:rPr>
          <w:spacing w:val="-7"/>
        </w:rPr>
        <w:t xml:space="preserve"> </w:t>
      </w:r>
      <w:r>
        <w:t>cadáver</w:t>
      </w:r>
      <w:r>
        <w:rPr>
          <w:spacing w:val="-5"/>
        </w:rPr>
        <w:t xml:space="preserve"> </w:t>
      </w:r>
      <w:r>
        <w:t>por</w:t>
      </w:r>
      <w:r>
        <w:rPr>
          <w:spacing w:val="-6"/>
        </w:rPr>
        <w:t xml:space="preserve"> </w:t>
      </w:r>
      <w:r>
        <w:t>la</w:t>
      </w:r>
      <w:r>
        <w:rPr>
          <w:spacing w:val="-5"/>
        </w:rPr>
        <w:t xml:space="preserve"> </w:t>
      </w:r>
      <w:r>
        <w:t>ruta</w:t>
      </w:r>
      <w:r>
        <w:rPr>
          <w:spacing w:val="-6"/>
        </w:rPr>
        <w:t xml:space="preserve"> </w:t>
      </w:r>
      <w:r>
        <w:t>interna</w:t>
      </w:r>
      <w:r>
        <w:rPr>
          <w:spacing w:val="-5"/>
        </w:rPr>
        <w:t xml:space="preserve"> </w:t>
      </w:r>
      <w:r>
        <w:t>institucional</w:t>
      </w:r>
      <w:r>
        <w:rPr>
          <w:spacing w:val="-5"/>
        </w:rPr>
        <w:t xml:space="preserve"> </w:t>
      </w:r>
      <w:r>
        <w:t>hasta</w:t>
      </w:r>
      <w:r>
        <w:rPr>
          <w:spacing w:val="-5"/>
        </w:rPr>
        <w:t xml:space="preserve"> </w:t>
      </w:r>
      <w:r>
        <w:t>el</w:t>
      </w:r>
      <w:r>
        <w:rPr>
          <w:spacing w:val="-6"/>
        </w:rPr>
        <w:t xml:space="preserve"> </w:t>
      </w:r>
      <w:r>
        <w:t>carro</w:t>
      </w:r>
      <w:r>
        <w:rPr>
          <w:spacing w:val="-5"/>
        </w:rPr>
        <w:t xml:space="preserve"> </w:t>
      </w:r>
      <w:r>
        <w:rPr>
          <w:spacing w:val="-2"/>
        </w:rPr>
        <w:t>fúnebre.</w:t>
      </w:r>
    </w:p>
    <w:p w14:paraId="29E02B85" w14:textId="77777777" w:rsidR="003315CD" w:rsidRDefault="0082365E">
      <w:pPr>
        <w:pStyle w:val="Prrafodelista"/>
        <w:numPr>
          <w:ilvl w:val="0"/>
          <w:numId w:val="5"/>
        </w:numPr>
        <w:tabs>
          <w:tab w:val="left" w:pos="1069"/>
        </w:tabs>
        <w:spacing w:before="1" w:line="237" w:lineRule="auto"/>
        <w:ind w:left="1069" w:right="711"/>
      </w:pPr>
      <w:r>
        <w:t>Comunicar al familiar a cerca del traslado, destino e informar que no se realizará ritual ni exequias.</w:t>
      </w:r>
    </w:p>
    <w:p w14:paraId="17F24ECE" w14:textId="77777777" w:rsidR="003315CD" w:rsidRDefault="0082365E">
      <w:pPr>
        <w:pStyle w:val="Prrafodelista"/>
        <w:numPr>
          <w:ilvl w:val="0"/>
          <w:numId w:val="5"/>
        </w:numPr>
        <w:tabs>
          <w:tab w:val="left" w:pos="1069"/>
        </w:tabs>
        <w:spacing w:before="4" w:line="237" w:lineRule="auto"/>
        <w:ind w:left="1069" w:right="702"/>
      </w:pPr>
      <w:r>
        <w:t>Cuando</w:t>
      </w:r>
      <w:r>
        <w:rPr>
          <w:spacing w:val="-13"/>
        </w:rPr>
        <w:t xml:space="preserve"> </w:t>
      </w:r>
      <w:r>
        <w:t>el</w:t>
      </w:r>
      <w:r>
        <w:rPr>
          <w:spacing w:val="-14"/>
        </w:rPr>
        <w:t xml:space="preserve"> </w:t>
      </w:r>
      <w:r>
        <w:t>cadáver</w:t>
      </w:r>
      <w:r>
        <w:rPr>
          <w:spacing w:val="-12"/>
        </w:rPr>
        <w:t xml:space="preserve"> </w:t>
      </w:r>
      <w:r>
        <w:t>esté</w:t>
      </w:r>
      <w:r>
        <w:rPr>
          <w:spacing w:val="-15"/>
        </w:rPr>
        <w:t xml:space="preserve"> </w:t>
      </w:r>
      <w:r>
        <w:t>en</w:t>
      </w:r>
      <w:r>
        <w:rPr>
          <w:spacing w:val="-13"/>
        </w:rPr>
        <w:t xml:space="preserve"> </w:t>
      </w:r>
      <w:r>
        <w:t>el</w:t>
      </w:r>
      <w:r>
        <w:rPr>
          <w:spacing w:val="-14"/>
        </w:rPr>
        <w:t xml:space="preserve"> </w:t>
      </w:r>
      <w:r>
        <w:t>coche</w:t>
      </w:r>
      <w:r>
        <w:rPr>
          <w:spacing w:val="-13"/>
        </w:rPr>
        <w:t xml:space="preserve"> </w:t>
      </w:r>
      <w:r>
        <w:t>fúnebre,</w:t>
      </w:r>
      <w:r>
        <w:rPr>
          <w:spacing w:val="-14"/>
        </w:rPr>
        <w:t xml:space="preserve"> </w:t>
      </w:r>
      <w:r>
        <w:t>retirar</w:t>
      </w:r>
      <w:r>
        <w:rPr>
          <w:spacing w:val="-12"/>
        </w:rPr>
        <w:t xml:space="preserve"> </w:t>
      </w:r>
      <w:r>
        <w:t>los</w:t>
      </w:r>
      <w:r>
        <w:rPr>
          <w:spacing w:val="-12"/>
        </w:rPr>
        <w:t xml:space="preserve"> </w:t>
      </w:r>
      <w:r>
        <w:t>EPPs</w:t>
      </w:r>
      <w:r>
        <w:rPr>
          <w:spacing w:val="-12"/>
        </w:rPr>
        <w:t xml:space="preserve"> </w:t>
      </w:r>
      <w:r>
        <w:t>y</w:t>
      </w:r>
      <w:r>
        <w:rPr>
          <w:spacing w:val="-12"/>
        </w:rPr>
        <w:t xml:space="preserve"> </w:t>
      </w:r>
      <w:r>
        <w:t>disponerlos</w:t>
      </w:r>
      <w:r>
        <w:rPr>
          <w:spacing w:val="-12"/>
        </w:rPr>
        <w:t xml:space="preserve"> </w:t>
      </w:r>
      <w:r>
        <w:t>en</w:t>
      </w:r>
      <w:r>
        <w:rPr>
          <w:spacing w:val="-13"/>
        </w:rPr>
        <w:t xml:space="preserve"> </w:t>
      </w:r>
      <w:r>
        <w:t>una</w:t>
      </w:r>
      <w:r>
        <w:rPr>
          <w:spacing w:val="-13"/>
        </w:rPr>
        <w:t xml:space="preserve"> </w:t>
      </w:r>
      <w:r>
        <w:t xml:space="preserve">bolsa </w:t>
      </w:r>
      <w:r>
        <w:rPr>
          <w:spacing w:val="-2"/>
        </w:rPr>
        <w:t>roja.</w:t>
      </w:r>
    </w:p>
    <w:p w14:paraId="45C6053C" w14:textId="77777777" w:rsidR="003315CD" w:rsidRDefault="0082365E">
      <w:pPr>
        <w:pStyle w:val="Prrafodelista"/>
        <w:numPr>
          <w:ilvl w:val="0"/>
          <w:numId w:val="5"/>
        </w:numPr>
        <w:tabs>
          <w:tab w:val="left" w:pos="1069"/>
        </w:tabs>
        <w:spacing w:before="1" w:line="269" w:lineRule="exact"/>
        <w:ind w:left="1069" w:hanging="359"/>
      </w:pPr>
      <w:r>
        <w:t>Informar</w:t>
      </w:r>
      <w:r>
        <w:rPr>
          <w:spacing w:val="-5"/>
        </w:rPr>
        <w:t xml:space="preserve"> </w:t>
      </w:r>
      <w:r>
        <w:t>del</w:t>
      </w:r>
      <w:r>
        <w:rPr>
          <w:spacing w:val="-8"/>
        </w:rPr>
        <w:t xml:space="preserve"> </w:t>
      </w:r>
      <w:r>
        <w:t>traslado</w:t>
      </w:r>
      <w:r>
        <w:rPr>
          <w:spacing w:val="-5"/>
        </w:rPr>
        <w:t xml:space="preserve"> </w:t>
      </w:r>
      <w:r>
        <w:t>al</w:t>
      </w:r>
      <w:r>
        <w:rPr>
          <w:spacing w:val="-5"/>
        </w:rPr>
        <w:t xml:space="preserve"> </w:t>
      </w:r>
      <w:r>
        <w:t>parque</w:t>
      </w:r>
      <w:r>
        <w:rPr>
          <w:spacing w:val="-5"/>
        </w:rPr>
        <w:t xml:space="preserve"> </w:t>
      </w:r>
      <w:r>
        <w:rPr>
          <w:spacing w:val="-2"/>
        </w:rPr>
        <w:t>cementerio.</w:t>
      </w:r>
    </w:p>
    <w:p w14:paraId="58C3A4D0" w14:textId="77777777" w:rsidR="003315CD" w:rsidRDefault="0082365E">
      <w:pPr>
        <w:pStyle w:val="Prrafodelista"/>
        <w:numPr>
          <w:ilvl w:val="0"/>
          <w:numId w:val="5"/>
        </w:numPr>
        <w:tabs>
          <w:tab w:val="left" w:pos="1069"/>
        </w:tabs>
        <w:spacing w:line="268" w:lineRule="exact"/>
        <w:ind w:left="1069" w:hanging="359"/>
      </w:pPr>
      <w:r>
        <w:t>Entregar</w:t>
      </w:r>
      <w:r>
        <w:rPr>
          <w:spacing w:val="-7"/>
        </w:rPr>
        <w:t xml:space="preserve"> </w:t>
      </w:r>
      <w:r>
        <w:t>el</w:t>
      </w:r>
      <w:r>
        <w:rPr>
          <w:spacing w:val="-5"/>
        </w:rPr>
        <w:t xml:space="preserve"> </w:t>
      </w:r>
      <w:r>
        <w:t>cadáver</w:t>
      </w:r>
      <w:r>
        <w:rPr>
          <w:spacing w:val="-5"/>
        </w:rPr>
        <w:t xml:space="preserve"> </w:t>
      </w:r>
      <w:r>
        <w:t>y</w:t>
      </w:r>
      <w:r>
        <w:rPr>
          <w:spacing w:val="-3"/>
        </w:rPr>
        <w:t xml:space="preserve"> </w:t>
      </w:r>
      <w:r>
        <w:t>la</w:t>
      </w:r>
      <w:r>
        <w:rPr>
          <w:spacing w:val="-6"/>
        </w:rPr>
        <w:t xml:space="preserve"> </w:t>
      </w:r>
      <w:r>
        <w:t>documentación</w:t>
      </w:r>
      <w:r>
        <w:rPr>
          <w:spacing w:val="-3"/>
        </w:rPr>
        <w:t xml:space="preserve"> </w:t>
      </w:r>
      <w:r>
        <w:rPr>
          <w:spacing w:val="-2"/>
        </w:rPr>
        <w:t>completa</w:t>
      </w:r>
    </w:p>
    <w:p w14:paraId="6496AD7B" w14:textId="77777777" w:rsidR="003315CD" w:rsidRDefault="0082365E">
      <w:pPr>
        <w:pStyle w:val="Prrafodelista"/>
        <w:numPr>
          <w:ilvl w:val="0"/>
          <w:numId w:val="5"/>
        </w:numPr>
        <w:tabs>
          <w:tab w:val="left" w:pos="1069"/>
        </w:tabs>
        <w:spacing w:line="268" w:lineRule="exact"/>
        <w:ind w:left="1069" w:hanging="359"/>
      </w:pPr>
      <w:r>
        <w:t>Si</w:t>
      </w:r>
      <w:r>
        <w:rPr>
          <w:spacing w:val="-6"/>
        </w:rPr>
        <w:t xml:space="preserve"> </w:t>
      </w:r>
      <w:r>
        <w:t>el</w:t>
      </w:r>
      <w:r>
        <w:rPr>
          <w:spacing w:val="-4"/>
        </w:rPr>
        <w:t xml:space="preserve"> </w:t>
      </w:r>
      <w:r>
        <w:t>cadáver</w:t>
      </w:r>
      <w:r>
        <w:rPr>
          <w:spacing w:val="-5"/>
        </w:rPr>
        <w:t xml:space="preserve"> </w:t>
      </w:r>
      <w:r>
        <w:t>va</w:t>
      </w:r>
      <w:r>
        <w:rPr>
          <w:spacing w:val="-3"/>
        </w:rPr>
        <w:t xml:space="preserve"> </w:t>
      </w:r>
      <w:r>
        <w:t>para</w:t>
      </w:r>
      <w:r>
        <w:rPr>
          <w:spacing w:val="-3"/>
        </w:rPr>
        <w:t xml:space="preserve"> </w:t>
      </w:r>
      <w:r>
        <w:t>una</w:t>
      </w:r>
      <w:r>
        <w:rPr>
          <w:spacing w:val="-4"/>
        </w:rPr>
        <w:t xml:space="preserve"> </w:t>
      </w:r>
      <w:r>
        <w:t>inhumación,</w:t>
      </w:r>
      <w:r>
        <w:rPr>
          <w:spacing w:val="-4"/>
        </w:rPr>
        <w:t xml:space="preserve"> </w:t>
      </w:r>
      <w:r>
        <w:t>hacer</w:t>
      </w:r>
      <w:r>
        <w:rPr>
          <w:spacing w:val="-5"/>
        </w:rPr>
        <w:t xml:space="preserve"> </w:t>
      </w:r>
      <w:r>
        <w:t>en</w:t>
      </w:r>
      <w:r>
        <w:rPr>
          <w:spacing w:val="-8"/>
        </w:rPr>
        <w:t xml:space="preserve"> </w:t>
      </w:r>
      <w:r>
        <w:t>menor</w:t>
      </w:r>
      <w:r>
        <w:rPr>
          <w:spacing w:val="-4"/>
        </w:rPr>
        <w:t xml:space="preserve"> </w:t>
      </w:r>
      <w:r>
        <w:t>tiempo</w:t>
      </w:r>
      <w:r>
        <w:rPr>
          <w:spacing w:val="-3"/>
        </w:rPr>
        <w:t xml:space="preserve"> </w:t>
      </w:r>
      <w:r>
        <w:rPr>
          <w:spacing w:val="-2"/>
        </w:rPr>
        <w:t>posible.</w:t>
      </w:r>
    </w:p>
    <w:p w14:paraId="038A336F" w14:textId="77777777" w:rsidR="003315CD" w:rsidRDefault="0082365E">
      <w:pPr>
        <w:pStyle w:val="Prrafodelista"/>
        <w:numPr>
          <w:ilvl w:val="0"/>
          <w:numId w:val="5"/>
        </w:numPr>
        <w:tabs>
          <w:tab w:val="left" w:pos="1069"/>
        </w:tabs>
        <w:spacing w:line="268" w:lineRule="exact"/>
        <w:ind w:left="1069" w:hanging="359"/>
      </w:pPr>
      <w:r>
        <w:t>Reportar</w:t>
      </w:r>
      <w:r>
        <w:rPr>
          <w:spacing w:val="-7"/>
        </w:rPr>
        <w:t xml:space="preserve"> </w:t>
      </w:r>
      <w:r>
        <w:t>al</w:t>
      </w:r>
      <w:r>
        <w:rPr>
          <w:spacing w:val="-8"/>
        </w:rPr>
        <w:t xml:space="preserve"> </w:t>
      </w:r>
      <w:r>
        <w:t>representante</w:t>
      </w:r>
      <w:r>
        <w:rPr>
          <w:spacing w:val="-5"/>
        </w:rPr>
        <w:t xml:space="preserve"> </w:t>
      </w:r>
      <w:r>
        <w:rPr>
          <w:spacing w:val="-2"/>
        </w:rPr>
        <w:t>familiar.</w:t>
      </w:r>
    </w:p>
    <w:p w14:paraId="67E3E471" w14:textId="77777777" w:rsidR="003315CD" w:rsidRDefault="0082365E">
      <w:pPr>
        <w:pStyle w:val="Prrafodelista"/>
        <w:numPr>
          <w:ilvl w:val="0"/>
          <w:numId w:val="5"/>
        </w:numPr>
        <w:tabs>
          <w:tab w:val="left" w:pos="1069"/>
        </w:tabs>
        <w:spacing w:line="268" w:lineRule="exact"/>
        <w:ind w:left="1069" w:hanging="359"/>
      </w:pPr>
      <w:r>
        <w:t>Si</w:t>
      </w:r>
      <w:r>
        <w:rPr>
          <w:spacing w:val="-5"/>
        </w:rPr>
        <w:t xml:space="preserve"> </w:t>
      </w:r>
      <w:r>
        <w:t>el</w:t>
      </w:r>
      <w:r>
        <w:rPr>
          <w:spacing w:val="-5"/>
        </w:rPr>
        <w:t xml:space="preserve"> </w:t>
      </w:r>
      <w:r>
        <w:t>cadáver</w:t>
      </w:r>
      <w:r>
        <w:rPr>
          <w:spacing w:val="-5"/>
        </w:rPr>
        <w:t xml:space="preserve"> </w:t>
      </w:r>
      <w:r>
        <w:t>va</w:t>
      </w:r>
      <w:r>
        <w:rPr>
          <w:spacing w:val="-4"/>
        </w:rPr>
        <w:t xml:space="preserve"> </w:t>
      </w:r>
      <w:r>
        <w:t>a</w:t>
      </w:r>
      <w:r>
        <w:rPr>
          <w:spacing w:val="-6"/>
        </w:rPr>
        <w:t xml:space="preserve"> </w:t>
      </w:r>
      <w:r>
        <w:t>horno</w:t>
      </w:r>
      <w:r>
        <w:rPr>
          <w:spacing w:val="-9"/>
        </w:rPr>
        <w:t xml:space="preserve"> </w:t>
      </w:r>
      <w:r>
        <w:t>crematorio,</w:t>
      </w:r>
      <w:r>
        <w:rPr>
          <w:spacing w:val="-3"/>
        </w:rPr>
        <w:t xml:space="preserve"> </w:t>
      </w:r>
      <w:r>
        <w:t>acomódelo</w:t>
      </w:r>
      <w:r>
        <w:rPr>
          <w:spacing w:val="-4"/>
        </w:rPr>
        <w:t xml:space="preserve"> </w:t>
      </w:r>
      <w:r>
        <w:t>en</w:t>
      </w:r>
      <w:r>
        <w:rPr>
          <w:spacing w:val="-4"/>
        </w:rPr>
        <w:t xml:space="preserve"> </w:t>
      </w:r>
      <w:r>
        <w:t>contenedor</w:t>
      </w:r>
      <w:r>
        <w:rPr>
          <w:spacing w:val="-5"/>
        </w:rPr>
        <w:t xml:space="preserve"> </w:t>
      </w:r>
      <w:r>
        <w:t>sin</w:t>
      </w:r>
      <w:r>
        <w:rPr>
          <w:spacing w:val="-4"/>
        </w:rPr>
        <w:t xml:space="preserve"> </w:t>
      </w:r>
      <w:r>
        <w:t>retirar</w:t>
      </w:r>
      <w:r>
        <w:rPr>
          <w:spacing w:val="-5"/>
        </w:rPr>
        <w:t xml:space="preserve"> </w:t>
      </w:r>
      <w:r>
        <w:rPr>
          <w:spacing w:val="-2"/>
        </w:rPr>
        <w:t>nada.</w:t>
      </w:r>
    </w:p>
    <w:p w14:paraId="2CBFA8F4" w14:textId="77777777" w:rsidR="003315CD" w:rsidRDefault="0082365E">
      <w:pPr>
        <w:pStyle w:val="Prrafodelista"/>
        <w:numPr>
          <w:ilvl w:val="0"/>
          <w:numId w:val="5"/>
        </w:numPr>
        <w:tabs>
          <w:tab w:val="left" w:pos="1069"/>
        </w:tabs>
        <w:spacing w:line="269" w:lineRule="exact"/>
        <w:ind w:left="1069" w:hanging="359"/>
      </w:pPr>
      <w:r>
        <w:t>Realizar</w:t>
      </w:r>
      <w:r>
        <w:rPr>
          <w:spacing w:val="-3"/>
        </w:rPr>
        <w:t xml:space="preserve"> </w:t>
      </w:r>
      <w:r>
        <w:t>cremación</w:t>
      </w:r>
      <w:r>
        <w:rPr>
          <w:spacing w:val="-4"/>
        </w:rPr>
        <w:t xml:space="preserve"> </w:t>
      </w:r>
      <w:r>
        <w:t>y</w:t>
      </w:r>
      <w:r>
        <w:rPr>
          <w:spacing w:val="-5"/>
        </w:rPr>
        <w:t xml:space="preserve"> </w:t>
      </w:r>
      <w:r>
        <w:t>entrega</w:t>
      </w:r>
      <w:r>
        <w:rPr>
          <w:spacing w:val="-4"/>
        </w:rPr>
        <w:t xml:space="preserve"> </w:t>
      </w:r>
      <w:r>
        <w:t>de</w:t>
      </w:r>
      <w:r>
        <w:rPr>
          <w:spacing w:val="-5"/>
        </w:rPr>
        <w:t xml:space="preserve"> </w:t>
      </w:r>
      <w:r>
        <w:t>los</w:t>
      </w:r>
      <w:r>
        <w:rPr>
          <w:spacing w:val="-4"/>
        </w:rPr>
        <w:t xml:space="preserve"> </w:t>
      </w:r>
      <w:r>
        <w:t>restos</w:t>
      </w:r>
      <w:r>
        <w:rPr>
          <w:spacing w:val="-5"/>
        </w:rPr>
        <w:t xml:space="preserve"> </w:t>
      </w:r>
      <w:r>
        <w:t>al</w:t>
      </w:r>
      <w:r>
        <w:rPr>
          <w:spacing w:val="-6"/>
        </w:rPr>
        <w:t xml:space="preserve"> </w:t>
      </w:r>
      <w:r>
        <w:rPr>
          <w:spacing w:val="-2"/>
        </w:rPr>
        <w:t>familiar</w:t>
      </w:r>
    </w:p>
    <w:p w14:paraId="4FC173AE" w14:textId="77777777" w:rsidR="003315CD" w:rsidRDefault="0082365E">
      <w:pPr>
        <w:pStyle w:val="Ttulo3"/>
        <w:spacing w:before="249"/>
      </w:pPr>
      <w:r>
        <w:rPr>
          <w:spacing w:val="-2"/>
        </w:rPr>
        <w:t>DESPUES</w:t>
      </w:r>
    </w:p>
    <w:p w14:paraId="4B7FA849" w14:textId="77777777" w:rsidR="003315CD" w:rsidRDefault="003315CD">
      <w:pPr>
        <w:pStyle w:val="Textoindependiente"/>
        <w:spacing w:before="2"/>
        <w:rPr>
          <w:rFonts w:ascii="Arial"/>
          <w:b/>
        </w:rPr>
      </w:pPr>
    </w:p>
    <w:p w14:paraId="7B67DCB2" w14:textId="77777777" w:rsidR="003315CD" w:rsidRDefault="0082365E">
      <w:pPr>
        <w:pStyle w:val="Prrafodelista"/>
        <w:numPr>
          <w:ilvl w:val="0"/>
          <w:numId w:val="5"/>
        </w:numPr>
        <w:tabs>
          <w:tab w:val="left" w:pos="1069"/>
        </w:tabs>
        <w:spacing w:before="1"/>
        <w:ind w:left="1069" w:hanging="359"/>
      </w:pPr>
      <w:r>
        <w:t>Aplicar</w:t>
      </w:r>
      <w:r>
        <w:rPr>
          <w:spacing w:val="-6"/>
        </w:rPr>
        <w:t xml:space="preserve"> </w:t>
      </w:r>
      <w:r>
        <w:t>procedimientos</w:t>
      </w:r>
      <w:r>
        <w:rPr>
          <w:spacing w:val="-5"/>
        </w:rPr>
        <w:t xml:space="preserve"> </w:t>
      </w:r>
      <w:r>
        <w:t>de</w:t>
      </w:r>
      <w:r>
        <w:rPr>
          <w:spacing w:val="-6"/>
        </w:rPr>
        <w:t xml:space="preserve"> </w:t>
      </w:r>
      <w:r>
        <w:t>bioseguridad</w:t>
      </w:r>
      <w:r>
        <w:rPr>
          <w:spacing w:val="-6"/>
        </w:rPr>
        <w:t xml:space="preserve"> </w:t>
      </w:r>
      <w:r>
        <w:t>y</w:t>
      </w:r>
      <w:r>
        <w:rPr>
          <w:spacing w:val="-7"/>
        </w:rPr>
        <w:t xml:space="preserve"> </w:t>
      </w:r>
      <w:r>
        <w:t>lavado</w:t>
      </w:r>
      <w:r>
        <w:rPr>
          <w:spacing w:val="-8"/>
        </w:rPr>
        <w:t xml:space="preserve"> </w:t>
      </w:r>
      <w:r>
        <w:t>del</w:t>
      </w:r>
      <w:r>
        <w:rPr>
          <w:spacing w:val="-6"/>
        </w:rPr>
        <w:t xml:space="preserve"> </w:t>
      </w:r>
      <w:r>
        <w:rPr>
          <w:spacing w:val="-2"/>
        </w:rPr>
        <w:t>vehículo.</w:t>
      </w:r>
    </w:p>
    <w:p w14:paraId="5A8A933F" w14:textId="77777777" w:rsidR="003315CD" w:rsidRDefault="003315CD">
      <w:pPr>
        <w:pStyle w:val="Prrafodelista"/>
        <w:sectPr w:rsidR="003315CD">
          <w:headerReference w:type="default" r:id="rId91"/>
          <w:footerReference w:type="default" r:id="rId92"/>
          <w:pgSz w:w="12250" w:h="15850"/>
          <w:pgMar w:top="1680" w:right="992" w:bottom="1200" w:left="992" w:header="0" w:footer="1017" w:gutter="0"/>
          <w:cols w:space="720"/>
        </w:sectPr>
      </w:pPr>
    </w:p>
    <w:p w14:paraId="113FB806" w14:textId="77777777" w:rsidR="003315CD" w:rsidRDefault="003315CD">
      <w:pPr>
        <w:pStyle w:val="Textoindependiente"/>
        <w:rPr>
          <w:sz w:val="20"/>
        </w:rPr>
      </w:pPr>
    </w:p>
    <w:p w14:paraId="54837361" w14:textId="77777777" w:rsidR="003315CD" w:rsidRDefault="003315CD">
      <w:pPr>
        <w:pStyle w:val="Textoindependiente"/>
        <w:spacing w:before="47"/>
        <w:rPr>
          <w:sz w:val="20"/>
        </w:rPr>
      </w:pPr>
    </w:p>
    <w:p w14:paraId="51EE28BA" w14:textId="77777777" w:rsidR="003315CD" w:rsidRDefault="0082365E">
      <w:pPr>
        <w:pStyle w:val="Textoindependiente"/>
        <w:ind w:left="959"/>
        <w:rPr>
          <w:sz w:val="20"/>
        </w:rPr>
      </w:pPr>
      <w:r>
        <w:rPr>
          <w:noProof/>
          <w:sz w:val="20"/>
        </w:rPr>
        <w:drawing>
          <wp:inline distT="0" distB="0" distL="0" distR="0" wp14:anchorId="11BAC094" wp14:editId="447A9B52">
            <wp:extent cx="5281481" cy="7047547"/>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93" cstate="print"/>
                    <a:stretch>
                      <a:fillRect/>
                    </a:stretch>
                  </pic:blipFill>
                  <pic:spPr>
                    <a:xfrm>
                      <a:off x="0" y="0"/>
                      <a:ext cx="5281481" cy="7047547"/>
                    </a:xfrm>
                    <a:prstGeom prst="rect">
                      <a:avLst/>
                    </a:prstGeom>
                  </pic:spPr>
                </pic:pic>
              </a:graphicData>
            </a:graphic>
          </wp:inline>
        </w:drawing>
      </w:r>
    </w:p>
    <w:p w14:paraId="389D5544" w14:textId="77777777" w:rsidR="003315CD" w:rsidRDefault="003315CD">
      <w:pPr>
        <w:pStyle w:val="Textoindependiente"/>
        <w:rPr>
          <w:sz w:val="20"/>
        </w:rPr>
        <w:sectPr w:rsidR="003315CD">
          <w:headerReference w:type="default" r:id="rId94"/>
          <w:footerReference w:type="default" r:id="rId95"/>
          <w:pgSz w:w="12250" w:h="15850"/>
          <w:pgMar w:top="1660" w:right="992" w:bottom="1200" w:left="992" w:header="0" w:footer="1017" w:gutter="0"/>
          <w:cols w:space="720"/>
        </w:sectPr>
      </w:pPr>
    </w:p>
    <w:p w14:paraId="06DCE88D" w14:textId="77777777" w:rsidR="003315CD" w:rsidRDefault="0082365E">
      <w:pPr>
        <w:pStyle w:val="Ttulo1"/>
        <w:numPr>
          <w:ilvl w:val="2"/>
          <w:numId w:val="22"/>
        </w:numPr>
        <w:tabs>
          <w:tab w:val="left" w:pos="4315"/>
        </w:tabs>
        <w:spacing w:before="45"/>
        <w:ind w:left="4315" w:hanging="708"/>
        <w:jc w:val="left"/>
      </w:pPr>
      <w:r>
        <w:lastRenderedPageBreak/>
        <w:t>PLAN</w:t>
      </w:r>
      <w:r>
        <w:rPr>
          <w:spacing w:val="-3"/>
        </w:rPr>
        <w:t xml:space="preserve"> </w:t>
      </w:r>
      <w:r>
        <w:rPr>
          <w:spacing w:val="-2"/>
        </w:rPr>
        <w:t>EVACUACIÓN</w:t>
      </w:r>
    </w:p>
    <w:p w14:paraId="63D20A57" w14:textId="77777777" w:rsidR="003315CD" w:rsidRDefault="0082365E">
      <w:pPr>
        <w:pStyle w:val="Textoindependiente"/>
        <w:spacing w:before="255"/>
        <w:ind w:left="710" w:right="708"/>
        <w:jc w:val="both"/>
      </w:pPr>
      <w:r>
        <w:t>Su objetivo es brindar a todos los empleados los conocimientos básicos sobre cómo reaccionar adecuadamente frente a una emergencia y así garantizar su seguridad.</w:t>
      </w:r>
    </w:p>
    <w:p w14:paraId="0BE39063" w14:textId="77777777" w:rsidR="003315CD" w:rsidRDefault="0082365E">
      <w:pPr>
        <w:pStyle w:val="Textoindependiente"/>
        <w:spacing w:before="252"/>
        <w:ind w:left="710" w:right="701"/>
        <w:jc w:val="both"/>
      </w:pPr>
      <w:r>
        <w:t>Este</w:t>
      </w:r>
      <w:r>
        <w:rPr>
          <w:spacing w:val="-8"/>
        </w:rPr>
        <w:t xml:space="preserve"> </w:t>
      </w:r>
      <w:r>
        <w:t>plan</w:t>
      </w:r>
      <w:r>
        <w:rPr>
          <w:spacing w:val="-8"/>
        </w:rPr>
        <w:t xml:space="preserve"> </w:t>
      </w:r>
      <w:r>
        <w:t>de</w:t>
      </w:r>
      <w:r>
        <w:rPr>
          <w:spacing w:val="-8"/>
        </w:rPr>
        <w:t xml:space="preserve"> </w:t>
      </w:r>
      <w:r>
        <w:t>actividades</w:t>
      </w:r>
      <w:r>
        <w:rPr>
          <w:spacing w:val="-10"/>
        </w:rPr>
        <w:t xml:space="preserve"> </w:t>
      </w:r>
      <w:r>
        <w:t>formativas</w:t>
      </w:r>
      <w:r>
        <w:rPr>
          <w:spacing w:val="-7"/>
        </w:rPr>
        <w:t xml:space="preserve"> </w:t>
      </w:r>
      <w:r>
        <w:t>está</w:t>
      </w:r>
      <w:r>
        <w:rPr>
          <w:spacing w:val="-8"/>
        </w:rPr>
        <w:t xml:space="preserve"> </w:t>
      </w:r>
      <w:r>
        <w:t>basado</w:t>
      </w:r>
      <w:r>
        <w:rPr>
          <w:spacing w:val="-10"/>
        </w:rPr>
        <w:t xml:space="preserve"> </w:t>
      </w:r>
      <w:r>
        <w:t>en</w:t>
      </w:r>
      <w:r>
        <w:rPr>
          <w:spacing w:val="-8"/>
        </w:rPr>
        <w:t xml:space="preserve"> </w:t>
      </w:r>
      <w:r>
        <w:t>el</w:t>
      </w:r>
      <w:r>
        <w:rPr>
          <w:spacing w:val="-9"/>
        </w:rPr>
        <w:t xml:space="preserve"> </w:t>
      </w:r>
      <w:r>
        <w:t>esquema</w:t>
      </w:r>
      <w:r>
        <w:rPr>
          <w:spacing w:val="-8"/>
        </w:rPr>
        <w:t xml:space="preserve"> </w:t>
      </w:r>
      <w:r>
        <w:t>de</w:t>
      </w:r>
      <w:r>
        <w:rPr>
          <w:spacing w:val="-8"/>
        </w:rPr>
        <w:t xml:space="preserve"> </w:t>
      </w:r>
      <w:r>
        <w:t>auto</w:t>
      </w:r>
      <w:r>
        <w:rPr>
          <w:spacing w:val="-8"/>
        </w:rPr>
        <w:t xml:space="preserve"> </w:t>
      </w:r>
      <w:r>
        <w:t>protección</w:t>
      </w:r>
      <w:r>
        <w:rPr>
          <w:spacing w:val="-8"/>
        </w:rPr>
        <w:t xml:space="preserve"> </w:t>
      </w:r>
      <w:r>
        <w:t>en</w:t>
      </w:r>
      <w:r>
        <w:rPr>
          <w:spacing w:val="-8"/>
        </w:rPr>
        <w:t xml:space="preserve"> </w:t>
      </w:r>
      <w:r>
        <w:t xml:space="preserve">caso de emergencias, ejecutado mediante charlas u otro medio que posea la empresa para los </w:t>
      </w:r>
      <w:r>
        <w:rPr>
          <w:spacing w:val="-2"/>
        </w:rPr>
        <w:t>empleados.</w:t>
      </w:r>
    </w:p>
    <w:p w14:paraId="3426E535" w14:textId="77777777" w:rsidR="003315CD" w:rsidRDefault="0082365E">
      <w:pPr>
        <w:pStyle w:val="Textoindependiente"/>
        <w:spacing w:before="252"/>
        <w:ind w:left="710" w:right="707"/>
        <w:jc w:val="both"/>
      </w:pPr>
      <w:r>
        <w:t>Así mismo, es necesario identificar plenamente las fases de la evacuación, entendidas como los períodos de tiempo en los que se divide el proceso y se comprueba si el mismo se ha desarrollado en forma correcta.</w:t>
      </w:r>
    </w:p>
    <w:p w14:paraId="5333E16B" w14:textId="77777777" w:rsidR="003315CD" w:rsidRDefault="003315CD">
      <w:pPr>
        <w:pStyle w:val="Textoindependiente"/>
        <w:spacing w:before="1"/>
      </w:pPr>
    </w:p>
    <w:p w14:paraId="085BA46F" w14:textId="77777777" w:rsidR="003315CD" w:rsidRDefault="0082365E">
      <w:pPr>
        <w:pStyle w:val="Textoindependiente"/>
        <w:ind w:left="710" w:right="704"/>
        <w:jc w:val="both"/>
      </w:pPr>
      <w:r>
        <w:t>Dicho plan aplica en todo tipo de emergencias, una vez el componente administrativo y operativo</w:t>
      </w:r>
      <w:r>
        <w:rPr>
          <w:spacing w:val="-16"/>
        </w:rPr>
        <w:t xml:space="preserve"> </w:t>
      </w:r>
      <w:r>
        <w:t>de</w:t>
      </w:r>
      <w:r>
        <w:rPr>
          <w:spacing w:val="-15"/>
        </w:rPr>
        <w:t xml:space="preserve"> </w:t>
      </w:r>
      <w:r>
        <w:t>la</w:t>
      </w:r>
      <w:r>
        <w:rPr>
          <w:spacing w:val="-15"/>
        </w:rPr>
        <w:t xml:space="preserve"> </w:t>
      </w:r>
      <w:r>
        <w:t>empresa</w:t>
      </w:r>
      <w:r>
        <w:rPr>
          <w:spacing w:val="-16"/>
        </w:rPr>
        <w:t xml:space="preserve"> </w:t>
      </w:r>
      <w:r>
        <w:t>evalué</w:t>
      </w:r>
      <w:r>
        <w:rPr>
          <w:spacing w:val="-15"/>
        </w:rPr>
        <w:t xml:space="preserve"> </w:t>
      </w:r>
      <w:r>
        <w:t>la</w:t>
      </w:r>
      <w:r>
        <w:rPr>
          <w:spacing w:val="-15"/>
        </w:rPr>
        <w:t xml:space="preserve"> </w:t>
      </w:r>
      <w:r>
        <w:t>situación</w:t>
      </w:r>
      <w:r>
        <w:rPr>
          <w:spacing w:val="-15"/>
        </w:rPr>
        <w:t xml:space="preserve"> </w:t>
      </w:r>
      <w:r>
        <w:t>y</w:t>
      </w:r>
      <w:r>
        <w:rPr>
          <w:spacing w:val="-16"/>
        </w:rPr>
        <w:t xml:space="preserve"> </w:t>
      </w:r>
      <w:r>
        <w:t>determine</w:t>
      </w:r>
      <w:r>
        <w:rPr>
          <w:spacing w:val="-15"/>
        </w:rPr>
        <w:t xml:space="preserve"> </w:t>
      </w:r>
      <w:r>
        <w:t>activarlo,</w:t>
      </w:r>
      <w:r>
        <w:rPr>
          <w:spacing w:val="-15"/>
        </w:rPr>
        <w:t xml:space="preserve"> </w:t>
      </w:r>
      <w:r>
        <w:t>lo</w:t>
      </w:r>
      <w:r>
        <w:rPr>
          <w:spacing w:val="-16"/>
        </w:rPr>
        <w:t xml:space="preserve"> </w:t>
      </w:r>
      <w:r>
        <w:t>que</w:t>
      </w:r>
      <w:r>
        <w:rPr>
          <w:spacing w:val="-15"/>
        </w:rPr>
        <w:t xml:space="preserve"> </w:t>
      </w:r>
      <w:r>
        <w:t>requiere</w:t>
      </w:r>
      <w:r>
        <w:rPr>
          <w:spacing w:val="-15"/>
        </w:rPr>
        <w:t xml:space="preserve"> </w:t>
      </w:r>
      <w:r>
        <w:t>que</w:t>
      </w:r>
      <w:r>
        <w:rPr>
          <w:spacing w:val="-15"/>
        </w:rPr>
        <w:t xml:space="preserve"> </w:t>
      </w:r>
      <w:r>
        <w:t>dentro de la organización se establezcan acciones formativas, de entrenamiento así como evaluativas, las cuales permitan a la empresa tomar decisiones rápidas, garantizando el bienestar del personal y evitando pérdidas materiales</w:t>
      </w:r>
    </w:p>
    <w:p w14:paraId="3EBFF2A4" w14:textId="77777777" w:rsidR="003315CD" w:rsidRDefault="0082365E">
      <w:pPr>
        <w:pStyle w:val="Ttulo2"/>
        <w:numPr>
          <w:ilvl w:val="3"/>
          <w:numId w:val="22"/>
        </w:numPr>
        <w:tabs>
          <w:tab w:val="left" w:pos="2125"/>
        </w:tabs>
        <w:spacing w:before="252"/>
        <w:ind w:left="2125" w:hanging="1056"/>
      </w:pPr>
      <w:r>
        <w:t>Primera</w:t>
      </w:r>
      <w:r>
        <w:rPr>
          <w:spacing w:val="-2"/>
        </w:rPr>
        <w:t xml:space="preserve"> </w:t>
      </w:r>
      <w:r>
        <w:t>Fase:</w:t>
      </w:r>
      <w:r>
        <w:rPr>
          <w:spacing w:val="-4"/>
        </w:rPr>
        <w:t xml:space="preserve"> </w:t>
      </w:r>
      <w:r>
        <w:t>Detección</w:t>
      </w:r>
      <w:r>
        <w:rPr>
          <w:spacing w:val="-2"/>
        </w:rPr>
        <w:t xml:space="preserve"> </w:t>
      </w:r>
      <w:r>
        <w:t>del</w:t>
      </w:r>
      <w:r>
        <w:rPr>
          <w:spacing w:val="-4"/>
        </w:rPr>
        <w:t xml:space="preserve"> </w:t>
      </w:r>
      <w:r>
        <w:rPr>
          <w:spacing w:val="-2"/>
        </w:rPr>
        <w:t>Peligro</w:t>
      </w:r>
    </w:p>
    <w:p w14:paraId="64CC5FE2" w14:textId="77777777" w:rsidR="003315CD" w:rsidRDefault="0082365E">
      <w:pPr>
        <w:pStyle w:val="Prrafodelista"/>
        <w:numPr>
          <w:ilvl w:val="0"/>
          <w:numId w:val="5"/>
        </w:numPr>
        <w:tabs>
          <w:tab w:val="left" w:pos="1069"/>
        </w:tabs>
        <w:spacing w:before="255" w:line="271" w:lineRule="auto"/>
        <w:ind w:left="1069" w:right="705"/>
      </w:pPr>
      <w:r>
        <w:t>Esta</w:t>
      </w:r>
      <w:r>
        <w:rPr>
          <w:spacing w:val="-9"/>
        </w:rPr>
        <w:t xml:space="preserve"> </w:t>
      </w:r>
      <w:r>
        <w:t>fase</w:t>
      </w:r>
      <w:r>
        <w:rPr>
          <w:spacing w:val="-9"/>
        </w:rPr>
        <w:t xml:space="preserve"> </w:t>
      </w:r>
      <w:r>
        <w:t>se</w:t>
      </w:r>
      <w:r>
        <w:rPr>
          <w:spacing w:val="-9"/>
        </w:rPr>
        <w:t xml:space="preserve"> </w:t>
      </w:r>
      <w:r>
        <w:t>identifica</w:t>
      </w:r>
      <w:r>
        <w:rPr>
          <w:spacing w:val="-9"/>
        </w:rPr>
        <w:t xml:space="preserve"> </w:t>
      </w:r>
      <w:r>
        <w:t>como</w:t>
      </w:r>
      <w:r>
        <w:rPr>
          <w:spacing w:val="-9"/>
        </w:rPr>
        <w:t xml:space="preserve"> </w:t>
      </w:r>
      <w:r>
        <w:t>el</w:t>
      </w:r>
      <w:r>
        <w:rPr>
          <w:spacing w:val="-10"/>
        </w:rPr>
        <w:t xml:space="preserve"> </w:t>
      </w:r>
      <w:r>
        <w:t>tiempo</w:t>
      </w:r>
      <w:r>
        <w:rPr>
          <w:spacing w:val="-12"/>
        </w:rPr>
        <w:t xml:space="preserve"> </w:t>
      </w:r>
      <w:r>
        <w:t>transcurrido</w:t>
      </w:r>
      <w:r>
        <w:rPr>
          <w:spacing w:val="-9"/>
        </w:rPr>
        <w:t xml:space="preserve"> </w:t>
      </w:r>
      <w:r>
        <w:t>desde</w:t>
      </w:r>
      <w:r>
        <w:rPr>
          <w:spacing w:val="-9"/>
        </w:rPr>
        <w:t xml:space="preserve"> </w:t>
      </w:r>
      <w:r>
        <w:t>que</w:t>
      </w:r>
      <w:r>
        <w:rPr>
          <w:spacing w:val="-9"/>
        </w:rPr>
        <w:t xml:space="preserve"> </w:t>
      </w:r>
      <w:r>
        <w:t>se</w:t>
      </w:r>
      <w:r>
        <w:rPr>
          <w:spacing w:val="-11"/>
        </w:rPr>
        <w:t xml:space="preserve"> </w:t>
      </w:r>
      <w:r>
        <w:t>origina</w:t>
      </w:r>
      <w:r>
        <w:rPr>
          <w:spacing w:val="-9"/>
        </w:rPr>
        <w:t xml:space="preserve"> </w:t>
      </w:r>
      <w:r>
        <w:t>el</w:t>
      </w:r>
      <w:r>
        <w:rPr>
          <w:spacing w:val="-10"/>
        </w:rPr>
        <w:t xml:space="preserve"> </w:t>
      </w:r>
      <w:r>
        <w:t>peligro</w:t>
      </w:r>
      <w:r>
        <w:rPr>
          <w:spacing w:val="-8"/>
        </w:rPr>
        <w:t xml:space="preserve"> </w:t>
      </w:r>
      <w:r>
        <w:t>hasta cuando alguien lo reconoce.</w:t>
      </w:r>
    </w:p>
    <w:p w14:paraId="0F8746EF" w14:textId="77777777" w:rsidR="003315CD" w:rsidRDefault="0082365E">
      <w:pPr>
        <w:pStyle w:val="Textoindependiente"/>
        <w:spacing w:before="5"/>
        <w:ind w:left="1069"/>
      </w:pPr>
      <w:r>
        <w:rPr>
          <w:spacing w:val="-2"/>
        </w:rPr>
        <w:t>Comprende:</w:t>
      </w:r>
    </w:p>
    <w:p w14:paraId="53B8EC88" w14:textId="77777777" w:rsidR="003315CD" w:rsidRDefault="0082365E">
      <w:pPr>
        <w:pStyle w:val="Prrafodelista"/>
        <w:numPr>
          <w:ilvl w:val="0"/>
          <w:numId w:val="5"/>
        </w:numPr>
        <w:tabs>
          <w:tab w:val="left" w:pos="1069"/>
        </w:tabs>
        <w:spacing w:before="1" w:line="269" w:lineRule="exact"/>
        <w:ind w:left="1069" w:hanging="359"/>
      </w:pPr>
      <w:r>
        <w:t>Clase</w:t>
      </w:r>
      <w:r>
        <w:rPr>
          <w:spacing w:val="-4"/>
        </w:rPr>
        <w:t xml:space="preserve"> </w:t>
      </w:r>
      <w:r>
        <w:t>de</w:t>
      </w:r>
      <w:r>
        <w:rPr>
          <w:spacing w:val="-3"/>
        </w:rPr>
        <w:t xml:space="preserve"> </w:t>
      </w:r>
      <w:r>
        <w:rPr>
          <w:spacing w:val="-2"/>
        </w:rPr>
        <w:t>riesgo.</w:t>
      </w:r>
    </w:p>
    <w:p w14:paraId="7856EF99" w14:textId="77777777" w:rsidR="003315CD" w:rsidRDefault="0082365E">
      <w:pPr>
        <w:pStyle w:val="Prrafodelista"/>
        <w:numPr>
          <w:ilvl w:val="0"/>
          <w:numId w:val="5"/>
        </w:numPr>
        <w:tabs>
          <w:tab w:val="left" w:pos="1069"/>
        </w:tabs>
        <w:spacing w:line="268" w:lineRule="exact"/>
        <w:ind w:left="1069" w:hanging="359"/>
      </w:pPr>
      <w:r>
        <w:t>Medios</w:t>
      </w:r>
      <w:r>
        <w:rPr>
          <w:spacing w:val="-3"/>
        </w:rPr>
        <w:t xml:space="preserve"> </w:t>
      </w:r>
      <w:r>
        <w:t>de</w:t>
      </w:r>
      <w:r>
        <w:rPr>
          <w:spacing w:val="-4"/>
        </w:rPr>
        <w:t xml:space="preserve"> </w:t>
      </w:r>
      <w:r>
        <w:rPr>
          <w:spacing w:val="-2"/>
        </w:rPr>
        <w:t>detección.</w:t>
      </w:r>
    </w:p>
    <w:p w14:paraId="3A32CAC0" w14:textId="77777777" w:rsidR="003315CD" w:rsidRDefault="0082365E">
      <w:pPr>
        <w:pStyle w:val="Prrafodelista"/>
        <w:numPr>
          <w:ilvl w:val="0"/>
          <w:numId w:val="5"/>
        </w:numPr>
        <w:tabs>
          <w:tab w:val="left" w:pos="1069"/>
        </w:tabs>
        <w:spacing w:line="268" w:lineRule="exact"/>
        <w:ind w:left="1069" w:hanging="359"/>
      </w:pPr>
      <w:r>
        <w:t>Uso</w:t>
      </w:r>
      <w:r>
        <w:rPr>
          <w:spacing w:val="-3"/>
        </w:rPr>
        <w:t xml:space="preserve"> </w:t>
      </w:r>
      <w:r>
        <w:t>y</w:t>
      </w:r>
      <w:r>
        <w:rPr>
          <w:spacing w:val="-3"/>
        </w:rPr>
        <w:t xml:space="preserve"> </w:t>
      </w:r>
      <w:r>
        <w:t>tamaño</w:t>
      </w:r>
      <w:r>
        <w:rPr>
          <w:spacing w:val="-3"/>
        </w:rPr>
        <w:t xml:space="preserve"> </w:t>
      </w:r>
      <w:r>
        <w:t>de</w:t>
      </w:r>
      <w:r>
        <w:rPr>
          <w:spacing w:val="-4"/>
        </w:rPr>
        <w:t xml:space="preserve"> </w:t>
      </w:r>
      <w:r>
        <w:t>la</w:t>
      </w:r>
      <w:r>
        <w:rPr>
          <w:spacing w:val="-2"/>
        </w:rPr>
        <w:t xml:space="preserve"> edificación.</w:t>
      </w:r>
    </w:p>
    <w:p w14:paraId="4998FF7E" w14:textId="77777777" w:rsidR="003315CD" w:rsidRDefault="0082365E">
      <w:pPr>
        <w:pStyle w:val="Prrafodelista"/>
        <w:numPr>
          <w:ilvl w:val="0"/>
          <w:numId w:val="5"/>
        </w:numPr>
        <w:tabs>
          <w:tab w:val="left" w:pos="1069"/>
        </w:tabs>
        <w:spacing w:line="269" w:lineRule="exact"/>
        <w:ind w:left="1069" w:hanging="359"/>
      </w:pPr>
      <w:r>
        <w:t>Día</w:t>
      </w:r>
      <w:r>
        <w:rPr>
          <w:spacing w:val="-1"/>
        </w:rPr>
        <w:t xml:space="preserve"> </w:t>
      </w:r>
      <w:r>
        <w:t>y</w:t>
      </w:r>
      <w:r>
        <w:rPr>
          <w:spacing w:val="-2"/>
        </w:rPr>
        <w:t xml:space="preserve"> hora.</w:t>
      </w:r>
    </w:p>
    <w:p w14:paraId="0D8E5327" w14:textId="77777777" w:rsidR="003315CD" w:rsidRDefault="0082365E">
      <w:pPr>
        <w:pStyle w:val="Textoindependiente"/>
        <w:spacing w:before="197"/>
        <w:ind w:left="710" w:right="703"/>
        <w:jc w:val="both"/>
      </w:pPr>
      <w:r>
        <w:t xml:space="preserve">En este caso, La sede Palermo cuenta con sistemas de detección de humo, los cuales se activarán ante la presencia de humo, indicando que se ha presentado una situación </w:t>
      </w:r>
      <w:r>
        <w:rPr>
          <w:spacing w:val="-2"/>
        </w:rPr>
        <w:t>anormal.</w:t>
      </w:r>
    </w:p>
    <w:p w14:paraId="2818B27F" w14:textId="77777777" w:rsidR="003315CD" w:rsidRDefault="003315CD">
      <w:pPr>
        <w:pStyle w:val="Textoindependiente"/>
      </w:pPr>
    </w:p>
    <w:p w14:paraId="568475DF" w14:textId="77777777" w:rsidR="003315CD" w:rsidRDefault="0082365E">
      <w:pPr>
        <w:pStyle w:val="Ttulo2"/>
        <w:numPr>
          <w:ilvl w:val="3"/>
          <w:numId w:val="22"/>
        </w:numPr>
        <w:tabs>
          <w:tab w:val="left" w:pos="2125"/>
        </w:tabs>
        <w:ind w:left="2125" w:hanging="1056"/>
      </w:pPr>
      <w:r>
        <w:t>Segunda</w:t>
      </w:r>
      <w:r>
        <w:rPr>
          <w:spacing w:val="-1"/>
        </w:rPr>
        <w:t xml:space="preserve"> </w:t>
      </w:r>
      <w:r>
        <w:t>Fase:</w:t>
      </w:r>
      <w:r>
        <w:rPr>
          <w:spacing w:val="-1"/>
        </w:rPr>
        <w:t xml:space="preserve"> </w:t>
      </w:r>
      <w:r>
        <w:rPr>
          <w:spacing w:val="-2"/>
        </w:rPr>
        <w:t>Alarma</w:t>
      </w:r>
    </w:p>
    <w:p w14:paraId="32AACDA5" w14:textId="77777777" w:rsidR="003315CD" w:rsidRDefault="0082365E">
      <w:pPr>
        <w:pStyle w:val="Textoindependiente"/>
        <w:spacing w:before="253"/>
        <w:ind w:left="710" w:right="590"/>
      </w:pPr>
      <w:r>
        <w:t>Definida como el tiempo transcurrido desde el instante en que el peligro se detecta hasta que se toma la decisión de activar el sistema de alarma y evacuar.</w:t>
      </w:r>
    </w:p>
    <w:p w14:paraId="5DA0006A" w14:textId="77777777" w:rsidR="003315CD" w:rsidRDefault="0082365E">
      <w:pPr>
        <w:pStyle w:val="Textoindependiente"/>
        <w:spacing w:before="1"/>
        <w:ind w:left="710" w:right="590"/>
      </w:pPr>
      <w:r>
        <w:t>En</w:t>
      </w:r>
      <w:r>
        <w:rPr>
          <w:spacing w:val="-9"/>
        </w:rPr>
        <w:t xml:space="preserve"> </w:t>
      </w:r>
      <w:r>
        <w:t>esta</w:t>
      </w:r>
      <w:r>
        <w:rPr>
          <w:spacing w:val="-8"/>
        </w:rPr>
        <w:t xml:space="preserve"> </w:t>
      </w:r>
      <w:r>
        <w:t>fase</w:t>
      </w:r>
      <w:r>
        <w:rPr>
          <w:spacing w:val="-9"/>
        </w:rPr>
        <w:t xml:space="preserve"> </w:t>
      </w:r>
      <w:r>
        <w:t>es</w:t>
      </w:r>
      <w:r>
        <w:rPr>
          <w:spacing w:val="-9"/>
        </w:rPr>
        <w:t xml:space="preserve"> </w:t>
      </w:r>
      <w:r>
        <w:t>importante</w:t>
      </w:r>
      <w:r>
        <w:rPr>
          <w:spacing w:val="-9"/>
        </w:rPr>
        <w:t xml:space="preserve"> </w:t>
      </w:r>
      <w:r>
        <w:t>tener</w:t>
      </w:r>
      <w:r>
        <w:rPr>
          <w:spacing w:val="-8"/>
        </w:rPr>
        <w:t xml:space="preserve"> </w:t>
      </w:r>
      <w:r>
        <w:t>en</w:t>
      </w:r>
      <w:r>
        <w:rPr>
          <w:spacing w:val="-9"/>
        </w:rPr>
        <w:t xml:space="preserve"> </w:t>
      </w:r>
      <w:r>
        <w:t>cuenta</w:t>
      </w:r>
      <w:r>
        <w:rPr>
          <w:spacing w:val="-9"/>
        </w:rPr>
        <w:t xml:space="preserve"> </w:t>
      </w:r>
      <w:r>
        <w:t>que</w:t>
      </w:r>
      <w:r>
        <w:rPr>
          <w:spacing w:val="-9"/>
        </w:rPr>
        <w:t xml:space="preserve"> </w:t>
      </w:r>
      <w:r>
        <w:t>el</w:t>
      </w:r>
      <w:r>
        <w:rPr>
          <w:spacing w:val="-12"/>
        </w:rPr>
        <w:t xml:space="preserve"> </w:t>
      </w:r>
      <w:r>
        <w:t>tiempo</w:t>
      </w:r>
      <w:r>
        <w:rPr>
          <w:spacing w:val="-9"/>
        </w:rPr>
        <w:t xml:space="preserve"> </w:t>
      </w:r>
      <w:r>
        <w:t>dependerá</w:t>
      </w:r>
      <w:r>
        <w:rPr>
          <w:spacing w:val="-9"/>
        </w:rPr>
        <w:t xml:space="preserve"> </w:t>
      </w:r>
      <w:r>
        <w:t>en</w:t>
      </w:r>
      <w:r>
        <w:rPr>
          <w:spacing w:val="-9"/>
        </w:rPr>
        <w:t xml:space="preserve"> </w:t>
      </w:r>
      <w:r>
        <w:t>gran</w:t>
      </w:r>
      <w:r>
        <w:rPr>
          <w:spacing w:val="-9"/>
        </w:rPr>
        <w:t xml:space="preserve"> </w:t>
      </w:r>
      <w:r>
        <w:t>medida</w:t>
      </w:r>
      <w:r>
        <w:rPr>
          <w:spacing w:val="-9"/>
        </w:rPr>
        <w:t xml:space="preserve"> </w:t>
      </w:r>
      <w:r>
        <w:t>de</w:t>
      </w:r>
      <w:r>
        <w:rPr>
          <w:spacing w:val="-9"/>
        </w:rPr>
        <w:t xml:space="preserve"> </w:t>
      </w:r>
      <w:r>
        <w:t>los siguientes aspectos:</w:t>
      </w:r>
    </w:p>
    <w:p w14:paraId="5E3CDBAA" w14:textId="77777777" w:rsidR="003315CD" w:rsidRDefault="0082365E">
      <w:pPr>
        <w:pStyle w:val="Prrafodelista"/>
        <w:numPr>
          <w:ilvl w:val="0"/>
          <w:numId w:val="5"/>
        </w:numPr>
        <w:tabs>
          <w:tab w:val="left" w:pos="1069"/>
        </w:tabs>
        <w:spacing w:line="269" w:lineRule="exact"/>
        <w:ind w:left="1069" w:hanging="359"/>
      </w:pPr>
      <w:r>
        <w:t>Sistema</w:t>
      </w:r>
      <w:r>
        <w:rPr>
          <w:spacing w:val="-3"/>
        </w:rPr>
        <w:t xml:space="preserve"> </w:t>
      </w:r>
      <w:r>
        <w:t>de</w:t>
      </w:r>
      <w:r>
        <w:rPr>
          <w:spacing w:val="-6"/>
        </w:rPr>
        <w:t xml:space="preserve"> </w:t>
      </w:r>
      <w:r>
        <w:t>alarma</w:t>
      </w:r>
      <w:r>
        <w:rPr>
          <w:spacing w:val="-3"/>
        </w:rPr>
        <w:t xml:space="preserve"> </w:t>
      </w:r>
      <w:r>
        <w:rPr>
          <w:spacing w:val="-2"/>
        </w:rPr>
        <w:t>existente.</w:t>
      </w:r>
    </w:p>
    <w:p w14:paraId="5FC3FDF2" w14:textId="77777777" w:rsidR="003315CD" w:rsidRDefault="0082365E">
      <w:pPr>
        <w:pStyle w:val="Prrafodelista"/>
        <w:numPr>
          <w:ilvl w:val="0"/>
          <w:numId w:val="5"/>
        </w:numPr>
        <w:tabs>
          <w:tab w:val="left" w:pos="1069"/>
        </w:tabs>
        <w:spacing w:line="269" w:lineRule="exact"/>
        <w:ind w:left="1069" w:hanging="359"/>
      </w:pPr>
      <w:r>
        <w:t>Adiestramiento</w:t>
      </w:r>
      <w:r>
        <w:rPr>
          <w:spacing w:val="-6"/>
        </w:rPr>
        <w:t xml:space="preserve"> </w:t>
      </w:r>
      <w:r>
        <w:t>del</w:t>
      </w:r>
      <w:r>
        <w:rPr>
          <w:spacing w:val="-6"/>
        </w:rPr>
        <w:t xml:space="preserve"> </w:t>
      </w:r>
      <w:r>
        <w:rPr>
          <w:spacing w:val="-2"/>
        </w:rPr>
        <w:t>personal.</w:t>
      </w:r>
    </w:p>
    <w:p w14:paraId="7CF20A0C" w14:textId="77777777" w:rsidR="003315CD" w:rsidRDefault="0082365E">
      <w:pPr>
        <w:pStyle w:val="Textoindependiente"/>
        <w:spacing w:before="197"/>
        <w:ind w:left="710" w:right="704"/>
        <w:jc w:val="both"/>
      </w:pPr>
      <w:r>
        <w:t>La</w:t>
      </w:r>
      <w:r>
        <w:rPr>
          <w:spacing w:val="-5"/>
        </w:rPr>
        <w:t xml:space="preserve"> </w:t>
      </w:r>
      <w:r>
        <w:t>sede</w:t>
      </w:r>
      <w:r>
        <w:rPr>
          <w:spacing w:val="-5"/>
        </w:rPr>
        <w:t xml:space="preserve"> </w:t>
      </w:r>
      <w:r>
        <w:t>Palermo,</w:t>
      </w:r>
      <w:r>
        <w:rPr>
          <w:spacing w:val="-6"/>
        </w:rPr>
        <w:t xml:space="preserve"> </w:t>
      </w:r>
      <w:r>
        <w:t>no</w:t>
      </w:r>
      <w:r>
        <w:rPr>
          <w:spacing w:val="-4"/>
        </w:rPr>
        <w:t xml:space="preserve"> </w:t>
      </w:r>
      <w:r>
        <w:t>cuenta</w:t>
      </w:r>
      <w:r>
        <w:rPr>
          <w:spacing w:val="-4"/>
        </w:rPr>
        <w:t xml:space="preserve"> </w:t>
      </w:r>
      <w:r>
        <w:t>con</w:t>
      </w:r>
      <w:r>
        <w:rPr>
          <w:spacing w:val="-8"/>
        </w:rPr>
        <w:t xml:space="preserve"> </w:t>
      </w:r>
      <w:r>
        <w:t>sistema</w:t>
      </w:r>
      <w:r>
        <w:rPr>
          <w:spacing w:val="-5"/>
        </w:rPr>
        <w:t xml:space="preserve"> </w:t>
      </w:r>
      <w:r>
        <w:t>de</w:t>
      </w:r>
      <w:r>
        <w:rPr>
          <w:spacing w:val="-5"/>
        </w:rPr>
        <w:t xml:space="preserve"> </w:t>
      </w:r>
      <w:r>
        <w:t>alarma</w:t>
      </w:r>
      <w:r>
        <w:rPr>
          <w:spacing w:val="-5"/>
        </w:rPr>
        <w:t xml:space="preserve"> </w:t>
      </w:r>
      <w:r>
        <w:t>audible</w:t>
      </w:r>
      <w:r>
        <w:rPr>
          <w:spacing w:val="-4"/>
        </w:rPr>
        <w:t xml:space="preserve"> </w:t>
      </w:r>
      <w:r>
        <w:t>para</w:t>
      </w:r>
      <w:r>
        <w:rPr>
          <w:spacing w:val="-5"/>
        </w:rPr>
        <w:t xml:space="preserve"> </w:t>
      </w:r>
      <w:r>
        <w:t>informar</w:t>
      </w:r>
      <w:r>
        <w:rPr>
          <w:spacing w:val="-4"/>
        </w:rPr>
        <w:t xml:space="preserve"> </w:t>
      </w:r>
      <w:r>
        <w:t>una</w:t>
      </w:r>
      <w:r>
        <w:rPr>
          <w:spacing w:val="-5"/>
        </w:rPr>
        <w:t xml:space="preserve"> </w:t>
      </w:r>
      <w:r>
        <w:t>emergencia, sin embargo, esta ha establecido un silbato el cual será utilizado por el coordinador de emergencias y/o los brigadistas y siguiendo los siguientes códigos:</w:t>
      </w:r>
    </w:p>
    <w:p w14:paraId="6C786618" w14:textId="77777777" w:rsidR="003315CD" w:rsidRDefault="003315CD">
      <w:pPr>
        <w:pStyle w:val="Textoindependiente"/>
      </w:pPr>
    </w:p>
    <w:p w14:paraId="61F18ABF" w14:textId="77777777" w:rsidR="003315CD" w:rsidRDefault="003315CD">
      <w:pPr>
        <w:pStyle w:val="Textoindependiente"/>
      </w:pPr>
    </w:p>
    <w:p w14:paraId="0A64AE1C" w14:textId="77777777" w:rsidR="003315CD" w:rsidRDefault="003315CD">
      <w:pPr>
        <w:pStyle w:val="Textoindependiente"/>
        <w:spacing w:before="1"/>
      </w:pPr>
    </w:p>
    <w:p w14:paraId="53783127" w14:textId="77777777" w:rsidR="003315CD" w:rsidRDefault="0082365E">
      <w:pPr>
        <w:ind w:left="710"/>
      </w:pPr>
      <w:r>
        <w:rPr>
          <w:rFonts w:ascii="Arial" w:hAnsi="Arial"/>
          <w:b/>
        </w:rPr>
        <w:t>Tabla</w:t>
      </w:r>
      <w:r>
        <w:rPr>
          <w:rFonts w:ascii="Arial" w:hAnsi="Arial"/>
          <w:b/>
          <w:spacing w:val="-4"/>
        </w:rPr>
        <w:t xml:space="preserve"> </w:t>
      </w:r>
      <w:r>
        <w:rPr>
          <w:rFonts w:ascii="Arial" w:hAnsi="Arial"/>
          <w:b/>
        </w:rPr>
        <w:t>20.</w:t>
      </w:r>
      <w:r>
        <w:rPr>
          <w:rFonts w:ascii="Arial" w:hAnsi="Arial"/>
          <w:b/>
          <w:spacing w:val="-2"/>
        </w:rPr>
        <w:t xml:space="preserve"> </w:t>
      </w:r>
      <w:r>
        <w:t>Códigos</w:t>
      </w:r>
      <w:r>
        <w:rPr>
          <w:spacing w:val="-3"/>
        </w:rPr>
        <w:t xml:space="preserve"> </w:t>
      </w:r>
      <w:r>
        <w:t>de</w:t>
      </w:r>
      <w:r>
        <w:rPr>
          <w:spacing w:val="-5"/>
        </w:rPr>
        <w:t xml:space="preserve"> </w:t>
      </w:r>
      <w:r>
        <w:rPr>
          <w:spacing w:val="-2"/>
        </w:rPr>
        <w:t>Alarma</w:t>
      </w:r>
    </w:p>
    <w:p w14:paraId="45027BDC" w14:textId="77777777" w:rsidR="003315CD" w:rsidRDefault="003315CD">
      <w:pPr>
        <w:sectPr w:rsidR="003315CD">
          <w:headerReference w:type="default" r:id="rId96"/>
          <w:footerReference w:type="default" r:id="rId97"/>
          <w:pgSz w:w="12250" w:h="15850"/>
          <w:pgMar w:top="1360" w:right="992" w:bottom="1200" w:left="992" w:header="0" w:footer="1017" w:gutter="0"/>
          <w:cols w:space="720"/>
        </w:sectPr>
      </w:pPr>
    </w:p>
    <w:p w14:paraId="0B5686D5" w14:textId="77777777" w:rsidR="003315CD" w:rsidRDefault="003315CD">
      <w:pPr>
        <w:pStyle w:val="Textoindependiente"/>
        <w:spacing w:before="10"/>
        <w:rPr>
          <w:sz w:val="3"/>
        </w:rPr>
      </w:pPr>
    </w:p>
    <w:tbl>
      <w:tblPr>
        <w:tblStyle w:val="TableNormal"/>
        <w:tblW w:w="0" w:type="auto"/>
        <w:tblInd w:w="1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127"/>
        <w:gridCol w:w="2787"/>
      </w:tblGrid>
      <w:tr w:rsidR="003315CD" w14:paraId="52E588F4" w14:textId="77777777">
        <w:trPr>
          <w:trHeight w:val="388"/>
        </w:trPr>
        <w:tc>
          <w:tcPr>
            <w:tcW w:w="2127" w:type="dxa"/>
            <w:vMerge w:val="restart"/>
          </w:tcPr>
          <w:p w14:paraId="117F600A" w14:textId="77777777" w:rsidR="003315CD" w:rsidRDefault="003315CD">
            <w:pPr>
              <w:pStyle w:val="TableParagraph"/>
              <w:spacing w:before="141"/>
              <w:rPr>
                <w:sz w:val="20"/>
              </w:rPr>
            </w:pPr>
          </w:p>
          <w:p w14:paraId="5E941E1F" w14:textId="77777777" w:rsidR="003315CD" w:rsidRDefault="0082365E">
            <w:pPr>
              <w:pStyle w:val="TableParagraph"/>
              <w:ind w:left="357"/>
              <w:rPr>
                <w:sz w:val="20"/>
              </w:rPr>
            </w:pPr>
            <w:r>
              <w:rPr>
                <w:noProof/>
                <w:sz w:val="20"/>
              </w:rPr>
              <w:drawing>
                <wp:inline distT="0" distB="0" distL="0" distR="0" wp14:anchorId="2EA5836A" wp14:editId="1EAF3F32">
                  <wp:extent cx="885824" cy="523875"/>
                  <wp:effectExtent l="0" t="0" r="0" b="0"/>
                  <wp:docPr id="196" name="Image 196" descr="Descripción: Descripción: C:\Users\LUBIER\Pictures\pito.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descr="Descripción: Descripción: C:\Users\LUBIER\Pictures\pito.bmp"/>
                          <pic:cNvPicPr/>
                        </pic:nvPicPr>
                        <pic:blipFill>
                          <a:blip r:embed="rId98" cstate="print"/>
                          <a:stretch>
                            <a:fillRect/>
                          </a:stretch>
                        </pic:blipFill>
                        <pic:spPr>
                          <a:xfrm>
                            <a:off x="0" y="0"/>
                            <a:ext cx="885824" cy="523875"/>
                          </a:xfrm>
                          <a:prstGeom prst="rect">
                            <a:avLst/>
                          </a:prstGeom>
                        </pic:spPr>
                      </pic:pic>
                    </a:graphicData>
                  </a:graphic>
                </wp:inline>
              </w:drawing>
            </w:r>
          </w:p>
        </w:tc>
        <w:tc>
          <w:tcPr>
            <w:tcW w:w="2127" w:type="dxa"/>
          </w:tcPr>
          <w:p w14:paraId="735477D4" w14:textId="77777777" w:rsidR="003315CD" w:rsidRDefault="0082365E">
            <w:pPr>
              <w:pStyle w:val="TableParagraph"/>
              <w:spacing w:before="2"/>
              <w:ind w:left="12"/>
              <w:jc w:val="center"/>
              <w:rPr>
                <w:rFonts w:ascii="Arial" w:hAnsi="Arial"/>
                <w:b/>
              </w:rPr>
            </w:pPr>
            <w:r>
              <w:rPr>
                <w:rFonts w:ascii="Arial" w:hAnsi="Arial"/>
                <w:b/>
                <w:spacing w:val="-2"/>
              </w:rPr>
              <w:t>Código</w:t>
            </w:r>
          </w:p>
        </w:tc>
        <w:tc>
          <w:tcPr>
            <w:tcW w:w="2787" w:type="dxa"/>
          </w:tcPr>
          <w:p w14:paraId="0A8607CA" w14:textId="77777777" w:rsidR="003315CD" w:rsidRDefault="0082365E">
            <w:pPr>
              <w:pStyle w:val="TableParagraph"/>
              <w:spacing w:before="70"/>
              <w:ind w:left="11" w:right="2"/>
              <w:jc w:val="center"/>
              <w:rPr>
                <w:rFonts w:ascii="Arial"/>
                <w:b/>
              </w:rPr>
            </w:pPr>
            <w:r>
              <w:rPr>
                <w:rFonts w:ascii="Arial"/>
                <w:b/>
                <w:spacing w:val="-2"/>
              </w:rPr>
              <w:t>Significado</w:t>
            </w:r>
          </w:p>
        </w:tc>
      </w:tr>
      <w:tr w:rsidR="003315CD" w14:paraId="71FBAE65" w14:textId="77777777">
        <w:trPr>
          <w:trHeight w:val="385"/>
        </w:trPr>
        <w:tc>
          <w:tcPr>
            <w:tcW w:w="2127" w:type="dxa"/>
            <w:vMerge/>
            <w:tcBorders>
              <w:top w:val="nil"/>
            </w:tcBorders>
          </w:tcPr>
          <w:p w14:paraId="4AC3D7CD" w14:textId="77777777" w:rsidR="003315CD" w:rsidRDefault="003315CD">
            <w:pPr>
              <w:rPr>
                <w:sz w:val="2"/>
                <w:szCs w:val="2"/>
              </w:rPr>
            </w:pPr>
          </w:p>
        </w:tc>
        <w:tc>
          <w:tcPr>
            <w:tcW w:w="2127" w:type="dxa"/>
          </w:tcPr>
          <w:p w14:paraId="563AA12C" w14:textId="77777777" w:rsidR="003315CD" w:rsidRDefault="0082365E">
            <w:pPr>
              <w:pStyle w:val="TableParagraph"/>
              <w:spacing w:before="67"/>
              <w:ind w:left="12"/>
              <w:jc w:val="center"/>
            </w:pPr>
            <w:r>
              <w:t>Un</w:t>
            </w:r>
            <w:r>
              <w:rPr>
                <w:spacing w:val="-17"/>
              </w:rPr>
              <w:t xml:space="preserve"> </w:t>
            </w:r>
            <w:r>
              <w:rPr>
                <w:spacing w:val="-2"/>
              </w:rPr>
              <w:t>Pitazo</w:t>
            </w:r>
          </w:p>
        </w:tc>
        <w:tc>
          <w:tcPr>
            <w:tcW w:w="2787" w:type="dxa"/>
          </w:tcPr>
          <w:p w14:paraId="2245FCB0" w14:textId="77777777" w:rsidR="003315CD" w:rsidRDefault="0082365E">
            <w:pPr>
              <w:pStyle w:val="TableParagraph"/>
              <w:spacing w:before="67"/>
              <w:ind w:left="11"/>
              <w:jc w:val="center"/>
            </w:pPr>
            <w:r>
              <w:rPr>
                <w:spacing w:val="-2"/>
              </w:rPr>
              <w:t>Alerta</w:t>
            </w:r>
          </w:p>
        </w:tc>
      </w:tr>
      <w:tr w:rsidR="003315CD" w14:paraId="085A2FD2" w14:textId="77777777">
        <w:trPr>
          <w:trHeight w:val="388"/>
        </w:trPr>
        <w:tc>
          <w:tcPr>
            <w:tcW w:w="2127" w:type="dxa"/>
            <w:vMerge/>
            <w:tcBorders>
              <w:top w:val="nil"/>
            </w:tcBorders>
          </w:tcPr>
          <w:p w14:paraId="5F5E5D50" w14:textId="77777777" w:rsidR="003315CD" w:rsidRDefault="003315CD">
            <w:pPr>
              <w:rPr>
                <w:sz w:val="2"/>
                <w:szCs w:val="2"/>
              </w:rPr>
            </w:pPr>
          </w:p>
        </w:tc>
        <w:tc>
          <w:tcPr>
            <w:tcW w:w="2127" w:type="dxa"/>
          </w:tcPr>
          <w:p w14:paraId="422EB362" w14:textId="77777777" w:rsidR="003315CD" w:rsidRDefault="0082365E">
            <w:pPr>
              <w:pStyle w:val="TableParagraph"/>
              <w:spacing w:before="67"/>
              <w:ind w:left="12" w:right="3"/>
              <w:jc w:val="center"/>
            </w:pPr>
            <w:r>
              <w:rPr>
                <w:spacing w:val="-4"/>
              </w:rPr>
              <w:t>Dos</w:t>
            </w:r>
            <w:r>
              <w:rPr>
                <w:spacing w:val="-11"/>
              </w:rPr>
              <w:t xml:space="preserve"> </w:t>
            </w:r>
            <w:r>
              <w:rPr>
                <w:spacing w:val="-2"/>
              </w:rPr>
              <w:t>pitazos</w:t>
            </w:r>
          </w:p>
        </w:tc>
        <w:tc>
          <w:tcPr>
            <w:tcW w:w="2787" w:type="dxa"/>
          </w:tcPr>
          <w:p w14:paraId="14A490F8" w14:textId="77777777" w:rsidR="003315CD" w:rsidRDefault="0082365E">
            <w:pPr>
              <w:pStyle w:val="TableParagraph"/>
              <w:spacing w:before="67"/>
              <w:ind w:left="11"/>
              <w:jc w:val="center"/>
            </w:pPr>
            <w:r>
              <w:rPr>
                <w:spacing w:val="-2"/>
              </w:rPr>
              <w:t>Alistarse</w:t>
            </w:r>
          </w:p>
        </w:tc>
      </w:tr>
      <w:tr w:rsidR="003315CD" w14:paraId="2C627DF7" w14:textId="77777777">
        <w:trPr>
          <w:trHeight w:val="385"/>
        </w:trPr>
        <w:tc>
          <w:tcPr>
            <w:tcW w:w="2127" w:type="dxa"/>
            <w:vMerge/>
            <w:tcBorders>
              <w:top w:val="nil"/>
            </w:tcBorders>
          </w:tcPr>
          <w:p w14:paraId="06E947D6" w14:textId="77777777" w:rsidR="003315CD" w:rsidRDefault="003315CD">
            <w:pPr>
              <w:rPr>
                <w:sz w:val="2"/>
                <w:szCs w:val="2"/>
              </w:rPr>
            </w:pPr>
          </w:p>
        </w:tc>
        <w:tc>
          <w:tcPr>
            <w:tcW w:w="2127" w:type="dxa"/>
          </w:tcPr>
          <w:p w14:paraId="3E75873A" w14:textId="77777777" w:rsidR="003315CD" w:rsidRDefault="0082365E">
            <w:pPr>
              <w:pStyle w:val="TableParagraph"/>
              <w:spacing w:before="67"/>
              <w:ind w:left="12" w:right="1"/>
              <w:jc w:val="center"/>
            </w:pPr>
            <w:r>
              <w:rPr>
                <w:spacing w:val="-5"/>
              </w:rPr>
              <w:t xml:space="preserve">Pitazos </w:t>
            </w:r>
            <w:r>
              <w:rPr>
                <w:spacing w:val="-2"/>
              </w:rPr>
              <w:t>continuos</w:t>
            </w:r>
          </w:p>
        </w:tc>
        <w:tc>
          <w:tcPr>
            <w:tcW w:w="2787" w:type="dxa"/>
          </w:tcPr>
          <w:p w14:paraId="3DD19589" w14:textId="77777777" w:rsidR="003315CD" w:rsidRDefault="0082365E">
            <w:pPr>
              <w:pStyle w:val="TableParagraph"/>
              <w:spacing w:before="67"/>
              <w:ind w:left="11"/>
              <w:jc w:val="center"/>
            </w:pPr>
            <w:r>
              <w:rPr>
                <w:spacing w:val="-2"/>
              </w:rPr>
              <w:t>Evacuación</w:t>
            </w:r>
          </w:p>
        </w:tc>
      </w:tr>
    </w:tbl>
    <w:p w14:paraId="5987345C" w14:textId="77777777" w:rsidR="003315CD" w:rsidRDefault="0082365E">
      <w:pPr>
        <w:pStyle w:val="Ttulo2"/>
        <w:numPr>
          <w:ilvl w:val="3"/>
          <w:numId w:val="22"/>
        </w:numPr>
        <w:tabs>
          <w:tab w:val="left" w:pos="2125"/>
        </w:tabs>
        <w:spacing w:before="255"/>
        <w:ind w:left="2125" w:hanging="1056"/>
      </w:pPr>
      <w:r>
        <w:t>Tercera</w:t>
      </w:r>
      <w:r>
        <w:rPr>
          <w:spacing w:val="-2"/>
        </w:rPr>
        <w:t xml:space="preserve"> </w:t>
      </w:r>
      <w:r>
        <w:t>Fase:</w:t>
      </w:r>
      <w:r>
        <w:rPr>
          <w:spacing w:val="-4"/>
        </w:rPr>
        <w:t xml:space="preserve"> </w:t>
      </w:r>
      <w:r>
        <w:t>Preparación</w:t>
      </w:r>
      <w:r>
        <w:rPr>
          <w:spacing w:val="-2"/>
        </w:rPr>
        <w:t xml:space="preserve"> </w:t>
      </w:r>
      <w:r>
        <w:t>de</w:t>
      </w:r>
      <w:r>
        <w:rPr>
          <w:spacing w:val="-4"/>
        </w:rPr>
        <w:t xml:space="preserve"> </w:t>
      </w:r>
      <w:r>
        <w:t>la</w:t>
      </w:r>
      <w:r>
        <w:rPr>
          <w:spacing w:val="-2"/>
        </w:rPr>
        <w:t xml:space="preserve"> Evacuación</w:t>
      </w:r>
    </w:p>
    <w:p w14:paraId="32F0A023" w14:textId="77777777" w:rsidR="003315CD" w:rsidRDefault="0082365E">
      <w:pPr>
        <w:pStyle w:val="Textoindependiente"/>
        <w:spacing w:before="255"/>
        <w:ind w:left="710" w:right="706"/>
        <w:jc w:val="both"/>
      </w:pPr>
      <w:r>
        <w:t>Definida</w:t>
      </w:r>
      <w:r>
        <w:rPr>
          <w:spacing w:val="-6"/>
        </w:rPr>
        <w:t xml:space="preserve"> </w:t>
      </w:r>
      <w:r>
        <w:t>como</w:t>
      </w:r>
      <w:r>
        <w:rPr>
          <w:spacing w:val="-5"/>
        </w:rPr>
        <w:t xml:space="preserve"> </w:t>
      </w:r>
      <w:r>
        <w:t>el</w:t>
      </w:r>
      <w:r>
        <w:rPr>
          <w:spacing w:val="-6"/>
        </w:rPr>
        <w:t xml:space="preserve"> </w:t>
      </w:r>
      <w:r>
        <w:t>tiempo</w:t>
      </w:r>
      <w:r>
        <w:rPr>
          <w:spacing w:val="-8"/>
        </w:rPr>
        <w:t xml:space="preserve"> </w:t>
      </w:r>
      <w:r>
        <w:t>transcurrido</w:t>
      </w:r>
      <w:r>
        <w:rPr>
          <w:spacing w:val="-6"/>
        </w:rPr>
        <w:t xml:space="preserve"> </w:t>
      </w:r>
      <w:r>
        <w:t>desde</w:t>
      </w:r>
      <w:r>
        <w:rPr>
          <w:spacing w:val="-6"/>
        </w:rPr>
        <w:t xml:space="preserve"> </w:t>
      </w:r>
      <w:r>
        <w:t>el</w:t>
      </w:r>
      <w:r>
        <w:rPr>
          <w:spacing w:val="-9"/>
        </w:rPr>
        <w:t xml:space="preserve"> </w:t>
      </w:r>
      <w:r>
        <w:t>momento</w:t>
      </w:r>
      <w:r>
        <w:rPr>
          <w:spacing w:val="-5"/>
        </w:rPr>
        <w:t xml:space="preserve"> </w:t>
      </w:r>
      <w:r>
        <w:t>en</w:t>
      </w:r>
      <w:r>
        <w:rPr>
          <w:spacing w:val="-6"/>
        </w:rPr>
        <w:t xml:space="preserve"> </w:t>
      </w:r>
      <w:r>
        <w:t>que</w:t>
      </w:r>
      <w:r>
        <w:rPr>
          <w:spacing w:val="-8"/>
        </w:rPr>
        <w:t xml:space="preserve"> </w:t>
      </w:r>
      <w:r>
        <w:t>se</w:t>
      </w:r>
      <w:r>
        <w:rPr>
          <w:spacing w:val="-5"/>
        </w:rPr>
        <w:t xml:space="preserve"> </w:t>
      </w:r>
      <w:r>
        <w:t>comunica</w:t>
      </w:r>
      <w:r>
        <w:rPr>
          <w:spacing w:val="-5"/>
        </w:rPr>
        <w:t xml:space="preserve"> </w:t>
      </w:r>
      <w:r>
        <w:t>la</w:t>
      </w:r>
      <w:r>
        <w:rPr>
          <w:spacing w:val="-5"/>
        </w:rPr>
        <w:t xml:space="preserve"> </w:t>
      </w:r>
      <w:r>
        <w:t>decisión</w:t>
      </w:r>
      <w:r>
        <w:rPr>
          <w:spacing w:val="-6"/>
        </w:rPr>
        <w:t xml:space="preserve"> </w:t>
      </w:r>
      <w:r>
        <w:t>de evacuar (acción de alarma) hasta que empieza a salir la primera persona, el tiempo dependerá principalmente del entrenamiento.</w:t>
      </w:r>
    </w:p>
    <w:p w14:paraId="543C3C13" w14:textId="77777777" w:rsidR="003315CD" w:rsidRDefault="0082365E">
      <w:pPr>
        <w:pStyle w:val="Textoindependiente"/>
        <w:spacing w:before="252"/>
        <w:ind w:left="710" w:right="706"/>
        <w:jc w:val="both"/>
      </w:pPr>
      <w:r>
        <w:t>La sede Palermo</w:t>
      </w:r>
      <w:r>
        <w:rPr>
          <w:rFonts w:ascii="Arial" w:hAnsi="Arial"/>
          <w:b/>
        </w:rPr>
        <w:t xml:space="preserve">, Cuenta </w:t>
      </w:r>
      <w:r>
        <w:t>con una única entrada</w:t>
      </w:r>
      <w:r>
        <w:rPr>
          <w:spacing w:val="-2"/>
        </w:rPr>
        <w:t xml:space="preserve"> </w:t>
      </w:r>
      <w:r>
        <w:t>y salida, sin embargo, ante una eventual situación de emergencia donde se obstruya esta ruta, se podría utilizar la salida hacia la puerta que comunica con el parqueadero.</w:t>
      </w:r>
    </w:p>
    <w:p w14:paraId="25D98B2E" w14:textId="77777777" w:rsidR="003315CD" w:rsidRDefault="003315CD">
      <w:pPr>
        <w:pStyle w:val="Textoindependiente"/>
      </w:pPr>
    </w:p>
    <w:p w14:paraId="25BD3B3B" w14:textId="77777777" w:rsidR="003315CD" w:rsidRDefault="0082365E">
      <w:pPr>
        <w:pStyle w:val="Ttulo2"/>
        <w:numPr>
          <w:ilvl w:val="3"/>
          <w:numId w:val="22"/>
        </w:numPr>
        <w:tabs>
          <w:tab w:val="left" w:pos="2125"/>
        </w:tabs>
        <w:spacing w:before="1"/>
        <w:ind w:left="2125" w:hanging="1056"/>
      </w:pPr>
      <w:r>
        <w:t>Cuarta</w:t>
      </w:r>
      <w:r>
        <w:rPr>
          <w:spacing w:val="-1"/>
        </w:rPr>
        <w:t xml:space="preserve"> </w:t>
      </w:r>
      <w:r>
        <w:t>Fase:</w:t>
      </w:r>
      <w:r>
        <w:rPr>
          <w:spacing w:val="-3"/>
        </w:rPr>
        <w:t xml:space="preserve"> </w:t>
      </w:r>
      <w:r>
        <w:t>Salida del</w:t>
      </w:r>
      <w:r>
        <w:rPr>
          <w:spacing w:val="-2"/>
        </w:rPr>
        <w:t xml:space="preserve"> Personal</w:t>
      </w:r>
    </w:p>
    <w:p w14:paraId="6795FFE7" w14:textId="77777777" w:rsidR="003315CD" w:rsidRDefault="0082365E">
      <w:pPr>
        <w:pStyle w:val="Textoindependiente"/>
        <w:spacing w:before="253"/>
        <w:ind w:left="710" w:right="705"/>
        <w:jc w:val="both"/>
      </w:pPr>
      <w:r>
        <w:t>Esta fase corresponde al tiempo transcurrido desde que sale la primera persona de la edificación</w:t>
      </w:r>
      <w:r>
        <w:rPr>
          <w:spacing w:val="-16"/>
        </w:rPr>
        <w:t xml:space="preserve"> </w:t>
      </w:r>
      <w:r>
        <w:t>hasta</w:t>
      </w:r>
      <w:r>
        <w:rPr>
          <w:spacing w:val="-15"/>
        </w:rPr>
        <w:t xml:space="preserve"> </w:t>
      </w:r>
      <w:r>
        <w:t>el</w:t>
      </w:r>
      <w:r>
        <w:rPr>
          <w:spacing w:val="-15"/>
        </w:rPr>
        <w:t xml:space="preserve"> </w:t>
      </w:r>
      <w:r>
        <w:t>momento</w:t>
      </w:r>
      <w:r>
        <w:rPr>
          <w:spacing w:val="-16"/>
        </w:rPr>
        <w:t xml:space="preserve"> </w:t>
      </w:r>
      <w:r>
        <w:t>en</w:t>
      </w:r>
      <w:r>
        <w:rPr>
          <w:spacing w:val="-15"/>
        </w:rPr>
        <w:t xml:space="preserve"> </w:t>
      </w:r>
      <w:r>
        <w:t>que</w:t>
      </w:r>
      <w:r>
        <w:rPr>
          <w:spacing w:val="-15"/>
        </w:rPr>
        <w:t xml:space="preserve"> </w:t>
      </w:r>
      <w:r>
        <w:t>sale</w:t>
      </w:r>
      <w:r>
        <w:rPr>
          <w:spacing w:val="-15"/>
        </w:rPr>
        <w:t xml:space="preserve"> </w:t>
      </w:r>
      <w:r>
        <w:t>la</w:t>
      </w:r>
      <w:r>
        <w:rPr>
          <w:spacing w:val="-16"/>
        </w:rPr>
        <w:t xml:space="preserve"> </w:t>
      </w:r>
      <w:r>
        <w:t>última,</w:t>
      </w:r>
      <w:r>
        <w:rPr>
          <w:spacing w:val="-14"/>
        </w:rPr>
        <w:t xml:space="preserve"> </w:t>
      </w:r>
      <w:r>
        <w:t>donde</w:t>
      </w:r>
      <w:r>
        <w:rPr>
          <w:spacing w:val="-16"/>
        </w:rPr>
        <w:t xml:space="preserve"> </w:t>
      </w:r>
      <w:r>
        <w:t>se</w:t>
      </w:r>
      <w:r>
        <w:rPr>
          <w:spacing w:val="-15"/>
        </w:rPr>
        <w:t xml:space="preserve"> </w:t>
      </w:r>
      <w:r>
        <w:t>tienen</w:t>
      </w:r>
      <w:r>
        <w:rPr>
          <w:spacing w:val="-15"/>
        </w:rPr>
        <w:t xml:space="preserve"> </w:t>
      </w:r>
      <w:r>
        <w:t>en</w:t>
      </w:r>
      <w:r>
        <w:rPr>
          <w:spacing w:val="-15"/>
        </w:rPr>
        <w:t xml:space="preserve"> </w:t>
      </w:r>
      <w:r>
        <w:t>cuenta</w:t>
      </w:r>
      <w:r>
        <w:rPr>
          <w:spacing w:val="-15"/>
        </w:rPr>
        <w:t xml:space="preserve"> </w:t>
      </w:r>
      <w:r>
        <w:t>los</w:t>
      </w:r>
      <w:r>
        <w:rPr>
          <w:spacing w:val="-15"/>
        </w:rPr>
        <w:t xml:space="preserve"> </w:t>
      </w:r>
      <w:r>
        <w:t xml:space="preserve">siguientes </w:t>
      </w:r>
      <w:r>
        <w:rPr>
          <w:spacing w:val="-2"/>
        </w:rPr>
        <w:t>factores:</w:t>
      </w:r>
    </w:p>
    <w:p w14:paraId="008726F9" w14:textId="77777777" w:rsidR="003315CD" w:rsidRDefault="0082365E">
      <w:pPr>
        <w:pStyle w:val="Prrafodelista"/>
        <w:numPr>
          <w:ilvl w:val="0"/>
          <w:numId w:val="3"/>
        </w:numPr>
        <w:tabs>
          <w:tab w:val="left" w:pos="846"/>
        </w:tabs>
        <w:spacing w:line="252" w:lineRule="exact"/>
        <w:ind w:hanging="136"/>
      </w:pPr>
      <w:r>
        <w:t>Distancia</w:t>
      </w:r>
      <w:r>
        <w:rPr>
          <w:spacing w:val="-8"/>
        </w:rPr>
        <w:t xml:space="preserve"> </w:t>
      </w:r>
      <w:r>
        <w:t>por</w:t>
      </w:r>
      <w:r>
        <w:rPr>
          <w:spacing w:val="-6"/>
        </w:rPr>
        <w:t xml:space="preserve"> </w:t>
      </w:r>
      <w:r>
        <w:rPr>
          <w:spacing w:val="-2"/>
        </w:rPr>
        <w:t>recorrer.</w:t>
      </w:r>
    </w:p>
    <w:p w14:paraId="5BEEE111" w14:textId="77777777" w:rsidR="003315CD" w:rsidRDefault="0082365E">
      <w:pPr>
        <w:pStyle w:val="Prrafodelista"/>
        <w:numPr>
          <w:ilvl w:val="0"/>
          <w:numId w:val="3"/>
        </w:numPr>
        <w:tabs>
          <w:tab w:val="left" w:pos="846"/>
        </w:tabs>
        <w:spacing w:before="1" w:line="252" w:lineRule="exact"/>
        <w:ind w:hanging="136"/>
      </w:pPr>
      <w:r>
        <w:t>Número</w:t>
      </w:r>
      <w:r>
        <w:rPr>
          <w:spacing w:val="-5"/>
        </w:rPr>
        <w:t xml:space="preserve"> </w:t>
      </w:r>
      <w:r>
        <w:t>de</w:t>
      </w:r>
      <w:r>
        <w:rPr>
          <w:spacing w:val="-5"/>
        </w:rPr>
        <w:t xml:space="preserve"> </w:t>
      </w:r>
      <w:r>
        <w:t>personas</w:t>
      </w:r>
      <w:r>
        <w:rPr>
          <w:spacing w:val="-5"/>
        </w:rPr>
        <w:t xml:space="preserve"> </w:t>
      </w:r>
      <w:r>
        <w:t>por</w:t>
      </w:r>
      <w:r>
        <w:rPr>
          <w:spacing w:val="-4"/>
        </w:rPr>
        <w:t xml:space="preserve"> </w:t>
      </w:r>
      <w:r>
        <w:rPr>
          <w:spacing w:val="-2"/>
        </w:rPr>
        <w:t>evacuar.</w:t>
      </w:r>
    </w:p>
    <w:p w14:paraId="763D355F" w14:textId="77777777" w:rsidR="003315CD" w:rsidRDefault="0082365E">
      <w:pPr>
        <w:pStyle w:val="Prrafodelista"/>
        <w:numPr>
          <w:ilvl w:val="0"/>
          <w:numId w:val="3"/>
        </w:numPr>
        <w:tabs>
          <w:tab w:val="left" w:pos="846"/>
        </w:tabs>
        <w:spacing w:line="252" w:lineRule="exact"/>
        <w:ind w:hanging="136"/>
      </w:pPr>
      <w:r>
        <w:t>Capacidad</w:t>
      </w:r>
      <w:r>
        <w:rPr>
          <w:spacing w:val="-4"/>
        </w:rPr>
        <w:t xml:space="preserve"> </w:t>
      </w:r>
      <w:r>
        <w:t>de</w:t>
      </w:r>
      <w:r>
        <w:rPr>
          <w:spacing w:val="-5"/>
        </w:rPr>
        <w:t xml:space="preserve"> </w:t>
      </w:r>
      <w:r>
        <w:t>las</w:t>
      </w:r>
      <w:r>
        <w:rPr>
          <w:spacing w:val="-3"/>
        </w:rPr>
        <w:t xml:space="preserve"> </w:t>
      </w:r>
      <w:r>
        <w:t>vías</w:t>
      </w:r>
      <w:r>
        <w:rPr>
          <w:spacing w:val="-7"/>
        </w:rPr>
        <w:t xml:space="preserve"> </w:t>
      </w:r>
      <w:r>
        <w:t>de</w:t>
      </w:r>
      <w:r>
        <w:rPr>
          <w:spacing w:val="-3"/>
        </w:rPr>
        <w:t xml:space="preserve"> </w:t>
      </w:r>
      <w:r>
        <w:rPr>
          <w:spacing w:val="-2"/>
        </w:rPr>
        <w:t>escape.</w:t>
      </w:r>
    </w:p>
    <w:p w14:paraId="25356DE8" w14:textId="77777777" w:rsidR="003315CD" w:rsidRDefault="003315CD">
      <w:pPr>
        <w:pStyle w:val="Textoindependiente"/>
      </w:pPr>
    </w:p>
    <w:p w14:paraId="0DC62272" w14:textId="77777777" w:rsidR="003315CD" w:rsidRDefault="003315CD">
      <w:pPr>
        <w:pStyle w:val="Textoindependiente"/>
      </w:pPr>
    </w:p>
    <w:p w14:paraId="052415A2" w14:textId="77777777" w:rsidR="003315CD" w:rsidRDefault="003315CD">
      <w:pPr>
        <w:pStyle w:val="Textoindependiente"/>
      </w:pPr>
    </w:p>
    <w:p w14:paraId="545E8D64" w14:textId="77777777" w:rsidR="003315CD" w:rsidRDefault="003315CD">
      <w:pPr>
        <w:pStyle w:val="Textoindependiente"/>
      </w:pPr>
    </w:p>
    <w:p w14:paraId="4A630F3E" w14:textId="77777777" w:rsidR="003315CD" w:rsidRDefault="0082365E">
      <w:pPr>
        <w:ind w:left="710"/>
        <w:jc w:val="both"/>
      </w:pPr>
      <w:r>
        <w:rPr>
          <w:rFonts w:ascii="Arial"/>
          <w:b/>
        </w:rPr>
        <w:t>Tabla</w:t>
      </w:r>
      <w:r>
        <w:rPr>
          <w:rFonts w:ascii="Arial"/>
          <w:b/>
          <w:spacing w:val="-4"/>
        </w:rPr>
        <w:t xml:space="preserve"> </w:t>
      </w:r>
      <w:r>
        <w:rPr>
          <w:rFonts w:ascii="Arial"/>
          <w:b/>
        </w:rPr>
        <w:t>21.</w:t>
      </w:r>
      <w:r>
        <w:rPr>
          <w:rFonts w:ascii="Arial"/>
          <w:b/>
          <w:spacing w:val="-2"/>
        </w:rPr>
        <w:t xml:space="preserve"> </w:t>
      </w:r>
      <w:r>
        <w:t>Tiempo</w:t>
      </w:r>
      <w:r>
        <w:rPr>
          <w:spacing w:val="-4"/>
        </w:rPr>
        <w:t xml:space="preserve"> </w:t>
      </w:r>
      <w:r>
        <w:t>de</w:t>
      </w:r>
      <w:r>
        <w:rPr>
          <w:spacing w:val="-5"/>
        </w:rPr>
        <w:t xml:space="preserve"> </w:t>
      </w:r>
      <w:r>
        <w:rPr>
          <w:spacing w:val="-2"/>
        </w:rPr>
        <w:t>Salida</w:t>
      </w: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1"/>
        <w:gridCol w:w="5269"/>
      </w:tblGrid>
      <w:tr w:rsidR="003315CD" w14:paraId="76299E86" w14:textId="77777777">
        <w:trPr>
          <w:trHeight w:val="498"/>
        </w:trPr>
        <w:tc>
          <w:tcPr>
            <w:tcW w:w="9640" w:type="dxa"/>
            <w:gridSpan w:val="2"/>
          </w:tcPr>
          <w:p w14:paraId="554C962A" w14:textId="77777777" w:rsidR="003315CD" w:rsidRDefault="0082365E">
            <w:pPr>
              <w:pStyle w:val="TableParagraph"/>
              <w:ind w:left="368" w:right="357"/>
              <w:jc w:val="center"/>
              <w:rPr>
                <w:rFonts w:ascii="Arial"/>
                <w:b/>
              </w:rPr>
            </w:pPr>
            <w:r>
              <w:rPr>
                <w:rFonts w:ascii="Arial"/>
                <w:b/>
              </w:rPr>
              <w:t>Tiempo</w:t>
            </w:r>
            <w:r>
              <w:rPr>
                <w:rFonts w:ascii="Arial"/>
                <w:b/>
                <w:spacing w:val="-3"/>
              </w:rPr>
              <w:t xml:space="preserve"> </w:t>
            </w:r>
            <w:r>
              <w:rPr>
                <w:rFonts w:ascii="Arial"/>
                <w:b/>
              </w:rPr>
              <w:t xml:space="preserve">de </w:t>
            </w:r>
            <w:r>
              <w:rPr>
                <w:rFonts w:ascii="Arial"/>
                <w:b/>
                <w:spacing w:val="-2"/>
              </w:rPr>
              <w:t>salida</w:t>
            </w:r>
          </w:p>
        </w:tc>
      </w:tr>
      <w:tr w:rsidR="003315CD" w14:paraId="7CD7B696" w14:textId="77777777">
        <w:trPr>
          <w:trHeight w:val="501"/>
        </w:trPr>
        <w:tc>
          <w:tcPr>
            <w:tcW w:w="4371" w:type="dxa"/>
          </w:tcPr>
          <w:p w14:paraId="35B36FA5" w14:textId="77777777" w:rsidR="003315CD" w:rsidRDefault="0082365E">
            <w:pPr>
              <w:pStyle w:val="TableParagraph"/>
              <w:ind w:left="10"/>
              <w:jc w:val="center"/>
              <w:rPr>
                <w:rFonts w:ascii="Arial"/>
                <w:b/>
              </w:rPr>
            </w:pPr>
            <w:r>
              <w:rPr>
                <w:rFonts w:ascii="Arial"/>
                <w:b/>
              </w:rPr>
              <w:t>Tiempo</w:t>
            </w:r>
            <w:r>
              <w:rPr>
                <w:rFonts w:ascii="Arial"/>
                <w:b/>
                <w:spacing w:val="-8"/>
              </w:rPr>
              <w:t xml:space="preserve"> </w:t>
            </w:r>
            <w:r>
              <w:rPr>
                <w:rFonts w:ascii="Arial"/>
                <w:b/>
              </w:rPr>
              <w:t>salida</w:t>
            </w:r>
            <w:r>
              <w:rPr>
                <w:rFonts w:ascii="Arial"/>
                <w:b/>
                <w:spacing w:val="-3"/>
              </w:rPr>
              <w:t xml:space="preserve"> </w:t>
            </w:r>
            <w:r>
              <w:rPr>
                <w:rFonts w:ascii="Arial"/>
                <w:b/>
              </w:rPr>
              <w:t>del</w:t>
            </w:r>
            <w:r>
              <w:rPr>
                <w:rFonts w:ascii="Arial"/>
                <w:b/>
                <w:spacing w:val="-4"/>
              </w:rPr>
              <w:t xml:space="preserve"> lugar</w:t>
            </w:r>
          </w:p>
        </w:tc>
        <w:tc>
          <w:tcPr>
            <w:tcW w:w="5269" w:type="dxa"/>
          </w:tcPr>
          <w:p w14:paraId="3FCED53F" w14:textId="77777777" w:rsidR="003315CD" w:rsidRDefault="0082365E">
            <w:pPr>
              <w:pStyle w:val="TableParagraph"/>
              <w:spacing w:before="124"/>
              <w:ind w:left="11" w:right="2"/>
              <w:jc w:val="center"/>
              <w:rPr>
                <w:rFonts w:ascii="Arial"/>
                <w:b/>
              </w:rPr>
            </w:pPr>
            <w:r>
              <w:rPr>
                <w:rFonts w:ascii="Arial"/>
                <w:b/>
              </w:rPr>
              <w:t>Tiempo</w:t>
            </w:r>
            <w:r>
              <w:rPr>
                <w:rFonts w:ascii="Arial"/>
                <w:b/>
                <w:spacing w:val="-4"/>
              </w:rPr>
              <w:t xml:space="preserve"> </w:t>
            </w:r>
            <w:r>
              <w:rPr>
                <w:rFonts w:ascii="Arial"/>
                <w:b/>
              </w:rPr>
              <w:t>de</w:t>
            </w:r>
            <w:r>
              <w:rPr>
                <w:rFonts w:ascii="Arial"/>
                <w:b/>
                <w:spacing w:val="-3"/>
              </w:rPr>
              <w:t xml:space="preserve"> </w:t>
            </w:r>
            <w:r>
              <w:rPr>
                <w:rFonts w:ascii="Arial"/>
                <w:b/>
              </w:rPr>
              <w:t>llegada</w:t>
            </w:r>
            <w:r>
              <w:rPr>
                <w:rFonts w:ascii="Arial"/>
                <w:b/>
                <w:spacing w:val="-4"/>
              </w:rPr>
              <w:t xml:space="preserve"> </w:t>
            </w:r>
            <w:r>
              <w:rPr>
                <w:rFonts w:ascii="Arial"/>
                <w:b/>
              </w:rPr>
              <w:t>al</w:t>
            </w:r>
            <w:r>
              <w:rPr>
                <w:rFonts w:ascii="Arial"/>
                <w:b/>
                <w:spacing w:val="-2"/>
              </w:rPr>
              <w:t xml:space="preserve"> </w:t>
            </w:r>
            <w:r>
              <w:rPr>
                <w:rFonts w:ascii="Arial"/>
                <w:b/>
              </w:rPr>
              <w:t>punto</w:t>
            </w:r>
            <w:r>
              <w:rPr>
                <w:rFonts w:ascii="Arial"/>
                <w:b/>
                <w:spacing w:val="-2"/>
              </w:rPr>
              <w:t xml:space="preserve"> </w:t>
            </w:r>
            <w:r>
              <w:rPr>
                <w:rFonts w:ascii="Arial"/>
                <w:b/>
              </w:rPr>
              <w:t>de</w:t>
            </w:r>
            <w:r>
              <w:rPr>
                <w:rFonts w:ascii="Arial"/>
                <w:b/>
                <w:spacing w:val="-3"/>
              </w:rPr>
              <w:t xml:space="preserve"> </w:t>
            </w:r>
            <w:r>
              <w:rPr>
                <w:rFonts w:ascii="Arial"/>
                <w:b/>
                <w:spacing w:val="-2"/>
              </w:rPr>
              <w:t>encuentro</w:t>
            </w:r>
          </w:p>
        </w:tc>
      </w:tr>
      <w:tr w:rsidR="003315CD" w14:paraId="65173394" w14:textId="77777777">
        <w:trPr>
          <w:trHeight w:val="498"/>
        </w:trPr>
        <w:tc>
          <w:tcPr>
            <w:tcW w:w="4371" w:type="dxa"/>
          </w:tcPr>
          <w:p w14:paraId="7A849D7D" w14:textId="77777777" w:rsidR="003315CD" w:rsidRDefault="0082365E">
            <w:pPr>
              <w:pStyle w:val="TableParagraph"/>
              <w:spacing w:before="122"/>
              <w:ind w:left="10" w:right="1"/>
              <w:jc w:val="center"/>
            </w:pPr>
            <w:r>
              <w:rPr>
                <w:spacing w:val="-2"/>
              </w:rPr>
              <w:t>0:02.30</w:t>
            </w:r>
          </w:p>
        </w:tc>
        <w:tc>
          <w:tcPr>
            <w:tcW w:w="5269" w:type="dxa"/>
          </w:tcPr>
          <w:p w14:paraId="4C9AAE22" w14:textId="77777777" w:rsidR="003315CD" w:rsidRDefault="0082365E">
            <w:pPr>
              <w:pStyle w:val="TableParagraph"/>
              <w:spacing w:before="122"/>
              <w:ind w:left="11"/>
              <w:jc w:val="center"/>
            </w:pPr>
            <w:r>
              <w:rPr>
                <w:spacing w:val="-2"/>
              </w:rPr>
              <w:t>03:10.00</w:t>
            </w:r>
          </w:p>
        </w:tc>
      </w:tr>
      <w:tr w:rsidR="003315CD" w14:paraId="48B9EB61" w14:textId="77777777">
        <w:trPr>
          <w:trHeight w:val="686"/>
        </w:trPr>
        <w:tc>
          <w:tcPr>
            <w:tcW w:w="4371" w:type="dxa"/>
          </w:tcPr>
          <w:p w14:paraId="46229DD1" w14:textId="77777777" w:rsidR="003315CD" w:rsidRDefault="0082365E">
            <w:pPr>
              <w:pStyle w:val="TableParagraph"/>
              <w:tabs>
                <w:tab w:val="left" w:pos="1374"/>
                <w:tab w:val="left" w:pos="2324"/>
                <w:tab w:val="left" w:pos="3063"/>
              </w:tabs>
              <w:spacing w:before="91"/>
              <w:ind w:left="107" w:right="94"/>
              <w:rPr>
                <w:rFonts w:ascii="Arial" w:hAnsi="Arial"/>
                <w:b/>
              </w:rPr>
            </w:pPr>
            <w:r>
              <w:rPr>
                <w:rFonts w:ascii="Arial" w:hAnsi="Arial"/>
                <w:b/>
                <w:spacing w:val="-2"/>
              </w:rPr>
              <w:t>Tiempo</w:t>
            </w:r>
            <w:r>
              <w:rPr>
                <w:rFonts w:ascii="Arial" w:hAnsi="Arial"/>
                <w:b/>
              </w:rPr>
              <w:tab/>
            </w:r>
            <w:r>
              <w:rPr>
                <w:rFonts w:ascii="Arial" w:hAnsi="Arial"/>
                <w:b/>
                <w:spacing w:val="-4"/>
              </w:rPr>
              <w:t>total</w:t>
            </w:r>
            <w:r>
              <w:rPr>
                <w:rFonts w:ascii="Arial" w:hAnsi="Arial"/>
                <w:b/>
              </w:rPr>
              <w:tab/>
            </w:r>
            <w:r>
              <w:rPr>
                <w:rFonts w:ascii="Arial" w:hAnsi="Arial"/>
                <w:b/>
                <w:spacing w:val="-6"/>
              </w:rPr>
              <w:t>de</w:t>
            </w:r>
            <w:r>
              <w:rPr>
                <w:rFonts w:ascii="Arial" w:hAnsi="Arial"/>
                <w:b/>
              </w:rPr>
              <w:tab/>
            </w:r>
            <w:r>
              <w:rPr>
                <w:rFonts w:ascii="Arial" w:hAnsi="Arial"/>
                <w:b/>
                <w:spacing w:val="-2"/>
              </w:rPr>
              <w:t>evacuación aproximado:</w:t>
            </w:r>
          </w:p>
        </w:tc>
        <w:tc>
          <w:tcPr>
            <w:tcW w:w="5269" w:type="dxa"/>
          </w:tcPr>
          <w:p w14:paraId="390D27BA" w14:textId="77777777" w:rsidR="003315CD" w:rsidRDefault="0082365E">
            <w:pPr>
              <w:pStyle w:val="TableParagraph"/>
              <w:spacing w:before="218"/>
              <w:ind w:left="11"/>
              <w:jc w:val="center"/>
            </w:pPr>
            <w:r>
              <w:rPr>
                <w:spacing w:val="-2"/>
              </w:rPr>
              <w:t>03:10:00</w:t>
            </w:r>
          </w:p>
        </w:tc>
      </w:tr>
    </w:tbl>
    <w:p w14:paraId="1F87B5CB" w14:textId="77777777" w:rsidR="003315CD" w:rsidRDefault="003315CD">
      <w:pPr>
        <w:pStyle w:val="Textoindependiente"/>
        <w:spacing w:before="3"/>
      </w:pPr>
    </w:p>
    <w:p w14:paraId="3455E026" w14:textId="77777777" w:rsidR="003315CD" w:rsidRDefault="0082365E">
      <w:pPr>
        <w:pStyle w:val="Textoindependiente"/>
        <w:ind w:left="710" w:right="703"/>
        <w:jc w:val="both"/>
      </w:pPr>
      <w:r>
        <w:t xml:space="preserve">El proceso de evacuación tendrá una duración de máximo </w:t>
      </w:r>
      <w:r>
        <w:rPr>
          <w:rFonts w:ascii="Arial" w:hAnsi="Arial"/>
          <w:b/>
        </w:rPr>
        <w:t xml:space="preserve">03:10:00 </w:t>
      </w:r>
      <w:r>
        <w:t>(un minuto treinta segundos hasta el punto de encuentro, sin embargo, se recomienda revisar estos tiempos durante el simulacro de evacuación.</w:t>
      </w:r>
    </w:p>
    <w:p w14:paraId="5D84DC82" w14:textId="77777777" w:rsidR="003315CD" w:rsidRDefault="0082365E">
      <w:pPr>
        <w:pStyle w:val="Ttulo2"/>
        <w:numPr>
          <w:ilvl w:val="3"/>
          <w:numId w:val="22"/>
        </w:numPr>
        <w:tabs>
          <w:tab w:val="left" w:pos="2125"/>
        </w:tabs>
        <w:spacing w:before="251"/>
        <w:ind w:left="2125" w:hanging="1056"/>
      </w:pPr>
      <w:r>
        <w:t>Ruta de</w:t>
      </w:r>
      <w:r>
        <w:rPr>
          <w:spacing w:val="-2"/>
        </w:rPr>
        <w:t xml:space="preserve"> Evacuación</w:t>
      </w:r>
    </w:p>
    <w:p w14:paraId="4D0C44BD" w14:textId="77777777" w:rsidR="003315CD" w:rsidRDefault="0082365E">
      <w:pPr>
        <w:pStyle w:val="Textoindependiente"/>
        <w:spacing w:before="1"/>
        <w:ind w:left="710" w:right="700"/>
        <w:jc w:val="both"/>
      </w:pPr>
      <w:r>
        <w:t>La</w:t>
      </w:r>
      <w:r>
        <w:rPr>
          <w:spacing w:val="-4"/>
        </w:rPr>
        <w:t xml:space="preserve"> </w:t>
      </w:r>
      <w:r>
        <w:t>sede</w:t>
      </w:r>
      <w:r>
        <w:rPr>
          <w:spacing w:val="-4"/>
        </w:rPr>
        <w:t xml:space="preserve"> </w:t>
      </w:r>
      <w:r>
        <w:t>Palermo</w:t>
      </w:r>
      <w:r>
        <w:rPr>
          <w:spacing w:val="-5"/>
        </w:rPr>
        <w:t xml:space="preserve"> </w:t>
      </w:r>
      <w:r>
        <w:t>cuenta</w:t>
      </w:r>
      <w:r>
        <w:rPr>
          <w:spacing w:val="-7"/>
        </w:rPr>
        <w:t xml:space="preserve"> </w:t>
      </w:r>
      <w:r>
        <w:t>con</w:t>
      </w:r>
      <w:r>
        <w:rPr>
          <w:spacing w:val="-4"/>
        </w:rPr>
        <w:t xml:space="preserve"> </w:t>
      </w:r>
      <w:r>
        <w:t>una</w:t>
      </w:r>
      <w:r>
        <w:rPr>
          <w:spacing w:val="-4"/>
        </w:rPr>
        <w:t xml:space="preserve"> </w:t>
      </w:r>
      <w:r>
        <w:t>salida,</w:t>
      </w:r>
      <w:r>
        <w:rPr>
          <w:spacing w:val="-3"/>
        </w:rPr>
        <w:t xml:space="preserve"> </w:t>
      </w:r>
      <w:r>
        <w:t>la</w:t>
      </w:r>
      <w:r>
        <w:rPr>
          <w:spacing w:val="-4"/>
        </w:rPr>
        <w:t xml:space="preserve"> </w:t>
      </w:r>
      <w:r>
        <w:t>cual</w:t>
      </w:r>
      <w:r>
        <w:rPr>
          <w:spacing w:val="-4"/>
        </w:rPr>
        <w:t xml:space="preserve"> </w:t>
      </w:r>
      <w:r>
        <w:t>debe</w:t>
      </w:r>
      <w:r>
        <w:rPr>
          <w:spacing w:val="-4"/>
        </w:rPr>
        <w:t xml:space="preserve"> </w:t>
      </w:r>
      <w:r>
        <w:t>estar</w:t>
      </w:r>
      <w:r>
        <w:rPr>
          <w:spacing w:val="-2"/>
        </w:rPr>
        <w:t xml:space="preserve"> </w:t>
      </w:r>
      <w:r>
        <w:t>habilitada</w:t>
      </w:r>
      <w:r>
        <w:rPr>
          <w:spacing w:val="-4"/>
        </w:rPr>
        <w:t xml:space="preserve"> </w:t>
      </w:r>
      <w:r>
        <w:t>para</w:t>
      </w:r>
      <w:r>
        <w:rPr>
          <w:spacing w:val="-5"/>
        </w:rPr>
        <w:t xml:space="preserve"> </w:t>
      </w:r>
      <w:r>
        <w:t>evacuar</w:t>
      </w:r>
      <w:r>
        <w:rPr>
          <w:spacing w:val="-3"/>
        </w:rPr>
        <w:t xml:space="preserve"> </w:t>
      </w:r>
      <w:r>
        <w:t>en</w:t>
      </w:r>
      <w:r>
        <w:rPr>
          <w:spacing w:val="-5"/>
        </w:rPr>
        <w:t xml:space="preserve"> </w:t>
      </w:r>
      <w:r>
        <w:t>todo momento por si se presenta una situación de emergencia, esta es la salida es la salida principal tal como lo expresan los planos de evacuación</w:t>
      </w:r>
    </w:p>
    <w:p w14:paraId="6AB5D482" w14:textId="77777777" w:rsidR="003315CD" w:rsidRDefault="003315CD">
      <w:pPr>
        <w:pStyle w:val="Textoindependiente"/>
        <w:spacing w:before="1"/>
      </w:pPr>
    </w:p>
    <w:p w14:paraId="5CA674DD" w14:textId="77777777" w:rsidR="003315CD" w:rsidRDefault="0082365E">
      <w:pPr>
        <w:pStyle w:val="Textoindependiente"/>
        <w:ind w:left="710"/>
        <w:jc w:val="both"/>
      </w:pPr>
      <w:r>
        <w:t>Para</w:t>
      </w:r>
      <w:r>
        <w:rPr>
          <w:spacing w:val="-6"/>
        </w:rPr>
        <w:t xml:space="preserve"> </w:t>
      </w:r>
      <w:r>
        <w:t>una</w:t>
      </w:r>
      <w:r>
        <w:rPr>
          <w:spacing w:val="-6"/>
        </w:rPr>
        <w:t xml:space="preserve"> </w:t>
      </w:r>
      <w:r>
        <w:t>mejor</w:t>
      </w:r>
      <w:r>
        <w:rPr>
          <w:spacing w:val="-5"/>
        </w:rPr>
        <w:t xml:space="preserve"> </w:t>
      </w:r>
      <w:r>
        <w:t>comprensión</w:t>
      </w:r>
      <w:r>
        <w:rPr>
          <w:spacing w:val="-5"/>
        </w:rPr>
        <w:t xml:space="preserve"> </w:t>
      </w:r>
      <w:r>
        <w:t>de</w:t>
      </w:r>
      <w:r>
        <w:rPr>
          <w:spacing w:val="-4"/>
        </w:rPr>
        <w:t xml:space="preserve"> </w:t>
      </w:r>
      <w:r>
        <w:t>los</w:t>
      </w:r>
      <w:r>
        <w:rPr>
          <w:spacing w:val="-4"/>
        </w:rPr>
        <w:t xml:space="preserve"> </w:t>
      </w:r>
      <w:r>
        <w:t>visitantes,</w:t>
      </w:r>
      <w:r>
        <w:rPr>
          <w:spacing w:val="-3"/>
        </w:rPr>
        <w:t xml:space="preserve"> </w:t>
      </w:r>
      <w:r>
        <w:t>se</w:t>
      </w:r>
      <w:r>
        <w:rPr>
          <w:spacing w:val="-8"/>
        </w:rPr>
        <w:t xml:space="preserve"> </w:t>
      </w:r>
      <w:r>
        <w:t>cuenta</w:t>
      </w:r>
      <w:r>
        <w:rPr>
          <w:spacing w:val="-3"/>
        </w:rPr>
        <w:t xml:space="preserve"> </w:t>
      </w:r>
      <w:r>
        <w:t>con</w:t>
      </w:r>
      <w:r>
        <w:rPr>
          <w:spacing w:val="-6"/>
        </w:rPr>
        <w:t xml:space="preserve"> </w:t>
      </w:r>
      <w:r>
        <w:t>planos</w:t>
      </w:r>
      <w:r>
        <w:rPr>
          <w:spacing w:val="-4"/>
        </w:rPr>
        <w:t xml:space="preserve"> </w:t>
      </w:r>
      <w:r>
        <w:t>de</w:t>
      </w:r>
      <w:r>
        <w:rPr>
          <w:spacing w:val="-6"/>
        </w:rPr>
        <w:t xml:space="preserve"> </w:t>
      </w:r>
      <w:r>
        <w:rPr>
          <w:spacing w:val="-2"/>
        </w:rPr>
        <w:t>evacuación.</w:t>
      </w:r>
    </w:p>
    <w:p w14:paraId="78DE22DD" w14:textId="77777777" w:rsidR="003315CD" w:rsidRDefault="003315CD">
      <w:pPr>
        <w:pStyle w:val="Textoindependiente"/>
        <w:jc w:val="both"/>
        <w:sectPr w:rsidR="003315CD">
          <w:headerReference w:type="default" r:id="rId99"/>
          <w:footerReference w:type="default" r:id="rId100"/>
          <w:pgSz w:w="12250" w:h="15850"/>
          <w:pgMar w:top="1360" w:right="992" w:bottom="1200" w:left="992" w:header="0" w:footer="1017" w:gutter="0"/>
          <w:cols w:space="720"/>
        </w:sectPr>
      </w:pPr>
    </w:p>
    <w:p w14:paraId="7CEC7DA7" w14:textId="77777777" w:rsidR="003315CD" w:rsidRDefault="0082365E">
      <w:pPr>
        <w:pStyle w:val="Prrafodelista"/>
        <w:numPr>
          <w:ilvl w:val="0"/>
          <w:numId w:val="2"/>
        </w:numPr>
        <w:tabs>
          <w:tab w:val="left" w:pos="1429"/>
        </w:tabs>
        <w:spacing w:before="47"/>
        <w:ind w:left="1429"/>
      </w:pPr>
      <w:r>
        <w:rPr>
          <w:spacing w:val="-2"/>
        </w:rPr>
        <w:lastRenderedPageBreak/>
        <w:t>Sótano</w:t>
      </w:r>
    </w:p>
    <w:p w14:paraId="179D7C29" w14:textId="77777777" w:rsidR="003315CD" w:rsidRDefault="003315CD">
      <w:pPr>
        <w:pStyle w:val="Textoindependiente"/>
        <w:rPr>
          <w:sz w:val="20"/>
        </w:rPr>
      </w:pPr>
    </w:p>
    <w:p w14:paraId="0FB0FA8D" w14:textId="77777777" w:rsidR="003315CD" w:rsidRDefault="003315CD">
      <w:pPr>
        <w:pStyle w:val="Textoindependiente"/>
        <w:rPr>
          <w:sz w:val="20"/>
        </w:rPr>
      </w:pPr>
    </w:p>
    <w:p w14:paraId="1388BBE8" w14:textId="77777777" w:rsidR="003315CD" w:rsidRDefault="0082365E">
      <w:pPr>
        <w:pStyle w:val="Textoindependiente"/>
        <w:spacing w:before="42"/>
        <w:rPr>
          <w:sz w:val="20"/>
        </w:rPr>
      </w:pPr>
      <w:r>
        <w:rPr>
          <w:noProof/>
          <w:sz w:val="20"/>
        </w:rPr>
        <w:drawing>
          <wp:anchor distT="0" distB="0" distL="0" distR="0" simplePos="0" relativeHeight="487591424" behindDoc="1" locked="0" layoutInCell="1" allowOverlap="1" wp14:anchorId="441811CB" wp14:editId="6A6F6E29">
            <wp:simplePos x="0" y="0"/>
            <wp:positionH relativeFrom="page">
              <wp:posOffset>1838960</wp:posOffset>
            </wp:positionH>
            <wp:positionV relativeFrom="paragraph">
              <wp:posOffset>187963</wp:posOffset>
            </wp:positionV>
            <wp:extent cx="4055836" cy="2877502"/>
            <wp:effectExtent l="0" t="0" r="0" b="0"/>
            <wp:wrapTopAndBottom/>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101" cstate="print"/>
                    <a:stretch>
                      <a:fillRect/>
                    </a:stretch>
                  </pic:blipFill>
                  <pic:spPr>
                    <a:xfrm>
                      <a:off x="0" y="0"/>
                      <a:ext cx="4055836" cy="2877502"/>
                    </a:xfrm>
                    <a:prstGeom prst="rect">
                      <a:avLst/>
                    </a:prstGeom>
                  </pic:spPr>
                </pic:pic>
              </a:graphicData>
            </a:graphic>
          </wp:anchor>
        </w:drawing>
      </w:r>
    </w:p>
    <w:p w14:paraId="7F9D6E19" w14:textId="77777777" w:rsidR="003315CD" w:rsidRDefault="003315CD">
      <w:pPr>
        <w:pStyle w:val="Textoindependiente"/>
      </w:pPr>
    </w:p>
    <w:p w14:paraId="5595A579" w14:textId="77777777" w:rsidR="003315CD" w:rsidRDefault="003315CD">
      <w:pPr>
        <w:pStyle w:val="Textoindependiente"/>
      </w:pPr>
    </w:p>
    <w:p w14:paraId="68F9FE7A" w14:textId="77777777" w:rsidR="003315CD" w:rsidRDefault="003315CD">
      <w:pPr>
        <w:pStyle w:val="Textoindependiente"/>
        <w:spacing w:before="39"/>
      </w:pPr>
    </w:p>
    <w:p w14:paraId="59A48142" w14:textId="77777777" w:rsidR="003315CD" w:rsidRDefault="0082365E">
      <w:pPr>
        <w:pStyle w:val="Prrafodelista"/>
        <w:numPr>
          <w:ilvl w:val="0"/>
          <w:numId w:val="2"/>
        </w:numPr>
        <w:tabs>
          <w:tab w:val="left" w:pos="1429"/>
        </w:tabs>
        <w:spacing w:before="1"/>
        <w:ind w:left="1429"/>
      </w:pPr>
      <w:r>
        <w:t>Primer</w:t>
      </w:r>
      <w:r>
        <w:rPr>
          <w:spacing w:val="-4"/>
        </w:rPr>
        <w:t xml:space="preserve"> </w:t>
      </w:r>
      <w:r>
        <w:rPr>
          <w:spacing w:val="-2"/>
        </w:rPr>
        <w:t>nivel</w:t>
      </w:r>
    </w:p>
    <w:p w14:paraId="16FFB33F" w14:textId="77777777" w:rsidR="003315CD" w:rsidRDefault="0082365E">
      <w:pPr>
        <w:pStyle w:val="Textoindependiente"/>
        <w:spacing w:before="8"/>
        <w:rPr>
          <w:sz w:val="19"/>
        </w:rPr>
      </w:pPr>
      <w:r>
        <w:rPr>
          <w:noProof/>
          <w:sz w:val="19"/>
        </w:rPr>
        <w:drawing>
          <wp:anchor distT="0" distB="0" distL="0" distR="0" simplePos="0" relativeHeight="487591936" behindDoc="1" locked="0" layoutInCell="1" allowOverlap="1" wp14:anchorId="4FE21DCB" wp14:editId="309DDB19">
            <wp:simplePos x="0" y="0"/>
            <wp:positionH relativeFrom="page">
              <wp:posOffset>1848485</wp:posOffset>
            </wp:positionH>
            <wp:positionV relativeFrom="paragraph">
              <wp:posOffset>159158</wp:posOffset>
            </wp:positionV>
            <wp:extent cx="4524119" cy="3230879"/>
            <wp:effectExtent l="0" t="0" r="0" b="0"/>
            <wp:wrapTopAndBottom/>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102" cstate="print"/>
                    <a:stretch>
                      <a:fillRect/>
                    </a:stretch>
                  </pic:blipFill>
                  <pic:spPr>
                    <a:xfrm>
                      <a:off x="0" y="0"/>
                      <a:ext cx="4524119" cy="3230879"/>
                    </a:xfrm>
                    <a:prstGeom prst="rect">
                      <a:avLst/>
                    </a:prstGeom>
                  </pic:spPr>
                </pic:pic>
              </a:graphicData>
            </a:graphic>
          </wp:anchor>
        </w:drawing>
      </w:r>
    </w:p>
    <w:p w14:paraId="6A8C2B6F" w14:textId="77777777" w:rsidR="003315CD" w:rsidRDefault="003315CD">
      <w:pPr>
        <w:pStyle w:val="Textoindependiente"/>
        <w:rPr>
          <w:sz w:val="19"/>
        </w:rPr>
        <w:sectPr w:rsidR="003315CD">
          <w:pgSz w:w="12250" w:h="15850"/>
          <w:pgMar w:top="1360" w:right="992" w:bottom="1200" w:left="992" w:header="0" w:footer="1017" w:gutter="0"/>
          <w:cols w:space="720"/>
        </w:sectPr>
      </w:pPr>
    </w:p>
    <w:p w14:paraId="1E6B4054" w14:textId="77777777" w:rsidR="003315CD" w:rsidRDefault="0082365E">
      <w:pPr>
        <w:pStyle w:val="Prrafodelista"/>
        <w:numPr>
          <w:ilvl w:val="0"/>
          <w:numId w:val="2"/>
        </w:numPr>
        <w:tabs>
          <w:tab w:val="left" w:pos="1429"/>
        </w:tabs>
        <w:spacing w:before="47"/>
        <w:ind w:left="1429"/>
      </w:pPr>
      <w:r>
        <w:lastRenderedPageBreak/>
        <w:t>Segundo</w:t>
      </w:r>
      <w:r>
        <w:rPr>
          <w:spacing w:val="-6"/>
        </w:rPr>
        <w:t xml:space="preserve"> </w:t>
      </w:r>
      <w:r>
        <w:rPr>
          <w:spacing w:val="-2"/>
        </w:rPr>
        <w:t>nivel</w:t>
      </w:r>
    </w:p>
    <w:p w14:paraId="138FABC9" w14:textId="77777777" w:rsidR="003315CD" w:rsidRDefault="0082365E">
      <w:pPr>
        <w:pStyle w:val="Textoindependiente"/>
        <w:ind w:left="1889"/>
        <w:rPr>
          <w:sz w:val="20"/>
        </w:rPr>
      </w:pPr>
      <w:r>
        <w:rPr>
          <w:noProof/>
          <w:sz w:val="20"/>
        </w:rPr>
        <w:drawing>
          <wp:inline distT="0" distB="0" distL="0" distR="0" wp14:anchorId="32EB2C91" wp14:editId="03199264">
            <wp:extent cx="4600285" cy="3256597"/>
            <wp:effectExtent l="0" t="0" r="0" b="0"/>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03" cstate="print"/>
                    <a:stretch>
                      <a:fillRect/>
                    </a:stretch>
                  </pic:blipFill>
                  <pic:spPr>
                    <a:xfrm>
                      <a:off x="0" y="0"/>
                      <a:ext cx="4600285" cy="3256597"/>
                    </a:xfrm>
                    <a:prstGeom prst="rect">
                      <a:avLst/>
                    </a:prstGeom>
                  </pic:spPr>
                </pic:pic>
              </a:graphicData>
            </a:graphic>
          </wp:inline>
        </w:drawing>
      </w:r>
    </w:p>
    <w:p w14:paraId="09BE0C9F" w14:textId="77777777" w:rsidR="003315CD" w:rsidRDefault="003315CD">
      <w:pPr>
        <w:pStyle w:val="Textoindependiente"/>
      </w:pPr>
    </w:p>
    <w:p w14:paraId="5AF6F7FE" w14:textId="77777777" w:rsidR="003315CD" w:rsidRDefault="003315CD">
      <w:pPr>
        <w:pStyle w:val="Textoindependiente"/>
      </w:pPr>
    </w:p>
    <w:p w14:paraId="4F94A902" w14:textId="77777777" w:rsidR="003315CD" w:rsidRDefault="003315CD">
      <w:pPr>
        <w:pStyle w:val="Textoindependiente"/>
      </w:pPr>
    </w:p>
    <w:p w14:paraId="1524947C" w14:textId="77777777" w:rsidR="003315CD" w:rsidRDefault="003315CD">
      <w:pPr>
        <w:pStyle w:val="Textoindependiente"/>
        <w:spacing w:before="224"/>
      </w:pPr>
    </w:p>
    <w:p w14:paraId="37611BF5" w14:textId="77777777" w:rsidR="003315CD" w:rsidRDefault="0082365E">
      <w:pPr>
        <w:pStyle w:val="Prrafodelista"/>
        <w:numPr>
          <w:ilvl w:val="0"/>
          <w:numId w:val="2"/>
        </w:numPr>
        <w:tabs>
          <w:tab w:val="left" w:pos="1429"/>
        </w:tabs>
        <w:ind w:left="1429"/>
      </w:pPr>
      <w:r>
        <w:t>Tercer</w:t>
      </w:r>
      <w:r>
        <w:rPr>
          <w:spacing w:val="-3"/>
        </w:rPr>
        <w:t xml:space="preserve"> </w:t>
      </w:r>
      <w:r>
        <w:rPr>
          <w:spacing w:val="-2"/>
        </w:rPr>
        <w:t>nivel</w:t>
      </w:r>
    </w:p>
    <w:p w14:paraId="237A67B6" w14:textId="77777777" w:rsidR="003315CD" w:rsidRDefault="0082365E">
      <w:pPr>
        <w:pStyle w:val="Textoindependiente"/>
        <w:spacing w:before="5"/>
        <w:rPr>
          <w:sz w:val="19"/>
        </w:rPr>
      </w:pPr>
      <w:r>
        <w:rPr>
          <w:noProof/>
          <w:sz w:val="19"/>
        </w:rPr>
        <w:drawing>
          <wp:anchor distT="0" distB="0" distL="0" distR="0" simplePos="0" relativeHeight="487592448" behindDoc="1" locked="0" layoutInCell="1" allowOverlap="1" wp14:anchorId="0711C665" wp14:editId="4FF4CFC8">
            <wp:simplePos x="0" y="0"/>
            <wp:positionH relativeFrom="page">
              <wp:posOffset>1858010</wp:posOffset>
            </wp:positionH>
            <wp:positionV relativeFrom="paragraph">
              <wp:posOffset>157563</wp:posOffset>
            </wp:positionV>
            <wp:extent cx="4458945" cy="3198399"/>
            <wp:effectExtent l="0" t="0" r="0" b="0"/>
            <wp:wrapTopAndBottom/>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104" cstate="print"/>
                    <a:stretch>
                      <a:fillRect/>
                    </a:stretch>
                  </pic:blipFill>
                  <pic:spPr>
                    <a:xfrm>
                      <a:off x="0" y="0"/>
                      <a:ext cx="4458945" cy="3198399"/>
                    </a:xfrm>
                    <a:prstGeom prst="rect">
                      <a:avLst/>
                    </a:prstGeom>
                  </pic:spPr>
                </pic:pic>
              </a:graphicData>
            </a:graphic>
          </wp:anchor>
        </w:drawing>
      </w:r>
    </w:p>
    <w:p w14:paraId="29E98590" w14:textId="77777777" w:rsidR="003315CD" w:rsidRDefault="003315CD">
      <w:pPr>
        <w:pStyle w:val="Textoindependiente"/>
        <w:rPr>
          <w:sz w:val="19"/>
        </w:rPr>
        <w:sectPr w:rsidR="003315CD">
          <w:headerReference w:type="default" r:id="rId105"/>
          <w:footerReference w:type="default" r:id="rId106"/>
          <w:pgSz w:w="12250" w:h="15850"/>
          <w:pgMar w:top="1360" w:right="992" w:bottom="1200" w:left="992" w:header="0" w:footer="1017" w:gutter="0"/>
          <w:cols w:space="720"/>
        </w:sectPr>
      </w:pPr>
    </w:p>
    <w:p w14:paraId="7EB5B3FC" w14:textId="77777777" w:rsidR="003315CD" w:rsidRDefault="003315CD">
      <w:pPr>
        <w:pStyle w:val="Textoindependiente"/>
        <w:spacing w:before="46"/>
      </w:pPr>
    </w:p>
    <w:p w14:paraId="1BC6C01D" w14:textId="77777777" w:rsidR="003315CD" w:rsidRDefault="0082365E">
      <w:pPr>
        <w:pStyle w:val="Prrafodelista"/>
        <w:numPr>
          <w:ilvl w:val="0"/>
          <w:numId w:val="2"/>
        </w:numPr>
        <w:tabs>
          <w:tab w:val="left" w:pos="1429"/>
        </w:tabs>
        <w:ind w:left="1429"/>
      </w:pPr>
      <w:r>
        <w:t>Cuarto</w:t>
      </w:r>
      <w:r>
        <w:rPr>
          <w:spacing w:val="-4"/>
        </w:rPr>
        <w:t xml:space="preserve"> </w:t>
      </w:r>
      <w:r>
        <w:rPr>
          <w:spacing w:val="-2"/>
        </w:rPr>
        <w:t>nivel</w:t>
      </w:r>
    </w:p>
    <w:p w14:paraId="32C4CBDD" w14:textId="77777777" w:rsidR="003315CD" w:rsidRDefault="0082365E">
      <w:pPr>
        <w:pStyle w:val="Textoindependiente"/>
        <w:spacing w:before="8"/>
        <w:rPr>
          <w:sz w:val="19"/>
        </w:rPr>
      </w:pPr>
      <w:r>
        <w:rPr>
          <w:noProof/>
          <w:sz w:val="19"/>
        </w:rPr>
        <w:drawing>
          <wp:anchor distT="0" distB="0" distL="0" distR="0" simplePos="0" relativeHeight="487592960" behindDoc="1" locked="0" layoutInCell="1" allowOverlap="1" wp14:anchorId="7DD41A3D" wp14:editId="4CFF8AF9">
            <wp:simplePos x="0" y="0"/>
            <wp:positionH relativeFrom="page">
              <wp:posOffset>1797685</wp:posOffset>
            </wp:positionH>
            <wp:positionV relativeFrom="paragraph">
              <wp:posOffset>159631</wp:posOffset>
            </wp:positionV>
            <wp:extent cx="4635181" cy="3238023"/>
            <wp:effectExtent l="0" t="0" r="0" b="0"/>
            <wp:wrapTopAndBottom/>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07" cstate="print"/>
                    <a:stretch>
                      <a:fillRect/>
                    </a:stretch>
                  </pic:blipFill>
                  <pic:spPr>
                    <a:xfrm>
                      <a:off x="0" y="0"/>
                      <a:ext cx="4635181" cy="3238023"/>
                    </a:xfrm>
                    <a:prstGeom prst="rect">
                      <a:avLst/>
                    </a:prstGeom>
                  </pic:spPr>
                </pic:pic>
              </a:graphicData>
            </a:graphic>
          </wp:anchor>
        </w:drawing>
      </w:r>
    </w:p>
    <w:p w14:paraId="42CDA105" w14:textId="77777777" w:rsidR="003315CD" w:rsidRDefault="003315CD">
      <w:pPr>
        <w:pStyle w:val="Textoindependiente"/>
      </w:pPr>
    </w:p>
    <w:p w14:paraId="65A71E72" w14:textId="77777777" w:rsidR="003315CD" w:rsidRDefault="003315CD">
      <w:pPr>
        <w:pStyle w:val="Textoindependiente"/>
      </w:pPr>
    </w:p>
    <w:p w14:paraId="5747EF41" w14:textId="77777777" w:rsidR="003315CD" w:rsidRDefault="003315CD">
      <w:pPr>
        <w:pStyle w:val="Textoindependiente"/>
        <w:spacing w:before="3"/>
      </w:pPr>
    </w:p>
    <w:p w14:paraId="7DB26368" w14:textId="77777777" w:rsidR="003315CD" w:rsidRDefault="0082365E">
      <w:pPr>
        <w:pStyle w:val="Prrafodelista"/>
        <w:numPr>
          <w:ilvl w:val="0"/>
          <w:numId w:val="2"/>
        </w:numPr>
        <w:tabs>
          <w:tab w:val="left" w:pos="1429"/>
        </w:tabs>
        <w:ind w:left="1429"/>
      </w:pPr>
      <w:r>
        <w:t>Quinto</w:t>
      </w:r>
      <w:r>
        <w:rPr>
          <w:spacing w:val="-4"/>
        </w:rPr>
        <w:t xml:space="preserve"> </w:t>
      </w:r>
      <w:r>
        <w:rPr>
          <w:spacing w:val="-2"/>
        </w:rPr>
        <w:t>nivel</w:t>
      </w:r>
    </w:p>
    <w:p w14:paraId="3F9C81F8" w14:textId="77777777" w:rsidR="003315CD" w:rsidRDefault="0082365E">
      <w:pPr>
        <w:pStyle w:val="Textoindependiente"/>
        <w:spacing w:before="92"/>
        <w:rPr>
          <w:sz w:val="20"/>
        </w:rPr>
      </w:pPr>
      <w:r>
        <w:rPr>
          <w:noProof/>
          <w:sz w:val="20"/>
        </w:rPr>
        <w:drawing>
          <wp:anchor distT="0" distB="0" distL="0" distR="0" simplePos="0" relativeHeight="487593472" behindDoc="1" locked="0" layoutInCell="1" allowOverlap="1" wp14:anchorId="02835332" wp14:editId="031B4563">
            <wp:simplePos x="0" y="0"/>
            <wp:positionH relativeFrom="page">
              <wp:posOffset>1591310</wp:posOffset>
            </wp:positionH>
            <wp:positionV relativeFrom="paragraph">
              <wp:posOffset>220071</wp:posOffset>
            </wp:positionV>
            <wp:extent cx="4564043" cy="3157537"/>
            <wp:effectExtent l="0" t="0" r="0" b="0"/>
            <wp:wrapTopAndBottom/>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108" cstate="print"/>
                    <a:stretch>
                      <a:fillRect/>
                    </a:stretch>
                  </pic:blipFill>
                  <pic:spPr>
                    <a:xfrm>
                      <a:off x="0" y="0"/>
                      <a:ext cx="4564043" cy="3157537"/>
                    </a:xfrm>
                    <a:prstGeom prst="rect">
                      <a:avLst/>
                    </a:prstGeom>
                  </pic:spPr>
                </pic:pic>
              </a:graphicData>
            </a:graphic>
          </wp:anchor>
        </w:drawing>
      </w:r>
    </w:p>
    <w:p w14:paraId="7232E43A" w14:textId="77777777" w:rsidR="003315CD" w:rsidRDefault="003315CD">
      <w:pPr>
        <w:pStyle w:val="Textoindependiente"/>
        <w:rPr>
          <w:sz w:val="20"/>
        </w:rPr>
        <w:sectPr w:rsidR="003315CD">
          <w:headerReference w:type="default" r:id="rId109"/>
          <w:footerReference w:type="default" r:id="rId110"/>
          <w:pgSz w:w="12250" w:h="15850"/>
          <w:pgMar w:top="1360" w:right="992" w:bottom="1200" w:left="992" w:header="0" w:footer="1017" w:gutter="0"/>
          <w:cols w:space="720"/>
        </w:sectPr>
      </w:pPr>
    </w:p>
    <w:p w14:paraId="256A7CCF" w14:textId="77777777" w:rsidR="003315CD" w:rsidRDefault="0082365E">
      <w:pPr>
        <w:pStyle w:val="Prrafodelista"/>
        <w:numPr>
          <w:ilvl w:val="0"/>
          <w:numId w:val="2"/>
        </w:numPr>
        <w:tabs>
          <w:tab w:val="left" w:pos="1429"/>
        </w:tabs>
        <w:spacing w:before="47"/>
        <w:ind w:left="1429"/>
      </w:pPr>
      <w:r>
        <w:lastRenderedPageBreak/>
        <w:t>Sexto</w:t>
      </w:r>
      <w:r>
        <w:rPr>
          <w:spacing w:val="-3"/>
        </w:rPr>
        <w:t xml:space="preserve"> </w:t>
      </w:r>
      <w:r>
        <w:rPr>
          <w:spacing w:val="-2"/>
        </w:rPr>
        <w:t>Nivel</w:t>
      </w:r>
    </w:p>
    <w:p w14:paraId="0142CEDF" w14:textId="77777777" w:rsidR="003315CD" w:rsidRDefault="0082365E">
      <w:pPr>
        <w:pStyle w:val="Textoindependiente"/>
        <w:ind w:left="1558"/>
        <w:rPr>
          <w:sz w:val="20"/>
        </w:rPr>
      </w:pPr>
      <w:r>
        <w:rPr>
          <w:noProof/>
          <w:sz w:val="20"/>
        </w:rPr>
        <w:drawing>
          <wp:inline distT="0" distB="0" distL="0" distR="0" wp14:anchorId="48419E7D" wp14:editId="186A02BD">
            <wp:extent cx="4710756" cy="3051048"/>
            <wp:effectExtent l="0" t="0" r="0" b="0"/>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111" cstate="print"/>
                    <a:stretch>
                      <a:fillRect/>
                    </a:stretch>
                  </pic:blipFill>
                  <pic:spPr>
                    <a:xfrm>
                      <a:off x="0" y="0"/>
                      <a:ext cx="4710756" cy="3051048"/>
                    </a:xfrm>
                    <a:prstGeom prst="rect">
                      <a:avLst/>
                    </a:prstGeom>
                  </pic:spPr>
                </pic:pic>
              </a:graphicData>
            </a:graphic>
          </wp:inline>
        </w:drawing>
      </w:r>
    </w:p>
    <w:p w14:paraId="7B06E0EE" w14:textId="77777777" w:rsidR="003315CD" w:rsidRDefault="003315CD">
      <w:pPr>
        <w:pStyle w:val="Textoindependiente"/>
      </w:pPr>
    </w:p>
    <w:p w14:paraId="51EFF2D6" w14:textId="77777777" w:rsidR="003315CD" w:rsidRDefault="003315CD">
      <w:pPr>
        <w:pStyle w:val="Textoindependiente"/>
        <w:spacing w:before="151"/>
      </w:pPr>
    </w:p>
    <w:p w14:paraId="7D43E22A" w14:textId="77777777" w:rsidR="003315CD" w:rsidRDefault="0082365E">
      <w:pPr>
        <w:pStyle w:val="Ttulo2"/>
        <w:numPr>
          <w:ilvl w:val="3"/>
          <w:numId w:val="22"/>
        </w:numPr>
        <w:tabs>
          <w:tab w:val="left" w:pos="2125"/>
        </w:tabs>
        <w:ind w:left="2125" w:hanging="1056"/>
      </w:pPr>
      <w:r>
        <w:t>Procedimiento</w:t>
      </w:r>
      <w:r>
        <w:rPr>
          <w:spacing w:val="-7"/>
        </w:rPr>
        <w:t xml:space="preserve"> </w:t>
      </w:r>
      <w:r>
        <w:t>Operativo</w:t>
      </w:r>
      <w:r>
        <w:rPr>
          <w:spacing w:val="-4"/>
        </w:rPr>
        <w:t xml:space="preserve"> </w:t>
      </w:r>
      <w:r>
        <w:t>Normalizado</w:t>
      </w:r>
      <w:r>
        <w:rPr>
          <w:spacing w:val="-4"/>
        </w:rPr>
        <w:t xml:space="preserve"> </w:t>
      </w:r>
      <w:r>
        <w:t>para</w:t>
      </w:r>
      <w:r>
        <w:rPr>
          <w:spacing w:val="-4"/>
        </w:rPr>
        <w:t xml:space="preserve"> </w:t>
      </w:r>
      <w:r>
        <w:rPr>
          <w:spacing w:val="-2"/>
        </w:rPr>
        <w:t>Evacuación</w:t>
      </w:r>
    </w:p>
    <w:p w14:paraId="30487113" w14:textId="77777777" w:rsidR="003315CD" w:rsidRDefault="0082365E">
      <w:pPr>
        <w:pStyle w:val="Ttulo3"/>
        <w:spacing w:before="256"/>
      </w:pPr>
      <w:r>
        <w:rPr>
          <w:spacing w:val="-2"/>
        </w:rPr>
        <w:t>ANTES</w:t>
      </w:r>
    </w:p>
    <w:p w14:paraId="6626BDA4" w14:textId="77777777" w:rsidR="003315CD" w:rsidRDefault="003315CD">
      <w:pPr>
        <w:pStyle w:val="Textoindependiente"/>
        <w:rPr>
          <w:rFonts w:ascii="Arial"/>
          <w:b/>
        </w:rPr>
      </w:pPr>
    </w:p>
    <w:p w14:paraId="77463150" w14:textId="77777777" w:rsidR="003315CD" w:rsidRDefault="0082365E">
      <w:pPr>
        <w:pStyle w:val="Prrafodelista"/>
        <w:numPr>
          <w:ilvl w:val="0"/>
          <w:numId w:val="1"/>
        </w:numPr>
        <w:tabs>
          <w:tab w:val="left" w:pos="1069"/>
        </w:tabs>
        <w:spacing w:line="269" w:lineRule="exact"/>
        <w:ind w:left="1069" w:hanging="359"/>
      </w:pPr>
      <w:r>
        <w:t>Identificar</w:t>
      </w:r>
      <w:r>
        <w:rPr>
          <w:spacing w:val="-6"/>
        </w:rPr>
        <w:t xml:space="preserve"> </w:t>
      </w:r>
      <w:r>
        <w:t>el</w:t>
      </w:r>
      <w:r>
        <w:rPr>
          <w:spacing w:val="-6"/>
        </w:rPr>
        <w:t xml:space="preserve"> </w:t>
      </w:r>
      <w:r>
        <w:t>número</w:t>
      </w:r>
      <w:r>
        <w:rPr>
          <w:spacing w:val="-6"/>
        </w:rPr>
        <w:t xml:space="preserve"> </w:t>
      </w:r>
      <w:r>
        <w:t>de</w:t>
      </w:r>
      <w:r>
        <w:rPr>
          <w:spacing w:val="-9"/>
        </w:rPr>
        <w:t xml:space="preserve"> </w:t>
      </w:r>
      <w:r>
        <w:t>personas</w:t>
      </w:r>
      <w:r>
        <w:rPr>
          <w:spacing w:val="-5"/>
        </w:rPr>
        <w:t xml:space="preserve"> </w:t>
      </w:r>
      <w:r>
        <w:t>por</w:t>
      </w:r>
      <w:r>
        <w:rPr>
          <w:spacing w:val="-5"/>
        </w:rPr>
        <w:t xml:space="preserve"> </w:t>
      </w:r>
      <w:r>
        <w:t>sala</w:t>
      </w:r>
      <w:r>
        <w:rPr>
          <w:spacing w:val="-5"/>
        </w:rPr>
        <w:t xml:space="preserve"> </w:t>
      </w:r>
      <w:r>
        <w:t>en</w:t>
      </w:r>
      <w:r>
        <w:rPr>
          <w:spacing w:val="-6"/>
        </w:rPr>
        <w:t xml:space="preserve"> </w:t>
      </w:r>
      <w:r>
        <w:t>cada</w:t>
      </w:r>
      <w:r>
        <w:rPr>
          <w:spacing w:val="-4"/>
        </w:rPr>
        <w:t xml:space="preserve"> </w:t>
      </w:r>
      <w:r>
        <w:rPr>
          <w:spacing w:val="-2"/>
        </w:rPr>
        <w:t>piso.</w:t>
      </w:r>
    </w:p>
    <w:p w14:paraId="5ADECA1D" w14:textId="77777777" w:rsidR="003315CD" w:rsidRDefault="0082365E">
      <w:pPr>
        <w:pStyle w:val="Prrafodelista"/>
        <w:numPr>
          <w:ilvl w:val="0"/>
          <w:numId w:val="1"/>
        </w:numPr>
        <w:tabs>
          <w:tab w:val="left" w:pos="1069"/>
        </w:tabs>
        <w:spacing w:before="2" w:line="237" w:lineRule="auto"/>
        <w:ind w:left="1069" w:right="709"/>
      </w:pPr>
      <w:r>
        <w:t xml:space="preserve">Jefe de protocolo comunica los procedimientos para evacuación a presentante de los </w:t>
      </w:r>
      <w:r>
        <w:rPr>
          <w:spacing w:val="-2"/>
        </w:rPr>
        <w:t>familiares.</w:t>
      </w:r>
    </w:p>
    <w:p w14:paraId="2FFCA4B6" w14:textId="77777777" w:rsidR="003315CD" w:rsidRDefault="0082365E">
      <w:pPr>
        <w:pStyle w:val="Prrafodelista"/>
        <w:numPr>
          <w:ilvl w:val="0"/>
          <w:numId w:val="1"/>
        </w:numPr>
        <w:tabs>
          <w:tab w:val="left" w:pos="1069"/>
        </w:tabs>
        <w:spacing w:before="1" w:line="268" w:lineRule="exact"/>
        <w:ind w:left="1069" w:hanging="359"/>
      </w:pPr>
      <w:r>
        <w:t>Determinar</w:t>
      </w:r>
      <w:r>
        <w:rPr>
          <w:spacing w:val="-4"/>
        </w:rPr>
        <w:t xml:space="preserve"> </w:t>
      </w:r>
      <w:r>
        <w:t>los</w:t>
      </w:r>
      <w:r>
        <w:rPr>
          <w:spacing w:val="-7"/>
        </w:rPr>
        <w:t xml:space="preserve"> </w:t>
      </w:r>
      <w:r>
        <w:t>sistemas</w:t>
      </w:r>
      <w:r>
        <w:rPr>
          <w:spacing w:val="-6"/>
        </w:rPr>
        <w:t xml:space="preserve"> </w:t>
      </w:r>
      <w:r>
        <w:t>de</w:t>
      </w:r>
      <w:r>
        <w:rPr>
          <w:spacing w:val="-5"/>
        </w:rPr>
        <w:t xml:space="preserve"> </w:t>
      </w:r>
      <w:r>
        <w:t>alarma</w:t>
      </w:r>
      <w:r>
        <w:rPr>
          <w:spacing w:val="-6"/>
        </w:rPr>
        <w:t xml:space="preserve"> </w:t>
      </w:r>
      <w:r>
        <w:t>a</w:t>
      </w:r>
      <w:r>
        <w:rPr>
          <w:spacing w:val="-5"/>
        </w:rPr>
        <w:t xml:space="preserve"> </w:t>
      </w:r>
      <w:r>
        <w:t>utilizar</w:t>
      </w:r>
      <w:r>
        <w:rPr>
          <w:spacing w:val="-3"/>
        </w:rPr>
        <w:t xml:space="preserve"> </w:t>
      </w:r>
      <w:r>
        <w:t>durante</w:t>
      </w:r>
      <w:r>
        <w:rPr>
          <w:spacing w:val="-4"/>
        </w:rPr>
        <w:t xml:space="preserve"> </w:t>
      </w:r>
      <w:r>
        <w:t>la</w:t>
      </w:r>
      <w:r>
        <w:rPr>
          <w:spacing w:val="-4"/>
        </w:rPr>
        <w:t xml:space="preserve"> </w:t>
      </w:r>
      <w:r>
        <w:rPr>
          <w:spacing w:val="-2"/>
        </w:rPr>
        <w:t>evacuación.</w:t>
      </w:r>
    </w:p>
    <w:p w14:paraId="0A479C5B" w14:textId="77777777" w:rsidR="003315CD" w:rsidRDefault="0082365E">
      <w:pPr>
        <w:pStyle w:val="Prrafodelista"/>
        <w:numPr>
          <w:ilvl w:val="0"/>
          <w:numId w:val="1"/>
        </w:numPr>
        <w:tabs>
          <w:tab w:val="left" w:pos="1069"/>
        </w:tabs>
        <w:spacing w:before="1" w:line="237" w:lineRule="auto"/>
        <w:ind w:left="1069" w:right="709"/>
      </w:pPr>
      <w:r>
        <w:t>Divulgar los procedimientos de evacuación con los funcionarios por lo menos una vez por año.</w:t>
      </w:r>
    </w:p>
    <w:p w14:paraId="78461869" w14:textId="77777777" w:rsidR="003315CD" w:rsidRDefault="0082365E">
      <w:pPr>
        <w:pStyle w:val="Prrafodelista"/>
        <w:numPr>
          <w:ilvl w:val="0"/>
          <w:numId w:val="1"/>
        </w:numPr>
        <w:tabs>
          <w:tab w:val="left" w:pos="1069"/>
        </w:tabs>
        <w:spacing w:before="1" w:line="269" w:lineRule="exact"/>
        <w:ind w:left="1069" w:hanging="359"/>
      </w:pPr>
      <w:r>
        <w:t>Revisar</w:t>
      </w:r>
      <w:r>
        <w:rPr>
          <w:spacing w:val="-7"/>
        </w:rPr>
        <w:t xml:space="preserve"> </w:t>
      </w:r>
      <w:r>
        <w:t>permanentemente</w:t>
      </w:r>
      <w:r>
        <w:rPr>
          <w:spacing w:val="-6"/>
        </w:rPr>
        <w:t xml:space="preserve"> </w:t>
      </w:r>
      <w:r>
        <w:t>la</w:t>
      </w:r>
      <w:r>
        <w:rPr>
          <w:spacing w:val="-6"/>
        </w:rPr>
        <w:t xml:space="preserve"> </w:t>
      </w:r>
      <w:r>
        <w:t>viabilidad</w:t>
      </w:r>
      <w:r>
        <w:rPr>
          <w:spacing w:val="-6"/>
        </w:rPr>
        <w:t xml:space="preserve"> </w:t>
      </w:r>
      <w:r>
        <w:t>de</w:t>
      </w:r>
      <w:r>
        <w:rPr>
          <w:spacing w:val="-6"/>
        </w:rPr>
        <w:t xml:space="preserve"> </w:t>
      </w:r>
      <w:r>
        <w:t>utilizar</w:t>
      </w:r>
      <w:r>
        <w:rPr>
          <w:spacing w:val="-5"/>
        </w:rPr>
        <w:t xml:space="preserve"> </w:t>
      </w:r>
      <w:r>
        <w:t>el</w:t>
      </w:r>
      <w:r>
        <w:rPr>
          <w:spacing w:val="-7"/>
        </w:rPr>
        <w:t xml:space="preserve"> </w:t>
      </w:r>
      <w:r>
        <w:t>punto</w:t>
      </w:r>
      <w:r>
        <w:rPr>
          <w:spacing w:val="-8"/>
        </w:rPr>
        <w:t xml:space="preserve"> </w:t>
      </w:r>
      <w:r>
        <w:t>de</w:t>
      </w:r>
      <w:r>
        <w:rPr>
          <w:spacing w:val="-5"/>
        </w:rPr>
        <w:t xml:space="preserve"> </w:t>
      </w:r>
      <w:r>
        <w:rPr>
          <w:spacing w:val="-2"/>
        </w:rPr>
        <w:t>encuentro.</w:t>
      </w:r>
    </w:p>
    <w:p w14:paraId="34236DAE" w14:textId="77777777" w:rsidR="003315CD" w:rsidRDefault="0082365E">
      <w:pPr>
        <w:pStyle w:val="Prrafodelista"/>
        <w:numPr>
          <w:ilvl w:val="0"/>
          <w:numId w:val="1"/>
        </w:numPr>
        <w:tabs>
          <w:tab w:val="left" w:pos="1069"/>
        </w:tabs>
        <w:spacing w:line="269" w:lineRule="exact"/>
        <w:ind w:left="1069" w:hanging="359"/>
      </w:pPr>
      <w:r>
        <w:t>Participar</w:t>
      </w:r>
      <w:r>
        <w:rPr>
          <w:spacing w:val="-4"/>
        </w:rPr>
        <w:t xml:space="preserve"> </w:t>
      </w:r>
      <w:r>
        <w:t>activamente</w:t>
      </w:r>
      <w:r>
        <w:rPr>
          <w:spacing w:val="-7"/>
        </w:rPr>
        <w:t xml:space="preserve"> </w:t>
      </w:r>
      <w:r>
        <w:t>en</w:t>
      </w:r>
      <w:r>
        <w:rPr>
          <w:spacing w:val="-5"/>
        </w:rPr>
        <w:t xml:space="preserve"> </w:t>
      </w:r>
      <w:r>
        <w:t>los</w:t>
      </w:r>
      <w:r>
        <w:rPr>
          <w:spacing w:val="-4"/>
        </w:rPr>
        <w:t xml:space="preserve"> </w:t>
      </w:r>
      <w:r>
        <w:t>simulacros</w:t>
      </w:r>
      <w:r>
        <w:rPr>
          <w:spacing w:val="-5"/>
        </w:rPr>
        <w:t xml:space="preserve"> </w:t>
      </w:r>
      <w:r>
        <w:t>de</w:t>
      </w:r>
      <w:r>
        <w:rPr>
          <w:spacing w:val="-6"/>
        </w:rPr>
        <w:t xml:space="preserve"> </w:t>
      </w:r>
      <w:r>
        <w:rPr>
          <w:spacing w:val="-2"/>
        </w:rPr>
        <w:t>evacuación</w:t>
      </w:r>
    </w:p>
    <w:p w14:paraId="4E3377AA" w14:textId="77777777" w:rsidR="003315CD" w:rsidRDefault="0082365E">
      <w:pPr>
        <w:pStyle w:val="Ttulo3"/>
        <w:spacing w:before="250"/>
      </w:pPr>
      <w:r>
        <w:rPr>
          <w:spacing w:val="-2"/>
        </w:rPr>
        <w:t>DURANTE</w:t>
      </w:r>
    </w:p>
    <w:p w14:paraId="27828B3A" w14:textId="77777777" w:rsidR="003315CD" w:rsidRDefault="003315CD">
      <w:pPr>
        <w:pStyle w:val="Textoindependiente"/>
        <w:spacing w:before="2"/>
        <w:rPr>
          <w:rFonts w:ascii="Arial"/>
          <w:b/>
        </w:rPr>
      </w:pPr>
    </w:p>
    <w:p w14:paraId="5623FB13" w14:textId="77777777" w:rsidR="003315CD" w:rsidRDefault="0082365E">
      <w:pPr>
        <w:pStyle w:val="Prrafodelista"/>
        <w:numPr>
          <w:ilvl w:val="0"/>
          <w:numId w:val="1"/>
        </w:numPr>
        <w:tabs>
          <w:tab w:val="left" w:pos="1069"/>
        </w:tabs>
        <w:spacing w:line="268" w:lineRule="exact"/>
        <w:ind w:left="1069" w:hanging="359"/>
      </w:pPr>
      <w:r>
        <w:t>Una</w:t>
      </w:r>
      <w:r>
        <w:rPr>
          <w:spacing w:val="-6"/>
        </w:rPr>
        <w:t xml:space="preserve"> </w:t>
      </w:r>
      <w:r>
        <w:t>vez</w:t>
      </w:r>
      <w:r>
        <w:rPr>
          <w:spacing w:val="-4"/>
        </w:rPr>
        <w:t xml:space="preserve"> </w:t>
      </w:r>
      <w:r>
        <w:t>ocurre</w:t>
      </w:r>
      <w:r>
        <w:rPr>
          <w:spacing w:val="-6"/>
        </w:rPr>
        <w:t xml:space="preserve"> </w:t>
      </w:r>
      <w:r>
        <w:t>el</w:t>
      </w:r>
      <w:r>
        <w:rPr>
          <w:spacing w:val="-5"/>
        </w:rPr>
        <w:t xml:space="preserve"> </w:t>
      </w:r>
      <w:r>
        <w:t>evento</w:t>
      </w:r>
      <w:r>
        <w:rPr>
          <w:spacing w:val="-5"/>
        </w:rPr>
        <w:t xml:space="preserve"> </w:t>
      </w:r>
      <w:r>
        <w:t>se</w:t>
      </w:r>
      <w:r>
        <w:rPr>
          <w:spacing w:val="-4"/>
        </w:rPr>
        <w:t xml:space="preserve"> </w:t>
      </w:r>
      <w:r>
        <w:t>determina</w:t>
      </w:r>
      <w:r>
        <w:rPr>
          <w:spacing w:val="-4"/>
        </w:rPr>
        <w:t xml:space="preserve"> </w:t>
      </w:r>
      <w:r>
        <w:t>si</w:t>
      </w:r>
      <w:r>
        <w:rPr>
          <w:spacing w:val="-4"/>
        </w:rPr>
        <w:t xml:space="preserve"> </w:t>
      </w:r>
      <w:r>
        <w:t>hay</w:t>
      </w:r>
      <w:r>
        <w:rPr>
          <w:spacing w:val="-3"/>
        </w:rPr>
        <w:t xml:space="preserve"> </w:t>
      </w:r>
      <w:r>
        <w:t>peligro</w:t>
      </w:r>
      <w:r>
        <w:rPr>
          <w:spacing w:val="-3"/>
        </w:rPr>
        <w:t xml:space="preserve"> </w:t>
      </w:r>
      <w:r>
        <w:t>para</w:t>
      </w:r>
      <w:r>
        <w:rPr>
          <w:spacing w:val="-4"/>
        </w:rPr>
        <w:t xml:space="preserve"> </w:t>
      </w:r>
      <w:r>
        <w:t>los</w:t>
      </w:r>
      <w:r>
        <w:rPr>
          <w:spacing w:val="-2"/>
        </w:rPr>
        <w:t xml:space="preserve"> ocupantes</w:t>
      </w:r>
    </w:p>
    <w:p w14:paraId="3D63DAEC" w14:textId="77777777" w:rsidR="003315CD" w:rsidRDefault="0082365E">
      <w:pPr>
        <w:pStyle w:val="Prrafodelista"/>
        <w:numPr>
          <w:ilvl w:val="0"/>
          <w:numId w:val="1"/>
        </w:numPr>
        <w:tabs>
          <w:tab w:val="left" w:pos="1069"/>
        </w:tabs>
        <w:spacing w:line="268" w:lineRule="exact"/>
        <w:ind w:left="1069" w:hanging="359"/>
      </w:pPr>
      <w:r>
        <w:t>Informa</w:t>
      </w:r>
      <w:r>
        <w:rPr>
          <w:spacing w:val="-8"/>
        </w:rPr>
        <w:t xml:space="preserve"> </w:t>
      </w:r>
      <w:r>
        <w:t>al</w:t>
      </w:r>
      <w:r>
        <w:rPr>
          <w:spacing w:val="-6"/>
        </w:rPr>
        <w:t xml:space="preserve"> </w:t>
      </w:r>
      <w:r>
        <w:t>coordinador</w:t>
      </w:r>
      <w:r>
        <w:rPr>
          <w:spacing w:val="-5"/>
        </w:rPr>
        <w:t xml:space="preserve"> </w:t>
      </w:r>
      <w:r>
        <w:t>de</w:t>
      </w:r>
      <w:r>
        <w:rPr>
          <w:spacing w:val="-5"/>
        </w:rPr>
        <w:t xml:space="preserve"> </w:t>
      </w:r>
      <w:r>
        <w:rPr>
          <w:spacing w:val="-2"/>
        </w:rPr>
        <w:t>emergencias.</w:t>
      </w:r>
    </w:p>
    <w:p w14:paraId="3AD27377" w14:textId="77777777" w:rsidR="003315CD" w:rsidRDefault="0082365E">
      <w:pPr>
        <w:pStyle w:val="Prrafodelista"/>
        <w:numPr>
          <w:ilvl w:val="0"/>
          <w:numId w:val="1"/>
        </w:numPr>
        <w:tabs>
          <w:tab w:val="left" w:pos="1069"/>
        </w:tabs>
        <w:spacing w:line="268" w:lineRule="exact"/>
        <w:ind w:left="1069" w:hanging="359"/>
      </w:pPr>
      <w:r>
        <w:t>Ayudar</w:t>
      </w:r>
      <w:r>
        <w:rPr>
          <w:spacing w:val="-3"/>
        </w:rPr>
        <w:t xml:space="preserve"> </w:t>
      </w:r>
      <w:r>
        <w:t>en</w:t>
      </w:r>
      <w:r>
        <w:rPr>
          <w:spacing w:val="-5"/>
        </w:rPr>
        <w:t xml:space="preserve"> </w:t>
      </w:r>
      <w:r>
        <w:t>la</w:t>
      </w:r>
      <w:r>
        <w:rPr>
          <w:spacing w:val="-4"/>
        </w:rPr>
        <w:t xml:space="preserve"> </w:t>
      </w:r>
      <w:r>
        <w:t>evacuación</w:t>
      </w:r>
      <w:r>
        <w:rPr>
          <w:spacing w:val="-5"/>
        </w:rPr>
        <w:t xml:space="preserve"> </w:t>
      </w:r>
      <w:r>
        <w:t>de</w:t>
      </w:r>
      <w:r>
        <w:rPr>
          <w:spacing w:val="-3"/>
        </w:rPr>
        <w:t xml:space="preserve"> </w:t>
      </w:r>
      <w:r>
        <w:t>los</w:t>
      </w:r>
      <w:r>
        <w:rPr>
          <w:spacing w:val="-5"/>
        </w:rPr>
        <w:t xml:space="preserve"> </w:t>
      </w:r>
      <w:r>
        <w:rPr>
          <w:spacing w:val="-2"/>
        </w:rPr>
        <w:t>visitantes.</w:t>
      </w:r>
    </w:p>
    <w:p w14:paraId="36A46D01" w14:textId="77777777" w:rsidR="003315CD" w:rsidRDefault="0082365E">
      <w:pPr>
        <w:pStyle w:val="Prrafodelista"/>
        <w:numPr>
          <w:ilvl w:val="0"/>
          <w:numId w:val="1"/>
        </w:numPr>
        <w:tabs>
          <w:tab w:val="left" w:pos="1069"/>
        </w:tabs>
        <w:spacing w:line="268" w:lineRule="exact"/>
        <w:ind w:left="1069" w:hanging="359"/>
      </w:pPr>
      <w:r>
        <w:t>Los</w:t>
      </w:r>
      <w:r>
        <w:rPr>
          <w:spacing w:val="-6"/>
        </w:rPr>
        <w:t xml:space="preserve"> </w:t>
      </w:r>
      <w:r>
        <w:t>brigadistas</w:t>
      </w:r>
      <w:r>
        <w:rPr>
          <w:spacing w:val="-6"/>
        </w:rPr>
        <w:t xml:space="preserve"> </w:t>
      </w:r>
      <w:r>
        <w:t>realizan</w:t>
      </w:r>
      <w:r>
        <w:rPr>
          <w:spacing w:val="-4"/>
        </w:rPr>
        <w:t xml:space="preserve"> </w:t>
      </w:r>
      <w:r>
        <w:t>la</w:t>
      </w:r>
      <w:r>
        <w:rPr>
          <w:spacing w:val="-4"/>
        </w:rPr>
        <w:t xml:space="preserve"> </w:t>
      </w:r>
      <w:r>
        <w:t>revisión</w:t>
      </w:r>
      <w:r>
        <w:rPr>
          <w:spacing w:val="-4"/>
        </w:rPr>
        <w:t xml:space="preserve"> </w:t>
      </w:r>
      <w:r>
        <w:t>que</w:t>
      </w:r>
      <w:r>
        <w:rPr>
          <w:spacing w:val="-6"/>
        </w:rPr>
        <w:t xml:space="preserve"> </w:t>
      </w:r>
      <w:r>
        <w:t>nadie</w:t>
      </w:r>
      <w:r>
        <w:rPr>
          <w:spacing w:val="-4"/>
        </w:rPr>
        <w:t xml:space="preserve"> </w:t>
      </w:r>
      <w:r>
        <w:t>se</w:t>
      </w:r>
      <w:r>
        <w:rPr>
          <w:spacing w:val="-5"/>
        </w:rPr>
        <w:t xml:space="preserve"> </w:t>
      </w:r>
      <w:r>
        <w:t>quede</w:t>
      </w:r>
      <w:r>
        <w:rPr>
          <w:spacing w:val="-5"/>
        </w:rPr>
        <w:t xml:space="preserve"> </w:t>
      </w:r>
      <w:r>
        <w:t>dentro</w:t>
      </w:r>
      <w:r>
        <w:rPr>
          <w:spacing w:val="-4"/>
        </w:rPr>
        <w:t xml:space="preserve"> </w:t>
      </w:r>
      <w:r>
        <w:t>de</w:t>
      </w:r>
      <w:r>
        <w:rPr>
          <w:spacing w:val="-5"/>
        </w:rPr>
        <w:t xml:space="preserve"> </w:t>
      </w:r>
      <w:r>
        <w:t>las</w:t>
      </w:r>
      <w:r>
        <w:rPr>
          <w:spacing w:val="-4"/>
        </w:rPr>
        <w:t xml:space="preserve"> </w:t>
      </w:r>
      <w:r>
        <w:rPr>
          <w:spacing w:val="-2"/>
        </w:rPr>
        <w:t>instalaciones</w:t>
      </w:r>
    </w:p>
    <w:p w14:paraId="5CF691DC" w14:textId="77777777" w:rsidR="003315CD" w:rsidRDefault="0082365E">
      <w:pPr>
        <w:pStyle w:val="Prrafodelista"/>
        <w:numPr>
          <w:ilvl w:val="0"/>
          <w:numId w:val="1"/>
        </w:numPr>
        <w:tabs>
          <w:tab w:val="left" w:pos="1069"/>
        </w:tabs>
        <w:spacing w:before="2" w:line="237" w:lineRule="auto"/>
        <w:ind w:left="1069" w:right="708"/>
      </w:pPr>
      <w:r>
        <w:t>Todos se deben dirigir al punto de encuentro y estar pendiente de la verificación que todos hayan salido mientras los brigadistas hacen un llamado a la calma.</w:t>
      </w:r>
    </w:p>
    <w:p w14:paraId="7A467E3C" w14:textId="77777777" w:rsidR="003315CD" w:rsidRDefault="0082365E">
      <w:pPr>
        <w:pStyle w:val="Prrafodelista"/>
        <w:numPr>
          <w:ilvl w:val="0"/>
          <w:numId w:val="1"/>
        </w:numPr>
        <w:tabs>
          <w:tab w:val="left" w:pos="1069"/>
        </w:tabs>
        <w:spacing w:before="1" w:line="268" w:lineRule="exact"/>
        <w:ind w:left="1069" w:hanging="359"/>
      </w:pPr>
      <w:r>
        <w:t>Si</w:t>
      </w:r>
      <w:r>
        <w:rPr>
          <w:spacing w:val="-8"/>
        </w:rPr>
        <w:t xml:space="preserve"> </w:t>
      </w:r>
      <w:r>
        <w:t>hay</w:t>
      </w:r>
      <w:r>
        <w:rPr>
          <w:spacing w:val="-4"/>
        </w:rPr>
        <w:t xml:space="preserve"> </w:t>
      </w:r>
      <w:r>
        <w:t>heridos</w:t>
      </w:r>
      <w:r>
        <w:rPr>
          <w:spacing w:val="-7"/>
        </w:rPr>
        <w:t xml:space="preserve"> </w:t>
      </w:r>
      <w:r>
        <w:t>se</w:t>
      </w:r>
      <w:r>
        <w:rPr>
          <w:spacing w:val="-5"/>
        </w:rPr>
        <w:t xml:space="preserve"> </w:t>
      </w:r>
      <w:r>
        <w:t>deben</w:t>
      </w:r>
      <w:r>
        <w:rPr>
          <w:spacing w:val="-8"/>
        </w:rPr>
        <w:t xml:space="preserve"> </w:t>
      </w:r>
      <w:r>
        <w:t>aplicar</w:t>
      </w:r>
      <w:r>
        <w:rPr>
          <w:spacing w:val="-4"/>
        </w:rPr>
        <w:t xml:space="preserve"> </w:t>
      </w:r>
      <w:r>
        <w:t>procedimientos</w:t>
      </w:r>
      <w:r>
        <w:rPr>
          <w:spacing w:val="-5"/>
        </w:rPr>
        <w:t xml:space="preserve"> </w:t>
      </w:r>
      <w:r>
        <w:t>para</w:t>
      </w:r>
      <w:r>
        <w:rPr>
          <w:spacing w:val="-5"/>
        </w:rPr>
        <w:t xml:space="preserve"> </w:t>
      </w:r>
      <w:r>
        <w:t>atención</w:t>
      </w:r>
      <w:r>
        <w:rPr>
          <w:spacing w:val="-5"/>
        </w:rPr>
        <w:t xml:space="preserve"> </w:t>
      </w:r>
      <w:r>
        <w:t>de</w:t>
      </w:r>
      <w:r>
        <w:rPr>
          <w:spacing w:val="-6"/>
        </w:rPr>
        <w:t xml:space="preserve"> </w:t>
      </w:r>
      <w:r>
        <w:rPr>
          <w:spacing w:val="-2"/>
        </w:rPr>
        <w:t>lesionados.</w:t>
      </w:r>
    </w:p>
    <w:p w14:paraId="7D65B16A" w14:textId="77777777" w:rsidR="003315CD" w:rsidRDefault="0082365E">
      <w:pPr>
        <w:pStyle w:val="Prrafodelista"/>
        <w:numPr>
          <w:ilvl w:val="0"/>
          <w:numId w:val="1"/>
        </w:numPr>
        <w:tabs>
          <w:tab w:val="left" w:pos="1069"/>
        </w:tabs>
        <w:spacing w:line="268" w:lineRule="exact"/>
        <w:ind w:left="1069" w:hanging="359"/>
      </w:pPr>
      <w:r>
        <w:t>Estar</w:t>
      </w:r>
      <w:r>
        <w:rPr>
          <w:spacing w:val="-4"/>
        </w:rPr>
        <w:t xml:space="preserve"> </w:t>
      </w:r>
      <w:r>
        <w:t>pendientes</w:t>
      </w:r>
      <w:r>
        <w:rPr>
          <w:spacing w:val="-5"/>
        </w:rPr>
        <w:t xml:space="preserve"> </w:t>
      </w:r>
      <w:r>
        <w:t>de</w:t>
      </w:r>
      <w:r>
        <w:rPr>
          <w:spacing w:val="-3"/>
        </w:rPr>
        <w:t xml:space="preserve"> </w:t>
      </w:r>
      <w:r>
        <w:t>la</w:t>
      </w:r>
      <w:r>
        <w:rPr>
          <w:spacing w:val="-3"/>
        </w:rPr>
        <w:t xml:space="preserve"> </w:t>
      </w:r>
      <w:r>
        <w:t>vuelta</w:t>
      </w:r>
      <w:r>
        <w:rPr>
          <w:spacing w:val="-3"/>
        </w:rPr>
        <w:t xml:space="preserve"> </w:t>
      </w:r>
      <w:r>
        <w:t>a</w:t>
      </w:r>
      <w:r>
        <w:rPr>
          <w:spacing w:val="-2"/>
        </w:rPr>
        <w:t xml:space="preserve"> </w:t>
      </w:r>
      <w:r>
        <w:t>la</w:t>
      </w:r>
      <w:r>
        <w:rPr>
          <w:spacing w:val="-2"/>
        </w:rPr>
        <w:t xml:space="preserve"> normalidad</w:t>
      </w:r>
    </w:p>
    <w:p w14:paraId="415425D2" w14:textId="77777777" w:rsidR="003315CD" w:rsidRDefault="003315CD">
      <w:pPr>
        <w:pStyle w:val="Textoindependiente"/>
      </w:pPr>
    </w:p>
    <w:p w14:paraId="543BBBEF" w14:textId="77777777" w:rsidR="003315CD" w:rsidRDefault="003315CD">
      <w:pPr>
        <w:pStyle w:val="Textoindependiente"/>
        <w:spacing w:before="252"/>
      </w:pPr>
    </w:p>
    <w:p w14:paraId="12A5A714" w14:textId="77777777" w:rsidR="003315CD" w:rsidRDefault="0082365E">
      <w:pPr>
        <w:pStyle w:val="Ttulo3"/>
      </w:pPr>
      <w:r>
        <w:rPr>
          <w:spacing w:val="-2"/>
        </w:rPr>
        <w:t>DESPUES</w:t>
      </w:r>
    </w:p>
    <w:p w14:paraId="78076947" w14:textId="77777777" w:rsidR="003315CD" w:rsidRDefault="003315CD">
      <w:pPr>
        <w:pStyle w:val="Ttulo3"/>
        <w:sectPr w:rsidR="003315CD">
          <w:pgSz w:w="12250" w:h="15850"/>
          <w:pgMar w:top="1360" w:right="992" w:bottom="1200" w:left="992" w:header="0" w:footer="1017" w:gutter="0"/>
          <w:cols w:space="720"/>
        </w:sectPr>
      </w:pPr>
    </w:p>
    <w:p w14:paraId="4F5EBFC7" w14:textId="77777777" w:rsidR="003315CD" w:rsidRDefault="003315CD">
      <w:pPr>
        <w:pStyle w:val="Textoindependiente"/>
        <w:spacing w:before="48"/>
        <w:rPr>
          <w:rFonts w:ascii="Arial"/>
          <w:b/>
        </w:rPr>
      </w:pPr>
    </w:p>
    <w:p w14:paraId="00F02038" w14:textId="77777777" w:rsidR="003315CD" w:rsidRDefault="0082365E">
      <w:pPr>
        <w:pStyle w:val="Prrafodelista"/>
        <w:numPr>
          <w:ilvl w:val="0"/>
          <w:numId w:val="1"/>
        </w:numPr>
        <w:tabs>
          <w:tab w:val="left" w:pos="1069"/>
        </w:tabs>
        <w:spacing w:line="237" w:lineRule="auto"/>
        <w:ind w:left="1069" w:right="707"/>
      </w:pPr>
      <w:r>
        <w:t>Realizar</w:t>
      </w:r>
      <w:r>
        <w:rPr>
          <w:spacing w:val="40"/>
        </w:rPr>
        <w:t xml:space="preserve"> </w:t>
      </w:r>
      <w:r>
        <w:t>una</w:t>
      </w:r>
      <w:r>
        <w:rPr>
          <w:spacing w:val="40"/>
        </w:rPr>
        <w:t xml:space="preserve"> </w:t>
      </w:r>
      <w:r>
        <w:t>inspección</w:t>
      </w:r>
      <w:r>
        <w:rPr>
          <w:spacing w:val="40"/>
        </w:rPr>
        <w:t xml:space="preserve"> </w:t>
      </w:r>
      <w:r>
        <w:t>del</w:t>
      </w:r>
      <w:r>
        <w:rPr>
          <w:spacing w:val="40"/>
        </w:rPr>
        <w:t xml:space="preserve"> </w:t>
      </w:r>
      <w:r>
        <w:t>estado</w:t>
      </w:r>
      <w:r>
        <w:rPr>
          <w:spacing w:val="40"/>
        </w:rPr>
        <w:t xml:space="preserve"> </w:t>
      </w:r>
      <w:r>
        <w:t>de</w:t>
      </w:r>
      <w:r>
        <w:rPr>
          <w:spacing w:val="40"/>
        </w:rPr>
        <w:t xml:space="preserve"> </w:t>
      </w:r>
      <w:r>
        <w:t>las</w:t>
      </w:r>
      <w:r>
        <w:rPr>
          <w:spacing w:val="40"/>
        </w:rPr>
        <w:t xml:space="preserve"> </w:t>
      </w:r>
      <w:r>
        <w:t>instalaciones</w:t>
      </w:r>
      <w:r>
        <w:rPr>
          <w:spacing w:val="40"/>
        </w:rPr>
        <w:t xml:space="preserve"> </w:t>
      </w:r>
      <w:r>
        <w:t>para</w:t>
      </w:r>
      <w:r>
        <w:rPr>
          <w:spacing w:val="40"/>
        </w:rPr>
        <w:t xml:space="preserve"> </w:t>
      </w:r>
      <w:r>
        <w:t>garantizar</w:t>
      </w:r>
      <w:r>
        <w:rPr>
          <w:spacing w:val="40"/>
        </w:rPr>
        <w:t xml:space="preserve"> </w:t>
      </w:r>
      <w:r>
        <w:t>que</w:t>
      </w:r>
      <w:r>
        <w:rPr>
          <w:spacing w:val="40"/>
        </w:rPr>
        <w:t xml:space="preserve"> </w:t>
      </w:r>
      <w:r>
        <w:t>las</w:t>
      </w:r>
      <w:r>
        <w:rPr>
          <w:spacing w:val="80"/>
        </w:rPr>
        <w:t xml:space="preserve"> </w:t>
      </w:r>
      <w:r>
        <w:t>condiciones sean seguras durante el reingreso</w:t>
      </w:r>
    </w:p>
    <w:p w14:paraId="1710BF8A" w14:textId="77777777" w:rsidR="003315CD" w:rsidRDefault="0082365E">
      <w:pPr>
        <w:pStyle w:val="Prrafodelista"/>
        <w:numPr>
          <w:ilvl w:val="0"/>
          <w:numId w:val="1"/>
        </w:numPr>
        <w:tabs>
          <w:tab w:val="left" w:pos="1069"/>
        </w:tabs>
        <w:spacing w:before="1" w:line="269" w:lineRule="exact"/>
        <w:ind w:left="1069" w:hanging="359"/>
      </w:pPr>
      <w:r>
        <w:t>Regresar</w:t>
      </w:r>
      <w:r>
        <w:rPr>
          <w:spacing w:val="-4"/>
        </w:rPr>
        <w:t xml:space="preserve"> </w:t>
      </w:r>
      <w:r>
        <w:t>al</w:t>
      </w:r>
      <w:r>
        <w:rPr>
          <w:spacing w:val="-4"/>
        </w:rPr>
        <w:t xml:space="preserve"> </w:t>
      </w:r>
      <w:r>
        <w:t>interior</w:t>
      </w:r>
      <w:r>
        <w:rPr>
          <w:spacing w:val="-4"/>
        </w:rPr>
        <w:t xml:space="preserve"> </w:t>
      </w:r>
      <w:r>
        <w:t>de</w:t>
      </w:r>
      <w:r>
        <w:rPr>
          <w:spacing w:val="-5"/>
        </w:rPr>
        <w:t xml:space="preserve"> </w:t>
      </w:r>
      <w:r>
        <w:t>las</w:t>
      </w:r>
      <w:r>
        <w:rPr>
          <w:spacing w:val="-3"/>
        </w:rPr>
        <w:t xml:space="preserve"> </w:t>
      </w:r>
      <w:r>
        <w:rPr>
          <w:spacing w:val="-2"/>
        </w:rPr>
        <w:t>instalaciones.</w:t>
      </w:r>
    </w:p>
    <w:p w14:paraId="7890D7A3" w14:textId="77777777" w:rsidR="003315CD" w:rsidRDefault="0082365E">
      <w:pPr>
        <w:pStyle w:val="Prrafodelista"/>
        <w:numPr>
          <w:ilvl w:val="0"/>
          <w:numId w:val="1"/>
        </w:numPr>
        <w:tabs>
          <w:tab w:val="left" w:pos="1069"/>
        </w:tabs>
        <w:spacing w:line="269" w:lineRule="exact"/>
        <w:ind w:left="1069" w:hanging="359"/>
      </w:pPr>
      <w:r>
        <w:t>Acatar</w:t>
      </w:r>
      <w:r>
        <w:rPr>
          <w:spacing w:val="-7"/>
        </w:rPr>
        <w:t xml:space="preserve"> </w:t>
      </w:r>
      <w:r>
        <w:t>las</w:t>
      </w:r>
      <w:r>
        <w:rPr>
          <w:spacing w:val="-4"/>
        </w:rPr>
        <w:t xml:space="preserve"> </w:t>
      </w:r>
      <w:r>
        <w:t>recomendaciones</w:t>
      </w:r>
      <w:r>
        <w:rPr>
          <w:spacing w:val="-5"/>
        </w:rPr>
        <w:t xml:space="preserve"> </w:t>
      </w:r>
      <w:r>
        <w:t>emitidas</w:t>
      </w:r>
      <w:r>
        <w:rPr>
          <w:spacing w:val="-4"/>
        </w:rPr>
        <w:t xml:space="preserve"> </w:t>
      </w:r>
      <w:r>
        <w:t>después</w:t>
      </w:r>
      <w:r>
        <w:rPr>
          <w:spacing w:val="-8"/>
        </w:rPr>
        <w:t xml:space="preserve"> </w:t>
      </w:r>
      <w:r>
        <w:t>de</w:t>
      </w:r>
      <w:r>
        <w:rPr>
          <w:spacing w:val="-7"/>
        </w:rPr>
        <w:t xml:space="preserve"> </w:t>
      </w:r>
      <w:r>
        <w:t>la</w:t>
      </w:r>
      <w:r>
        <w:rPr>
          <w:spacing w:val="-5"/>
        </w:rPr>
        <w:t xml:space="preserve"> </w:t>
      </w:r>
      <w:r>
        <w:rPr>
          <w:spacing w:val="-2"/>
        </w:rPr>
        <w:t>evacuación.</w:t>
      </w:r>
    </w:p>
    <w:p w14:paraId="67AD90FF" w14:textId="77777777" w:rsidR="003315CD" w:rsidRDefault="0082365E">
      <w:pPr>
        <w:pStyle w:val="Prrafodelista"/>
        <w:numPr>
          <w:ilvl w:val="0"/>
          <w:numId w:val="1"/>
        </w:numPr>
        <w:tabs>
          <w:tab w:val="left" w:pos="1069"/>
        </w:tabs>
        <w:spacing w:line="269" w:lineRule="exact"/>
        <w:ind w:left="1069" w:hanging="359"/>
      </w:pPr>
      <w:r>
        <w:t>Brindar</w:t>
      </w:r>
      <w:r>
        <w:rPr>
          <w:spacing w:val="-4"/>
        </w:rPr>
        <w:t xml:space="preserve"> </w:t>
      </w:r>
      <w:r>
        <w:t>seguridad</w:t>
      </w:r>
      <w:r>
        <w:rPr>
          <w:spacing w:val="-5"/>
        </w:rPr>
        <w:t xml:space="preserve"> </w:t>
      </w:r>
      <w:r>
        <w:t>a</w:t>
      </w:r>
      <w:r>
        <w:rPr>
          <w:spacing w:val="-3"/>
        </w:rPr>
        <w:t xml:space="preserve"> </w:t>
      </w:r>
      <w:r>
        <w:t>los</w:t>
      </w:r>
      <w:r>
        <w:rPr>
          <w:spacing w:val="-6"/>
        </w:rPr>
        <w:t xml:space="preserve"> </w:t>
      </w:r>
      <w:r>
        <w:t>demás</w:t>
      </w:r>
      <w:r>
        <w:rPr>
          <w:spacing w:val="-7"/>
        </w:rPr>
        <w:t xml:space="preserve"> </w:t>
      </w:r>
      <w:r>
        <w:t>funcionarios</w:t>
      </w:r>
      <w:r>
        <w:rPr>
          <w:spacing w:val="-6"/>
        </w:rPr>
        <w:t xml:space="preserve"> </w:t>
      </w:r>
      <w:r>
        <w:t>y/o</w:t>
      </w:r>
      <w:r>
        <w:rPr>
          <w:spacing w:val="-6"/>
        </w:rPr>
        <w:t xml:space="preserve"> </w:t>
      </w:r>
      <w:r>
        <w:rPr>
          <w:spacing w:val="-2"/>
        </w:rPr>
        <w:t>visitantes.</w:t>
      </w:r>
    </w:p>
    <w:p w14:paraId="08A063C7" w14:textId="77777777" w:rsidR="003315CD" w:rsidRDefault="003315CD">
      <w:pPr>
        <w:pStyle w:val="Textoindependiente"/>
        <w:spacing w:before="248"/>
      </w:pPr>
    </w:p>
    <w:p w14:paraId="0C20744E" w14:textId="77777777" w:rsidR="003315CD" w:rsidRDefault="0082365E">
      <w:pPr>
        <w:spacing w:before="1"/>
        <w:ind w:left="710"/>
      </w:pPr>
      <w:r>
        <w:rPr>
          <w:rFonts w:ascii="Arial" w:hAnsi="Arial"/>
          <w:b/>
        </w:rPr>
        <w:t>Gráfico</w:t>
      </w:r>
      <w:r>
        <w:rPr>
          <w:rFonts w:ascii="Arial" w:hAnsi="Arial"/>
          <w:b/>
          <w:spacing w:val="-8"/>
        </w:rPr>
        <w:t xml:space="preserve"> </w:t>
      </w:r>
      <w:r>
        <w:rPr>
          <w:rFonts w:ascii="Arial" w:hAnsi="Arial"/>
          <w:b/>
        </w:rPr>
        <w:t>14.</w:t>
      </w:r>
      <w:r>
        <w:rPr>
          <w:rFonts w:ascii="Arial" w:hAnsi="Arial"/>
          <w:b/>
          <w:spacing w:val="-6"/>
        </w:rPr>
        <w:t xml:space="preserve"> </w:t>
      </w:r>
      <w:r>
        <w:t>Procedimiento</w:t>
      </w:r>
      <w:r>
        <w:rPr>
          <w:spacing w:val="-5"/>
        </w:rPr>
        <w:t xml:space="preserve"> </w:t>
      </w:r>
      <w:r>
        <w:t>de</w:t>
      </w:r>
      <w:r>
        <w:rPr>
          <w:spacing w:val="-7"/>
        </w:rPr>
        <w:t xml:space="preserve"> </w:t>
      </w:r>
      <w:r>
        <w:rPr>
          <w:spacing w:val="-2"/>
        </w:rPr>
        <w:t>Evacuación</w:t>
      </w:r>
    </w:p>
    <w:p w14:paraId="541A91DA" w14:textId="77777777" w:rsidR="003315CD" w:rsidRDefault="0082365E">
      <w:pPr>
        <w:pStyle w:val="Textoindependiente"/>
        <w:spacing w:before="6"/>
        <w:rPr>
          <w:sz w:val="6"/>
        </w:rPr>
      </w:pPr>
      <w:r>
        <w:rPr>
          <w:noProof/>
          <w:sz w:val="6"/>
        </w:rPr>
        <w:drawing>
          <wp:anchor distT="0" distB="0" distL="0" distR="0" simplePos="0" relativeHeight="487593984" behindDoc="1" locked="0" layoutInCell="1" allowOverlap="1" wp14:anchorId="35F7DCFC" wp14:editId="00E57E9A">
            <wp:simplePos x="0" y="0"/>
            <wp:positionH relativeFrom="page">
              <wp:posOffset>1626235</wp:posOffset>
            </wp:positionH>
            <wp:positionV relativeFrom="paragraph">
              <wp:posOffset>62927</wp:posOffset>
            </wp:positionV>
            <wp:extent cx="4477820" cy="5886735"/>
            <wp:effectExtent l="0" t="0" r="0" b="0"/>
            <wp:wrapTopAndBottom/>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12" cstate="print"/>
                    <a:stretch>
                      <a:fillRect/>
                    </a:stretch>
                  </pic:blipFill>
                  <pic:spPr>
                    <a:xfrm>
                      <a:off x="0" y="0"/>
                      <a:ext cx="4477820" cy="5886735"/>
                    </a:xfrm>
                    <a:prstGeom prst="rect">
                      <a:avLst/>
                    </a:prstGeom>
                  </pic:spPr>
                </pic:pic>
              </a:graphicData>
            </a:graphic>
          </wp:anchor>
        </w:drawing>
      </w:r>
    </w:p>
    <w:p w14:paraId="1A5A36E8" w14:textId="77777777" w:rsidR="003315CD" w:rsidRDefault="003315CD">
      <w:pPr>
        <w:pStyle w:val="Textoindependiente"/>
        <w:rPr>
          <w:sz w:val="6"/>
        </w:rPr>
        <w:sectPr w:rsidR="003315CD">
          <w:pgSz w:w="12250" w:h="15850"/>
          <w:pgMar w:top="1360" w:right="992" w:bottom="1200" w:left="992" w:header="0" w:footer="1017" w:gutter="0"/>
          <w:cols w:space="720"/>
        </w:sectPr>
      </w:pPr>
    </w:p>
    <w:p w14:paraId="11F92C8A" w14:textId="77777777" w:rsidR="003315CD" w:rsidRDefault="0082365E">
      <w:pPr>
        <w:pStyle w:val="Ttulo2"/>
        <w:numPr>
          <w:ilvl w:val="3"/>
          <w:numId w:val="22"/>
        </w:numPr>
        <w:tabs>
          <w:tab w:val="left" w:pos="2125"/>
        </w:tabs>
        <w:spacing w:before="45"/>
        <w:ind w:left="2125" w:hanging="1056"/>
      </w:pPr>
      <w:r>
        <w:lastRenderedPageBreak/>
        <w:t>Punto de</w:t>
      </w:r>
      <w:r>
        <w:rPr>
          <w:spacing w:val="-2"/>
        </w:rPr>
        <w:t xml:space="preserve"> Encuentro</w:t>
      </w:r>
    </w:p>
    <w:p w14:paraId="1F2E5DD6" w14:textId="77777777" w:rsidR="003315CD" w:rsidRDefault="0082365E">
      <w:pPr>
        <w:pStyle w:val="Textoindependiente"/>
        <w:spacing w:before="1"/>
        <w:ind w:left="710" w:right="703"/>
        <w:jc w:val="both"/>
      </w:pPr>
      <w:r>
        <w:t>La Sede Palermo ha definido como punto de encuentro el parque ubicado en frente a la salida</w:t>
      </w:r>
      <w:r>
        <w:rPr>
          <w:spacing w:val="-9"/>
        </w:rPr>
        <w:t xml:space="preserve"> </w:t>
      </w:r>
      <w:r>
        <w:t>principal</w:t>
      </w:r>
      <w:r>
        <w:rPr>
          <w:spacing w:val="-10"/>
        </w:rPr>
        <w:t xml:space="preserve"> </w:t>
      </w:r>
      <w:r>
        <w:t>en</w:t>
      </w:r>
      <w:r>
        <w:rPr>
          <w:spacing w:val="-12"/>
        </w:rPr>
        <w:t xml:space="preserve"> </w:t>
      </w:r>
      <w:r>
        <w:t>el</w:t>
      </w:r>
      <w:r>
        <w:rPr>
          <w:spacing w:val="-10"/>
        </w:rPr>
        <w:t xml:space="preserve"> </w:t>
      </w:r>
      <w:r>
        <w:t>ingreso</w:t>
      </w:r>
      <w:r>
        <w:rPr>
          <w:spacing w:val="-9"/>
        </w:rPr>
        <w:t xml:space="preserve"> </w:t>
      </w:r>
      <w:r>
        <w:t>a</w:t>
      </w:r>
      <w:r>
        <w:rPr>
          <w:spacing w:val="-11"/>
        </w:rPr>
        <w:t xml:space="preserve"> </w:t>
      </w:r>
      <w:r>
        <w:t>salas</w:t>
      </w:r>
      <w:r>
        <w:rPr>
          <w:spacing w:val="-11"/>
        </w:rPr>
        <w:t xml:space="preserve"> </w:t>
      </w:r>
      <w:r>
        <w:t>de</w:t>
      </w:r>
      <w:r>
        <w:rPr>
          <w:spacing w:val="-12"/>
        </w:rPr>
        <w:t xml:space="preserve"> </w:t>
      </w:r>
      <w:r>
        <w:t>velación,</w:t>
      </w:r>
      <w:r>
        <w:rPr>
          <w:spacing w:val="-12"/>
        </w:rPr>
        <w:t xml:space="preserve"> </w:t>
      </w:r>
      <w:r>
        <w:t>por</w:t>
      </w:r>
      <w:r>
        <w:rPr>
          <w:spacing w:val="-8"/>
        </w:rPr>
        <w:t xml:space="preserve"> </w:t>
      </w:r>
      <w:r>
        <w:t>lo</w:t>
      </w:r>
      <w:r>
        <w:rPr>
          <w:spacing w:val="-11"/>
        </w:rPr>
        <w:t xml:space="preserve"> </w:t>
      </w:r>
      <w:r>
        <w:t>que</w:t>
      </w:r>
      <w:r>
        <w:rPr>
          <w:spacing w:val="-11"/>
        </w:rPr>
        <w:t xml:space="preserve"> </w:t>
      </w:r>
      <w:r>
        <w:t>se</w:t>
      </w:r>
      <w:r>
        <w:rPr>
          <w:spacing w:val="-11"/>
        </w:rPr>
        <w:t xml:space="preserve"> </w:t>
      </w:r>
      <w:r>
        <w:t>debe</w:t>
      </w:r>
      <w:r>
        <w:rPr>
          <w:spacing w:val="-12"/>
        </w:rPr>
        <w:t xml:space="preserve"> </w:t>
      </w:r>
      <w:r>
        <w:t>disponer</w:t>
      </w:r>
      <w:r>
        <w:rPr>
          <w:spacing w:val="-8"/>
        </w:rPr>
        <w:t xml:space="preserve"> </w:t>
      </w:r>
      <w:r>
        <w:t>de</w:t>
      </w:r>
      <w:r>
        <w:rPr>
          <w:spacing w:val="-12"/>
        </w:rPr>
        <w:t xml:space="preserve"> </w:t>
      </w:r>
      <w:r>
        <w:t>las</w:t>
      </w:r>
      <w:r>
        <w:rPr>
          <w:spacing w:val="-11"/>
        </w:rPr>
        <w:t xml:space="preserve"> </w:t>
      </w:r>
      <w:r>
        <w:t>paletas para el control vehicular de todos los ocupantes.</w:t>
      </w:r>
    </w:p>
    <w:p w14:paraId="50D29AF4" w14:textId="77777777" w:rsidR="003315CD" w:rsidRDefault="003315CD">
      <w:pPr>
        <w:pStyle w:val="Textoindependiente"/>
      </w:pPr>
    </w:p>
    <w:p w14:paraId="3A8F7608" w14:textId="77777777" w:rsidR="003315CD" w:rsidRDefault="0082365E">
      <w:pPr>
        <w:ind w:left="710"/>
        <w:jc w:val="both"/>
      </w:pPr>
      <w:r>
        <w:rPr>
          <w:rFonts w:ascii="Arial" w:hAnsi="Arial"/>
          <w:b/>
        </w:rPr>
        <w:t>Gráfico</w:t>
      </w:r>
      <w:r>
        <w:rPr>
          <w:rFonts w:ascii="Arial" w:hAnsi="Arial"/>
          <w:b/>
          <w:spacing w:val="-6"/>
        </w:rPr>
        <w:t xml:space="preserve"> </w:t>
      </w:r>
      <w:r>
        <w:rPr>
          <w:rFonts w:ascii="Arial" w:hAnsi="Arial"/>
          <w:b/>
        </w:rPr>
        <w:t>15.</w:t>
      </w:r>
      <w:r>
        <w:t>Punto</w:t>
      </w:r>
      <w:r>
        <w:rPr>
          <w:spacing w:val="-5"/>
        </w:rPr>
        <w:t xml:space="preserve"> </w:t>
      </w:r>
      <w:r>
        <w:t>de</w:t>
      </w:r>
      <w:r>
        <w:rPr>
          <w:spacing w:val="-5"/>
        </w:rPr>
        <w:t xml:space="preserve"> </w:t>
      </w:r>
      <w:r>
        <w:rPr>
          <w:spacing w:val="-2"/>
        </w:rPr>
        <w:t>Encuentro</w:t>
      </w:r>
    </w:p>
    <w:p w14:paraId="2CAFE042" w14:textId="77777777" w:rsidR="003315CD" w:rsidRDefault="0082365E">
      <w:pPr>
        <w:pStyle w:val="Textoindependiente"/>
        <w:spacing w:before="11"/>
        <w:rPr>
          <w:sz w:val="19"/>
        </w:rPr>
      </w:pPr>
      <w:r>
        <w:rPr>
          <w:noProof/>
          <w:sz w:val="19"/>
        </w:rPr>
        <w:drawing>
          <wp:anchor distT="0" distB="0" distL="0" distR="0" simplePos="0" relativeHeight="487594496" behindDoc="1" locked="0" layoutInCell="1" allowOverlap="1" wp14:anchorId="7F367F42" wp14:editId="68BCF259">
            <wp:simplePos x="0" y="0"/>
            <wp:positionH relativeFrom="page">
              <wp:posOffset>1083310</wp:posOffset>
            </wp:positionH>
            <wp:positionV relativeFrom="paragraph">
              <wp:posOffset>161104</wp:posOffset>
            </wp:positionV>
            <wp:extent cx="5618125" cy="3543300"/>
            <wp:effectExtent l="0" t="0" r="0" b="0"/>
            <wp:wrapTopAndBottom/>
            <wp:docPr id="213" name="Image 213" descr="Descripción: D:\2019\SOMEI S.A.S\Empresas 2019\Preverlab\Coopersun\Palermo\Punto de Encuentr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descr="Descripción: D:\2019\SOMEI S.A.S\Empresas 2019\Preverlab\Coopersun\Palermo\Punto de Encuentro.jpg"/>
                    <pic:cNvPicPr/>
                  </pic:nvPicPr>
                  <pic:blipFill>
                    <a:blip r:embed="rId113" cstate="print"/>
                    <a:stretch>
                      <a:fillRect/>
                    </a:stretch>
                  </pic:blipFill>
                  <pic:spPr>
                    <a:xfrm>
                      <a:off x="0" y="0"/>
                      <a:ext cx="5618125" cy="3543300"/>
                    </a:xfrm>
                    <a:prstGeom prst="rect">
                      <a:avLst/>
                    </a:prstGeom>
                  </pic:spPr>
                </pic:pic>
              </a:graphicData>
            </a:graphic>
          </wp:anchor>
        </w:drawing>
      </w:r>
    </w:p>
    <w:p w14:paraId="723B0529" w14:textId="77777777" w:rsidR="003315CD" w:rsidRDefault="003315CD">
      <w:pPr>
        <w:pStyle w:val="Textoindependiente"/>
        <w:spacing w:before="252"/>
      </w:pPr>
    </w:p>
    <w:p w14:paraId="5D41F725" w14:textId="77777777" w:rsidR="003315CD" w:rsidRDefault="0082365E">
      <w:pPr>
        <w:pStyle w:val="Ttulo1"/>
        <w:numPr>
          <w:ilvl w:val="2"/>
          <w:numId w:val="22"/>
        </w:numPr>
        <w:tabs>
          <w:tab w:val="left" w:pos="4668"/>
        </w:tabs>
        <w:ind w:left="4668" w:hanging="708"/>
        <w:jc w:val="left"/>
      </w:pPr>
      <w:r>
        <w:rPr>
          <w:spacing w:val="-2"/>
        </w:rPr>
        <w:t>SIMULACROS</w:t>
      </w:r>
    </w:p>
    <w:p w14:paraId="46B32D05" w14:textId="77777777" w:rsidR="003315CD" w:rsidRDefault="0082365E">
      <w:pPr>
        <w:pStyle w:val="Textoindependiente"/>
        <w:spacing w:before="253"/>
        <w:ind w:left="710" w:right="701"/>
        <w:jc w:val="both"/>
      </w:pPr>
      <w:r>
        <w:t>Su objetivo es evaluar, mejorar o actualizar el plan de gestión del riesgo existente, como también detectar los puntos débiles o fallas en la</w:t>
      </w:r>
      <w:r>
        <w:rPr>
          <w:spacing w:val="-1"/>
        </w:rPr>
        <w:t xml:space="preserve"> </w:t>
      </w:r>
      <w:r>
        <w:t>puesta en</w:t>
      </w:r>
      <w:r>
        <w:rPr>
          <w:spacing w:val="-1"/>
        </w:rPr>
        <w:t xml:space="preserve"> </w:t>
      </w:r>
      <w:r>
        <w:t>marcha de éste, además sirve para identificar la capacidad de respuesta y el periodo de autonomía del personal de la empresa para afrontar una emergencia con sus recursos internos evaluando la habilidad del personal en el manejo de la situación, complementando así su entrenamiento.</w:t>
      </w:r>
    </w:p>
    <w:p w14:paraId="62D2E5D7" w14:textId="77777777" w:rsidR="003315CD" w:rsidRDefault="0082365E">
      <w:pPr>
        <w:pStyle w:val="Textoindependiente"/>
        <w:spacing w:before="3"/>
        <w:ind w:left="710" w:right="701"/>
        <w:jc w:val="both"/>
      </w:pPr>
      <w:r>
        <w:t>Al</w:t>
      </w:r>
      <w:r>
        <w:rPr>
          <w:spacing w:val="-9"/>
        </w:rPr>
        <w:t xml:space="preserve"> </w:t>
      </w:r>
      <w:r>
        <w:t>realizar</w:t>
      </w:r>
      <w:r>
        <w:rPr>
          <w:spacing w:val="-7"/>
        </w:rPr>
        <w:t xml:space="preserve"> </w:t>
      </w:r>
      <w:r>
        <w:t>un</w:t>
      </w:r>
      <w:r>
        <w:rPr>
          <w:spacing w:val="-8"/>
        </w:rPr>
        <w:t xml:space="preserve"> </w:t>
      </w:r>
      <w:r>
        <w:t>simulacro</w:t>
      </w:r>
      <w:r>
        <w:rPr>
          <w:spacing w:val="-7"/>
        </w:rPr>
        <w:t xml:space="preserve"> </w:t>
      </w:r>
      <w:r>
        <w:t>se</w:t>
      </w:r>
      <w:r>
        <w:rPr>
          <w:spacing w:val="-8"/>
        </w:rPr>
        <w:t xml:space="preserve"> </w:t>
      </w:r>
      <w:r>
        <w:t>disminuye</w:t>
      </w:r>
      <w:r>
        <w:rPr>
          <w:spacing w:val="-8"/>
        </w:rPr>
        <w:t xml:space="preserve"> </w:t>
      </w:r>
      <w:r>
        <w:t>y</w:t>
      </w:r>
      <w:r>
        <w:rPr>
          <w:spacing w:val="-7"/>
        </w:rPr>
        <w:t xml:space="preserve"> </w:t>
      </w:r>
      <w:r>
        <w:t>optimiza</w:t>
      </w:r>
      <w:r>
        <w:rPr>
          <w:spacing w:val="-8"/>
        </w:rPr>
        <w:t xml:space="preserve"> </w:t>
      </w:r>
      <w:r>
        <w:t>el</w:t>
      </w:r>
      <w:r>
        <w:rPr>
          <w:spacing w:val="-9"/>
        </w:rPr>
        <w:t xml:space="preserve"> </w:t>
      </w:r>
      <w:r>
        <w:t>tiempo</w:t>
      </w:r>
      <w:r>
        <w:rPr>
          <w:spacing w:val="-8"/>
        </w:rPr>
        <w:t xml:space="preserve"> </w:t>
      </w:r>
      <w:r>
        <w:t>de</w:t>
      </w:r>
      <w:r>
        <w:rPr>
          <w:spacing w:val="-11"/>
        </w:rPr>
        <w:t xml:space="preserve"> </w:t>
      </w:r>
      <w:r>
        <w:t>respuestas</w:t>
      </w:r>
      <w:r>
        <w:rPr>
          <w:spacing w:val="-8"/>
        </w:rPr>
        <w:t xml:space="preserve"> </w:t>
      </w:r>
      <w:r>
        <w:t>ante</w:t>
      </w:r>
      <w:r>
        <w:rPr>
          <w:spacing w:val="-8"/>
        </w:rPr>
        <w:t xml:space="preserve"> </w:t>
      </w:r>
      <w:r>
        <w:t>una</w:t>
      </w:r>
      <w:r>
        <w:rPr>
          <w:spacing w:val="-8"/>
        </w:rPr>
        <w:t xml:space="preserve"> </w:t>
      </w:r>
      <w:r>
        <w:t>situación de</w:t>
      </w:r>
      <w:r>
        <w:rPr>
          <w:spacing w:val="-7"/>
        </w:rPr>
        <w:t xml:space="preserve"> </w:t>
      </w:r>
      <w:r>
        <w:t>emergencia</w:t>
      </w:r>
      <w:r>
        <w:rPr>
          <w:spacing w:val="-9"/>
        </w:rPr>
        <w:t xml:space="preserve"> </w:t>
      </w:r>
      <w:r>
        <w:t>y</w:t>
      </w:r>
      <w:r>
        <w:rPr>
          <w:spacing w:val="-8"/>
        </w:rPr>
        <w:t xml:space="preserve"> </w:t>
      </w:r>
      <w:r>
        <w:t>a</w:t>
      </w:r>
      <w:r>
        <w:rPr>
          <w:spacing w:val="-6"/>
        </w:rPr>
        <w:t xml:space="preserve"> </w:t>
      </w:r>
      <w:r>
        <w:t>la</w:t>
      </w:r>
      <w:r>
        <w:rPr>
          <w:spacing w:val="-9"/>
        </w:rPr>
        <w:t xml:space="preserve"> </w:t>
      </w:r>
      <w:r>
        <w:t>vez</w:t>
      </w:r>
      <w:r>
        <w:rPr>
          <w:spacing w:val="-9"/>
        </w:rPr>
        <w:t xml:space="preserve"> </w:t>
      </w:r>
      <w:r>
        <w:t>promueve</w:t>
      </w:r>
      <w:r>
        <w:rPr>
          <w:spacing w:val="-9"/>
        </w:rPr>
        <w:t xml:space="preserve"> </w:t>
      </w:r>
      <w:r>
        <w:t>la</w:t>
      </w:r>
      <w:r>
        <w:rPr>
          <w:spacing w:val="-6"/>
        </w:rPr>
        <w:t xml:space="preserve"> </w:t>
      </w:r>
      <w:r>
        <w:t>difusión</w:t>
      </w:r>
      <w:r>
        <w:rPr>
          <w:spacing w:val="-7"/>
        </w:rPr>
        <w:t xml:space="preserve"> </w:t>
      </w:r>
      <w:r>
        <w:t>del</w:t>
      </w:r>
      <w:r>
        <w:rPr>
          <w:spacing w:val="-9"/>
        </w:rPr>
        <w:t xml:space="preserve"> </w:t>
      </w:r>
      <w:r>
        <w:t>plan</w:t>
      </w:r>
      <w:r>
        <w:rPr>
          <w:spacing w:val="-7"/>
        </w:rPr>
        <w:t xml:space="preserve"> </w:t>
      </w:r>
      <w:r>
        <w:t>entre</w:t>
      </w:r>
      <w:r>
        <w:rPr>
          <w:spacing w:val="-9"/>
        </w:rPr>
        <w:t xml:space="preserve"> </w:t>
      </w:r>
      <w:r>
        <w:t>los</w:t>
      </w:r>
      <w:r>
        <w:rPr>
          <w:spacing w:val="-9"/>
        </w:rPr>
        <w:t xml:space="preserve"> </w:t>
      </w:r>
      <w:r>
        <w:t>empleados</w:t>
      </w:r>
      <w:r>
        <w:rPr>
          <w:spacing w:val="-6"/>
        </w:rPr>
        <w:t xml:space="preserve"> </w:t>
      </w:r>
      <w:r>
        <w:t>de</w:t>
      </w:r>
      <w:r>
        <w:rPr>
          <w:spacing w:val="-9"/>
        </w:rPr>
        <w:t xml:space="preserve"> </w:t>
      </w:r>
      <w:r>
        <w:t>la</w:t>
      </w:r>
      <w:r>
        <w:rPr>
          <w:spacing w:val="-6"/>
        </w:rPr>
        <w:t xml:space="preserve"> </w:t>
      </w:r>
      <w:r>
        <w:t>empresa, preparándolos para afrontar una situación de emergencia.</w:t>
      </w:r>
    </w:p>
    <w:p w14:paraId="4FC85ED1" w14:textId="77777777" w:rsidR="003315CD" w:rsidRDefault="0082365E">
      <w:pPr>
        <w:pStyle w:val="Textoindependiente"/>
        <w:ind w:left="710" w:right="701"/>
        <w:jc w:val="both"/>
      </w:pPr>
      <w:r>
        <w:t>Igualmente, con la práctica de estos simulacros se identifican las instituciones de socorro que puedan acudir a brindar su apoyo incondicional en casos de emergencias.</w:t>
      </w:r>
    </w:p>
    <w:p w14:paraId="54EA5F7A" w14:textId="77777777" w:rsidR="003315CD" w:rsidRDefault="003315CD">
      <w:pPr>
        <w:pStyle w:val="Textoindependiente"/>
        <w:jc w:val="both"/>
        <w:sectPr w:rsidR="003315CD">
          <w:pgSz w:w="12250" w:h="15850"/>
          <w:pgMar w:top="1360" w:right="992" w:bottom="1200" w:left="992" w:header="0" w:footer="1017" w:gutter="0"/>
          <w:cols w:space="720"/>
        </w:sectPr>
      </w:pPr>
    </w:p>
    <w:p w14:paraId="3E5DA635" w14:textId="77777777" w:rsidR="003315CD" w:rsidRDefault="0082365E">
      <w:pPr>
        <w:pStyle w:val="Ttulo2"/>
        <w:numPr>
          <w:ilvl w:val="3"/>
          <w:numId w:val="22"/>
        </w:numPr>
        <w:tabs>
          <w:tab w:val="left" w:pos="2125"/>
        </w:tabs>
        <w:spacing w:before="45"/>
        <w:ind w:left="2125" w:hanging="1056"/>
      </w:pPr>
      <w:r>
        <w:lastRenderedPageBreak/>
        <w:t>Clasificación</w:t>
      </w:r>
      <w:r>
        <w:rPr>
          <w:spacing w:val="-3"/>
        </w:rPr>
        <w:t xml:space="preserve"> </w:t>
      </w:r>
      <w:r>
        <w:t>de</w:t>
      </w:r>
      <w:r>
        <w:rPr>
          <w:spacing w:val="-4"/>
        </w:rPr>
        <w:t xml:space="preserve"> </w:t>
      </w:r>
      <w:r>
        <w:t>los</w:t>
      </w:r>
      <w:r>
        <w:rPr>
          <w:spacing w:val="-3"/>
        </w:rPr>
        <w:t xml:space="preserve"> </w:t>
      </w:r>
      <w:r>
        <w:rPr>
          <w:spacing w:val="-2"/>
        </w:rPr>
        <w:t>Simulacros</w:t>
      </w:r>
    </w:p>
    <w:p w14:paraId="29BE25C2" w14:textId="77777777" w:rsidR="003315CD" w:rsidRDefault="0082365E">
      <w:pPr>
        <w:pStyle w:val="Prrafodelista"/>
        <w:numPr>
          <w:ilvl w:val="4"/>
          <w:numId w:val="22"/>
        </w:numPr>
        <w:tabs>
          <w:tab w:val="left" w:pos="2834"/>
        </w:tabs>
        <w:spacing w:before="252"/>
        <w:ind w:hanging="1404"/>
        <w:rPr>
          <w:rFonts w:ascii="Tahoma"/>
          <w:b/>
          <w:sz w:val="24"/>
        </w:rPr>
      </w:pPr>
      <w:r>
        <w:rPr>
          <w:rFonts w:ascii="Tahoma"/>
          <w:b/>
          <w:sz w:val="24"/>
        </w:rPr>
        <w:t>Simulacros</w:t>
      </w:r>
      <w:r>
        <w:rPr>
          <w:rFonts w:ascii="Tahoma"/>
          <w:b/>
          <w:spacing w:val="-3"/>
          <w:sz w:val="24"/>
        </w:rPr>
        <w:t xml:space="preserve"> </w:t>
      </w:r>
      <w:r>
        <w:rPr>
          <w:rFonts w:ascii="Tahoma"/>
          <w:b/>
          <w:spacing w:val="-2"/>
          <w:sz w:val="24"/>
        </w:rPr>
        <w:t>Avisados</w:t>
      </w:r>
    </w:p>
    <w:p w14:paraId="7EBB4988" w14:textId="77777777" w:rsidR="003315CD" w:rsidRDefault="0082365E">
      <w:pPr>
        <w:pStyle w:val="Textoindependiente"/>
        <w:spacing w:before="256"/>
        <w:ind w:left="710" w:right="709"/>
        <w:jc w:val="both"/>
      </w:pPr>
      <w:r>
        <w:t>Se realizan avisando con anterioridad al personal la hora, lugar y fecha del simulacro; se utilizan para capacitar al personal de la empresa mientras aprende a identificar su ruta y zona de refugio.</w:t>
      </w:r>
    </w:p>
    <w:p w14:paraId="7200E03D" w14:textId="77777777" w:rsidR="003315CD" w:rsidRDefault="0082365E">
      <w:pPr>
        <w:pStyle w:val="Ttulo2"/>
        <w:numPr>
          <w:ilvl w:val="4"/>
          <w:numId w:val="22"/>
        </w:numPr>
        <w:tabs>
          <w:tab w:val="left" w:pos="2834"/>
        </w:tabs>
        <w:spacing w:before="251"/>
        <w:ind w:hanging="1404"/>
      </w:pPr>
      <w:r>
        <w:t>Simulacros</w:t>
      </w:r>
      <w:r>
        <w:rPr>
          <w:spacing w:val="-3"/>
        </w:rPr>
        <w:t xml:space="preserve"> </w:t>
      </w:r>
      <w:r>
        <w:t>no</w:t>
      </w:r>
      <w:r>
        <w:rPr>
          <w:spacing w:val="-2"/>
        </w:rPr>
        <w:t xml:space="preserve"> Avisados</w:t>
      </w:r>
    </w:p>
    <w:p w14:paraId="26A76B7D" w14:textId="77777777" w:rsidR="003315CD" w:rsidRDefault="0082365E">
      <w:pPr>
        <w:pStyle w:val="Textoindependiente"/>
        <w:spacing w:before="253"/>
        <w:ind w:left="710" w:right="706"/>
        <w:jc w:val="both"/>
      </w:pPr>
      <w:r>
        <w:t>Se</w:t>
      </w:r>
      <w:r>
        <w:rPr>
          <w:spacing w:val="-5"/>
        </w:rPr>
        <w:t xml:space="preserve"> </w:t>
      </w:r>
      <w:r>
        <w:t>realizan</w:t>
      </w:r>
      <w:r>
        <w:rPr>
          <w:spacing w:val="-8"/>
        </w:rPr>
        <w:t xml:space="preserve"> </w:t>
      </w:r>
      <w:r>
        <w:t>sin</w:t>
      </w:r>
      <w:r>
        <w:rPr>
          <w:spacing w:val="-5"/>
        </w:rPr>
        <w:t xml:space="preserve"> </w:t>
      </w:r>
      <w:r>
        <w:t>aviso</w:t>
      </w:r>
      <w:r>
        <w:rPr>
          <w:spacing w:val="-7"/>
        </w:rPr>
        <w:t xml:space="preserve"> </w:t>
      </w:r>
      <w:r>
        <w:t>previo</w:t>
      </w:r>
      <w:r>
        <w:rPr>
          <w:spacing w:val="-5"/>
        </w:rPr>
        <w:t xml:space="preserve"> </w:t>
      </w:r>
      <w:r>
        <w:t>al</w:t>
      </w:r>
      <w:r>
        <w:rPr>
          <w:spacing w:val="-6"/>
        </w:rPr>
        <w:t xml:space="preserve"> </w:t>
      </w:r>
      <w:r>
        <w:t>personal.</w:t>
      </w:r>
      <w:r>
        <w:rPr>
          <w:spacing w:val="-6"/>
        </w:rPr>
        <w:t xml:space="preserve"> </w:t>
      </w:r>
      <w:r>
        <w:t>No</w:t>
      </w:r>
      <w:r>
        <w:rPr>
          <w:spacing w:val="-5"/>
        </w:rPr>
        <w:t xml:space="preserve"> </w:t>
      </w:r>
      <w:r>
        <w:t>es</w:t>
      </w:r>
      <w:r>
        <w:rPr>
          <w:spacing w:val="-7"/>
        </w:rPr>
        <w:t xml:space="preserve"> </w:t>
      </w:r>
      <w:r>
        <w:t>recomendable</w:t>
      </w:r>
      <w:r>
        <w:rPr>
          <w:spacing w:val="-5"/>
        </w:rPr>
        <w:t xml:space="preserve"> </w:t>
      </w:r>
      <w:r>
        <w:t>hacer</w:t>
      </w:r>
      <w:r>
        <w:rPr>
          <w:spacing w:val="-7"/>
        </w:rPr>
        <w:t xml:space="preserve"> </w:t>
      </w:r>
      <w:r>
        <w:t>simulacros</w:t>
      </w:r>
      <w:r>
        <w:rPr>
          <w:spacing w:val="-7"/>
        </w:rPr>
        <w:t xml:space="preserve"> </w:t>
      </w:r>
      <w:r>
        <w:t>sorpresivos sin haber realizado previamente dos o tres simulacros avisados, con el fin de evitar percances con personal no han sido suficientemente entrenados.</w:t>
      </w:r>
    </w:p>
    <w:p w14:paraId="7FD36077" w14:textId="77777777" w:rsidR="003315CD" w:rsidRDefault="003315CD">
      <w:pPr>
        <w:pStyle w:val="Textoindependiente"/>
      </w:pPr>
    </w:p>
    <w:p w14:paraId="6B28AF10" w14:textId="77777777" w:rsidR="003315CD" w:rsidRDefault="003315CD">
      <w:pPr>
        <w:pStyle w:val="Textoindependiente"/>
      </w:pPr>
    </w:p>
    <w:p w14:paraId="12D0E024" w14:textId="77777777" w:rsidR="003315CD" w:rsidRDefault="0082365E">
      <w:pPr>
        <w:pStyle w:val="Ttulo2"/>
        <w:numPr>
          <w:ilvl w:val="3"/>
          <w:numId w:val="22"/>
        </w:numPr>
        <w:tabs>
          <w:tab w:val="left" w:pos="2125"/>
        </w:tabs>
        <w:ind w:left="2125" w:hanging="1056"/>
      </w:pPr>
      <w:r>
        <w:t>Ejecución</w:t>
      </w:r>
      <w:r>
        <w:rPr>
          <w:spacing w:val="-3"/>
        </w:rPr>
        <w:t xml:space="preserve"> </w:t>
      </w:r>
      <w:r>
        <w:t>de</w:t>
      </w:r>
      <w:r>
        <w:rPr>
          <w:spacing w:val="-3"/>
        </w:rPr>
        <w:t xml:space="preserve"> </w:t>
      </w:r>
      <w:r>
        <w:t>los</w:t>
      </w:r>
      <w:r>
        <w:rPr>
          <w:spacing w:val="-2"/>
        </w:rPr>
        <w:t xml:space="preserve"> Simulacros</w:t>
      </w:r>
    </w:p>
    <w:p w14:paraId="72338B22" w14:textId="77777777" w:rsidR="003315CD" w:rsidRDefault="0082365E">
      <w:pPr>
        <w:pStyle w:val="Textoindependiente"/>
        <w:spacing w:before="255"/>
        <w:ind w:left="710" w:right="590"/>
      </w:pPr>
      <w:r>
        <w:t>Para realizar un simulacro se debe considerar tres (3) fases que son de suma importancia como son:</w:t>
      </w:r>
    </w:p>
    <w:p w14:paraId="3E6D912F" w14:textId="77777777" w:rsidR="003315CD" w:rsidRDefault="0082365E">
      <w:pPr>
        <w:pStyle w:val="Prrafodelista"/>
        <w:numPr>
          <w:ilvl w:val="0"/>
          <w:numId w:val="1"/>
        </w:numPr>
        <w:tabs>
          <w:tab w:val="left" w:pos="1069"/>
        </w:tabs>
        <w:spacing w:line="269" w:lineRule="exact"/>
        <w:ind w:left="1069" w:hanging="359"/>
      </w:pPr>
      <w:r>
        <w:t>Planeación</w:t>
      </w:r>
      <w:r>
        <w:rPr>
          <w:spacing w:val="-5"/>
        </w:rPr>
        <w:t xml:space="preserve"> </w:t>
      </w:r>
      <w:r>
        <w:t>de</w:t>
      </w:r>
      <w:r>
        <w:rPr>
          <w:spacing w:val="-5"/>
        </w:rPr>
        <w:t xml:space="preserve"> </w:t>
      </w:r>
      <w:r>
        <w:t>la</w:t>
      </w:r>
      <w:r>
        <w:rPr>
          <w:spacing w:val="-3"/>
        </w:rPr>
        <w:t xml:space="preserve"> </w:t>
      </w:r>
      <w:r>
        <w:rPr>
          <w:spacing w:val="-2"/>
        </w:rPr>
        <w:t>actividad.</w:t>
      </w:r>
    </w:p>
    <w:p w14:paraId="0C679F67" w14:textId="77777777" w:rsidR="003315CD" w:rsidRDefault="0082365E">
      <w:pPr>
        <w:pStyle w:val="Prrafodelista"/>
        <w:numPr>
          <w:ilvl w:val="0"/>
          <w:numId w:val="1"/>
        </w:numPr>
        <w:tabs>
          <w:tab w:val="left" w:pos="1069"/>
        </w:tabs>
        <w:spacing w:line="269" w:lineRule="exact"/>
        <w:ind w:left="1069" w:hanging="359"/>
      </w:pPr>
      <w:r>
        <w:t>Ejecución</w:t>
      </w:r>
      <w:r>
        <w:rPr>
          <w:spacing w:val="-5"/>
        </w:rPr>
        <w:t xml:space="preserve"> </w:t>
      </w:r>
      <w:r>
        <w:t>del</w:t>
      </w:r>
      <w:r>
        <w:rPr>
          <w:spacing w:val="-4"/>
        </w:rPr>
        <w:t xml:space="preserve"> </w:t>
      </w:r>
      <w:r>
        <w:rPr>
          <w:spacing w:val="-2"/>
        </w:rPr>
        <w:t>simulacro.</w:t>
      </w:r>
    </w:p>
    <w:p w14:paraId="7E5AF866" w14:textId="77777777" w:rsidR="003315CD" w:rsidRDefault="0082365E">
      <w:pPr>
        <w:pStyle w:val="Prrafodelista"/>
        <w:numPr>
          <w:ilvl w:val="0"/>
          <w:numId w:val="1"/>
        </w:numPr>
        <w:tabs>
          <w:tab w:val="left" w:pos="1069"/>
        </w:tabs>
        <w:spacing w:line="269" w:lineRule="exact"/>
        <w:ind w:left="1069" w:hanging="359"/>
      </w:pPr>
      <w:r>
        <w:t>Evaluación</w:t>
      </w:r>
      <w:r>
        <w:rPr>
          <w:spacing w:val="-5"/>
        </w:rPr>
        <w:t xml:space="preserve"> </w:t>
      </w:r>
      <w:r>
        <w:t>de</w:t>
      </w:r>
      <w:r>
        <w:rPr>
          <w:spacing w:val="-5"/>
        </w:rPr>
        <w:t xml:space="preserve"> </w:t>
      </w:r>
      <w:r>
        <w:t>la</w:t>
      </w:r>
      <w:r>
        <w:rPr>
          <w:spacing w:val="-4"/>
        </w:rPr>
        <w:t xml:space="preserve"> </w:t>
      </w:r>
      <w:r>
        <w:rPr>
          <w:spacing w:val="-2"/>
        </w:rPr>
        <w:t>actividad.</w:t>
      </w:r>
    </w:p>
    <w:p w14:paraId="02F853EC" w14:textId="77777777" w:rsidR="003315CD" w:rsidRDefault="003315CD">
      <w:pPr>
        <w:pStyle w:val="Textoindependiente"/>
        <w:spacing w:before="196"/>
      </w:pPr>
    </w:p>
    <w:p w14:paraId="0BB849BF" w14:textId="77777777" w:rsidR="003315CD" w:rsidRDefault="0082365E">
      <w:pPr>
        <w:pStyle w:val="Ttulo2"/>
        <w:numPr>
          <w:ilvl w:val="3"/>
          <w:numId w:val="22"/>
        </w:numPr>
        <w:tabs>
          <w:tab w:val="left" w:pos="2125"/>
        </w:tabs>
        <w:ind w:left="2125" w:hanging="1056"/>
      </w:pPr>
      <w:r>
        <w:t>Fase</w:t>
      </w:r>
      <w:r>
        <w:rPr>
          <w:spacing w:val="-1"/>
        </w:rPr>
        <w:t xml:space="preserve"> </w:t>
      </w:r>
      <w:r>
        <w:rPr>
          <w:spacing w:val="-2"/>
        </w:rPr>
        <w:t>Planeación</w:t>
      </w:r>
    </w:p>
    <w:p w14:paraId="37F1E308" w14:textId="77777777" w:rsidR="003315CD" w:rsidRDefault="0082365E">
      <w:pPr>
        <w:pStyle w:val="Textoindependiente"/>
        <w:spacing w:before="253"/>
        <w:ind w:left="710" w:right="708"/>
      </w:pPr>
      <w:r>
        <w:t>Fase previa a la realización del simulacro en ella se estructura toda la actividad que se va a realiza,</w:t>
      </w:r>
      <w:r>
        <w:rPr>
          <w:spacing w:val="40"/>
        </w:rPr>
        <w:t xml:space="preserve"> </w:t>
      </w:r>
      <w:r>
        <w:t>para ello se requiere definir los siguientes aspectos:</w:t>
      </w:r>
    </w:p>
    <w:p w14:paraId="559F6EAE" w14:textId="77777777" w:rsidR="003315CD" w:rsidRDefault="003315CD">
      <w:pPr>
        <w:pStyle w:val="Textoindependiente"/>
        <w:spacing w:before="1"/>
      </w:pPr>
    </w:p>
    <w:p w14:paraId="6065F063" w14:textId="77777777" w:rsidR="003315CD" w:rsidRDefault="0082365E">
      <w:pPr>
        <w:pStyle w:val="Prrafodelista"/>
        <w:numPr>
          <w:ilvl w:val="0"/>
          <w:numId w:val="1"/>
        </w:numPr>
        <w:tabs>
          <w:tab w:val="left" w:pos="1069"/>
        </w:tabs>
        <w:spacing w:before="1"/>
        <w:ind w:left="1069" w:hanging="359"/>
      </w:pPr>
      <w:r>
        <w:t>Definir</w:t>
      </w:r>
      <w:r>
        <w:rPr>
          <w:spacing w:val="-4"/>
        </w:rPr>
        <w:t xml:space="preserve"> </w:t>
      </w:r>
      <w:r>
        <w:t>el</w:t>
      </w:r>
      <w:r>
        <w:rPr>
          <w:spacing w:val="-5"/>
        </w:rPr>
        <w:t xml:space="preserve"> </w:t>
      </w:r>
      <w:r>
        <w:t>alcance</w:t>
      </w:r>
      <w:r>
        <w:rPr>
          <w:spacing w:val="-4"/>
        </w:rPr>
        <w:t xml:space="preserve"> </w:t>
      </w:r>
      <w:r>
        <w:t>del</w:t>
      </w:r>
      <w:r>
        <w:rPr>
          <w:spacing w:val="-7"/>
        </w:rPr>
        <w:t xml:space="preserve"> </w:t>
      </w:r>
      <w:r>
        <w:t>simulacro</w:t>
      </w:r>
      <w:r>
        <w:rPr>
          <w:spacing w:val="55"/>
        </w:rPr>
        <w:t xml:space="preserve"> </w:t>
      </w:r>
      <w:r>
        <w:t>a</w:t>
      </w:r>
      <w:r>
        <w:rPr>
          <w:spacing w:val="-6"/>
        </w:rPr>
        <w:t xml:space="preserve"> </w:t>
      </w:r>
      <w:r>
        <w:rPr>
          <w:spacing w:val="-2"/>
        </w:rPr>
        <w:t>realizar</w:t>
      </w:r>
    </w:p>
    <w:p w14:paraId="41C3E460" w14:textId="77777777" w:rsidR="003315CD" w:rsidRDefault="0082365E">
      <w:pPr>
        <w:pStyle w:val="Prrafodelista"/>
        <w:numPr>
          <w:ilvl w:val="0"/>
          <w:numId w:val="1"/>
        </w:numPr>
        <w:tabs>
          <w:tab w:val="left" w:pos="1069"/>
        </w:tabs>
        <w:spacing w:before="251"/>
        <w:ind w:left="1069" w:hanging="359"/>
      </w:pPr>
      <w:r>
        <w:t>Recursos</w:t>
      </w:r>
      <w:r>
        <w:rPr>
          <w:spacing w:val="-7"/>
        </w:rPr>
        <w:t xml:space="preserve"> </w:t>
      </w:r>
      <w:r>
        <w:t>humanos</w:t>
      </w:r>
      <w:r>
        <w:rPr>
          <w:spacing w:val="-6"/>
        </w:rPr>
        <w:t xml:space="preserve"> </w:t>
      </w:r>
      <w:r>
        <w:t>y</w:t>
      </w:r>
      <w:r>
        <w:rPr>
          <w:spacing w:val="-6"/>
        </w:rPr>
        <w:t xml:space="preserve"> </w:t>
      </w:r>
      <w:r>
        <w:t>técnicos</w:t>
      </w:r>
      <w:r>
        <w:rPr>
          <w:spacing w:val="-5"/>
        </w:rPr>
        <w:t xml:space="preserve"> </w:t>
      </w:r>
      <w:r>
        <w:t>disponibles</w:t>
      </w:r>
      <w:r>
        <w:rPr>
          <w:spacing w:val="-4"/>
        </w:rPr>
        <w:t xml:space="preserve"> </w:t>
      </w:r>
      <w:r>
        <w:t>para</w:t>
      </w:r>
      <w:r>
        <w:rPr>
          <w:spacing w:val="-4"/>
        </w:rPr>
        <w:t xml:space="preserve"> </w:t>
      </w:r>
      <w:r>
        <w:t>la</w:t>
      </w:r>
      <w:r>
        <w:rPr>
          <w:spacing w:val="-6"/>
        </w:rPr>
        <w:t xml:space="preserve"> </w:t>
      </w:r>
      <w:r>
        <w:t>ejecución</w:t>
      </w:r>
      <w:r>
        <w:rPr>
          <w:spacing w:val="-5"/>
        </w:rPr>
        <w:t xml:space="preserve"> </w:t>
      </w:r>
      <w:r>
        <w:t>de</w:t>
      </w:r>
      <w:r>
        <w:rPr>
          <w:spacing w:val="-4"/>
        </w:rPr>
        <w:t xml:space="preserve"> </w:t>
      </w:r>
      <w:r>
        <w:t>la</w:t>
      </w:r>
      <w:r>
        <w:rPr>
          <w:spacing w:val="-4"/>
        </w:rPr>
        <w:t xml:space="preserve"> </w:t>
      </w:r>
      <w:r>
        <w:rPr>
          <w:spacing w:val="-2"/>
        </w:rPr>
        <w:t>actividad.</w:t>
      </w:r>
    </w:p>
    <w:p w14:paraId="131D0B9F" w14:textId="77777777" w:rsidR="003315CD" w:rsidRDefault="003315CD">
      <w:pPr>
        <w:pStyle w:val="Textoindependiente"/>
        <w:spacing w:before="252"/>
      </w:pPr>
    </w:p>
    <w:p w14:paraId="5C5396F2" w14:textId="77777777" w:rsidR="003315CD" w:rsidRDefault="0082365E">
      <w:pPr>
        <w:pStyle w:val="Prrafodelista"/>
        <w:numPr>
          <w:ilvl w:val="0"/>
          <w:numId w:val="1"/>
        </w:numPr>
        <w:tabs>
          <w:tab w:val="left" w:pos="1069"/>
        </w:tabs>
        <w:spacing w:line="237" w:lineRule="auto"/>
        <w:ind w:left="1069" w:right="709"/>
      </w:pPr>
      <w:r>
        <w:t>Las personas</w:t>
      </w:r>
      <w:r>
        <w:rPr>
          <w:spacing w:val="-3"/>
        </w:rPr>
        <w:t xml:space="preserve"> </w:t>
      </w:r>
      <w:r>
        <w:t>comprometidas en</w:t>
      </w:r>
      <w:r>
        <w:rPr>
          <w:spacing w:val="-3"/>
        </w:rPr>
        <w:t xml:space="preserve"> </w:t>
      </w:r>
      <w:r>
        <w:t>la</w:t>
      </w:r>
      <w:r>
        <w:rPr>
          <w:spacing w:val="-3"/>
        </w:rPr>
        <w:t xml:space="preserve"> </w:t>
      </w:r>
      <w:r>
        <w:t>realización</w:t>
      </w:r>
      <w:r>
        <w:rPr>
          <w:spacing w:val="-1"/>
        </w:rPr>
        <w:t xml:space="preserve"> </w:t>
      </w:r>
      <w:r>
        <w:t>de</w:t>
      </w:r>
      <w:r>
        <w:rPr>
          <w:spacing w:val="-3"/>
        </w:rPr>
        <w:t xml:space="preserve"> </w:t>
      </w:r>
      <w:r>
        <w:t>la actividad</w:t>
      </w:r>
      <w:r>
        <w:rPr>
          <w:spacing w:val="-3"/>
        </w:rPr>
        <w:t xml:space="preserve"> </w:t>
      </w:r>
      <w:r>
        <w:t>simulada,</w:t>
      </w:r>
      <w:r>
        <w:rPr>
          <w:spacing w:val="-2"/>
        </w:rPr>
        <w:t xml:space="preserve"> </w:t>
      </w:r>
      <w:r>
        <w:t>los lesionados ficticios, los brigadistas, etc.</w:t>
      </w:r>
    </w:p>
    <w:p w14:paraId="0DD2A6FF" w14:textId="77777777" w:rsidR="003315CD" w:rsidRDefault="003315CD">
      <w:pPr>
        <w:pStyle w:val="Textoindependiente"/>
        <w:spacing w:before="5"/>
      </w:pPr>
    </w:p>
    <w:p w14:paraId="655D3962" w14:textId="77777777" w:rsidR="003315CD" w:rsidRDefault="0082365E">
      <w:pPr>
        <w:pStyle w:val="Prrafodelista"/>
        <w:numPr>
          <w:ilvl w:val="0"/>
          <w:numId w:val="1"/>
        </w:numPr>
        <w:tabs>
          <w:tab w:val="left" w:pos="1069"/>
        </w:tabs>
        <w:spacing w:line="237" w:lineRule="auto"/>
        <w:ind w:left="1069" w:right="702"/>
      </w:pPr>
      <w:r>
        <w:t>El</w:t>
      </w:r>
      <w:r>
        <w:rPr>
          <w:spacing w:val="-15"/>
        </w:rPr>
        <w:t xml:space="preserve"> </w:t>
      </w:r>
      <w:r>
        <w:t>área</w:t>
      </w:r>
      <w:r>
        <w:rPr>
          <w:spacing w:val="-14"/>
        </w:rPr>
        <w:t xml:space="preserve"> </w:t>
      </w:r>
      <w:r>
        <w:t>de</w:t>
      </w:r>
      <w:r>
        <w:rPr>
          <w:spacing w:val="-14"/>
        </w:rPr>
        <w:t xml:space="preserve"> </w:t>
      </w:r>
      <w:r>
        <w:t>la</w:t>
      </w:r>
      <w:r>
        <w:rPr>
          <w:spacing w:val="-16"/>
        </w:rPr>
        <w:t xml:space="preserve"> </w:t>
      </w:r>
      <w:r>
        <w:t>sede</w:t>
      </w:r>
      <w:r>
        <w:rPr>
          <w:rFonts w:ascii="Arial" w:hAnsi="Arial"/>
          <w:b/>
        </w:rPr>
        <w:t>,</w:t>
      </w:r>
      <w:r>
        <w:rPr>
          <w:rFonts w:ascii="Arial" w:hAnsi="Arial"/>
          <w:b/>
          <w:spacing w:val="-14"/>
        </w:rPr>
        <w:t xml:space="preserve"> </w:t>
      </w:r>
      <w:r>
        <w:rPr>
          <w:rFonts w:ascii="Arial" w:hAnsi="Arial"/>
          <w:b/>
        </w:rPr>
        <w:t>seleccionada</w:t>
      </w:r>
      <w:r>
        <w:t>,</w:t>
      </w:r>
      <w:r>
        <w:rPr>
          <w:spacing w:val="-15"/>
        </w:rPr>
        <w:t xml:space="preserve"> </w:t>
      </w:r>
      <w:r>
        <w:t>las</w:t>
      </w:r>
      <w:r>
        <w:rPr>
          <w:spacing w:val="-13"/>
        </w:rPr>
        <w:t xml:space="preserve"> </w:t>
      </w:r>
      <w:r>
        <w:t>rutas</w:t>
      </w:r>
      <w:r>
        <w:rPr>
          <w:spacing w:val="-16"/>
        </w:rPr>
        <w:t xml:space="preserve"> </w:t>
      </w:r>
      <w:r>
        <w:t>de</w:t>
      </w:r>
      <w:r>
        <w:rPr>
          <w:spacing w:val="-13"/>
        </w:rPr>
        <w:t xml:space="preserve"> </w:t>
      </w:r>
      <w:r>
        <w:t>evacuación,</w:t>
      </w:r>
      <w:r>
        <w:rPr>
          <w:spacing w:val="-12"/>
        </w:rPr>
        <w:t xml:space="preserve"> </w:t>
      </w:r>
      <w:r>
        <w:t>los</w:t>
      </w:r>
      <w:r>
        <w:rPr>
          <w:spacing w:val="-13"/>
        </w:rPr>
        <w:t xml:space="preserve"> </w:t>
      </w:r>
      <w:r>
        <w:t>obstáculos,</w:t>
      </w:r>
      <w:r>
        <w:rPr>
          <w:spacing w:val="-15"/>
        </w:rPr>
        <w:t xml:space="preserve"> </w:t>
      </w:r>
      <w:r>
        <w:t>las</w:t>
      </w:r>
      <w:r>
        <w:rPr>
          <w:spacing w:val="-13"/>
        </w:rPr>
        <w:t xml:space="preserve"> </w:t>
      </w:r>
      <w:r>
        <w:t>escaleras y las puertas de salida y los sistemas de alarma y comunicación.</w:t>
      </w:r>
    </w:p>
    <w:p w14:paraId="446F6002" w14:textId="77777777" w:rsidR="003315CD" w:rsidRDefault="003315CD">
      <w:pPr>
        <w:pStyle w:val="Textoindependiente"/>
      </w:pPr>
    </w:p>
    <w:p w14:paraId="7FC30CC8" w14:textId="77777777" w:rsidR="003315CD" w:rsidRDefault="003315CD">
      <w:pPr>
        <w:pStyle w:val="Textoindependiente"/>
      </w:pPr>
    </w:p>
    <w:p w14:paraId="78CE4F9C" w14:textId="77777777" w:rsidR="003315CD" w:rsidRDefault="0082365E">
      <w:pPr>
        <w:pStyle w:val="Prrafodelista"/>
        <w:numPr>
          <w:ilvl w:val="0"/>
          <w:numId w:val="1"/>
        </w:numPr>
        <w:tabs>
          <w:tab w:val="left" w:pos="1069"/>
        </w:tabs>
        <w:ind w:left="1069" w:hanging="359"/>
      </w:pPr>
      <w:r>
        <w:t>Las</w:t>
      </w:r>
      <w:r>
        <w:rPr>
          <w:spacing w:val="-5"/>
        </w:rPr>
        <w:t xml:space="preserve"> </w:t>
      </w:r>
      <w:r>
        <w:t>áreas</w:t>
      </w:r>
      <w:r>
        <w:rPr>
          <w:spacing w:val="-6"/>
        </w:rPr>
        <w:t xml:space="preserve"> </w:t>
      </w:r>
      <w:r>
        <w:t>de</w:t>
      </w:r>
      <w:r>
        <w:rPr>
          <w:spacing w:val="-6"/>
        </w:rPr>
        <w:t xml:space="preserve"> </w:t>
      </w:r>
      <w:r>
        <w:t>concentración</w:t>
      </w:r>
      <w:r>
        <w:rPr>
          <w:spacing w:val="-4"/>
        </w:rPr>
        <w:t xml:space="preserve"> </w:t>
      </w:r>
      <w:r>
        <w:t>de</w:t>
      </w:r>
      <w:r>
        <w:rPr>
          <w:spacing w:val="-4"/>
        </w:rPr>
        <w:t xml:space="preserve"> </w:t>
      </w:r>
      <w:r>
        <w:t>los</w:t>
      </w:r>
      <w:r>
        <w:rPr>
          <w:spacing w:val="-4"/>
        </w:rPr>
        <w:t xml:space="preserve"> </w:t>
      </w:r>
      <w:r>
        <w:t>evacuados</w:t>
      </w:r>
      <w:r>
        <w:rPr>
          <w:spacing w:val="-4"/>
        </w:rPr>
        <w:t xml:space="preserve"> </w:t>
      </w:r>
      <w:r>
        <w:t>y</w:t>
      </w:r>
      <w:r>
        <w:rPr>
          <w:spacing w:val="-5"/>
        </w:rPr>
        <w:t xml:space="preserve"> </w:t>
      </w:r>
      <w:r>
        <w:t>las</w:t>
      </w:r>
      <w:r>
        <w:rPr>
          <w:spacing w:val="-4"/>
        </w:rPr>
        <w:t xml:space="preserve"> </w:t>
      </w:r>
      <w:r>
        <w:t>posibles</w:t>
      </w:r>
      <w:r>
        <w:rPr>
          <w:spacing w:val="-4"/>
        </w:rPr>
        <w:t xml:space="preserve"> </w:t>
      </w:r>
      <w:r>
        <w:t>áreas</w:t>
      </w:r>
      <w:r>
        <w:rPr>
          <w:spacing w:val="-3"/>
        </w:rPr>
        <w:t xml:space="preserve"> </w:t>
      </w:r>
      <w:r>
        <w:t>de</w:t>
      </w:r>
      <w:r>
        <w:rPr>
          <w:spacing w:val="-5"/>
        </w:rPr>
        <w:t xml:space="preserve"> </w:t>
      </w:r>
      <w:r>
        <w:rPr>
          <w:spacing w:val="-2"/>
        </w:rPr>
        <w:t>expansión.</w:t>
      </w:r>
    </w:p>
    <w:p w14:paraId="1DD116B9" w14:textId="77777777" w:rsidR="003315CD" w:rsidRDefault="003315CD">
      <w:pPr>
        <w:pStyle w:val="Textoindependiente"/>
      </w:pPr>
    </w:p>
    <w:p w14:paraId="79618534" w14:textId="77777777" w:rsidR="003315CD" w:rsidRDefault="003315CD">
      <w:pPr>
        <w:pStyle w:val="Textoindependiente"/>
        <w:spacing w:before="2"/>
      </w:pPr>
    </w:p>
    <w:p w14:paraId="2D401F77" w14:textId="77777777" w:rsidR="003315CD" w:rsidRDefault="0082365E">
      <w:pPr>
        <w:pStyle w:val="Prrafodelista"/>
        <w:numPr>
          <w:ilvl w:val="0"/>
          <w:numId w:val="1"/>
        </w:numPr>
        <w:tabs>
          <w:tab w:val="left" w:pos="1069"/>
        </w:tabs>
        <w:spacing w:line="237" w:lineRule="auto"/>
        <w:ind w:left="1069" w:right="705"/>
      </w:pPr>
      <w:r>
        <w:t>Las</w:t>
      </w:r>
      <w:r>
        <w:rPr>
          <w:spacing w:val="36"/>
        </w:rPr>
        <w:t xml:space="preserve"> </w:t>
      </w:r>
      <w:r>
        <w:t>instituciones</w:t>
      </w:r>
      <w:r>
        <w:rPr>
          <w:spacing w:val="33"/>
        </w:rPr>
        <w:t xml:space="preserve"> </w:t>
      </w:r>
      <w:r>
        <w:t>de</w:t>
      </w:r>
      <w:r>
        <w:rPr>
          <w:spacing w:val="35"/>
        </w:rPr>
        <w:t xml:space="preserve"> </w:t>
      </w:r>
      <w:r>
        <w:t>salud</w:t>
      </w:r>
      <w:r>
        <w:rPr>
          <w:spacing w:val="35"/>
        </w:rPr>
        <w:t xml:space="preserve"> </w:t>
      </w:r>
      <w:r>
        <w:t>a</w:t>
      </w:r>
      <w:r>
        <w:rPr>
          <w:spacing w:val="35"/>
        </w:rPr>
        <w:t xml:space="preserve"> </w:t>
      </w:r>
      <w:r>
        <w:t>donde</w:t>
      </w:r>
      <w:r>
        <w:rPr>
          <w:spacing w:val="32"/>
        </w:rPr>
        <w:t xml:space="preserve"> </w:t>
      </w:r>
      <w:r>
        <w:t>se</w:t>
      </w:r>
      <w:r>
        <w:rPr>
          <w:spacing w:val="35"/>
        </w:rPr>
        <w:t xml:space="preserve"> </w:t>
      </w:r>
      <w:r>
        <w:t>pueden</w:t>
      </w:r>
      <w:r>
        <w:rPr>
          <w:spacing w:val="30"/>
        </w:rPr>
        <w:t xml:space="preserve"> </w:t>
      </w:r>
      <w:r>
        <w:t>remitir</w:t>
      </w:r>
      <w:r>
        <w:rPr>
          <w:spacing w:val="34"/>
        </w:rPr>
        <w:t xml:space="preserve"> </w:t>
      </w:r>
      <w:r>
        <w:t>los</w:t>
      </w:r>
      <w:r>
        <w:rPr>
          <w:spacing w:val="35"/>
        </w:rPr>
        <w:t xml:space="preserve"> </w:t>
      </w:r>
      <w:r>
        <w:t>lesionados,</w:t>
      </w:r>
      <w:r>
        <w:rPr>
          <w:spacing w:val="34"/>
        </w:rPr>
        <w:t xml:space="preserve"> </w:t>
      </w:r>
      <w:r>
        <w:t>el</w:t>
      </w:r>
      <w:r>
        <w:rPr>
          <w:spacing w:val="34"/>
        </w:rPr>
        <w:t xml:space="preserve"> </w:t>
      </w:r>
      <w:r>
        <w:t>sistema</w:t>
      </w:r>
      <w:r>
        <w:rPr>
          <w:spacing w:val="33"/>
        </w:rPr>
        <w:t xml:space="preserve"> </w:t>
      </w:r>
      <w:r>
        <w:t>de remisión, de comunicación y de transporte.</w:t>
      </w:r>
    </w:p>
    <w:p w14:paraId="1003F093" w14:textId="77777777" w:rsidR="003315CD" w:rsidRDefault="003315CD">
      <w:pPr>
        <w:pStyle w:val="Textoindependiente"/>
      </w:pPr>
    </w:p>
    <w:p w14:paraId="0230F0CD" w14:textId="77777777" w:rsidR="003315CD" w:rsidRDefault="003315CD">
      <w:pPr>
        <w:pStyle w:val="Textoindependiente"/>
        <w:spacing w:before="2"/>
      </w:pPr>
    </w:p>
    <w:p w14:paraId="2A92A132" w14:textId="77777777" w:rsidR="003315CD" w:rsidRDefault="0082365E">
      <w:pPr>
        <w:pStyle w:val="Prrafodelista"/>
        <w:numPr>
          <w:ilvl w:val="0"/>
          <w:numId w:val="1"/>
        </w:numPr>
        <w:tabs>
          <w:tab w:val="left" w:pos="1069"/>
        </w:tabs>
        <w:ind w:left="1069" w:hanging="359"/>
      </w:pPr>
      <w:r>
        <w:t>El</w:t>
      </w:r>
      <w:r>
        <w:rPr>
          <w:spacing w:val="-7"/>
        </w:rPr>
        <w:t xml:space="preserve"> </w:t>
      </w:r>
      <w:r>
        <w:t>sistema</w:t>
      </w:r>
      <w:r>
        <w:rPr>
          <w:spacing w:val="-7"/>
        </w:rPr>
        <w:t xml:space="preserve"> </w:t>
      </w:r>
      <w:r>
        <w:t>de</w:t>
      </w:r>
      <w:r>
        <w:rPr>
          <w:spacing w:val="-4"/>
        </w:rPr>
        <w:t xml:space="preserve"> </w:t>
      </w:r>
      <w:r>
        <w:t>información</w:t>
      </w:r>
      <w:r>
        <w:rPr>
          <w:spacing w:val="-5"/>
        </w:rPr>
        <w:t xml:space="preserve"> </w:t>
      </w:r>
      <w:r>
        <w:t>a</w:t>
      </w:r>
      <w:r>
        <w:rPr>
          <w:spacing w:val="-6"/>
        </w:rPr>
        <w:t xml:space="preserve"> </w:t>
      </w:r>
      <w:r>
        <w:t>familiares</w:t>
      </w:r>
      <w:r>
        <w:rPr>
          <w:spacing w:val="-4"/>
        </w:rPr>
        <w:t xml:space="preserve"> </w:t>
      </w:r>
      <w:r>
        <w:t>de</w:t>
      </w:r>
      <w:r>
        <w:rPr>
          <w:spacing w:val="-6"/>
        </w:rPr>
        <w:t xml:space="preserve"> </w:t>
      </w:r>
      <w:r>
        <w:t>las</w:t>
      </w:r>
      <w:r>
        <w:rPr>
          <w:spacing w:val="-5"/>
        </w:rPr>
        <w:t xml:space="preserve"> </w:t>
      </w:r>
      <w:r>
        <w:t>posibles</w:t>
      </w:r>
      <w:r>
        <w:rPr>
          <w:spacing w:val="-4"/>
        </w:rPr>
        <w:t xml:space="preserve"> </w:t>
      </w:r>
      <w:r>
        <w:rPr>
          <w:spacing w:val="-2"/>
        </w:rPr>
        <w:t>víctimas.</w:t>
      </w:r>
    </w:p>
    <w:p w14:paraId="563EC1E6" w14:textId="77777777" w:rsidR="003315CD" w:rsidRDefault="003315CD">
      <w:pPr>
        <w:pStyle w:val="Prrafodelista"/>
        <w:sectPr w:rsidR="003315CD">
          <w:headerReference w:type="default" r:id="rId114"/>
          <w:footerReference w:type="default" r:id="rId115"/>
          <w:pgSz w:w="12250" w:h="15850"/>
          <w:pgMar w:top="1360" w:right="992" w:bottom="1200" w:left="992" w:header="0" w:footer="1017" w:gutter="0"/>
          <w:cols w:space="720"/>
        </w:sectPr>
      </w:pPr>
    </w:p>
    <w:p w14:paraId="40A17104" w14:textId="77777777" w:rsidR="003315CD" w:rsidRDefault="003315CD">
      <w:pPr>
        <w:pStyle w:val="Textoindependiente"/>
        <w:spacing w:before="46"/>
      </w:pPr>
    </w:p>
    <w:p w14:paraId="0C7985D7" w14:textId="77777777" w:rsidR="003315CD" w:rsidRDefault="0082365E">
      <w:pPr>
        <w:pStyle w:val="Prrafodelista"/>
        <w:numPr>
          <w:ilvl w:val="0"/>
          <w:numId w:val="1"/>
        </w:numPr>
        <w:tabs>
          <w:tab w:val="left" w:pos="1069"/>
        </w:tabs>
        <w:ind w:left="1069" w:hanging="359"/>
      </w:pPr>
      <w:r>
        <w:t>El</w:t>
      </w:r>
      <w:r>
        <w:rPr>
          <w:spacing w:val="-6"/>
        </w:rPr>
        <w:t xml:space="preserve"> </w:t>
      </w:r>
      <w:r>
        <w:t>mecanismo</w:t>
      </w:r>
      <w:r>
        <w:rPr>
          <w:spacing w:val="-5"/>
        </w:rPr>
        <w:t xml:space="preserve"> </w:t>
      </w:r>
      <w:r>
        <w:t>de</w:t>
      </w:r>
      <w:r>
        <w:rPr>
          <w:spacing w:val="-4"/>
        </w:rPr>
        <w:t xml:space="preserve"> </w:t>
      </w:r>
      <w:r>
        <w:t>evaluación</w:t>
      </w:r>
      <w:r>
        <w:rPr>
          <w:spacing w:val="-4"/>
        </w:rPr>
        <w:t xml:space="preserve"> </w:t>
      </w:r>
      <w:r>
        <w:t>que</w:t>
      </w:r>
      <w:r>
        <w:rPr>
          <w:spacing w:val="-3"/>
        </w:rPr>
        <w:t xml:space="preserve"> </w:t>
      </w:r>
      <w:r>
        <w:t>se</w:t>
      </w:r>
      <w:r>
        <w:rPr>
          <w:spacing w:val="-6"/>
        </w:rPr>
        <w:t xml:space="preserve"> </w:t>
      </w:r>
      <w:r>
        <w:t>va</w:t>
      </w:r>
      <w:r>
        <w:rPr>
          <w:spacing w:val="-3"/>
        </w:rPr>
        <w:t xml:space="preserve"> </w:t>
      </w:r>
      <w:r>
        <w:t>a</w:t>
      </w:r>
      <w:r>
        <w:rPr>
          <w:spacing w:val="-6"/>
        </w:rPr>
        <w:t xml:space="preserve"> </w:t>
      </w:r>
      <w:r>
        <w:t>utilizar</w:t>
      </w:r>
      <w:r>
        <w:rPr>
          <w:spacing w:val="-7"/>
        </w:rPr>
        <w:t xml:space="preserve"> </w:t>
      </w:r>
      <w:r>
        <w:t>al</w:t>
      </w:r>
      <w:r>
        <w:rPr>
          <w:spacing w:val="-4"/>
        </w:rPr>
        <w:t xml:space="preserve"> </w:t>
      </w:r>
      <w:r>
        <w:t>finalizar</w:t>
      </w:r>
      <w:r>
        <w:rPr>
          <w:spacing w:val="-3"/>
        </w:rPr>
        <w:t xml:space="preserve"> </w:t>
      </w:r>
      <w:r>
        <w:t>el</w:t>
      </w:r>
      <w:r>
        <w:rPr>
          <w:spacing w:val="-4"/>
        </w:rPr>
        <w:t xml:space="preserve"> </w:t>
      </w:r>
      <w:r>
        <w:rPr>
          <w:spacing w:val="-2"/>
        </w:rPr>
        <w:t>simulacro.</w:t>
      </w:r>
    </w:p>
    <w:p w14:paraId="2D104559" w14:textId="77777777" w:rsidR="003315CD" w:rsidRDefault="0082365E">
      <w:pPr>
        <w:pStyle w:val="Ttulo2"/>
        <w:numPr>
          <w:ilvl w:val="3"/>
          <w:numId w:val="22"/>
        </w:numPr>
        <w:tabs>
          <w:tab w:val="left" w:pos="2125"/>
        </w:tabs>
        <w:spacing w:before="251"/>
        <w:ind w:left="2125" w:hanging="1056"/>
      </w:pPr>
      <w:r>
        <w:t>Fase</w:t>
      </w:r>
      <w:r>
        <w:rPr>
          <w:spacing w:val="-1"/>
        </w:rPr>
        <w:t xml:space="preserve"> </w:t>
      </w:r>
      <w:r>
        <w:t>de</w:t>
      </w:r>
      <w:r>
        <w:rPr>
          <w:spacing w:val="-1"/>
        </w:rPr>
        <w:t xml:space="preserve"> </w:t>
      </w:r>
      <w:r>
        <w:rPr>
          <w:spacing w:val="-2"/>
        </w:rPr>
        <w:t>Ejecución</w:t>
      </w:r>
    </w:p>
    <w:p w14:paraId="644142AB" w14:textId="77777777" w:rsidR="003315CD" w:rsidRDefault="0082365E">
      <w:pPr>
        <w:pStyle w:val="Textoindependiente"/>
        <w:spacing w:before="253"/>
        <w:ind w:left="710" w:right="704"/>
        <w:jc w:val="both"/>
      </w:pPr>
      <w:r>
        <w:t>Esta fase requiere la mayor atención y seriedad en la participación de todo el personal de la</w:t>
      </w:r>
      <w:r>
        <w:rPr>
          <w:spacing w:val="-7"/>
        </w:rPr>
        <w:t xml:space="preserve"> </w:t>
      </w:r>
      <w:r>
        <w:t>empresa,</w:t>
      </w:r>
      <w:r>
        <w:rPr>
          <w:spacing w:val="-6"/>
        </w:rPr>
        <w:t xml:space="preserve"> </w:t>
      </w:r>
      <w:r>
        <w:t>para</w:t>
      </w:r>
      <w:r>
        <w:rPr>
          <w:spacing w:val="-7"/>
        </w:rPr>
        <w:t xml:space="preserve"> </w:t>
      </w:r>
      <w:r>
        <w:t>una</w:t>
      </w:r>
      <w:r>
        <w:rPr>
          <w:spacing w:val="-10"/>
        </w:rPr>
        <w:t xml:space="preserve"> </w:t>
      </w:r>
      <w:r>
        <w:t>verdadera</w:t>
      </w:r>
      <w:r>
        <w:rPr>
          <w:spacing w:val="-7"/>
        </w:rPr>
        <w:t xml:space="preserve"> </w:t>
      </w:r>
      <w:r>
        <w:t>estructuración,</w:t>
      </w:r>
      <w:r>
        <w:rPr>
          <w:spacing w:val="-6"/>
        </w:rPr>
        <w:t xml:space="preserve"> </w:t>
      </w:r>
      <w:r>
        <w:t>capacitación,</w:t>
      </w:r>
      <w:r>
        <w:rPr>
          <w:spacing w:val="-6"/>
        </w:rPr>
        <w:t xml:space="preserve"> </w:t>
      </w:r>
      <w:r>
        <w:t>análisis</w:t>
      </w:r>
      <w:r>
        <w:rPr>
          <w:spacing w:val="-7"/>
        </w:rPr>
        <w:t xml:space="preserve"> </w:t>
      </w:r>
      <w:r>
        <w:t>y</w:t>
      </w:r>
      <w:r>
        <w:rPr>
          <w:spacing w:val="-9"/>
        </w:rPr>
        <w:t xml:space="preserve"> </w:t>
      </w:r>
      <w:r>
        <w:t>evaluación</w:t>
      </w:r>
      <w:r>
        <w:rPr>
          <w:spacing w:val="-8"/>
        </w:rPr>
        <w:t xml:space="preserve"> </w:t>
      </w:r>
      <w:r>
        <w:t>del</w:t>
      </w:r>
      <w:r>
        <w:rPr>
          <w:spacing w:val="-8"/>
        </w:rPr>
        <w:t xml:space="preserve"> </w:t>
      </w:r>
      <w:r>
        <w:t>plan de gestión del riesgo, para ello se deben realizar las siguientes actividades:</w:t>
      </w:r>
    </w:p>
    <w:p w14:paraId="36A78412" w14:textId="77777777" w:rsidR="003315CD" w:rsidRDefault="003315CD">
      <w:pPr>
        <w:pStyle w:val="Textoindependiente"/>
        <w:spacing w:before="3"/>
      </w:pPr>
    </w:p>
    <w:p w14:paraId="53827A3C" w14:textId="77777777" w:rsidR="003315CD" w:rsidRDefault="0082365E">
      <w:pPr>
        <w:pStyle w:val="Prrafodelista"/>
        <w:numPr>
          <w:ilvl w:val="0"/>
          <w:numId w:val="1"/>
        </w:numPr>
        <w:tabs>
          <w:tab w:val="left" w:pos="1069"/>
        </w:tabs>
        <w:spacing w:line="237" w:lineRule="auto"/>
        <w:ind w:left="1069" w:right="711"/>
        <w:jc w:val="both"/>
      </w:pPr>
      <w:r>
        <w:t>Reunión</w:t>
      </w:r>
      <w:r>
        <w:rPr>
          <w:spacing w:val="-1"/>
        </w:rPr>
        <w:t xml:space="preserve"> </w:t>
      </w:r>
      <w:r>
        <w:t>del</w:t>
      </w:r>
      <w:r>
        <w:rPr>
          <w:spacing w:val="-1"/>
        </w:rPr>
        <w:t xml:space="preserve"> </w:t>
      </w:r>
      <w:r>
        <w:t>comité</w:t>
      </w:r>
      <w:r>
        <w:rPr>
          <w:spacing w:val="-3"/>
        </w:rPr>
        <w:t xml:space="preserve"> </w:t>
      </w:r>
      <w:r>
        <w:t>organizador para</w:t>
      </w:r>
      <w:r>
        <w:rPr>
          <w:spacing w:val="-3"/>
        </w:rPr>
        <w:t xml:space="preserve"> </w:t>
      </w:r>
      <w:r>
        <w:t>realizar</w:t>
      </w:r>
      <w:r>
        <w:rPr>
          <w:spacing w:val="-2"/>
        </w:rPr>
        <w:t xml:space="preserve"> </w:t>
      </w:r>
      <w:r>
        <w:t>los</w:t>
      </w:r>
      <w:r>
        <w:rPr>
          <w:spacing w:val="-5"/>
        </w:rPr>
        <w:t xml:space="preserve"> </w:t>
      </w:r>
      <w:r>
        <w:t>últimos</w:t>
      </w:r>
      <w:r>
        <w:rPr>
          <w:spacing w:val="-3"/>
        </w:rPr>
        <w:t xml:space="preserve"> </w:t>
      </w:r>
      <w:r>
        <w:t>ajustes</w:t>
      </w:r>
      <w:r>
        <w:rPr>
          <w:spacing w:val="-3"/>
        </w:rPr>
        <w:t xml:space="preserve"> </w:t>
      </w:r>
      <w:r>
        <w:t>a</w:t>
      </w:r>
      <w:r>
        <w:rPr>
          <w:spacing w:val="-3"/>
        </w:rPr>
        <w:t xml:space="preserve"> </w:t>
      </w:r>
      <w:r>
        <w:t>la actividad,</w:t>
      </w:r>
      <w:r>
        <w:rPr>
          <w:spacing w:val="-2"/>
        </w:rPr>
        <w:t xml:space="preserve"> </w:t>
      </w:r>
      <w:r>
        <w:t>repasar los pasos a seguir y detectar inconvenientes o imprevistos presentados a última hora.</w:t>
      </w:r>
    </w:p>
    <w:p w14:paraId="4F982584" w14:textId="77777777" w:rsidR="003315CD" w:rsidRDefault="003315CD">
      <w:pPr>
        <w:pStyle w:val="Textoindependiente"/>
        <w:spacing w:before="2"/>
      </w:pPr>
    </w:p>
    <w:p w14:paraId="1AE40B01" w14:textId="77777777" w:rsidR="003315CD" w:rsidRDefault="0082365E">
      <w:pPr>
        <w:pStyle w:val="Prrafodelista"/>
        <w:numPr>
          <w:ilvl w:val="0"/>
          <w:numId w:val="1"/>
        </w:numPr>
        <w:tabs>
          <w:tab w:val="left" w:pos="1069"/>
        </w:tabs>
        <w:spacing w:before="1"/>
        <w:ind w:left="1069" w:hanging="359"/>
      </w:pPr>
      <w:r>
        <w:t>Preparación</w:t>
      </w:r>
      <w:r>
        <w:rPr>
          <w:spacing w:val="-7"/>
        </w:rPr>
        <w:t xml:space="preserve"> </w:t>
      </w:r>
      <w:r>
        <w:t>de</w:t>
      </w:r>
      <w:r>
        <w:rPr>
          <w:spacing w:val="-7"/>
        </w:rPr>
        <w:t xml:space="preserve"> </w:t>
      </w:r>
      <w:r>
        <w:t>las</w:t>
      </w:r>
      <w:r>
        <w:rPr>
          <w:spacing w:val="-5"/>
        </w:rPr>
        <w:t xml:space="preserve"> </w:t>
      </w:r>
      <w:r>
        <w:t>personas</w:t>
      </w:r>
      <w:r>
        <w:rPr>
          <w:spacing w:val="-4"/>
        </w:rPr>
        <w:t xml:space="preserve"> </w:t>
      </w:r>
      <w:r>
        <w:t>que</w:t>
      </w:r>
      <w:r>
        <w:rPr>
          <w:spacing w:val="-5"/>
        </w:rPr>
        <w:t xml:space="preserve"> </w:t>
      </w:r>
      <w:r>
        <w:t>van</w:t>
      </w:r>
      <w:r>
        <w:rPr>
          <w:spacing w:val="-7"/>
        </w:rPr>
        <w:t xml:space="preserve"> </w:t>
      </w:r>
      <w:r>
        <w:t>a</w:t>
      </w:r>
      <w:r>
        <w:rPr>
          <w:spacing w:val="-7"/>
        </w:rPr>
        <w:t xml:space="preserve"> </w:t>
      </w:r>
      <w:r>
        <w:t>representar</w:t>
      </w:r>
      <w:r>
        <w:rPr>
          <w:spacing w:val="-4"/>
        </w:rPr>
        <w:t xml:space="preserve"> </w:t>
      </w:r>
      <w:r>
        <w:t>lesionados</w:t>
      </w:r>
      <w:r>
        <w:rPr>
          <w:spacing w:val="-6"/>
        </w:rPr>
        <w:t xml:space="preserve"> </w:t>
      </w:r>
      <w:r>
        <w:rPr>
          <w:spacing w:val="-2"/>
        </w:rPr>
        <w:t>ficticios.</w:t>
      </w:r>
    </w:p>
    <w:p w14:paraId="3986D4DE" w14:textId="77777777" w:rsidR="003315CD" w:rsidRDefault="003315CD">
      <w:pPr>
        <w:pStyle w:val="Textoindependiente"/>
        <w:spacing w:before="250"/>
      </w:pPr>
    </w:p>
    <w:p w14:paraId="04A128A3" w14:textId="77777777" w:rsidR="003315CD" w:rsidRDefault="0082365E">
      <w:pPr>
        <w:pStyle w:val="Prrafodelista"/>
        <w:numPr>
          <w:ilvl w:val="0"/>
          <w:numId w:val="1"/>
        </w:numPr>
        <w:tabs>
          <w:tab w:val="left" w:pos="1069"/>
        </w:tabs>
        <w:spacing w:before="1"/>
        <w:ind w:left="1069" w:hanging="359"/>
      </w:pPr>
      <w:r>
        <w:t>Supervisión</w:t>
      </w:r>
      <w:r>
        <w:rPr>
          <w:spacing w:val="-7"/>
        </w:rPr>
        <w:t xml:space="preserve"> </w:t>
      </w:r>
      <w:r>
        <w:t>del</w:t>
      </w:r>
      <w:r>
        <w:rPr>
          <w:spacing w:val="-4"/>
        </w:rPr>
        <w:t xml:space="preserve"> </w:t>
      </w:r>
      <w:r>
        <w:t>área</w:t>
      </w:r>
      <w:r>
        <w:rPr>
          <w:spacing w:val="-7"/>
        </w:rPr>
        <w:t xml:space="preserve"> </w:t>
      </w:r>
      <w:r>
        <w:t>en</w:t>
      </w:r>
      <w:r>
        <w:rPr>
          <w:spacing w:val="-6"/>
        </w:rPr>
        <w:t xml:space="preserve"> </w:t>
      </w:r>
      <w:r>
        <w:t>donde</w:t>
      </w:r>
      <w:r>
        <w:rPr>
          <w:spacing w:val="-4"/>
        </w:rPr>
        <w:t xml:space="preserve"> </w:t>
      </w:r>
      <w:r>
        <w:t>va</w:t>
      </w:r>
      <w:r>
        <w:rPr>
          <w:spacing w:val="-4"/>
        </w:rPr>
        <w:t xml:space="preserve"> </w:t>
      </w:r>
      <w:r>
        <w:t>a</w:t>
      </w:r>
      <w:r>
        <w:rPr>
          <w:spacing w:val="-6"/>
        </w:rPr>
        <w:t xml:space="preserve"> </w:t>
      </w:r>
      <w:r>
        <w:t>suceder</w:t>
      </w:r>
      <w:r>
        <w:rPr>
          <w:spacing w:val="-4"/>
        </w:rPr>
        <w:t xml:space="preserve"> </w:t>
      </w:r>
      <w:r>
        <w:t>la</w:t>
      </w:r>
      <w:r>
        <w:rPr>
          <w:spacing w:val="-4"/>
        </w:rPr>
        <w:t xml:space="preserve"> </w:t>
      </w:r>
      <w:r>
        <w:t>emergencia</w:t>
      </w:r>
      <w:r>
        <w:rPr>
          <w:spacing w:val="-6"/>
        </w:rPr>
        <w:t xml:space="preserve"> </w:t>
      </w:r>
      <w:r>
        <w:rPr>
          <w:spacing w:val="-2"/>
        </w:rPr>
        <w:t>ficticia.</w:t>
      </w:r>
    </w:p>
    <w:p w14:paraId="35A09C7A" w14:textId="77777777" w:rsidR="003315CD" w:rsidRDefault="003315CD">
      <w:pPr>
        <w:pStyle w:val="Textoindependiente"/>
        <w:spacing w:before="250"/>
      </w:pPr>
    </w:p>
    <w:p w14:paraId="6D9FD50D" w14:textId="77777777" w:rsidR="003315CD" w:rsidRDefault="0082365E">
      <w:pPr>
        <w:pStyle w:val="Prrafodelista"/>
        <w:numPr>
          <w:ilvl w:val="0"/>
          <w:numId w:val="1"/>
        </w:numPr>
        <w:tabs>
          <w:tab w:val="left" w:pos="1069"/>
        </w:tabs>
        <w:ind w:left="1069" w:hanging="359"/>
      </w:pPr>
      <w:r>
        <w:t>Ubicación</w:t>
      </w:r>
      <w:r>
        <w:rPr>
          <w:spacing w:val="-8"/>
        </w:rPr>
        <w:t xml:space="preserve"> </w:t>
      </w:r>
      <w:r>
        <w:t>de</w:t>
      </w:r>
      <w:r>
        <w:rPr>
          <w:spacing w:val="-5"/>
        </w:rPr>
        <w:t xml:space="preserve"> </w:t>
      </w:r>
      <w:r>
        <w:t>los</w:t>
      </w:r>
      <w:r>
        <w:rPr>
          <w:spacing w:val="-6"/>
        </w:rPr>
        <w:t xml:space="preserve"> </w:t>
      </w:r>
      <w:r>
        <w:t>observadores</w:t>
      </w:r>
      <w:r>
        <w:rPr>
          <w:spacing w:val="-4"/>
        </w:rPr>
        <w:t xml:space="preserve"> </w:t>
      </w:r>
      <w:r>
        <w:t>y</w:t>
      </w:r>
      <w:r>
        <w:rPr>
          <w:spacing w:val="-7"/>
        </w:rPr>
        <w:t xml:space="preserve"> </w:t>
      </w:r>
      <w:r>
        <w:t>confirmación</w:t>
      </w:r>
      <w:r>
        <w:rPr>
          <w:spacing w:val="-6"/>
        </w:rPr>
        <w:t xml:space="preserve"> </w:t>
      </w:r>
      <w:r>
        <w:t>de</w:t>
      </w:r>
      <w:r>
        <w:rPr>
          <w:spacing w:val="-5"/>
        </w:rPr>
        <w:t xml:space="preserve"> </w:t>
      </w:r>
      <w:r>
        <w:t>sus</w:t>
      </w:r>
      <w:r>
        <w:rPr>
          <w:spacing w:val="-4"/>
        </w:rPr>
        <w:t xml:space="preserve"> </w:t>
      </w:r>
      <w:r>
        <w:rPr>
          <w:spacing w:val="-2"/>
        </w:rPr>
        <w:t>actividades.</w:t>
      </w:r>
    </w:p>
    <w:p w14:paraId="27BD40AC" w14:textId="77777777" w:rsidR="003315CD" w:rsidRDefault="003315CD">
      <w:pPr>
        <w:pStyle w:val="Textoindependiente"/>
        <w:spacing w:before="252"/>
      </w:pPr>
    </w:p>
    <w:p w14:paraId="2266BE29" w14:textId="77777777" w:rsidR="003315CD" w:rsidRDefault="0082365E">
      <w:pPr>
        <w:pStyle w:val="Prrafodelista"/>
        <w:numPr>
          <w:ilvl w:val="0"/>
          <w:numId w:val="1"/>
        </w:numPr>
        <w:tabs>
          <w:tab w:val="left" w:pos="1069"/>
        </w:tabs>
        <w:spacing w:before="1"/>
        <w:ind w:left="1069" w:hanging="359"/>
      </w:pPr>
      <w:r>
        <w:t>Declaración</w:t>
      </w:r>
      <w:r>
        <w:rPr>
          <w:spacing w:val="-5"/>
        </w:rPr>
        <w:t xml:space="preserve"> </w:t>
      </w:r>
      <w:r>
        <w:t>de</w:t>
      </w:r>
      <w:r>
        <w:rPr>
          <w:spacing w:val="-5"/>
        </w:rPr>
        <w:t xml:space="preserve"> </w:t>
      </w:r>
      <w:r>
        <w:t>alerta</w:t>
      </w:r>
      <w:r>
        <w:rPr>
          <w:spacing w:val="-5"/>
        </w:rPr>
        <w:t xml:space="preserve"> </w:t>
      </w:r>
      <w:r>
        <w:t>por</w:t>
      </w:r>
      <w:r>
        <w:rPr>
          <w:spacing w:val="-4"/>
        </w:rPr>
        <w:t xml:space="preserve"> </w:t>
      </w:r>
      <w:r>
        <w:t>la</w:t>
      </w:r>
      <w:r>
        <w:rPr>
          <w:spacing w:val="-4"/>
        </w:rPr>
        <w:t xml:space="preserve"> </w:t>
      </w:r>
      <w:r>
        <w:t>persona</w:t>
      </w:r>
      <w:r>
        <w:rPr>
          <w:spacing w:val="-5"/>
        </w:rPr>
        <w:t xml:space="preserve"> </w:t>
      </w:r>
      <w:r>
        <w:t>o</w:t>
      </w:r>
      <w:r>
        <w:rPr>
          <w:spacing w:val="-7"/>
        </w:rPr>
        <w:t xml:space="preserve"> </w:t>
      </w:r>
      <w:r>
        <w:t>personas</w:t>
      </w:r>
      <w:r>
        <w:rPr>
          <w:spacing w:val="-6"/>
        </w:rPr>
        <w:t xml:space="preserve"> </w:t>
      </w:r>
      <w:r>
        <w:rPr>
          <w:spacing w:val="-2"/>
        </w:rPr>
        <w:t>designadas.</w:t>
      </w:r>
    </w:p>
    <w:p w14:paraId="5A99DCCC" w14:textId="77777777" w:rsidR="003315CD" w:rsidRDefault="003315CD">
      <w:pPr>
        <w:pStyle w:val="Textoindependiente"/>
        <w:spacing w:before="250"/>
      </w:pPr>
    </w:p>
    <w:p w14:paraId="5BB856E6" w14:textId="77777777" w:rsidR="003315CD" w:rsidRDefault="0082365E">
      <w:pPr>
        <w:pStyle w:val="Prrafodelista"/>
        <w:numPr>
          <w:ilvl w:val="0"/>
          <w:numId w:val="1"/>
        </w:numPr>
        <w:tabs>
          <w:tab w:val="left" w:pos="1069"/>
        </w:tabs>
        <w:ind w:left="1069" w:hanging="359"/>
      </w:pPr>
      <w:r>
        <w:t>Declaración</w:t>
      </w:r>
      <w:r>
        <w:rPr>
          <w:spacing w:val="-5"/>
        </w:rPr>
        <w:t xml:space="preserve"> </w:t>
      </w:r>
      <w:r>
        <w:t>de</w:t>
      </w:r>
      <w:r>
        <w:rPr>
          <w:spacing w:val="-5"/>
        </w:rPr>
        <w:t xml:space="preserve"> </w:t>
      </w:r>
      <w:r>
        <w:t>alarma</w:t>
      </w:r>
      <w:r>
        <w:rPr>
          <w:spacing w:val="-4"/>
        </w:rPr>
        <w:t xml:space="preserve"> </w:t>
      </w:r>
      <w:r>
        <w:t>por</w:t>
      </w:r>
      <w:r>
        <w:rPr>
          <w:spacing w:val="-4"/>
        </w:rPr>
        <w:t xml:space="preserve"> </w:t>
      </w:r>
      <w:r>
        <w:t>la</w:t>
      </w:r>
      <w:r>
        <w:rPr>
          <w:spacing w:val="-5"/>
        </w:rPr>
        <w:t xml:space="preserve"> </w:t>
      </w:r>
      <w:r>
        <w:t>persona</w:t>
      </w:r>
      <w:r>
        <w:rPr>
          <w:spacing w:val="-4"/>
        </w:rPr>
        <w:t xml:space="preserve"> </w:t>
      </w:r>
      <w:r>
        <w:t>o</w:t>
      </w:r>
      <w:r>
        <w:rPr>
          <w:spacing w:val="-5"/>
        </w:rPr>
        <w:t xml:space="preserve"> </w:t>
      </w:r>
      <w:r>
        <w:t>personas</w:t>
      </w:r>
      <w:r>
        <w:rPr>
          <w:spacing w:val="-6"/>
        </w:rPr>
        <w:t xml:space="preserve"> </w:t>
      </w:r>
      <w:r>
        <w:rPr>
          <w:spacing w:val="-2"/>
        </w:rPr>
        <w:t>designadas.</w:t>
      </w:r>
    </w:p>
    <w:p w14:paraId="49EA98C2" w14:textId="77777777" w:rsidR="003315CD" w:rsidRDefault="003315CD">
      <w:pPr>
        <w:pStyle w:val="Textoindependiente"/>
      </w:pPr>
    </w:p>
    <w:p w14:paraId="47F33733" w14:textId="77777777" w:rsidR="003315CD" w:rsidRDefault="003315CD">
      <w:pPr>
        <w:pStyle w:val="Textoindependiente"/>
      </w:pPr>
    </w:p>
    <w:p w14:paraId="58996882" w14:textId="77777777" w:rsidR="003315CD" w:rsidRDefault="0082365E">
      <w:pPr>
        <w:pStyle w:val="Prrafodelista"/>
        <w:numPr>
          <w:ilvl w:val="0"/>
          <w:numId w:val="1"/>
        </w:numPr>
        <w:tabs>
          <w:tab w:val="left" w:pos="1069"/>
        </w:tabs>
        <w:ind w:left="1069" w:hanging="359"/>
      </w:pPr>
      <w:r>
        <w:t>Difusión</w:t>
      </w:r>
      <w:r>
        <w:rPr>
          <w:spacing w:val="-5"/>
        </w:rPr>
        <w:t xml:space="preserve"> </w:t>
      </w:r>
      <w:r>
        <w:t>de</w:t>
      </w:r>
      <w:r>
        <w:rPr>
          <w:spacing w:val="-4"/>
        </w:rPr>
        <w:t xml:space="preserve"> </w:t>
      </w:r>
      <w:r>
        <w:t>alarma</w:t>
      </w:r>
      <w:r>
        <w:rPr>
          <w:spacing w:val="-4"/>
        </w:rPr>
        <w:t xml:space="preserve"> </w:t>
      </w:r>
      <w:r>
        <w:t>por</w:t>
      </w:r>
      <w:r>
        <w:rPr>
          <w:spacing w:val="-3"/>
        </w:rPr>
        <w:t xml:space="preserve"> </w:t>
      </w:r>
      <w:r>
        <w:t>la</w:t>
      </w:r>
      <w:r>
        <w:rPr>
          <w:spacing w:val="-6"/>
        </w:rPr>
        <w:t xml:space="preserve"> </w:t>
      </w:r>
      <w:r>
        <w:t>persona</w:t>
      </w:r>
      <w:r>
        <w:rPr>
          <w:spacing w:val="-6"/>
        </w:rPr>
        <w:t xml:space="preserve"> </w:t>
      </w:r>
      <w:r>
        <w:t>o</w:t>
      </w:r>
      <w:r>
        <w:rPr>
          <w:spacing w:val="-4"/>
        </w:rPr>
        <w:t xml:space="preserve"> </w:t>
      </w:r>
      <w:r>
        <w:t>personas</w:t>
      </w:r>
      <w:r>
        <w:rPr>
          <w:spacing w:val="-6"/>
        </w:rPr>
        <w:t xml:space="preserve"> </w:t>
      </w:r>
      <w:r>
        <w:rPr>
          <w:spacing w:val="-2"/>
        </w:rPr>
        <w:t>designadas.</w:t>
      </w:r>
    </w:p>
    <w:p w14:paraId="104B19EC" w14:textId="77777777" w:rsidR="003315CD" w:rsidRDefault="003315CD">
      <w:pPr>
        <w:pStyle w:val="Textoindependiente"/>
        <w:spacing w:before="250"/>
      </w:pPr>
    </w:p>
    <w:p w14:paraId="2C2E2C48" w14:textId="77777777" w:rsidR="003315CD" w:rsidRDefault="0082365E">
      <w:pPr>
        <w:pStyle w:val="Prrafodelista"/>
        <w:numPr>
          <w:ilvl w:val="0"/>
          <w:numId w:val="1"/>
        </w:numPr>
        <w:tabs>
          <w:tab w:val="left" w:pos="1069"/>
        </w:tabs>
        <w:ind w:left="1069" w:hanging="359"/>
      </w:pPr>
      <w:r>
        <w:t>Comunicación</w:t>
      </w:r>
      <w:r>
        <w:rPr>
          <w:spacing w:val="-8"/>
        </w:rPr>
        <w:t xml:space="preserve"> </w:t>
      </w:r>
      <w:r>
        <w:t>con</w:t>
      </w:r>
      <w:r>
        <w:rPr>
          <w:spacing w:val="-6"/>
        </w:rPr>
        <w:t xml:space="preserve"> </w:t>
      </w:r>
      <w:r>
        <w:t>las</w:t>
      </w:r>
      <w:r>
        <w:rPr>
          <w:spacing w:val="-8"/>
        </w:rPr>
        <w:t xml:space="preserve"> </w:t>
      </w:r>
      <w:r>
        <w:t>instituciones</w:t>
      </w:r>
      <w:r>
        <w:rPr>
          <w:spacing w:val="-6"/>
        </w:rPr>
        <w:t xml:space="preserve"> </w:t>
      </w:r>
      <w:r>
        <w:t>que</w:t>
      </w:r>
      <w:r>
        <w:rPr>
          <w:spacing w:val="-7"/>
        </w:rPr>
        <w:t xml:space="preserve"> </w:t>
      </w:r>
      <w:r>
        <w:t>prestan</w:t>
      </w:r>
      <w:r>
        <w:rPr>
          <w:spacing w:val="-8"/>
        </w:rPr>
        <w:t xml:space="preserve"> </w:t>
      </w:r>
      <w:r>
        <w:t>ayuda</w:t>
      </w:r>
      <w:r>
        <w:rPr>
          <w:spacing w:val="-6"/>
        </w:rPr>
        <w:t xml:space="preserve"> </w:t>
      </w:r>
      <w:r>
        <w:t>en</w:t>
      </w:r>
      <w:r>
        <w:rPr>
          <w:spacing w:val="-6"/>
        </w:rPr>
        <w:t xml:space="preserve"> </w:t>
      </w:r>
      <w:r>
        <w:t>situaciones</w:t>
      </w:r>
      <w:r>
        <w:rPr>
          <w:spacing w:val="-6"/>
        </w:rPr>
        <w:t xml:space="preserve"> </w:t>
      </w:r>
      <w:r>
        <w:t>de</w:t>
      </w:r>
      <w:r>
        <w:rPr>
          <w:spacing w:val="-7"/>
        </w:rPr>
        <w:t xml:space="preserve"> </w:t>
      </w:r>
      <w:r>
        <w:rPr>
          <w:spacing w:val="-2"/>
        </w:rPr>
        <w:t>emergencia.</w:t>
      </w:r>
    </w:p>
    <w:p w14:paraId="02658CD1" w14:textId="77777777" w:rsidR="003315CD" w:rsidRDefault="003315CD">
      <w:pPr>
        <w:pStyle w:val="Textoindependiente"/>
      </w:pPr>
    </w:p>
    <w:p w14:paraId="0CD7EC6B" w14:textId="77777777" w:rsidR="003315CD" w:rsidRDefault="003315CD">
      <w:pPr>
        <w:pStyle w:val="Textoindependiente"/>
      </w:pPr>
    </w:p>
    <w:p w14:paraId="52958B15" w14:textId="77777777" w:rsidR="003315CD" w:rsidRDefault="0082365E">
      <w:pPr>
        <w:pStyle w:val="Prrafodelista"/>
        <w:numPr>
          <w:ilvl w:val="0"/>
          <w:numId w:val="1"/>
        </w:numPr>
        <w:tabs>
          <w:tab w:val="left" w:pos="1069"/>
        </w:tabs>
        <w:spacing w:line="237" w:lineRule="auto"/>
        <w:ind w:left="1069" w:right="703"/>
        <w:jc w:val="both"/>
      </w:pPr>
      <w:r>
        <w:t>Maniobras</w:t>
      </w:r>
      <w:r>
        <w:rPr>
          <w:spacing w:val="-15"/>
        </w:rPr>
        <w:t xml:space="preserve"> </w:t>
      </w:r>
      <w:r>
        <w:t>o</w:t>
      </w:r>
      <w:r>
        <w:rPr>
          <w:spacing w:val="-14"/>
        </w:rPr>
        <w:t xml:space="preserve"> </w:t>
      </w:r>
      <w:r>
        <w:t>actividades</w:t>
      </w:r>
      <w:r>
        <w:rPr>
          <w:spacing w:val="-13"/>
        </w:rPr>
        <w:t xml:space="preserve"> </w:t>
      </w:r>
      <w:r>
        <w:t>específicas</w:t>
      </w:r>
      <w:r>
        <w:rPr>
          <w:spacing w:val="-16"/>
        </w:rPr>
        <w:t xml:space="preserve"> </w:t>
      </w:r>
      <w:r>
        <w:t>tendientes</w:t>
      </w:r>
      <w:r>
        <w:rPr>
          <w:spacing w:val="-13"/>
        </w:rPr>
        <w:t xml:space="preserve"> </w:t>
      </w:r>
      <w:r>
        <w:t>al</w:t>
      </w:r>
      <w:r>
        <w:rPr>
          <w:spacing w:val="-16"/>
        </w:rPr>
        <w:t xml:space="preserve"> </w:t>
      </w:r>
      <w:r>
        <w:t>control</w:t>
      </w:r>
      <w:r>
        <w:rPr>
          <w:spacing w:val="-14"/>
        </w:rPr>
        <w:t xml:space="preserve"> </w:t>
      </w:r>
      <w:r>
        <w:t>inicial</w:t>
      </w:r>
      <w:r>
        <w:rPr>
          <w:spacing w:val="-12"/>
        </w:rPr>
        <w:t xml:space="preserve"> </w:t>
      </w:r>
      <w:r>
        <w:t>de</w:t>
      </w:r>
      <w:r>
        <w:rPr>
          <w:spacing w:val="-14"/>
        </w:rPr>
        <w:t xml:space="preserve"> </w:t>
      </w:r>
      <w:r>
        <w:t>la</w:t>
      </w:r>
      <w:r>
        <w:rPr>
          <w:spacing w:val="-8"/>
        </w:rPr>
        <w:t xml:space="preserve"> </w:t>
      </w:r>
      <w:r>
        <w:t>situación</w:t>
      </w:r>
      <w:r>
        <w:rPr>
          <w:spacing w:val="-12"/>
        </w:rPr>
        <w:t xml:space="preserve"> </w:t>
      </w:r>
      <w:r>
        <w:t>de</w:t>
      </w:r>
      <w:r>
        <w:rPr>
          <w:spacing w:val="-16"/>
        </w:rPr>
        <w:t xml:space="preserve"> </w:t>
      </w:r>
      <w:r>
        <w:t>riesgo que generó</w:t>
      </w:r>
      <w:r>
        <w:rPr>
          <w:spacing w:val="-1"/>
        </w:rPr>
        <w:t xml:space="preserve"> </w:t>
      </w:r>
      <w:r>
        <w:t>la emergencia, de</w:t>
      </w:r>
      <w:r>
        <w:rPr>
          <w:spacing w:val="-1"/>
        </w:rPr>
        <w:t xml:space="preserve"> </w:t>
      </w:r>
      <w:r>
        <w:t>acuerdo</w:t>
      </w:r>
      <w:r>
        <w:rPr>
          <w:spacing w:val="-1"/>
        </w:rPr>
        <w:t xml:space="preserve"> </w:t>
      </w:r>
      <w:r>
        <w:t>con</w:t>
      </w:r>
      <w:r>
        <w:rPr>
          <w:spacing w:val="-1"/>
        </w:rPr>
        <w:t xml:space="preserve"> </w:t>
      </w:r>
      <w:r>
        <w:t>lo planeado y con</w:t>
      </w:r>
      <w:r>
        <w:rPr>
          <w:spacing w:val="-1"/>
        </w:rPr>
        <w:t xml:space="preserve"> </w:t>
      </w:r>
      <w:r>
        <w:t>los</w:t>
      </w:r>
      <w:r>
        <w:rPr>
          <w:spacing w:val="-1"/>
        </w:rPr>
        <w:t xml:space="preserve"> </w:t>
      </w:r>
      <w:r>
        <w:t>recursos</w:t>
      </w:r>
      <w:r>
        <w:rPr>
          <w:spacing w:val="-1"/>
        </w:rPr>
        <w:t xml:space="preserve"> </w:t>
      </w:r>
      <w:r>
        <w:t>disponibles.</w:t>
      </w:r>
    </w:p>
    <w:p w14:paraId="4E0576AA" w14:textId="77777777" w:rsidR="003315CD" w:rsidRDefault="003315CD">
      <w:pPr>
        <w:pStyle w:val="Textoindependiente"/>
      </w:pPr>
    </w:p>
    <w:p w14:paraId="42A644B4" w14:textId="77777777" w:rsidR="003315CD" w:rsidRDefault="003315CD">
      <w:pPr>
        <w:pStyle w:val="Textoindependiente"/>
        <w:spacing w:before="1"/>
      </w:pPr>
    </w:p>
    <w:p w14:paraId="7FA68B46" w14:textId="77777777" w:rsidR="003315CD" w:rsidRDefault="0082365E">
      <w:pPr>
        <w:pStyle w:val="Prrafodelista"/>
        <w:numPr>
          <w:ilvl w:val="0"/>
          <w:numId w:val="1"/>
        </w:numPr>
        <w:tabs>
          <w:tab w:val="left" w:pos="1069"/>
        </w:tabs>
        <w:spacing w:before="1"/>
        <w:ind w:left="1069" w:right="703"/>
        <w:jc w:val="both"/>
      </w:pPr>
      <w:r>
        <w:t>Definición de la evacuación, definición del tipo de evacuación: total o parcial, orden de evacuación,</w:t>
      </w:r>
      <w:r>
        <w:rPr>
          <w:spacing w:val="-4"/>
        </w:rPr>
        <w:t xml:space="preserve"> </w:t>
      </w:r>
      <w:r>
        <w:t>designación</w:t>
      </w:r>
      <w:r>
        <w:rPr>
          <w:spacing w:val="-4"/>
        </w:rPr>
        <w:t xml:space="preserve"> </w:t>
      </w:r>
      <w:r>
        <w:t>del</w:t>
      </w:r>
      <w:r>
        <w:rPr>
          <w:spacing w:val="-5"/>
        </w:rPr>
        <w:t xml:space="preserve"> </w:t>
      </w:r>
      <w:r>
        <w:t>lugar</w:t>
      </w:r>
      <w:r>
        <w:rPr>
          <w:spacing w:val="-6"/>
        </w:rPr>
        <w:t xml:space="preserve"> </w:t>
      </w:r>
      <w:r>
        <w:t>de</w:t>
      </w:r>
      <w:r>
        <w:rPr>
          <w:spacing w:val="-7"/>
        </w:rPr>
        <w:t xml:space="preserve"> </w:t>
      </w:r>
      <w:r>
        <w:t>concentración</w:t>
      </w:r>
      <w:r>
        <w:rPr>
          <w:spacing w:val="-4"/>
        </w:rPr>
        <w:t xml:space="preserve"> </w:t>
      </w:r>
      <w:r>
        <w:t>de</w:t>
      </w:r>
      <w:r>
        <w:rPr>
          <w:spacing w:val="-4"/>
        </w:rPr>
        <w:t xml:space="preserve"> </w:t>
      </w:r>
      <w:r>
        <w:t>los</w:t>
      </w:r>
      <w:r>
        <w:rPr>
          <w:spacing w:val="-6"/>
        </w:rPr>
        <w:t xml:space="preserve"> </w:t>
      </w:r>
      <w:r>
        <w:t>evacuados</w:t>
      </w:r>
      <w:r>
        <w:rPr>
          <w:spacing w:val="-6"/>
        </w:rPr>
        <w:t xml:space="preserve"> </w:t>
      </w:r>
      <w:r>
        <w:t>e</w:t>
      </w:r>
      <w:r>
        <w:rPr>
          <w:spacing w:val="-6"/>
        </w:rPr>
        <w:t xml:space="preserve"> </w:t>
      </w:r>
      <w:r>
        <w:t>iniciación</w:t>
      </w:r>
      <w:r>
        <w:rPr>
          <w:spacing w:val="-4"/>
        </w:rPr>
        <w:t xml:space="preserve"> </w:t>
      </w:r>
      <w:r>
        <w:t>de</w:t>
      </w:r>
      <w:r>
        <w:rPr>
          <w:spacing w:val="-4"/>
        </w:rPr>
        <w:t xml:space="preserve"> </w:t>
      </w:r>
      <w:r>
        <w:t xml:space="preserve">la </w:t>
      </w:r>
      <w:r>
        <w:rPr>
          <w:spacing w:val="-2"/>
        </w:rPr>
        <w:t>evacuación.</w:t>
      </w:r>
    </w:p>
    <w:p w14:paraId="3339ED1F" w14:textId="77777777" w:rsidR="003315CD" w:rsidRDefault="003315CD">
      <w:pPr>
        <w:pStyle w:val="Textoindependiente"/>
        <w:spacing w:before="251"/>
      </w:pPr>
    </w:p>
    <w:p w14:paraId="504A9F4B" w14:textId="77777777" w:rsidR="003315CD" w:rsidRDefault="0082365E">
      <w:pPr>
        <w:pStyle w:val="Prrafodelista"/>
        <w:numPr>
          <w:ilvl w:val="0"/>
          <w:numId w:val="1"/>
        </w:numPr>
        <w:tabs>
          <w:tab w:val="left" w:pos="1069"/>
        </w:tabs>
        <w:ind w:left="1069" w:hanging="359"/>
      </w:pPr>
      <w:r>
        <w:t>Concentración</w:t>
      </w:r>
      <w:r>
        <w:rPr>
          <w:spacing w:val="-8"/>
        </w:rPr>
        <w:t xml:space="preserve"> </w:t>
      </w:r>
      <w:r>
        <w:t>de</w:t>
      </w:r>
      <w:r>
        <w:rPr>
          <w:spacing w:val="-7"/>
        </w:rPr>
        <w:t xml:space="preserve"> </w:t>
      </w:r>
      <w:r>
        <w:t>los</w:t>
      </w:r>
      <w:r>
        <w:rPr>
          <w:spacing w:val="-5"/>
        </w:rPr>
        <w:t xml:space="preserve"> </w:t>
      </w:r>
      <w:r>
        <w:t>lesionados</w:t>
      </w:r>
      <w:r>
        <w:rPr>
          <w:spacing w:val="-5"/>
        </w:rPr>
        <w:t xml:space="preserve"> </w:t>
      </w:r>
      <w:r>
        <w:t>ficticios</w:t>
      </w:r>
      <w:r>
        <w:rPr>
          <w:spacing w:val="-5"/>
        </w:rPr>
        <w:t xml:space="preserve"> </w:t>
      </w:r>
      <w:r>
        <w:t>en</w:t>
      </w:r>
      <w:r>
        <w:rPr>
          <w:spacing w:val="-7"/>
        </w:rPr>
        <w:t xml:space="preserve"> </w:t>
      </w:r>
      <w:r>
        <w:t>las</w:t>
      </w:r>
      <w:r>
        <w:rPr>
          <w:spacing w:val="-5"/>
        </w:rPr>
        <w:t xml:space="preserve"> </w:t>
      </w:r>
      <w:r>
        <w:t>zonas</w:t>
      </w:r>
      <w:r>
        <w:rPr>
          <w:spacing w:val="-5"/>
        </w:rPr>
        <w:t xml:space="preserve"> </w:t>
      </w:r>
      <w:r>
        <w:t>de</w:t>
      </w:r>
      <w:r>
        <w:rPr>
          <w:spacing w:val="-5"/>
        </w:rPr>
        <w:t xml:space="preserve"> </w:t>
      </w:r>
      <w:r>
        <w:t>seguridad</w:t>
      </w:r>
      <w:r>
        <w:rPr>
          <w:spacing w:val="-5"/>
        </w:rPr>
        <w:t xml:space="preserve"> </w:t>
      </w:r>
      <w:r>
        <w:rPr>
          <w:spacing w:val="-2"/>
        </w:rPr>
        <w:t>predeterminadas.</w:t>
      </w:r>
    </w:p>
    <w:p w14:paraId="59CDE2B3" w14:textId="77777777" w:rsidR="003315CD" w:rsidRDefault="003315CD">
      <w:pPr>
        <w:pStyle w:val="Textoindependiente"/>
        <w:spacing w:before="252"/>
      </w:pPr>
    </w:p>
    <w:p w14:paraId="4A7EE0CB" w14:textId="77777777" w:rsidR="003315CD" w:rsidRDefault="0082365E">
      <w:pPr>
        <w:pStyle w:val="Prrafodelista"/>
        <w:numPr>
          <w:ilvl w:val="0"/>
          <w:numId w:val="1"/>
        </w:numPr>
        <w:tabs>
          <w:tab w:val="left" w:pos="1069"/>
        </w:tabs>
        <w:spacing w:before="1"/>
        <w:ind w:left="1069" w:hanging="359"/>
      </w:pPr>
      <w:r>
        <w:t>Instalación</w:t>
      </w:r>
      <w:r>
        <w:rPr>
          <w:spacing w:val="-7"/>
        </w:rPr>
        <w:t xml:space="preserve"> </w:t>
      </w:r>
      <w:r>
        <w:t>del</w:t>
      </w:r>
      <w:r>
        <w:rPr>
          <w:spacing w:val="-6"/>
        </w:rPr>
        <w:t xml:space="preserve"> </w:t>
      </w:r>
      <w:r>
        <w:t>centro</w:t>
      </w:r>
      <w:r>
        <w:rPr>
          <w:spacing w:val="-5"/>
        </w:rPr>
        <w:t xml:space="preserve"> </w:t>
      </w:r>
      <w:r>
        <w:t>de</w:t>
      </w:r>
      <w:r>
        <w:rPr>
          <w:spacing w:val="-7"/>
        </w:rPr>
        <w:t xml:space="preserve"> </w:t>
      </w:r>
      <w:r>
        <w:t>atención</w:t>
      </w:r>
      <w:r>
        <w:rPr>
          <w:spacing w:val="-4"/>
        </w:rPr>
        <w:t xml:space="preserve"> </w:t>
      </w:r>
      <w:r>
        <w:t>a</w:t>
      </w:r>
      <w:r>
        <w:rPr>
          <w:spacing w:val="-5"/>
        </w:rPr>
        <w:t xml:space="preserve"> </w:t>
      </w:r>
      <w:r>
        <w:t>los</w:t>
      </w:r>
      <w:r>
        <w:rPr>
          <w:spacing w:val="-5"/>
        </w:rPr>
        <w:t xml:space="preserve"> </w:t>
      </w:r>
      <w:r>
        <w:rPr>
          <w:spacing w:val="-2"/>
        </w:rPr>
        <w:t>lesionados.</w:t>
      </w:r>
    </w:p>
    <w:p w14:paraId="00829794" w14:textId="77777777" w:rsidR="003315CD" w:rsidRDefault="003315CD">
      <w:pPr>
        <w:pStyle w:val="Textoindependiente"/>
        <w:spacing w:before="250"/>
      </w:pPr>
    </w:p>
    <w:p w14:paraId="2CFDB559" w14:textId="77777777" w:rsidR="003315CD" w:rsidRDefault="0082365E">
      <w:pPr>
        <w:pStyle w:val="Prrafodelista"/>
        <w:numPr>
          <w:ilvl w:val="0"/>
          <w:numId w:val="1"/>
        </w:numPr>
        <w:tabs>
          <w:tab w:val="left" w:pos="1069"/>
        </w:tabs>
        <w:ind w:left="1069" w:hanging="359"/>
      </w:pPr>
      <w:r>
        <w:t>Orden</w:t>
      </w:r>
      <w:r>
        <w:rPr>
          <w:spacing w:val="-6"/>
        </w:rPr>
        <w:t xml:space="preserve"> </w:t>
      </w:r>
      <w:r>
        <w:t>de</w:t>
      </w:r>
      <w:r>
        <w:rPr>
          <w:spacing w:val="-6"/>
        </w:rPr>
        <w:t xml:space="preserve"> </w:t>
      </w:r>
      <w:r>
        <w:t>finalización</w:t>
      </w:r>
      <w:r>
        <w:rPr>
          <w:spacing w:val="-4"/>
        </w:rPr>
        <w:t xml:space="preserve"> </w:t>
      </w:r>
      <w:r>
        <w:t>de</w:t>
      </w:r>
      <w:r>
        <w:rPr>
          <w:spacing w:val="-6"/>
        </w:rPr>
        <w:t xml:space="preserve"> </w:t>
      </w:r>
      <w:r>
        <w:t>la</w:t>
      </w:r>
      <w:r>
        <w:rPr>
          <w:spacing w:val="-4"/>
        </w:rPr>
        <w:t xml:space="preserve"> </w:t>
      </w:r>
      <w:r>
        <w:t>actividad</w:t>
      </w:r>
      <w:r>
        <w:rPr>
          <w:spacing w:val="-4"/>
        </w:rPr>
        <w:t xml:space="preserve"> </w:t>
      </w:r>
      <w:r>
        <w:t>por</w:t>
      </w:r>
      <w:r>
        <w:rPr>
          <w:spacing w:val="-5"/>
        </w:rPr>
        <w:t xml:space="preserve"> </w:t>
      </w:r>
      <w:r>
        <w:t>la</w:t>
      </w:r>
      <w:r>
        <w:rPr>
          <w:spacing w:val="-4"/>
        </w:rPr>
        <w:t xml:space="preserve"> </w:t>
      </w:r>
      <w:r>
        <w:t>persona</w:t>
      </w:r>
      <w:r>
        <w:rPr>
          <w:spacing w:val="-4"/>
        </w:rPr>
        <w:t xml:space="preserve"> </w:t>
      </w:r>
      <w:r>
        <w:t>designada</w:t>
      </w:r>
      <w:r>
        <w:rPr>
          <w:spacing w:val="-5"/>
        </w:rPr>
        <w:t xml:space="preserve"> </w:t>
      </w:r>
      <w:r>
        <w:t>para</w:t>
      </w:r>
      <w:r>
        <w:rPr>
          <w:spacing w:val="-7"/>
        </w:rPr>
        <w:t xml:space="preserve"> </w:t>
      </w:r>
      <w:r>
        <w:t>tal</w:t>
      </w:r>
      <w:r>
        <w:rPr>
          <w:spacing w:val="-2"/>
        </w:rPr>
        <w:t xml:space="preserve"> </w:t>
      </w:r>
      <w:r>
        <w:rPr>
          <w:spacing w:val="-4"/>
        </w:rPr>
        <w:t>fin.</w:t>
      </w:r>
    </w:p>
    <w:p w14:paraId="1C22F419" w14:textId="77777777" w:rsidR="003315CD" w:rsidRDefault="003315CD">
      <w:pPr>
        <w:pStyle w:val="Prrafodelista"/>
        <w:sectPr w:rsidR="003315CD">
          <w:headerReference w:type="default" r:id="rId116"/>
          <w:footerReference w:type="default" r:id="rId117"/>
          <w:pgSz w:w="12250" w:h="15850"/>
          <w:pgMar w:top="1360" w:right="992" w:bottom="1200" w:left="992" w:header="0" w:footer="1017" w:gutter="0"/>
          <w:cols w:space="720"/>
        </w:sectPr>
      </w:pPr>
    </w:p>
    <w:p w14:paraId="03FB1D1E" w14:textId="77777777" w:rsidR="003315CD" w:rsidRDefault="003315CD">
      <w:pPr>
        <w:pStyle w:val="Textoindependiente"/>
        <w:spacing w:before="48"/>
      </w:pPr>
    </w:p>
    <w:p w14:paraId="5398C24E" w14:textId="77777777" w:rsidR="003315CD" w:rsidRDefault="0082365E">
      <w:pPr>
        <w:pStyle w:val="Prrafodelista"/>
        <w:numPr>
          <w:ilvl w:val="0"/>
          <w:numId w:val="1"/>
        </w:numPr>
        <w:tabs>
          <w:tab w:val="left" w:pos="1069"/>
        </w:tabs>
        <w:spacing w:line="237" w:lineRule="auto"/>
        <w:ind w:left="1069" w:right="707"/>
        <w:jc w:val="both"/>
      </w:pPr>
      <w:r>
        <w:t>Concentración</w:t>
      </w:r>
      <w:r>
        <w:rPr>
          <w:spacing w:val="-7"/>
        </w:rPr>
        <w:t xml:space="preserve"> </w:t>
      </w:r>
      <w:r>
        <w:t>de</w:t>
      </w:r>
      <w:r>
        <w:rPr>
          <w:spacing w:val="-7"/>
        </w:rPr>
        <w:t xml:space="preserve"> </w:t>
      </w:r>
      <w:r>
        <w:t>los</w:t>
      </w:r>
      <w:r>
        <w:rPr>
          <w:spacing w:val="-6"/>
        </w:rPr>
        <w:t xml:space="preserve"> </w:t>
      </w:r>
      <w:r>
        <w:t>participantes</w:t>
      </w:r>
      <w:r>
        <w:rPr>
          <w:spacing w:val="-6"/>
        </w:rPr>
        <w:t xml:space="preserve"> </w:t>
      </w:r>
      <w:r>
        <w:t>en</w:t>
      </w:r>
      <w:r>
        <w:rPr>
          <w:spacing w:val="-7"/>
        </w:rPr>
        <w:t xml:space="preserve"> </w:t>
      </w:r>
      <w:r>
        <w:t>un</w:t>
      </w:r>
      <w:r>
        <w:rPr>
          <w:spacing w:val="-7"/>
        </w:rPr>
        <w:t xml:space="preserve"> </w:t>
      </w:r>
      <w:r>
        <w:t>lugar</w:t>
      </w:r>
      <w:r>
        <w:rPr>
          <w:spacing w:val="-6"/>
        </w:rPr>
        <w:t xml:space="preserve"> </w:t>
      </w:r>
      <w:r>
        <w:t>predeterminado</w:t>
      </w:r>
      <w:r>
        <w:rPr>
          <w:spacing w:val="-7"/>
        </w:rPr>
        <w:t xml:space="preserve"> </w:t>
      </w:r>
      <w:r>
        <w:t>para</w:t>
      </w:r>
      <w:r>
        <w:rPr>
          <w:spacing w:val="-6"/>
        </w:rPr>
        <w:t xml:space="preserve"> </w:t>
      </w:r>
      <w:r>
        <w:t>la</w:t>
      </w:r>
      <w:r>
        <w:rPr>
          <w:spacing w:val="-6"/>
        </w:rPr>
        <w:t xml:space="preserve"> </w:t>
      </w:r>
      <w:r>
        <w:t>evaluación</w:t>
      </w:r>
      <w:r>
        <w:rPr>
          <w:spacing w:val="-7"/>
        </w:rPr>
        <w:t xml:space="preserve"> </w:t>
      </w:r>
      <w:r>
        <w:t>de</w:t>
      </w:r>
      <w:r>
        <w:rPr>
          <w:spacing w:val="-7"/>
        </w:rPr>
        <w:t xml:space="preserve"> </w:t>
      </w:r>
      <w:r>
        <w:t xml:space="preserve">la </w:t>
      </w:r>
      <w:r>
        <w:rPr>
          <w:spacing w:val="-2"/>
        </w:rPr>
        <w:t>actividad.</w:t>
      </w:r>
    </w:p>
    <w:p w14:paraId="26630796" w14:textId="77777777" w:rsidR="003315CD" w:rsidRDefault="003315CD">
      <w:pPr>
        <w:pStyle w:val="Textoindependiente"/>
        <w:spacing w:before="252"/>
      </w:pPr>
    </w:p>
    <w:p w14:paraId="4026CE2C" w14:textId="77777777" w:rsidR="003315CD" w:rsidRDefault="0082365E">
      <w:pPr>
        <w:pStyle w:val="Ttulo2"/>
        <w:numPr>
          <w:ilvl w:val="3"/>
          <w:numId w:val="22"/>
        </w:numPr>
        <w:tabs>
          <w:tab w:val="left" w:pos="2125"/>
        </w:tabs>
        <w:spacing w:before="1"/>
        <w:ind w:left="2125" w:hanging="1056"/>
      </w:pPr>
      <w:r>
        <w:t>Fase</w:t>
      </w:r>
      <w:r>
        <w:rPr>
          <w:spacing w:val="-1"/>
        </w:rPr>
        <w:t xml:space="preserve"> </w:t>
      </w:r>
      <w:r>
        <w:t>de</w:t>
      </w:r>
      <w:r>
        <w:rPr>
          <w:spacing w:val="-1"/>
        </w:rPr>
        <w:t xml:space="preserve"> </w:t>
      </w:r>
      <w:r>
        <w:rPr>
          <w:spacing w:val="-2"/>
        </w:rPr>
        <w:t>Evaluación</w:t>
      </w:r>
    </w:p>
    <w:p w14:paraId="2BC04F2B" w14:textId="77777777" w:rsidR="003315CD" w:rsidRDefault="0082365E">
      <w:pPr>
        <w:spacing w:before="255"/>
        <w:ind w:left="710" w:right="590"/>
        <w:rPr>
          <w:rFonts w:ascii="Arial"/>
          <w:b/>
        </w:rPr>
      </w:pPr>
      <w:r>
        <w:t>Durante esta fase se realiza</w:t>
      </w:r>
      <w:r>
        <w:rPr>
          <w:spacing w:val="25"/>
        </w:rPr>
        <w:t xml:space="preserve"> </w:t>
      </w:r>
      <w:r>
        <w:t>el informe del simulacro</w:t>
      </w:r>
      <w:r>
        <w:rPr>
          <w:spacing w:val="25"/>
        </w:rPr>
        <w:t xml:space="preserve"> </w:t>
      </w:r>
      <w:r>
        <w:t>con el formato</w:t>
      </w:r>
      <w:r>
        <w:rPr>
          <w:spacing w:val="29"/>
        </w:rPr>
        <w:t xml:space="preserve"> </w:t>
      </w:r>
      <w:r>
        <w:rPr>
          <w:rFonts w:ascii="Arial"/>
          <w:b/>
        </w:rPr>
        <w:t xml:space="preserve">RF-SG-24 Informe </w:t>
      </w:r>
      <w:r>
        <w:rPr>
          <w:rFonts w:ascii="Arial"/>
          <w:b/>
          <w:spacing w:val="-2"/>
        </w:rPr>
        <w:t>Simulacros</w:t>
      </w:r>
    </w:p>
    <w:p w14:paraId="0BA9EEA7" w14:textId="77777777" w:rsidR="003315CD" w:rsidRDefault="003315CD">
      <w:pPr>
        <w:pStyle w:val="Textoindependiente"/>
        <w:spacing w:before="251"/>
        <w:rPr>
          <w:rFonts w:ascii="Arial"/>
          <w:b/>
        </w:rPr>
      </w:pPr>
    </w:p>
    <w:p w14:paraId="113541D4" w14:textId="77777777" w:rsidR="003315CD" w:rsidRDefault="0082365E">
      <w:pPr>
        <w:pStyle w:val="Textoindependiente"/>
        <w:ind w:left="710" w:right="590"/>
      </w:pPr>
      <w:r>
        <w:t>En esta fase se sacan las conclusiones que sirven de base para realizar ajustes, corregir errores o resaltar aciertos en toda la actividad, para ello se debe realizar:</w:t>
      </w:r>
    </w:p>
    <w:p w14:paraId="432B2E98" w14:textId="77777777" w:rsidR="003315CD" w:rsidRDefault="003315CD">
      <w:pPr>
        <w:pStyle w:val="Textoindependiente"/>
        <w:spacing w:before="2"/>
      </w:pPr>
    </w:p>
    <w:p w14:paraId="6AA7491E" w14:textId="77777777" w:rsidR="003315CD" w:rsidRDefault="0082365E">
      <w:pPr>
        <w:pStyle w:val="Prrafodelista"/>
        <w:numPr>
          <w:ilvl w:val="0"/>
          <w:numId w:val="1"/>
        </w:numPr>
        <w:tabs>
          <w:tab w:val="left" w:pos="1069"/>
        </w:tabs>
        <w:ind w:left="1069" w:right="702"/>
        <w:jc w:val="both"/>
      </w:pPr>
      <w:r>
        <w:t>Llevar un orden para evaluar: área asignada, recursos disponibles, señal de alerta y alarma,</w:t>
      </w:r>
      <w:r>
        <w:rPr>
          <w:spacing w:val="-8"/>
        </w:rPr>
        <w:t xml:space="preserve"> </w:t>
      </w:r>
      <w:r>
        <w:t>etc.,</w:t>
      </w:r>
      <w:r>
        <w:rPr>
          <w:spacing w:val="-8"/>
        </w:rPr>
        <w:t xml:space="preserve"> </w:t>
      </w:r>
      <w:r>
        <w:t>teniendo</w:t>
      </w:r>
      <w:r>
        <w:rPr>
          <w:spacing w:val="-7"/>
        </w:rPr>
        <w:t xml:space="preserve"> </w:t>
      </w:r>
      <w:r>
        <w:t>en</w:t>
      </w:r>
      <w:r>
        <w:rPr>
          <w:spacing w:val="-9"/>
        </w:rPr>
        <w:t xml:space="preserve"> </w:t>
      </w:r>
      <w:r>
        <w:t>cuenta</w:t>
      </w:r>
      <w:r>
        <w:rPr>
          <w:spacing w:val="-8"/>
        </w:rPr>
        <w:t xml:space="preserve"> </w:t>
      </w:r>
      <w:r>
        <w:t>la</w:t>
      </w:r>
      <w:r>
        <w:rPr>
          <w:spacing w:val="-6"/>
        </w:rPr>
        <w:t xml:space="preserve"> </w:t>
      </w:r>
      <w:r>
        <w:t>secuencia</w:t>
      </w:r>
      <w:r>
        <w:rPr>
          <w:spacing w:val="-6"/>
        </w:rPr>
        <w:t xml:space="preserve"> </w:t>
      </w:r>
      <w:r>
        <w:t>de</w:t>
      </w:r>
      <w:r>
        <w:rPr>
          <w:spacing w:val="-9"/>
        </w:rPr>
        <w:t xml:space="preserve"> </w:t>
      </w:r>
      <w:r>
        <w:t>las</w:t>
      </w:r>
      <w:r>
        <w:rPr>
          <w:spacing w:val="-6"/>
        </w:rPr>
        <w:t xml:space="preserve"> </w:t>
      </w:r>
      <w:r>
        <w:t>actividades</w:t>
      </w:r>
      <w:r>
        <w:rPr>
          <w:spacing w:val="-8"/>
        </w:rPr>
        <w:t xml:space="preserve"> </w:t>
      </w:r>
      <w:r>
        <w:t>indicadas</w:t>
      </w:r>
      <w:r>
        <w:rPr>
          <w:spacing w:val="-9"/>
        </w:rPr>
        <w:t xml:space="preserve"> </w:t>
      </w:r>
      <w:r>
        <w:t>en</w:t>
      </w:r>
      <w:r>
        <w:rPr>
          <w:spacing w:val="-7"/>
        </w:rPr>
        <w:t xml:space="preserve"> </w:t>
      </w:r>
      <w:r>
        <w:t>la</w:t>
      </w:r>
      <w:r>
        <w:rPr>
          <w:spacing w:val="-6"/>
        </w:rPr>
        <w:t xml:space="preserve"> </w:t>
      </w:r>
      <w:r>
        <w:t>fase</w:t>
      </w:r>
      <w:r>
        <w:rPr>
          <w:spacing w:val="-6"/>
        </w:rPr>
        <w:t xml:space="preserve"> </w:t>
      </w:r>
      <w:r>
        <w:t xml:space="preserve">de </w:t>
      </w:r>
      <w:r>
        <w:rPr>
          <w:spacing w:val="-2"/>
        </w:rPr>
        <w:t>ejecución.</w:t>
      </w:r>
    </w:p>
    <w:p w14:paraId="2EAD042D" w14:textId="77777777" w:rsidR="003315CD" w:rsidRDefault="003315CD">
      <w:pPr>
        <w:pStyle w:val="Textoindependiente"/>
        <w:spacing w:before="1"/>
      </w:pPr>
    </w:p>
    <w:p w14:paraId="3E860AFD" w14:textId="77777777" w:rsidR="003315CD" w:rsidRDefault="0082365E">
      <w:pPr>
        <w:pStyle w:val="Prrafodelista"/>
        <w:numPr>
          <w:ilvl w:val="0"/>
          <w:numId w:val="1"/>
        </w:numPr>
        <w:tabs>
          <w:tab w:val="left" w:pos="1069"/>
        </w:tabs>
        <w:spacing w:line="237" w:lineRule="auto"/>
        <w:ind w:left="1069" w:right="704"/>
        <w:jc w:val="both"/>
      </w:pPr>
      <w:r>
        <w:t>Recopilar el material, analizarlo y sacar las conclusiones pertinentes, que serán anexadas al plan de gestión del riesgo de la empresa.</w:t>
      </w:r>
    </w:p>
    <w:p w14:paraId="3760612E" w14:textId="77777777" w:rsidR="003315CD" w:rsidRDefault="003315CD">
      <w:pPr>
        <w:pStyle w:val="Textoindependiente"/>
      </w:pPr>
    </w:p>
    <w:p w14:paraId="077CF051" w14:textId="77777777" w:rsidR="003315CD" w:rsidRDefault="003315CD">
      <w:pPr>
        <w:pStyle w:val="Textoindependiente"/>
        <w:spacing w:before="4"/>
      </w:pPr>
    </w:p>
    <w:p w14:paraId="5F1BF54B" w14:textId="77777777" w:rsidR="003315CD" w:rsidRDefault="0082365E">
      <w:pPr>
        <w:pStyle w:val="Prrafodelista"/>
        <w:numPr>
          <w:ilvl w:val="0"/>
          <w:numId w:val="1"/>
        </w:numPr>
        <w:tabs>
          <w:tab w:val="left" w:pos="1069"/>
        </w:tabs>
        <w:spacing w:line="237" w:lineRule="auto"/>
        <w:ind w:left="1069" w:right="707"/>
        <w:jc w:val="both"/>
      </w:pPr>
      <w:r>
        <w:t>Publicar o difundir los resultados del simulacro entre todo el personal de la Empresa, señalando los aciertos y recomendado acciones correctivas en los errores cometidos</w:t>
      </w:r>
    </w:p>
    <w:p w14:paraId="4E9E1BFB" w14:textId="77777777" w:rsidR="003315CD" w:rsidRDefault="003315CD">
      <w:pPr>
        <w:pStyle w:val="Textoindependiente"/>
      </w:pPr>
    </w:p>
    <w:p w14:paraId="22A44EF1" w14:textId="77777777" w:rsidR="003315CD" w:rsidRDefault="003315CD">
      <w:pPr>
        <w:pStyle w:val="Textoindependiente"/>
      </w:pPr>
    </w:p>
    <w:p w14:paraId="14753677" w14:textId="77777777" w:rsidR="003315CD" w:rsidRDefault="0082365E">
      <w:pPr>
        <w:pStyle w:val="Ttulo1"/>
        <w:numPr>
          <w:ilvl w:val="2"/>
          <w:numId w:val="22"/>
        </w:numPr>
        <w:tabs>
          <w:tab w:val="left" w:pos="3561"/>
        </w:tabs>
        <w:ind w:left="3561" w:hanging="708"/>
        <w:jc w:val="left"/>
      </w:pPr>
      <w:r>
        <w:t>DIRECTORIO</w:t>
      </w:r>
      <w:r>
        <w:rPr>
          <w:spacing w:val="-2"/>
        </w:rPr>
        <w:t xml:space="preserve"> </w:t>
      </w:r>
      <w:r>
        <w:t>DE</w:t>
      </w:r>
      <w:r>
        <w:rPr>
          <w:spacing w:val="-1"/>
        </w:rPr>
        <w:t xml:space="preserve"> </w:t>
      </w:r>
      <w:r>
        <w:rPr>
          <w:spacing w:val="-2"/>
        </w:rPr>
        <w:t>EMERGENCIAS</w:t>
      </w:r>
    </w:p>
    <w:p w14:paraId="6FB72E92" w14:textId="77777777" w:rsidR="003315CD" w:rsidRDefault="003315CD">
      <w:pPr>
        <w:pStyle w:val="Textoindependiente"/>
        <w:spacing w:before="12"/>
        <w:rPr>
          <w:rFonts w:ascii="Tahoma"/>
          <w:b/>
          <w:sz w:val="20"/>
        </w:rPr>
      </w:pPr>
    </w:p>
    <w:tbl>
      <w:tblPr>
        <w:tblStyle w:val="TableNormal"/>
        <w:tblW w:w="0" w:type="auto"/>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4395"/>
        <w:gridCol w:w="3555"/>
      </w:tblGrid>
      <w:tr w:rsidR="003315CD" w14:paraId="54CC7B1A" w14:textId="77777777">
        <w:trPr>
          <w:trHeight w:val="383"/>
        </w:trPr>
        <w:tc>
          <w:tcPr>
            <w:tcW w:w="2232" w:type="dxa"/>
          </w:tcPr>
          <w:p w14:paraId="618291D8" w14:textId="77777777" w:rsidR="003315CD" w:rsidRDefault="0082365E">
            <w:pPr>
              <w:pStyle w:val="TableParagraph"/>
              <w:spacing w:before="64"/>
              <w:ind w:left="715"/>
              <w:rPr>
                <w:rFonts w:ascii="Arial"/>
                <w:b/>
              </w:rPr>
            </w:pPr>
            <w:r>
              <w:rPr>
                <w:rFonts w:ascii="Arial"/>
                <w:b/>
                <w:spacing w:val="-2"/>
              </w:rPr>
              <w:t>Entidad</w:t>
            </w:r>
          </w:p>
        </w:tc>
        <w:tc>
          <w:tcPr>
            <w:tcW w:w="4395" w:type="dxa"/>
          </w:tcPr>
          <w:p w14:paraId="69220094" w14:textId="77777777" w:rsidR="003315CD" w:rsidRDefault="0082365E">
            <w:pPr>
              <w:pStyle w:val="TableParagraph"/>
              <w:spacing w:before="64"/>
              <w:ind w:left="18"/>
              <w:jc w:val="center"/>
              <w:rPr>
                <w:rFonts w:ascii="Arial"/>
                <w:b/>
              </w:rPr>
            </w:pPr>
            <w:r>
              <w:rPr>
                <w:rFonts w:ascii="Arial"/>
                <w:b/>
                <w:spacing w:val="-2"/>
              </w:rPr>
              <w:t>Servicio</w:t>
            </w:r>
          </w:p>
        </w:tc>
        <w:tc>
          <w:tcPr>
            <w:tcW w:w="3555" w:type="dxa"/>
          </w:tcPr>
          <w:p w14:paraId="587D2A4C" w14:textId="77777777" w:rsidR="003315CD" w:rsidRDefault="0082365E">
            <w:pPr>
              <w:pStyle w:val="TableParagraph"/>
              <w:spacing w:before="64"/>
              <w:ind w:left="24" w:right="3"/>
              <w:jc w:val="center"/>
              <w:rPr>
                <w:rFonts w:ascii="Arial" w:hAnsi="Arial"/>
                <w:b/>
              </w:rPr>
            </w:pPr>
            <w:r>
              <w:rPr>
                <w:rFonts w:ascii="Arial" w:hAnsi="Arial"/>
                <w:b/>
              </w:rPr>
              <w:t>Nº</w:t>
            </w:r>
            <w:r>
              <w:rPr>
                <w:rFonts w:ascii="Arial" w:hAnsi="Arial"/>
                <w:b/>
                <w:spacing w:val="-5"/>
              </w:rPr>
              <w:t xml:space="preserve"> </w:t>
            </w:r>
            <w:r>
              <w:rPr>
                <w:rFonts w:ascii="Arial" w:hAnsi="Arial"/>
                <w:b/>
                <w:spacing w:val="-2"/>
              </w:rPr>
              <w:t>Telefónico</w:t>
            </w:r>
          </w:p>
        </w:tc>
      </w:tr>
      <w:tr w:rsidR="003315CD" w14:paraId="78453DF8" w14:textId="77777777">
        <w:trPr>
          <w:trHeight w:val="645"/>
        </w:trPr>
        <w:tc>
          <w:tcPr>
            <w:tcW w:w="2232" w:type="dxa"/>
          </w:tcPr>
          <w:p w14:paraId="439B77F3" w14:textId="77777777" w:rsidR="003315CD" w:rsidRDefault="003315CD">
            <w:pPr>
              <w:pStyle w:val="TableParagraph"/>
              <w:rPr>
                <w:rFonts w:ascii="Tahoma"/>
                <w:b/>
                <w:sz w:val="5"/>
              </w:rPr>
            </w:pPr>
          </w:p>
          <w:p w14:paraId="3E558782" w14:textId="77777777" w:rsidR="003315CD" w:rsidRDefault="0082365E">
            <w:pPr>
              <w:pStyle w:val="TableParagraph"/>
              <w:ind w:left="86"/>
              <w:rPr>
                <w:rFonts w:ascii="Tahoma"/>
                <w:sz w:val="20"/>
              </w:rPr>
            </w:pPr>
            <w:r>
              <w:rPr>
                <w:rFonts w:ascii="Tahoma"/>
                <w:noProof/>
                <w:sz w:val="20"/>
              </w:rPr>
              <w:drawing>
                <wp:inline distT="0" distB="0" distL="0" distR="0" wp14:anchorId="33AA30F3" wp14:editId="2324B458">
                  <wp:extent cx="1259190" cy="311181"/>
                  <wp:effectExtent l="0" t="0" r="0" b="0"/>
                  <wp:docPr id="222" name="Image 222" descr="Descripción: D:\2018\SOMEI S.A.S\Empresas Asesoradas\Preverlab\Los Olivos\Registros\emermedica-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descr="Descripción: D:\2018\SOMEI S.A.S\Empresas Asesoradas\Preverlab\Los Olivos\Registros\emermedica-logo.png"/>
                          <pic:cNvPicPr/>
                        </pic:nvPicPr>
                        <pic:blipFill>
                          <a:blip r:embed="rId118" cstate="print"/>
                          <a:stretch>
                            <a:fillRect/>
                          </a:stretch>
                        </pic:blipFill>
                        <pic:spPr>
                          <a:xfrm>
                            <a:off x="0" y="0"/>
                            <a:ext cx="1259190" cy="311181"/>
                          </a:xfrm>
                          <a:prstGeom prst="rect">
                            <a:avLst/>
                          </a:prstGeom>
                        </pic:spPr>
                      </pic:pic>
                    </a:graphicData>
                  </a:graphic>
                </wp:inline>
              </w:drawing>
            </w:r>
          </w:p>
        </w:tc>
        <w:tc>
          <w:tcPr>
            <w:tcW w:w="4395" w:type="dxa"/>
          </w:tcPr>
          <w:p w14:paraId="723C6515" w14:textId="77777777" w:rsidR="003315CD" w:rsidRDefault="0082365E">
            <w:pPr>
              <w:pStyle w:val="TableParagraph"/>
              <w:spacing w:before="196"/>
              <w:ind w:left="72"/>
            </w:pPr>
            <w:r>
              <w:t>Área</w:t>
            </w:r>
            <w:r>
              <w:rPr>
                <w:spacing w:val="-2"/>
              </w:rPr>
              <w:t xml:space="preserve"> Protegida</w:t>
            </w:r>
          </w:p>
        </w:tc>
        <w:tc>
          <w:tcPr>
            <w:tcW w:w="3555" w:type="dxa"/>
          </w:tcPr>
          <w:p w14:paraId="11FED530" w14:textId="77777777" w:rsidR="003315CD" w:rsidRDefault="0082365E">
            <w:pPr>
              <w:pStyle w:val="TableParagraph"/>
              <w:spacing w:before="196"/>
              <w:ind w:left="24" w:right="5"/>
              <w:jc w:val="center"/>
            </w:pPr>
            <w:r>
              <w:t>3077089</w:t>
            </w:r>
            <w:r>
              <w:rPr>
                <w:spacing w:val="-2"/>
              </w:rPr>
              <w:t xml:space="preserve"> </w:t>
            </w:r>
            <w:r>
              <w:t>–</w:t>
            </w:r>
            <w:r>
              <w:rPr>
                <w:spacing w:val="-2"/>
              </w:rPr>
              <w:t xml:space="preserve"> </w:t>
            </w:r>
            <w:r>
              <w:t>5878027</w:t>
            </w:r>
            <w:r>
              <w:rPr>
                <w:spacing w:val="-4"/>
              </w:rPr>
              <w:t xml:space="preserve"> </w:t>
            </w:r>
            <w:r>
              <w:t>-</w:t>
            </w:r>
            <w:r>
              <w:rPr>
                <w:spacing w:val="-3"/>
              </w:rPr>
              <w:t xml:space="preserve"> </w:t>
            </w:r>
            <w:r>
              <w:rPr>
                <w:spacing w:val="-2"/>
              </w:rPr>
              <w:t>3077087</w:t>
            </w:r>
          </w:p>
        </w:tc>
      </w:tr>
      <w:tr w:rsidR="003315CD" w14:paraId="13AA5BC7" w14:textId="77777777">
        <w:trPr>
          <w:trHeight w:val="685"/>
        </w:trPr>
        <w:tc>
          <w:tcPr>
            <w:tcW w:w="2232" w:type="dxa"/>
          </w:tcPr>
          <w:p w14:paraId="13674164" w14:textId="77777777" w:rsidR="003315CD" w:rsidRDefault="0082365E">
            <w:pPr>
              <w:pStyle w:val="TableParagraph"/>
              <w:ind w:left="71"/>
              <w:rPr>
                <w:rFonts w:ascii="Tahoma"/>
                <w:sz w:val="20"/>
              </w:rPr>
            </w:pPr>
            <w:r>
              <w:rPr>
                <w:rFonts w:ascii="Tahoma"/>
                <w:noProof/>
                <w:sz w:val="20"/>
              </w:rPr>
              <w:drawing>
                <wp:inline distT="0" distB="0" distL="0" distR="0" wp14:anchorId="5227542E" wp14:editId="49D55C1A">
                  <wp:extent cx="852149" cy="381000"/>
                  <wp:effectExtent l="0" t="0" r="0" b="0"/>
                  <wp:docPr id="223" name="Image 223" descr="Descripción: 123-Emergenci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descr="Descripción: 123-Emergencias"/>
                          <pic:cNvPicPr/>
                        </pic:nvPicPr>
                        <pic:blipFill>
                          <a:blip r:embed="rId119" cstate="print"/>
                          <a:stretch>
                            <a:fillRect/>
                          </a:stretch>
                        </pic:blipFill>
                        <pic:spPr>
                          <a:xfrm>
                            <a:off x="0" y="0"/>
                            <a:ext cx="852149" cy="381000"/>
                          </a:xfrm>
                          <a:prstGeom prst="rect">
                            <a:avLst/>
                          </a:prstGeom>
                        </pic:spPr>
                      </pic:pic>
                    </a:graphicData>
                  </a:graphic>
                </wp:inline>
              </w:drawing>
            </w:r>
          </w:p>
        </w:tc>
        <w:tc>
          <w:tcPr>
            <w:tcW w:w="4395" w:type="dxa"/>
          </w:tcPr>
          <w:p w14:paraId="7B445B30" w14:textId="77777777" w:rsidR="003315CD" w:rsidRDefault="0082365E">
            <w:pPr>
              <w:pStyle w:val="TableParagraph"/>
              <w:spacing w:before="215"/>
              <w:ind w:left="72"/>
            </w:pPr>
            <w:r>
              <w:t>Numero</w:t>
            </w:r>
            <w:r>
              <w:rPr>
                <w:spacing w:val="-4"/>
              </w:rPr>
              <w:t xml:space="preserve"> </w:t>
            </w:r>
            <w:r>
              <w:t>Unificado</w:t>
            </w:r>
            <w:r>
              <w:rPr>
                <w:spacing w:val="-6"/>
              </w:rPr>
              <w:t xml:space="preserve"> </w:t>
            </w:r>
            <w:r>
              <w:t>de</w:t>
            </w:r>
            <w:r>
              <w:rPr>
                <w:spacing w:val="-4"/>
              </w:rPr>
              <w:t xml:space="preserve"> </w:t>
            </w:r>
            <w:r>
              <w:rPr>
                <w:spacing w:val="-2"/>
              </w:rPr>
              <w:t>Emergencias</w:t>
            </w:r>
          </w:p>
        </w:tc>
        <w:tc>
          <w:tcPr>
            <w:tcW w:w="3555" w:type="dxa"/>
          </w:tcPr>
          <w:p w14:paraId="086B33AE" w14:textId="77777777" w:rsidR="003315CD" w:rsidRDefault="0082365E">
            <w:pPr>
              <w:pStyle w:val="TableParagraph"/>
              <w:spacing w:before="215"/>
              <w:ind w:left="24" w:right="3"/>
              <w:jc w:val="center"/>
              <w:rPr>
                <w:rFonts w:ascii="Arial"/>
                <w:b/>
              </w:rPr>
            </w:pPr>
            <w:r>
              <w:rPr>
                <w:rFonts w:ascii="Arial"/>
                <w:b/>
                <w:spacing w:val="-5"/>
              </w:rPr>
              <w:t>123</w:t>
            </w:r>
          </w:p>
        </w:tc>
      </w:tr>
      <w:tr w:rsidR="003315CD" w14:paraId="76439B57" w14:textId="77777777">
        <w:trPr>
          <w:trHeight w:val="834"/>
        </w:trPr>
        <w:tc>
          <w:tcPr>
            <w:tcW w:w="2232" w:type="dxa"/>
          </w:tcPr>
          <w:p w14:paraId="098F924D" w14:textId="77777777" w:rsidR="003315CD" w:rsidRDefault="003315CD">
            <w:pPr>
              <w:pStyle w:val="TableParagraph"/>
              <w:spacing w:before="8"/>
              <w:rPr>
                <w:rFonts w:ascii="Tahoma"/>
                <w:b/>
                <w:sz w:val="6"/>
              </w:rPr>
            </w:pPr>
          </w:p>
          <w:p w14:paraId="63EC3F81" w14:textId="77777777" w:rsidR="003315CD" w:rsidRDefault="0082365E">
            <w:pPr>
              <w:pStyle w:val="TableParagraph"/>
              <w:ind w:left="671"/>
              <w:rPr>
                <w:rFonts w:ascii="Tahoma"/>
                <w:sz w:val="20"/>
              </w:rPr>
            </w:pPr>
            <w:r>
              <w:rPr>
                <w:rFonts w:ascii="Tahoma"/>
                <w:noProof/>
                <w:sz w:val="20"/>
              </w:rPr>
              <w:drawing>
                <wp:inline distT="0" distB="0" distL="0" distR="0" wp14:anchorId="193B20CC" wp14:editId="0C65F34D">
                  <wp:extent cx="381000" cy="447675"/>
                  <wp:effectExtent l="0" t="0" r="0" b="0"/>
                  <wp:docPr id="224" name="Image 224" descr="Descripción: BOMBEROS BOGO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descr="Descripción: BOMBEROS BOGOTA"/>
                          <pic:cNvPicPr/>
                        </pic:nvPicPr>
                        <pic:blipFill>
                          <a:blip r:embed="rId120" cstate="print"/>
                          <a:stretch>
                            <a:fillRect/>
                          </a:stretch>
                        </pic:blipFill>
                        <pic:spPr>
                          <a:xfrm>
                            <a:off x="0" y="0"/>
                            <a:ext cx="381000" cy="447675"/>
                          </a:xfrm>
                          <a:prstGeom prst="rect">
                            <a:avLst/>
                          </a:prstGeom>
                        </pic:spPr>
                      </pic:pic>
                    </a:graphicData>
                  </a:graphic>
                </wp:inline>
              </w:drawing>
            </w:r>
          </w:p>
        </w:tc>
        <w:tc>
          <w:tcPr>
            <w:tcW w:w="4395" w:type="dxa"/>
          </w:tcPr>
          <w:p w14:paraId="794D2628" w14:textId="77777777" w:rsidR="003315CD" w:rsidRDefault="003315CD">
            <w:pPr>
              <w:pStyle w:val="TableParagraph"/>
              <w:spacing w:before="24"/>
              <w:rPr>
                <w:rFonts w:ascii="Tahoma"/>
                <w:b/>
              </w:rPr>
            </w:pPr>
          </w:p>
          <w:p w14:paraId="1FBDB4C2" w14:textId="77777777" w:rsidR="003315CD" w:rsidRDefault="0082365E">
            <w:pPr>
              <w:pStyle w:val="TableParagraph"/>
              <w:ind w:left="72"/>
            </w:pPr>
            <w:r>
              <w:t>Bomberos</w:t>
            </w:r>
            <w:r>
              <w:rPr>
                <w:spacing w:val="-3"/>
              </w:rPr>
              <w:t xml:space="preserve"> </w:t>
            </w:r>
            <w:r>
              <w:rPr>
                <w:spacing w:val="-2"/>
              </w:rPr>
              <w:t>Chapinero</w:t>
            </w:r>
          </w:p>
        </w:tc>
        <w:tc>
          <w:tcPr>
            <w:tcW w:w="3555" w:type="dxa"/>
          </w:tcPr>
          <w:p w14:paraId="4BCC436D" w14:textId="77777777" w:rsidR="003315CD" w:rsidRDefault="0082365E">
            <w:pPr>
              <w:pStyle w:val="TableParagraph"/>
              <w:spacing w:line="253" w:lineRule="exact"/>
              <w:ind w:left="24" w:right="3"/>
              <w:jc w:val="center"/>
            </w:pPr>
            <w:r>
              <w:t>123 –</w:t>
            </w:r>
            <w:r>
              <w:rPr>
                <w:spacing w:val="-1"/>
              </w:rPr>
              <w:t xml:space="preserve"> </w:t>
            </w:r>
            <w:r>
              <w:rPr>
                <w:spacing w:val="-2"/>
              </w:rPr>
              <w:t>3485420</w:t>
            </w:r>
          </w:p>
        </w:tc>
      </w:tr>
      <w:tr w:rsidR="003315CD" w14:paraId="2B78E5CB" w14:textId="77777777">
        <w:trPr>
          <w:trHeight w:val="384"/>
        </w:trPr>
        <w:tc>
          <w:tcPr>
            <w:tcW w:w="2232" w:type="dxa"/>
            <w:vMerge w:val="restart"/>
          </w:tcPr>
          <w:p w14:paraId="1AAB4448" w14:textId="77777777" w:rsidR="003315CD" w:rsidRDefault="003315CD">
            <w:pPr>
              <w:pStyle w:val="TableParagraph"/>
              <w:spacing w:before="5"/>
              <w:rPr>
                <w:rFonts w:ascii="Tahoma"/>
                <w:b/>
                <w:sz w:val="18"/>
              </w:rPr>
            </w:pPr>
          </w:p>
          <w:p w14:paraId="37673262" w14:textId="77777777" w:rsidR="003315CD" w:rsidRDefault="0082365E">
            <w:pPr>
              <w:pStyle w:val="TableParagraph"/>
              <w:ind w:left="476"/>
              <w:rPr>
                <w:rFonts w:ascii="Tahoma"/>
                <w:sz w:val="20"/>
              </w:rPr>
            </w:pPr>
            <w:r>
              <w:rPr>
                <w:rFonts w:ascii="Tahoma"/>
                <w:noProof/>
                <w:sz w:val="20"/>
              </w:rPr>
              <w:drawing>
                <wp:inline distT="0" distB="0" distL="0" distR="0" wp14:anchorId="3E33857F" wp14:editId="59953FA3">
                  <wp:extent cx="606107" cy="553212"/>
                  <wp:effectExtent l="0" t="0" r="0" b="0"/>
                  <wp:docPr id="225" name="Image 225" descr="Descripción: http://impricol.co/laguiacundinamarca/images_cundi/polici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descr="Descripción: http://impricol.co/laguiacundinamarca/images_cundi/policia.jpg"/>
                          <pic:cNvPicPr/>
                        </pic:nvPicPr>
                        <pic:blipFill>
                          <a:blip r:embed="rId121" cstate="print"/>
                          <a:stretch>
                            <a:fillRect/>
                          </a:stretch>
                        </pic:blipFill>
                        <pic:spPr>
                          <a:xfrm>
                            <a:off x="0" y="0"/>
                            <a:ext cx="606107" cy="553212"/>
                          </a:xfrm>
                          <a:prstGeom prst="rect">
                            <a:avLst/>
                          </a:prstGeom>
                        </pic:spPr>
                      </pic:pic>
                    </a:graphicData>
                  </a:graphic>
                </wp:inline>
              </w:drawing>
            </w:r>
          </w:p>
        </w:tc>
        <w:tc>
          <w:tcPr>
            <w:tcW w:w="4395" w:type="dxa"/>
          </w:tcPr>
          <w:p w14:paraId="0D04A43C" w14:textId="77777777" w:rsidR="003315CD" w:rsidRDefault="0082365E">
            <w:pPr>
              <w:pStyle w:val="TableParagraph"/>
              <w:spacing w:before="65"/>
              <w:ind w:left="72"/>
            </w:pPr>
            <w:r>
              <w:t>Policía</w:t>
            </w:r>
            <w:r>
              <w:rPr>
                <w:spacing w:val="-8"/>
              </w:rPr>
              <w:t xml:space="preserve"> </w:t>
            </w:r>
            <w:r>
              <w:rPr>
                <w:spacing w:val="-2"/>
              </w:rPr>
              <w:t>Nacional</w:t>
            </w:r>
          </w:p>
        </w:tc>
        <w:tc>
          <w:tcPr>
            <w:tcW w:w="3555" w:type="dxa"/>
          </w:tcPr>
          <w:p w14:paraId="061D41FB" w14:textId="77777777" w:rsidR="003315CD" w:rsidRDefault="0082365E">
            <w:pPr>
              <w:pStyle w:val="TableParagraph"/>
              <w:spacing w:before="65"/>
              <w:ind w:left="24" w:right="3"/>
              <w:jc w:val="center"/>
            </w:pPr>
            <w:r>
              <w:t>123</w:t>
            </w:r>
            <w:r>
              <w:rPr>
                <w:spacing w:val="-1"/>
              </w:rPr>
              <w:t xml:space="preserve"> </w:t>
            </w:r>
            <w:r>
              <w:t>–</w:t>
            </w:r>
            <w:r>
              <w:rPr>
                <w:spacing w:val="-1"/>
              </w:rPr>
              <w:t xml:space="preserve"> </w:t>
            </w:r>
            <w:r>
              <w:rPr>
                <w:spacing w:val="-5"/>
              </w:rPr>
              <w:t>112</w:t>
            </w:r>
          </w:p>
        </w:tc>
      </w:tr>
      <w:tr w:rsidR="003315CD" w14:paraId="6F54FEEC" w14:textId="77777777">
        <w:trPr>
          <w:trHeight w:val="380"/>
        </w:trPr>
        <w:tc>
          <w:tcPr>
            <w:tcW w:w="2232" w:type="dxa"/>
            <w:vMerge/>
            <w:tcBorders>
              <w:top w:val="nil"/>
            </w:tcBorders>
          </w:tcPr>
          <w:p w14:paraId="58146BA5" w14:textId="77777777" w:rsidR="003315CD" w:rsidRDefault="003315CD">
            <w:pPr>
              <w:rPr>
                <w:sz w:val="2"/>
                <w:szCs w:val="2"/>
              </w:rPr>
            </w:pPr>
          </w:p>
        </w:tc>
        <w:tc>
          <w:tcPr>
            <w:tcW w:w="4395" w:type="dxa"/>
          </w:tcPr>
          <w:p w14:paraId="22727D0C" w14:textId="77777777" w:rsidR="003315CD" w:rsidRDefault="0082365E">
            <w:pPr>
              <w:pStyle w:val="TableParagraph"/>
              <w:spacing w:before="64"/>
              <w:ind w:left="72"/>
            </w:pPr>
            <w:r>
              <w:t>CAI</w:t>
            </w:r>
            <w:r>
              <w:rPr>
                <w:spacing w:val="-1"/>
              </w:rPr>
              <w:t xml:space="preserve"> </w:t>
            </w:r>
            <w:r>
              <w:rPr>
                <w:spacing w:val="-2"/>
              </w:rPr>
              <w:t>Teusaquillo</w:t>
            </w:r>
          </w:p>
        </w:tc>
        <w:tc>
          <w:tcPr>
            <w:tcW w:w="3555" w:type="dxa"/>
          </w:tcPr>
          <w:p w14:paraId="1D34029D" w14:textId="77777777" w:rsidR="003315CD" w:rsidRDefault="0082365E">
            <w:pPr>
              <w:pStyle w:val="TableParagraph"/>
              <w:spacing w:before="64"/>
              <w:ind w:left="24" w:right="3"/>
              <w:jc w:val="center"/>
            </w:pPr>
            <w:r>
              <w:rPr>
                <w:spacing w:val="-2"/>
              </w:rPr>
              <w:t>2885252</w:t>
            </w:r>
          </w:p>
        </w:tc>
      </w:tr>
      <w:tr w:rsidR="003315CD" w14:paraId="548BFCD4" w14:textId="77777777">
        <w:trPr>
          <w:trHeight w:val="381"/>
        </w:trPr>
        <w:tc>
          <w:tcPr>
            <w:tcW w:w="2232" w:type="dxa"/>
            <w:vMerge/>
            <w:tcBorders>
              <w:top w:val="nil"/>
            </w:tcBorders>
          </w:tcPr>
          <w:p w14:paraId="2AC4A549" w14:textId="77777777" w:rsidR="003315CD" w:rsidRDefault="003315CD">
            <w:pPr>
              <w:rPr>
                <w:sz w:val="2"/>
                <w:szCs w:val="2"/>
              </w:rPr>
            </w:pPr>
          </w:p>
        </w:tc>
        <w:tc>
          <w:tcPr>
            <w:tcW w:w="4395" w:type="dxa"/>
          </w:tcPr>
          <w:p w14:paraId="5505BD9B" w14:textId="77777777" w:rsidR="003315CD" w:rsidRDefault="0082365E">
            <w:pPr>
              <w:pStyle w:val="TableParagraph"/>
              <w:spacing w:before="64"/>
              <w:ind w:left="72"/>
            </w:pPr>
            <w:r>
              <w:t>Estación</w:t>
            </w:r>
            <w:r>
              <w:rPr>
                <w:spacing w:val="-6"/>
              </w:rPr>
              <w:t xml:space="preserve"> </w:t>
            </w:r>
            <w:r>
              <w:rPr>
                <w:spacing w:val="-2"/>
              </w:rPr>
              <w:t>Teusaquillo</w:t>
            </w:r>
          </w:p>
        </w:tc>
        <w:tc>
          <w:tcPr>
            <w:tcW w:w="3555" w:type="dxa"/>
          </w:tcPr>
          <w:p w14:paraId="5847C636" w14:textId="77777777" w:rsidR="003315CD" w:rsidRDefault="0082365E">
            <w:pPr>
              <w:pStyle w:val="TableParagraph"/>
              <w:spacing w:before="64"/>
              <w:ind w:left="24" w:right="5"/>
              <w:jc w:val="center"/>
            </w:pPr>
            <w:r>
              <w:t>2850825</w:t>
            </w:r>
            <w:r>
              <w:rPr>
                <w:spacing w:val="-2"/>
              </w:rPr>
              <w:t xml:space="preserve"> </w:t>
            </w:r>
            <w:r>
              <w:t>–</w:t>
            </w:r>
            <w:r>
              <w:rPr>
                <w:spacing w:val="-2"/>
              </w:rPr>
              <w:t xml:space="preserve"> </w:t>
            </w:r>
            <w:r>
              <w:t>2320964</w:t>
            </w:r>
            <w:r>
              <w:rPr>
                <w:spacing w:val="-4"/>
              </w:rPr>
              <w:t xml:space="preserve"> </w:t>
            </w:r>
            <w:r>
              <w:t>-</w:t>
            </w:r>
            <w:r>
              <w:rPr>
                <w:spacing w:val="-3"/>
              </w:rPr>
              <w:t xml:space="preserve"> </w:t>
            </w:r>
            <w:r>
              <w:rPr>
                <w:spacing w:val="-2"/>
              </w:rPr>
              <w:t>2450200</w:t>
            </w:r>
          </w:p>
        </w:tc>
      </w:tr>
      <w:tr w:rsidR="003315CD" w14:paraId="4925D0C0" w14:textId="77777777">
        <w:trPr>
          <w:trHeight w:val="908"/>
        </w:trPr>
        <w:tc>
          <w:tcPr>
            <w:tcW w:w="2232" w:type="dxa"/>
          </w:tcPr>
          <w:p w14:paraId="196F2A7C" w14:textId="77777777" w:rsidR="003315CD" w:rsidRDefault="003315CD">
            <w:pPr>
              <w:pStyle w:val="TableParagraph"/>
              <w:spacing w:before="11"/>
              <w:rPr>
                <w:rFonts w:ascii="Tahoma"/>
                <w:b/>
                <w:sz w:val="9"/>
              </w:rPr>
            </w:pPr>
          </w:p>
          <w:p w14:paraId="58BD85E0" w14:textId="77777777" w:rsidR="003315CD" w:rsidRDefault="0082365E">
            <w:pPr>
              <w:pStyle w:val="TableParagraph"/>
              <w:ind w:left="585"/>
              <w:rPr>
                <w:rFonts w:ascii="Tahoma"/>
                <w:sz w:val="20"/>
              </w:rPr>
            </w:pPr>
            <w:r>
              <w:rPr>
                <w:rFonts w:ascii="Tahoma"/>
                <w:noProof/>
                <w:sz w:val="20"/>
              </w:rPr>
              <w:drawing>
                <wp:inline distT="0" distB="0" distL="0" distR="0" wp14:anchorId="4DB73CA3" wp14:editId="099E0CB0">
                  <wp:extent cx="564835" cy="409575"/>
                  <wp:effectExtent l="0" t="0" r="0" b="0"/>
                  <wp:docPr id="226" name="Image 226" descr="Descripción: Imag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descr="Descripción: Imagen1"/>
                          <pic:cNvPicPr/>
                        </pic:nvPicPr>
                        <pic:blipFill>
                          <a:blip r:embed="rId122" cstate="print"/>
                          <a:stretch>
                            <a:fillRect/>
                          </a:stretch>
                        </pic:blipFill>
                        <pic:spPr>
                          <a:xfrm>
                            <a:off x="0" y="0"/>
                            <a:ext cx="564835" cy="409575"/>
                          </a:xfrm>
                          <a:prstGeom prst="rect">
                            <a:avLst/>
                          </a:prstGeom>
                        </pic:spPr>
                      </pic:pic>
                    </a:graphicData>
                  </a:graphic>
                </wp:inline>
              </w:drawing>
            </w:r>
          </w:p>
        </w:tc>
        <w:tc>
          <w:tcPr>
            <w:tcW w:w="4395" w:type="dxa"/>
          </w:tcPr>
          <w:p w14:paraId="79C5D05E" w14:textId="77777777" w:rsidR="003315CD" w:rsidRDefault="003315CD">
            <w:pPr>
              <w:pStyle w:val="TableParagraph"/>
              <w:spacing w:before="63"/>
              <w:rPr>
                <w:rFonts w:ascii="Tahoma"/>
                <w:b/>
              </w:rPr>
            </w:pPr>
          </w:p>
          <w:p w14:paraId="34D798DD" w14:textId="77777777" w:rsidR="003315CD" w:rsidRDefault="0082365E">
            <w:pPr>
              <w:pStyle w:val="TableParagraph"/>
              <w:ind w:left="72"/>
            </w:pPr>
            <w:r>
              <w:t>Cruz</w:t>
            </w:r>
            <w:r>
              <w:rPr>
                <w:spacing w:val="-2"/>
              </w:rPr>
              <w:t xml:space="preserve"> </w:t>
            </w:r>
            <w:r>
              <w:t>Roja</w:t>
            </w:r>
            <w:r>
              <w:rPr>
                <w:spacing w:val="-3"/>
              </w:rPr>
              <w:t xml:space="preserve"> </w:t>
            </w:r>
            <w:r>
              <w:rPr>
                <w:spacing w:val="-2"/>
              </w:rPr>
              <w:t>Colombiana</w:t>
            </w:r>
          </w:p>
        </w:tc>
        <w:tc>
          <w:tcPr>
            <w:tcW w:w="3555" w:type="dxa"/>
          </w:tcPr>
          <w:p w14:paraId="4E1033B8" w14:textId="77777777" w:rsidR="003315CD" w:rsidRDefault="003315CD">
            <w:pPr>
              <w:pStyle w:val="TableParagraph"/>
              <w:spacing w:before="63"/>
              <w:rPr>
                <w:rFonts w:ascii="Tahoma"/>
                <w:b/>
              </w:rPr>
            </w:pPr>
          </w:p>
          <w:p w14:paraId="5E9D0716" w14:textId="77777777" w:rsidR="003315CD" w:rsidRDefault="0082365E">
            <w:pPr>
              <w:pStyle w:val="TableParagraph"/>
              <w:ind w:left="24" w:right="3"/>
              <w:jc w:val="center"/>
            </w:pPr>
            <w:r>
              <w:t>123</w:t>
            </w:r>
            <w:r>
              <w:rPr>
                <w:spacing w:val="-1"/>
              </w:rPr>
              <w:t xml:space="preserve"> </w:t>
            </w:r>
            <w:r>
              <w:t>–</w:t>
            </w:r>
            <w:r>
              <w:rPr>
                <w:spacing w:val="-1"/>
              </w:rPr>
              <w:t xml:space="preserve"> </w:t>
            </w:r>
            <w:r>
              <w:rPr>
                <w:spacing w:val="-5"/>
              </w:rPr>
              <w:t>132</w:t>
            </w:r>
          </w:p>
        </w:tc>
      </w:tr>
      <w:tr w:rsidR="003315CD" w14:paraId="5B61FEB7" w14:textId="77777777">
        <w:trPr>
          <w:trHeight w:val="978"/>
        </w:trPr>
        <w:tc>
          <w:tcPr>
            <w:tcW w:w="2232" w:type="dxa"/>
          </w:tcPr>
          <w:p w14:paraId="4AC635F5" w14:textId="77777777" w:rsidR="003315CD" w:rsidRDefault="003315CD">
            <w:pPr>
              <w:pStyle w:val="TableParagraph"/>
              <w:spacing w:before="10"/>
              <w:rPr>
                <w:rFonts w:ascii="Tahoma"/>
                <w:b/>
                <w:sz w:val="16"/>
              </w:rPr>
            </w:pPr>
          </w:p>
          <w:p w14:paraId="3110DA89" w14:textId="77777777" w:rsidR="003315CD" w:rsidRDefault="0082365E">
            <w:pPr>
              <w:pStyle w:val="TableParagraph"/>
              <w:ind w:left="630"/>
              <w:rPr>
                <w:rFonts w:ascii="Tahoma"/>
                <w:sz w:val="20"/>
              </w:rPr>
            </w:pPr>
            <w:r>
              <w:rPr>
                <w:rFonts w:ascii="Tahoma"/>
                <w:noProof/>
                <w:sz w:val="20"/>
              </w:rPr>
              <w:drawing>
                <wp:inline distT="0" distB="0" distL="0" distR="0" wp14:anchorId="0F597CC1" wp14:editId="7713B028">
                  <wp:extent cx="529511" cy="477774"/>
                  <wp:effectExtent l="0" t="0" r="0" b="0"/>
                  <wp:docPr id="227" name="Image 227" descr="Descripción: http://impricol.co/laguiacundinamarca/images_cundi/defensa_civi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descr="Descripción: http://impricol.co/laguiacundinamarca/images_cundi/defensa_civil.jpg"/>
                          <pic:cNvPicPr/>
                        </pic:nvPicPr>
                        <pic:blipFill>
                          <a:blip r:embed="rId123" cstate="print"/>
                          <a:stretch>
                            <a:fillRect/>
                          </a:stretch>
                        </pic:blipFill>
                        <pic:spPr>
                          <a:xfrm>
                            <a:off x="0" y="0"/>
                            <a:ext cx="529511" cy="477774"/>
                          </a:xfrm>
                          <a:prstGeom prst="rect">
                            <a:avLst/>
                          </a:prstGeom>
                        </pic:spPr>
                      </pic:pic>
                    </a:graphicData>
                  </a:graphic>
                </wp:inline>
              </w:drawing>
            </w:r>
          </w:p>
        </w:tc>
        <w:tc>
          <w:tcPr>
            <w:tcW w:w="4395" w:type="dxa"/>
          </w:tcPr>
          <w:p w14:paraId="6E9C8E23" w14:textId="77777777" w:rsidR="003315CD" w:rsidRDefault="0082365E">
            <w:pPr>
              <w:pStyle w:val="TableParagraph"/>
              <w:spacing w:before="235"/>
              <w:ind w:left="72"/>
            </w:pPr>
            <w:r>
              <w:t>Defensa</w:t>
            </w:r>
            <w:r>
              <w:rPr>
                <w:spacing w:val="-7"/>
              </w:rPr>
              <w:t xml:space="preserve"> </w:t>
            </w:r>
            <w:r>
              <w:t>Civil</w:t>
            </w:r>
            <w:r>
              <w:rPr>
                <w:spacing w:val="-6"/>
              </w:rPr>
              <w:t xml:space="preserve"> </w:t>
            </w:r>
            <w:r>
              <w:rPr>
                <w:spacing w:val="-2"/>
              </w:rPr>
              <w:t>Colombiana</w:t>
            </w:r>
          </w:p>
        </w:tc>
        <w:tc>
          <w:tcPr>
            <w:tcW w:w="3555" w:type="dxa"/>
          </w:tcPr>
          <w:p w14:paraId="0705C2CA" w14:textId="77777777" w:rsidR="003315CD" w:rsidRDefault="003315CD">
            <w:pPr>
              <w:pStyle w:val="TableParagraph"/>
              <w:spacing w:before="96"/>
              <w:rPr>
                <w:rFonts w:ascii="Tahoma"/>
                <w:b/>
              </w:rPr>
            </w:pPr>
          </w:p>
          <w:p w14:paraId="030E6C6B" w14:textId="77777777" w:rsidR="003315CD" w:rsidRDefault="0082365E">
            <w:pPr>
              <w:pStyle w:val="TableParagraph"/>
              <w:ind w:left="24"/>
              <w:jc w:val="center"/>
            </w:pPr>
            <w:r>
              <w:t>144</w:t>
            </w:r>
            <w:r>
              <w:rPr>
                <w:spacing w:val="-1"/>
              </w:rPr>
              <w:t xml:space="preserve"> </w:t>
            </w:r>
            <w:r>
              <w:t>–</w:t>
            </w:r>
            <w:r>
              <w:rPr>
                <w:spacing w:val="-2"/>
              </w:rPr>
              <w:t xml:space="preserve"> </w:t>
            </w:r>
            <w:r>
              <w:t>3199000</w:t>
            </w:r>
            <w:r>
              <w:rPr>
                <w:spacing w:val="-4"/>
              </w:rPr>
              <w:t xml:space="preserve"> </w:t>
            </w:r>
            <w:r>
              <w:t>ext.</w:t>
            </w:r>
            <w:r>
              <w:rPr>
                <w:spacing w:val="-2"/>
              </w:rPr>
              <w:t xml:space="preserve"> </w:t>
            </w:r>
            <w:r>
              <w:rPr>
                <w:spacing w:val="-5"/>
              </w:rPr>
              <w:t>153</w:t>
            </w:r>
          </w:p>
        </w:tc>
      </w:tr>
    </w:tbl>
    <w:p w14:paraId="59759503" w14:textId="77777777" w:rsidR="003315CD" w:rsidRDefault="003315CD">
      <w:pPr>
        <w:pStyle w:val="TableParagraph"/>
        <w:jc w:val="center"/>
        <w:sectPr w:rsidR="003315CD">
          <w:pgSz w:w="12250" w:h="15850"/>
          <w:pgMar w:top="1360" w:right="992" w:bottom="1200" w:left="992" w:header="0" w:footer="1017" w:gutter="0"/>
          <w:cols w:space="720"/>
        </w:sectPr>
      </w:pPr>
    </w:p>
    <w:tbl>
      <w:tblPr>
        <w:tblStyle w:val="TableNormal"/>
        <w:tblW w:w="0" w:type="auto"/>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4395"/>
        <w:gridCol w:w="3555"/>
      </w:tblGrid>
      <w:tr w:rsidR="003315CD" w14:paraId="5EDEC8A1" w14:textId="77777777">
        <w:trPr>
          <w:trHeight w:val="964"/>
        </w:trPr>
        <w:tc>
          <w:tcPr>
            <w:tcW w:w="2232" w:type="dxa"/>
          </w:tcPr>
          <w:p w14:paraId="0EE27F77" w14:textId="77777777" w:rsidR="003315CD" w:rsidRDefault="003315CD">
            <w:pPr>
              <w:pStyle w:val="TableParagraph"/>
              <w:spacing w:before="5"/>
              <w:rPr>
                <w:rFonts w:ascii="Tahoma"/>
                <w:b/>
                <w:sz w:val="18"/>
              </w:rPr>
            </w:pPr>
          </w:p>
          <w:p w14:paraId="2240B6DF" w14:textId="77777777" w:rsidR="003315CD" w:rsidRDefault="0082365E">
            <w:pPr>
              <w:pStyle w:val="TableParagraph"/>
              <w:ind w:left="382"/>
              <w:rPr>
                <w:rFonts w:ascii="Tahoma"/>
                <w:sz w:val="20"/>
              </w:rPr>
            </w:pPr>
            <w:r>
              <w:rPr>
                <w:rFonts w:ascii="Tahoma"/>
                <w:noProof/>
                <w:sz w:val="20"/>
              </w:rPr>
              <w:drawing>
                <wp:inline distT="0" distB="0" distL="0" distR="0" wp14:anchorId="4959E9A3" wp14:editId="1964FCD7">
                  <wp:extent cx="915224" cy="320611"/>
                  <wp:effectExtent l="0" t="0" r="0" b="0"/>
                  <wp:docPr id="228" name="Image 228" descr="Descripción: D:\2018\SOMEI S.A.S\Empresas Asesoradas\Preverlab\Los Olivos\Registros\alcaldiac_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descr="Descripción: D:\2018\SOMEI S.A.S\Empresas Asesoradas\Preverlab\Los Olivos\Registros\alcaldiac_logo.png"/>
                          <pic:cNvPicPr/>
                        </pic:nvPicPr>
                        <pic:blipFill>
                          <a:blip r:embed="rId124" cstate="print"/>
                          <a:stretch>
                            <a:fillRect/>
                          </a:stretch>
                        </pic:blipFill>
                        <pic:spPr>
                          <a:xfrm>
                            <a:off x="0" y="0"/>
                            <a:ext cx="915224" cy="320611"/>
                          </a:xfrm>
                          <a:prstGeom prst="rect">
                            <a:avLst/>
                          </a:prstGeom>
                        </pic:spPr>
                      </pic:pic>
                    </a:graphicData>
                  </a:graphic>
                </wp:inline>
              </w:drawing>
            </w:r>
          </w:p>
        </w:tc>
        <w:tc>
          <w:tcPr>
            <w:tcW w:w="4395" w:type="dxa"/>
          </w:tcPr>
          <w:p w14:paraId="27B45D28" w14:textId="77777777" w:rsidR="003315CD" w:rsidRDefault="003315CD">
            <w:pPr>
              <w:pStyle w:val="TableParagraph"/>
              <w:spacing w:before="92"/>
              <w:rPr>
                <w:rFonts w:ascii="Tahoma"/>
                <w:b/>
              </w:rPr>
            </w:pPr>
          </w:p>
          <w:p w14:paraId="4D66A0B2" w14:textId="77777777" w:rsidR="003315CD" w:rsidRDefault="0082365E">
            <w:pPr>
              <w:pStyle w:val="TableParagraph"/>
              <w:ind w:left="72"/>
            </w:pPr>
            <w:r>
              <w:t>Secretaria</w:t>
            </w:r>
            <w:r>
              <w:rPr>
                <w:spacing w:val="-4"/>
              </w:rPr>
              <w:t xml:space="preserve"> </w:t>
            </w:r>
            <w:r>
              <w:t>de</w:t>
            </w:r>
            <w:r>
              <w:rPr>
                <w:spacing w:val="-3"/>
              </w:rPr>
              <w:t xml:space="preserve"> </w:t>
            </w:r>
            <w:r>
              <w:rPr>
                <w:spacing w:val="-2"/>
              </w:rPr>
              <w:t>Salud</w:t>
            </w:r>
          </w:p>
        </w:tc>
        <w:tc>
          <w:tcPr>
            <w:tcW w:w="3555" w:type="dxa"/>
          </w:tcPr>
          <w:p w14:paraId="752FAC58" w14:textId="77777777" w:rsidR="003315CD" w:rsidRDefault="003315CD">
            <w:pPr>
              <w:pStyle w:val="TableParagraph"/>
              <w:spacing w:before="92"/>
              <w:rPr>
                <w:rFonts w:ascii="Tahoma"/>
                <w:b/>
              </w:rPr>
            </w:pPr>
          </w:p>
          <w:p w14:paraId="40F3AA73" w14:textId="77777777" w:rsidR="003315CD" w:rsidRDefault="0082365E">
            <w:pPr>
              <w:pStyle w:val="TableParagraph"/>
              <w:ind w:left="24" w:right="2"/>
              <w:jc w:val="center"/>
            </w:pPr>
            <w:r>
              <w:t>195</w:t>
            </w:r>
            <w:r>
              <w:rPr>
                <w:spacing w:val="-2"/>
              </w:rPr>
              <w:t xml:space="preserve"> </w:t>
            </w:r>
            <w:r>
              <w:t>–</w:t>
            </w:r>
            <w:r>
              <w:rPr>
                <w:spacing w:val="-1"/>
              </w:rPr>
              <w:t xml:space="preserve"> </w:t>
            </w:r>
            <w:r>
              <w:t>106</w:t>
            </w:r>
            <w:r>
              <w:rPr>
                <w:spacing w:val="-2"/>
              </w:rPr>
              <w:t xml:space="preserve"> </w:t>
            </w:r>
            <w:r>
              <w:t>–</w:t>
            </w:r>
            <w:r>
              <w:rPr>
                <w:spacing w:val="-1"/>
              </w:rPr>
              <w:t xml:space="preserve"> </w:t>
            </w:r>
            <w:r>
              <w:t>3649090</w:t>
            </w:r>
            <w:r>
              <w:rPr>
                <w:spacing w:val="-2"/>
              </w:rPr>
              <w:t xml:space="preserve"> </w:t>
            </w:r>
            <w:r>
              <w:t>-</w:t>
            </w:r>
            <w:r>
              <w:rPr>
                <w:spacing w:val="-2"/>
              </w:rPr>
              <w:t xml:space="preserve"> 3295090</w:t>
            </w:r>
          </w:p>
        </w:tc>
      </w:tr>
      <w:tr w:rsidR="003315CD" w14:paraId="5F8286D2" w14:textId="77777777">
        <w:trPr>
          <w:trHeight w:val="841"/>
        </w:trPr>
        <w:tc>
          <w:tcPr>
            <w:tcW w:w="2232" w:type="dxa"/>
          </w:tcPr>
          <w:p w14:paraId="23C3B3F0" w14:textId="77777777" w:rsidR="003315CD" w:rsidRDefault="003315CD">
            <w:pPr>
              <w:pStyle w:val="TableParagraph"/>
              <w:spacing w:before="6" w:after="1"/>
              <w:rPr>
                <w:rFonts w:ascii="Tahoma"/>
                <w:b/>
                <w:sz w:val="12"/>
              </w:rPr>
            </w:pPr>
          </w:p>
          <w:p w14:paraId="25DAC3CC" w14:textId="77777777" w:rsidR="003315CD" w:rsidRDefault="0082365E">
            <w:pPr>
              <w:pStyle w:val="TableParagraph"/>
              <w:ind w:left="337"/>
              <w:rPr>
                <w:rFonts w:ascii="Tahoma"/>
                <w:sz w:val="20"/>
              </w:rPr>
            </w:pPr>
            <w:r>
              <w:rPr>
                <w:rFonts w:ascii="Tahoma"/>
                <w:noProof/>
                <w:sz w:val="20"/>
              </w:rPr>
              <w:drawing>
                <wp:inline distT="0" distB="0" distL="0" distR="0" wp14:anchorId="524489CA" wp14:editId="2A66E160">
                  <wp:extent cx="989104" cy="336042"/>
                  <wp:effectExtent l="0" t="0" r="0" b="0"/>
                  <wp:docPr id="229" name="Image 229" descr="Descripción: D:\2016\SOMEI 2016\Corpas\Logo Idige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descr="Descripción: D:\2016\SOMEI 2016\Corpas\Logo Idiger.jpg"/>
                          <pic:cNvPicPr/>
                        </pic:nvPicPr>
                        <pic:blipFill>
                          <a:blip r:embed="rId125" cstate="print"/>
                          <a:stretch>
                            <a:fillRect/>
                          </a:stretch>
                        </pic:blipFill>
                        <pic:spPr>
                          <a:xfrm>
                            <a:off x="0" y="0"/>
                            <a:ext cx="989104" cy="336042"/>
                          </a:xfrm>
                          <a:prstGeom prst="rect">
                            <a:avLst/>
                          </a:prstGeom>
                        </pic:spPr>
                      </pic:pic>
                    </a:graphicData>
                  </a:graphic>
                </wp:inline>
              </w:drawing>
            </w:r>
          </w:p>
        </w:tc>
        <w:tc>
          <w:tcPr>
            <w:tcW w:w="4395" w:type="dxa"/>
          </w:tcPr>
          <w:p w14:paraId="54963922" w14:textId="77777777" w:rsidR="003315CD" w:rsidRDefault="003315CD">
            <w:pPr>
              <w:pStyle w:val="TableParagraph"/>
              <w:spacing w:before="29"/>
              <w:rPr>
                <w:rFonts w:ascii="Tahoma"/>
                <w:b/>
              </w:rPr>
            </w:pPr>
          </w:p>
          <w:p w14:paraId="221AA6E5" w14:textId="77777777" w:rsidR="003315CD" w:rsidRDefault="0082365E">
            <w:pPr>
              <w:pStyle w:val="TableParagraph"/>
              <w:ind w:left="72"/>
            </w:pPr>
            <w:r>
              <w:rPr>
                <w:spacing w:val="-2"/>
              </w:rPr>
              <w:t>IDIGER</w:t>
            </w:r>
          </w:p>
        </w:tc>
        <w:tc>
          <w:tcPr>
            <w:tcW w:w="3555" w:type="dxa"/>
          </w:tcPr>
          <w:p w14:paraId="738154FD" w14:textId="77777777" w:rsidR="003315CD" w:rsidRDefault="0082365E">
            <w:pPr>
              <w:pStyle w:val="TableParagraph"/>
              <w:spacing w:before="170" w:line="252" w:lineRule="exact"/>
              <w:ind w:left="24" w:right="3"/>
              <w:jc w:val="center"/>
            </w:pPr>
            <w:r>
              <w:rPr>
                <w:spacing w:val="-2"/>
              </w:rPr>
              <w:t>4292800</w:t>
            </w:r>
          </w:p>
          <w:p w14:paraId="43A657C9" w14:textId="77777777" w:rsidR="003315CD" w:rsidRDefault="0082365E">
            <w:pPr>
              <w:pStyle w:val="TableParagraph"/>
              <w:spacing w:line="252" w:lineRule="exact"/>
              <w:ind w:left="24" w:right="5"/>
              <w:jc w:val="center"/>
            </w:pPr>
            <w:r>
              <w:rPr>
                <w:spacing w:val="-2"/>
              </w:rPr>
              <w:t>3232079154</w:t>
            </w:r>
          </w:p>
        </w:tc>
      </w:tr>
      <w:tr w:rsidR="003315CD" w14:paraId="10E79DDC" w14:textId="77777777">
        <w:trPr>
          <w:trHeight w:val="678"/>
        </w:trPr>
        <w:tc>
          <w:tcPr>
            <w:tcW w:w="2232" w:type="dxa"/>
          </w:tcPr>
          <w:p w14:paraId="2D7B0719" w14:textId="77777777" w:rsidR="003315CD" w:rsidRDefault="003315CD">
            <w:pPr>
              <w:pStyle w:val="TableParagraph"/>
              <w:rPr>
                <w:rFonts w:ascii="Tahoma"/>
                <w:b/>
                <w:sz w:val="7"/>
              </w:rPr>
            </w:pPr>
          </w:p>
          <w:p w14:paraId="63CC17A2" w14:textId="77777777" w:rsidR="003315CD" w:rsidRDefault="0082365E">
            <w:pPr>
              <w:pStyle w:val="TableParagraph"/>
              <w:ind w:left="247"/>
              <w:rPr>
                <w:rFonts w:ascii="Tahoma"/>
                <w:sz w:val="20"/>
              </w:rPr>
            </w:pPr>
            <w:r>
              <w:rPr>
                <w:rFonts w:ascii="Tahoma"/>
                <w:noProof/>
                <w:sz w:val="20"/>
              </w:rPr>
              <w:drawing>
                <wp:inline distT="0" distB="0" distL="0" distR="0" wp14:anchorId="47E0F54B" wp14:editId="1C2F1AC9">
                  <wp:extent cx="1088997" cy="323850"/>
                  <wp:effectExtent l="0" t="0" r="0" b="0"/>
                  <wp:docPr id="230" name="Image 230" descr="Descripción: D:\2018\SOMEI S.A.S\Empresas Asesoradas\Preverlab\Los Olivos\Registros\LogoHorizontal_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descr="Descripción: D:\2018\SOMEI S.A.S\Empresas Asesoradas\Preverlab\Los Olivos\Registros\LogoHorizontal_1.jpg"/>
                          <pic:cNvPicPr/>
                        </pic:nvPicPr>
                        <pic:blipFill>
                          <a:blip r:embed="rId126" cstate="print"/>
                          <a:stretch>
                            <a:fillRect/>
                          </a:stretch>
                        </pic:blipFill>
                        <pic:spPr>
                          <a:xfrm>
                            <a:off x="0" y="0"/>
                            <a:ext cx="1088997" cy="323850"/>
                          </a:xfrm>
                          <a:prstGeom prst="rect">
                            <a:avLst/>
                          </a:prstGeom>
                        </pic:spPr>
                      </pic:pic>
                    </a:graphicData>
                  </a:graphic>
                </wp:inline>
              </w:drawing>
            </w:r>
          </w:p>
        </w:tc>
        <w:tc>
          <w:tcPr>
            <w:tcW w:w="4395" w:type="dxa"/>
          </w:tcPr>
          <w:p w14:paraId="27B37B9E" w14:textId="77777777" w:rsidR="003315CD" w:rsidRDefault="0082365E">
            <w:pPr>
              <w:pStyle w:val="TableParagraph"/>
              <w:spacing w:before="213"/>
              <w:ind w:left="72"/>
            </w:pPr>
            <w:r>
              <w:rPr>
                <w:spacing w:val="-2"/>
              </w:rPr>
              <w:t>Fiscalía</w:t>
            </w:r>
          </w:p>
        </w:tc>
        <w:tc>
          <w:tcPr>
            <w:tcW w:w="3555" w:type="dxa"/>
          </w:tcPr>
          <w:p w14:paraId="2B9A271B" w14:textId="77777777" w:rsidR="003315CD" w:rsidRDefault="0082365E">
            <w:pPr>
              <w:pStyle w:val="TableParagraph"/>
              <w:spacing w:before="88" w:line="252" w:lineRule="exact"/>
              <w:ind w:left="24" w:right="3"/>
              <w:jc w:val="center"/>
            </w:pPr>
            <w:r>
              <w:rPr>
                <w:spacing w:val="-2"/>
              </w:rPr>
              <w:t>4149000</w:t>
            </w:r>
          </w:p>
          <w:p w14:paraId="53DAEDF4" w14:textId="77777777" w:rsidR="003315CD" w:rsidRDefault="0082365E">
            <w:pPr>
              <w:pStyle w:val="TableParagraph"/>
              <w:spacing w:line="252" w:lineRule="exact"/>
              <w:ind w:left="24" w:right="3"/>
              <w:jc w:val="center"/>
            </w:pPr>
            <w:r>
              <w:rPr>
                <w:spacing w:val="-2"/>
              </w:rPr>
              <w:t>4149137</w:t>
            </w:r>
          </w:p>
        </w:tc>
      </w:tr>
      <w:tr w:rsidR="003315CD" w14:paraId="7CB2059F" w14:textId="77777777">
        <w:trPr>
          <w:trHeight w:val="854"/>
        </w:trPr>
        <w:tc>
          <w:tcPr>
            <w:tcW w:w="2232" w:type="dxa"/>
          </w:tcPr>
          <w:p w14:paraId="209FA9D6" w14:textId="77777777" w:rsidR="003315CD" w:rsidRDefault="0082365E">
            <w:pPr>
              <w:pStyle w:val="TableParagraph"/>
              <w:ind w:left="292"/>
              <w:rPr>
                <w:rFonts w:ascii="Tahoma"/>
                <w:sz w:val="20"/>
              </w:rPr>
            </w:pPr>
            <w:r>
              <w:rPr>
                <w:rFonts w:ascii="Tahoma"/>
                <w:noProof/>
                <w:sz w:val="20"/>
              </w:rPr>
              <w:drawing>
                <wp:inline distT="0" distB="0" distL="0" distR="0" wp14:anchorId="56235102" wp14:editId="23E79837">
                  <wp:extent cx="1039217" cy="537495"/>
                  <wp:effectExtent l="0" t="0" r="0" b="0"/>
                  <wp:docPr id="231" name="Image 231" descr="Descripción: D:\2018\SOMEI S.A.S\Empresas Asesoradas\Preverlab\Los Olivos\Registros\thpub_700X400_1004279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descr="Descripción: D:\2018\SOMEI S.A.S\Empresas Asesoradas\Preverlab\Los Olivos\Registros\thpub_700X400_10042797.jpg"/>
                          <pic:cNvPicPr/>
                        </pic:nvPicPr>
                        <pic:blipFill>
                          <a:blip r:embed="rId127" cstate="print"/>
                          <a:stretch>
                            <a:fillRect/>
                          </a:stretch>
                        </pic:blipFill>
                        <pic:spPr>
                          <a:xfrm>
                            <a:off x="0" y="0"/>
                            <a:ext cx="1039217" cy="537495"/>
                          </a:xfrm>
                          <a:prstGeom prst="rect">
                            <a:avLst/>
                          </a:prstGeom>
                        </pic:spPr>
                      </pic:pic>
                    </a:graphicData>
                  </a:graphic>
                </wp:inline>
              </w:drawing>
            </w:r>
          </w:p>
        </w:tc>
        <w:tc>
          <w:tcPr>
            <w:tcW w:w="4395" w:type="dxa"/>
          </w:tcPr>
          <w:p w14:paraId="284330F7" w14:textId="77777777" w:rsidR="003315CD" w:rsidRDefault="003315CD">
            <w:pPr>
              <w:pStyle w:val="TableParagraph"/>
              <w:spacing w:before="36"/>
              <w:rPr>
                <w:rFonts w:ascii="Tahoma"/>
                <w:b/>
              </w:rPr>
            </w:pPr>
          </w:p>
          <w:p w14:paraId="34BA2C61" w14:textId="77777777" w:rsidR="003315CD" w:rsidRDefault="0082365E">
            <w:pPr>
              <w:pStyle w:val="TableParagraph"/>
              <w:ind w:left="72"/>
            </w:pPr>
            <w:r>
              <w:rPr>
                <w:spacing w:val="-2"/>
              </w:rPr>
              <w:t>Tránsito</w:t>
            </w:r>
          </w:p>
        </w:tc>
        <w:tc>
          <w:tcPr>
            <w:tcW w:w="3555" w:type="dxa"/>
          </w:tcPr>
          <w:p w14:paraId="65454500" w14:textId="77777777" w:rsidR="003315CD" w:rsidRDefault="003315CD">
            <w:pPr>
              <w:pStyle w:val="TableParagraph"/>
              <w:spacing w:before="36"/>
              <w:rPr>
                <w:rFonts w:ascii="Tahoma"/>
                <w:b/>
              </w:rPr>
            </w:pPr>
          </w:p>
          <w:p w14:paraId="2D7500F2" w14:textId="77777777" w:rsidR="003315CD" w:rsidRDefault="0082365E">
            <w:pPr>
              <w:pStyle w:val="TableParagraph"/>
              <w:ind w:left="24" w:right="3"/>
              <w:jc w:val="center"/>
            </w:pPr>
            <w:r>
              <w:rPr>
                <w:spacing w:val="-5"/>
              </w:rPr>
              <w:t>127</w:t>
            </w:r>
          </w:p>
        </w:tc>
      </w:tr>
      <w:tr w:rsidR="003315CD" w14:paraId="45A92045" w14:textId="77777777">
        <w:trPr>
          <w:trHeight w:val="697"/>
        </w:trPr>
        <w:tc>
          <w:tcPr>
            <w:tcW w:w="2232" w:type="dxa"/>
          </w:tcPr>
          <w:p w14:paraId="548EB06D" w14:textId="77777777" w:rsidR="003315CD" w:rsidRDefault="003315CD">
            <w:pPr>
              <w:pStyle w:val="TableParagraph"/>
              <w:spacing w:before="9"/>
              <w:rPr>
                <w:rFonts w:ascii="Tahoma"/>
                <w:b/>
                <w:sz w:val="2"/>
              </w:rPr>
            </w:pPr>
          </w:p>
          <w:p w14:paraId="0113359F" w14:textId="77777777" w:rsidR="003315CD" w:rsidRDefault="0082365E">
            <w:pPr>
              <w:pStyle w:val="TableParagraph"/>
              <w:ind w:left="412"/>
              <w:rPr>
                <w:rFonts w:ascii="Tahoma"/>
                <w:sz w:val="20"/>
              </w:rPr>
            </w:pPr>
            <w:r>
              <w:rPr>
                <w:rFonts w:ascii="Tahoma"/>
                <w:noProof/>
                <w:sz w:val="20"/>
              </w:rPr>
              <w:drawing>
                <wp:inline distT="0" distB="0" distL="0" distR="0" wp14:anchorId="06C72B55" wp14:editId="21D61BF2">
                  <wp:extent cx="889000" cy="400050"/>
                  <wp:effectExtent l="0" t="0" r="0" b="0"/>
                  <wp:docPr id="232" name="Image 232" descr="Descripción: logo-gas-natur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descr="Descripción: logo-gas-natural"/>
                          <pic:cNvPicPr/>
                        </pic:nvPicPr>
                        <pic:blipFill>
                          <a:blip r:embed="rId128" cstate="print"/>
                          <a:stretch>
                            <a:fillRect/>
                          </a:stretch>
                        </pic:blipFill>
                        <pic:spPr>
                          <a:xfrm>
                            <a:off x="0" y="0"/>
                            <a:ext cx="889000" cy="400050"/>
                          </a:xfrm>
                          <a:prstGeom prst="rect">
                            <a:avLst/>
                          </a:prstGeom>
                        </pic:spPr>
                      </pic:pic>
                    </a:graphicData>
                  </a:graphic>
                </wp:inline>
              </w:drawing>
            </w:r>
          </w:p>
        </w:tc>
        <w:tc>
          <w:tcPr>
            <w:tcW w:w="4395" w:type="dxa"/>
          </w:tcPr>
          <w:p w14:paraId="58FCB714" w14:textId="77777777" w:rsidR="003315CD" w:rsidRDefault="0082365E">
            <w:pPr>
              <w:pStyle w:val="TableParagraph"/>
              <w:spacing w:before="223"/>
              <w:ind w:left="72"/>
            </w:pPr>
            <w:r>
              <w:t>Empresa</w:t>
            </w:r>
            <w:r>
              <w:rPr>
                <w:spacing w:val="-5"/>
              </w:rPr>
              <w:t xml:space="preserve"> </w:t>
            </w:r>
            <w:r>
              <w:t>de</w:t>
            </w:r>
            <w:r>
              <w:rPr>
                <w:spacing w:val="-5"/>
              </w:rPr>
              <w:t xml:space="preserve"> Gas</w:t>
            </w:r>
          </w:p>
        </w:tc>
        <w:tc>
          <w:tcPr>
            <w:tcW w:w="3555" w:type="dxa"/>
          </w:tcPr>
          <w:p w14:paraId="72085B72" w14:textId="77777777" w:rsidR="003315CD" w:rsidRDefault="0082365E">
            <w:pPr>
              <w:pStyle w:val="TableParagraph"/>
              <w:spacing w:before="223"/>
              <w:ind w:left="24" w:right="3"/>
              <w:jc w:val="center"/>
            </w:pPr>
            <w:r>
              <w:rPr>
                <w:spacing w:val="-5"/>
              </w:rPr>
              <w:t>164</w:t>
            </w:r>
          </w:p>
        </w:tc>
      </w:tr>
      <w:tr w:rsidR="003315CD" w14:paraId="59A482FB" w14:textId="77777777">
        <w:trPr>
          <w:trHeight w:val="976"/>
        </w:trPr>
        <w:tc>
          <w:tcPr>
            <w:tcW w:w="2232" w:type="dxa"/>
          </w:tcPr>
          <w:p w14:paraId="0447DAA6" w14:textId="77777777" w:rsidR="003315CD" w:rsidRDefault="003315CD">
            <w:pPr>
              <w:pStyle w:val="TableParagraph"/>
              <w:rPr>
                <w:rFonts w:ascii="Tahoma"/>
                <w:b/>
                <w:sz w:val="8"/>
              </w:rPr>
            </w:pPr>
          </w:p>
          <w:p w14:paraId="539BD524" w14:textId="77777777" w:rsidR="003315CD" w:rsidRDefault="0082365E">
            <w:pPr>
              <w:pStyle w:val="TableParagraph"/>
              <w:ind w:left="662"/>
              <w:rPr>
                <w:rFonts w:ascii="Tahoma"/>
                <w:sz w:val="20"/>
              </w:rPr>
            </w:pPr>
            <w:r>
              <w:rPr>
                <w:rFonts w:ascii="Tahoma"/>
                <w:noProof/>
                <w:sz w:val="20"/>
              </w:rPr>
              <w:drawing>
                <wp:inline distT="0" distB="0" distL="0" distR="0" wp14:anchorId="2DFAD201" wp14:editId="0A5747F5">
                  <wp:extent cx="577850" cy="495300"/>
                  <wp:effectExtent l="0" t="0" r="0" b="0"/>
                  <wp:docPr id="233" name="Image 233" descr="Descripción: thumbi_AF_3_IS_26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descr="Descripción: thumbi_AF_3_IS_26338"/>
                          <pic:cNvPicPr/>
                        </pic:nvPicPr>
                        <pic:blipFill>
                          <a:blip r:embed="rId129" cstate="print"/>
                          <a:stretch>
                            <a:fillRect/>
                          </a:stretch>
                        </pic:blipFill>
                        <pic:spPr>
                          <a:xfrm>
                            <a:off x="0" y="0"/>
                            <a:ext cx="577850" cy="495300"/>
                          </a:xfrm>
                          <a:prstGeom prst="rect">
                            <a:avLst/>
                          </a:prstGeom>
                        </pic:spPr>
                      </pic:pic>
                    </a:graphicData>
                  </a:graphic>
                </wp:inline>
              </w:drawing>
            </w:r>
          </w:p>
        </w:tc>
        <w:tc>
          <w:tcPr>
            <w:tcW w:w="4395" w:type="dxa"/>
          </w:tcPr>
          <w:p w14:paraId="1C4CA0D2" w14:textId="77777777" w:rsidR="003315CD" w:rsidRDefault="003315CD">
            <w:pPr>
              <w:pStyle w:val="TableParagraph"/>
              <w:spacing w:before="96"/>
              <w:rPr>
                <w:rFonts w:ascii="Tahoma"/>
                <w:b/>
              </w:rPr>
            </w:pPr>
          </w:p>
          <w:p w14:paraId="42C24A7E" w14:textId="77777777" w:rsidR="003315CD" w:rsidRDefault="0082365E">
            <w:pPr>
              <w:pStyle w:val="TableParagraph"/>
              <w:ind w:left="72"/>
            </w:pPr>
            <w:r>
              <w:t>Empresa</w:t>
            </w:r>
            <w:r>
              <w:rPr>
                <w:spacing w:val="-5"/>
              </w:rPr>
              <w:t xml:space="preserve"> </w:t>
            </w:r>
            <w:r>
              <w:t>de</w:t>
            </w:r>
            <w:r>
              <w:rPr>
                <w:spacing w:val="-3"/>
              </w:rPr>
              <w:t xml:space="preserve"> </w:t>
            </w:r>
            <w:r>
              <w:rPr>
                <w:spacing w:val="-2"/>
              </w:rPr>
              <w:t>Acueducto</w:t>
            </w:r>
          </w:p>
        </w:tc>
        <w:tc>
          <w:tcPr>
            <w:tcW w:w="3555" w:type="dxa"/>
          </w:tcPr>
          <w:p w14:paraId="32B09213" w14:textId="77777777" w:rsidR="003315CD" w:rsidRDefault="003315CD">
            <w:pPr>
              <w:pStyle w:val="TableParagraph"/>
              <w:spacing w:before="96"/>
              <w:rPr>
                <w:rFonts w:ascii="Tahoma"/>
                <w:b/>
              </w:rPr>
            </w:pPr>
          </w:p>
          <w:p w14:paraId="3AE0B5A0" w14:textId="77777777" w:rsidR="003315CD" w:rsidRDefault="0082365E">
            <w:pPr>
              <w:pStyle w:val="TableParagraph"/>
              <w:ind w:left="24" w:right="3"/>
              <w:jc w:val="center"/>
            </w:pPr>
            <w:r>
              <w:rPr>
                <w:spacing w:val="-5"/>
              </w:rPr>
              <w:t>116</w:t>
            </w:r>
          </w:p>
        </w:tc>
      </w:tr>
      <w:tr w:rsidR="003315CD" w14:paraId="4F228833" w14:textId="77777777">
        <w:trPr>
          <w:trHeight w:val="673"/>
        </w:trPr>
        <w:tc>
          <w:tcPr>
            <w:tcW w:w="2232" w:type="dxa"/>
          </w:tcPr>
          <w:p w14:paraId="1741B871" w14:textId="77777777" w:rsidR="003315CD" w:rsidRDefault="003315CD">
            <w:pPr>
              <w:pStyle w:val="TableParagraph"/>
              <w:spacing w:before="2"/>
              <w:rPr>
                <w:rFonts w:ascii="Tahoma"/>
                <w:b/>
                <w:sz w:val="4"/>
              </w:rPr>
            </w:pPr>
          </w:p>
          <w:p w14:paraId="4F4D980C" w14:textId="77777777" w:rsidR="003315CD" w:rsidRDefault="0082365E">
            <w:pPr>
              <w:pStyle w:val="TableParagraph"/>
              <w:ind w:left="146"/>
              <w:rPr>
                <w:rFonts w:ascii="Tahoma"/>
                <w:sz w:val="20"/>
              </w:rPr>
            </w:pPr>
            <w:r>
              <w:rPr>
                <w:rFonts w:ascii="Tahoma"/>
                <w:noProof/>
                <w:sz w:val="20"/>
              </w:rPr>
              <w:drawing>
                <wp:inline distT="0" distB="0" distL="0" distR="0" wp14:anchorId="51704271" wp14:editId="5AB1CAFB">
                  <wp:extent cx="1126995" cy="361950"/>
                  <wp:effectExtent l="0" t="0" r="0" b="0"/>
                  <wp:docPr id="234" name="Image 234" descr="Descripción: codens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descr="Descripción: codensa"/>
                          <pic:cNvPicPr/>
                        </pic:nvPicPr>
                        <pic:blipFill>
                          <a:blip r:embed="rId130" cstate="print"/>
                          <a:stretch>
                            <a:fillRect/>
                          </a:stretch>
                        </pic:blipFill>
                        <pic:spPr>
                          <a:xfrm>
                            <a:off x="0" y="0"/>
                            <a:ext cx="1126995" cy="361950"/>
                          </a:xfrm>
                          <a:prstGeom prst="rect">
                            <a:avLst/>
                          </a:prstGeom>
                        </pic:spPr>
                      </pic:pic>
                    </a:graphicData>
                  </a:graphic>
                </wp:inline>
              </w:drawing>
            </w:r>
          </w:p>
        </w:tc>
        <w:tc>
          <w:tcPr>
            <w:tcW w:w="4395" w:type="dxa"/>
          </w:tcPr>
          <w:p w14:paraId="6ECEEBC2" w14:textId="77777777" w:rsidR="003315CD" w:rsidRDefault="0082365E">
            <w:pPr>
              <w:pStyle w:val="TableParagraph"/>
              <w:spacing w:before="211"/>
              <w:ind w:left="72"/>
            </w:pPr>
            <w:r>
              <w:t>Empresa</w:t>
            </w:r>
            <w:r>
              <w:rPr>
                <w:spacing w:val="-5"/>
              </w:rPr>
              <w:t xml:space="preserve"> </w:t>
            </w:r>
            <w:r>
              <w:t>de</w:t>
            </w:r>
            <w:r>
              <w:rPr>
                <w:spacing w:val="-2"/>
              </w:rPr>
              <w:t xml:space="preserve"> Energía</w:t>
            </w:r>
          </w:p>
        </w:tc>
        <w:tc>
          <w:tcPr>
            <w:tcW w:w="3555" w:type="dxa"/>
          </w:tcPr>
          <w:p w14:paraId="133764CB" w14:textId="77777777" w:rsidR="003315CD" w:rsidRDefault="0082365E">
            <w:pPr>
              <w:pStyle w:val="TableParagraph"/>
              <w:spacing w:before="211"/>
              <w:ind w:left="24"/>
              <w:jc w:val="center"/>
            </w:pPr>
            <w:r>
              <w:t>115</w:t>
            </w:r>
            <w:r>
              <w:rPr>
                <w:spacing w:val="-1"/>
              </w:rPr>
              <w:t xml:space="preserve"> </w:t>
            </w:r>
            <w:r>
              <w:t>-</w:t>
            </w:r>
            <w:r>
              <w:rPr>
                <w:spacing w:val="-2"/>
              </w:rPr>
              <w:t xml:space="preserve"> 7115115</w:t>
            </w:r>
          </w:p>
        </w:tc>
      </w:tr>
      <w:tr w:rsidR="003315CD" w14:paraId="54BC1478" w14:textId="77777777">
        <w:trPr>
          <w:trHeight w:val="738"/>
        </w:trPr>
        <w:tc>
          <w:tcPr>
            <w:tcW w:w="2232" w:type="dxa"/>
          </w:tcPr>
          <w:p w14:paraId="7ACFFF2A" w14:textId="77777777" w:rsidR="003315CD" w:rsidRDefault="003315CD">
            <w:pPr>
              <w:pStyle w:val="TableParagraph"/>
              <w:spacing w:before="1"/>
              <w:rPr>
                <w:rFonts w:ascii="Tahoma"/>
                <w:b/>
                <w:sz w:val="3"/>
              </w:rPr>
            </w:pPr>
          </w:p>
          <w:p w14:paraId="187CEB04" w14:textId="77777777" w:rsidR="003315CD" w:rsidRDefault="0082365E">
            <w:pPr>
              <w:pStyle w:val="TableParagraph"/>
              <w:ind w:left="472"/>
              <w:rPr>
                <w:rFonts w:ascii="Tahoma"/>
                <w:sz w:val="20"/>
              </w:rPr>
            </w:pPr>
            <w:r>
              <w:rPr>
                <w:rFonts w:ascii="Tahoma"/>
                <w:noProof/>
                <w:sz w:val="20"/>
              </w:rPr>
              <w:drawing>
                <wp:inline distT="0" distB="0" distL="0" distR="0" wp14:anchorId="71C4E888" wp14:editId="2A199215">
                  <wp:extent cx="808798" cy="410717"/>
                  <wp:effectExtent l="0" t="0" r="0" b="0"/>
                  <wp:docPr id="235" name="Image 235" descr="Descripción: D:\2018\SOMEI S.A.S\Empresas Asesoradas\Preverlab\Los Olivos\Registros\_O. LIME .O._files\Logo Lim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descr="Descripción: D:\2018\SOMEI S.A.S\Empresas Asesoradas\Preverlab\Los Olivos\Registros\_O. LIME .O._files\Logo Lime.jpg"/>
                          <pic:cNvPicPr/>
                        </pic:nvPicPr>
                        <pic:blipFill>
                          <a:blip r:embed="rId131" cstate="print"/>
                          <a:stretch>
                            <a:fillRect/>
                          </a:stretch>
                        </pic:blipFill>
                        <pic:spPr>
                          <a:xfrm>
                            <a:off x="0" y="0"/>
                            <a:ext cx="808798" cy="410717"/>
                          </a:xfrm>
                          <a:prstGeom prst="rect">
                            <a:avLst/>
                          </a:prstGeom>
                        </pic:spPr>
                      </pic:pic>
                    </a:graphicData>
                  </a:graphic>
                </wp:inline>
              </w:drawing>
            </w:r>
          </w:p>
        </w:tc>
        <w:tc>
          <w:tcPr>
            <w:tcW w:w="4395" w:type="dxa"/>
          </w:tcPr>
          <w:p w14:paraId="0B50BC91" w14:textId="77777777" w:rsidR="003315CD" w:rsidRDefault="0082365E">
            <w:pPr>
              <w:pStyle w:val="TableParagraph"/>
              <w:spacing w:before="242"/>
              <w:ind w:left="72"/>
            </w:pPr>
            <w:r>
              <w:t>Recolección</w:t>
            </w:r>
            <w:r>
              <w:rPr>
                <w:spacing w:val="-6"/>
              </w:rPr>
              <w:t xml:space="preserve"> </w:t>
            </w:r>
            <w:r>
              <w:t>de</w:t>
            </w:r>
            <w:r>
              <w:rPr>
                <w:spacing w:val="-6"/>
              </w:rPr>
              <w:t xml:space="preserve"> </w:t>
            </w:r>
            <w:r>
              <w:t>basuras</w:t>
            </w:r>
            <w:r>
              <w:rPr>
                <w:spacing w:val="-6"/>
              </w:rPr>
              <w:t xml:space="preserve"> </w:t>
            </w:r>
            <w:r>
              <w:t>(Lime</w:t>
            </w:r>
            <w:r>
              <w:rPr>
                <w:spacing w:val="-6"/>
              </w:rPr>
              <w:t xml:space="preserve"> </w:t>
            </w:r>
            <w:r>
              <w:t>S.A</w:t>
            </w:r>
            <w:r>
              <w:rPr>
                <w:spacing w:val="-5"/>
              </w:rPr>
              <w:t xml:space="preserve"> </w:t>
            </w:r>
            <w:r>
              <w:rPr>
                <w:spacing w:val="-2"/>
              </w:rPr>
              <w:t>E.S.P)</w:t>
            </w:r>
          </w:p>
        </w:tc>
        <w:tc>
          <w:tcPr>
            <w:tcW w:w="3555" w:type="dxa"/>
          </w:tcPr>
          <w:p w14:paraId="335EBE6C" w14:textId="77777777" w:rsidR="003315CD" w:rsidRDefault="0082365E">
            <w:pPr>
              <w:pStyle w:val="TableParagraph"/>
              <w:spacing w:before="242"/>
              <w:ind w:left="24"/>
              <w:jc w:val="center"/>
            </w:pPr>
            <w:r>
              <w:t>110</w:t>
            </w:r>
            <w:r>
              <w:rPr>
                <w:spacing w:val="-1"/>
              </w:rPr>
              <w:t xml:space="preserve"> </w:t>
            </w:r>
            <w:r>
              <w:t>-</w:t>
            </w:r>
            <w:r>
              <w:rPr>
                <w:spacing w:val="-2"/>
              </w:rPr>
              <w:t xml:space="preserve"> 4172300</w:t>
            </w:r>
          </w:p>
        </w:tc>
      </w:tr>
      <w:tr w:rsidR="003315CD" w14:paraId="0909D4C8" w14:textId="77777777">
        <w:trPr>
          <w:trHeight w:val="693"/>
        </w:trPr>
        <w:tc>
          <w:tcPr>
            <w:tcW w:w="2232" w:type="dxa"/>
          </w:tcPr>
          <w:p w14:paraId="4E6A1443" w14:textId="77777777" w:rsidR="003315CD" w:rsidRDefault="0082365E">
            <w:pPr>
              <w:pStyle w:val="TableParagraph"/>
              <w:ind w:left="277"/>
              <w:rPr>
                <w:rFonts w:ascii="Tahoma"/>
                <w:sz w:val="20"/>
              </w:rPr>
            </w:pPr>
            <w:r>
              <w:rPr>
                <w:rFonts w:ascii="Tahoma"/>
                <w:noProof/>
                <w:sz w:val="20"/>
              </w:rPr>
              <w:drawing>
                <wp:inline distT="0" distB="0" distL="0" distR="0" wp14:anchorId="32060007" wp14:editId="2B3BE290">
                  <wp:extent cx="1062815" cy="413670"/>
                  <wp:effectExtent l="0" t="0" r="0" b="0"/>
                  <wp:docPr id="236" name="Image 236" descr="Descripción: D:\2018\SOMEI S.A.S\Empresas Asesoradas\Preverlab\Los Olivos\Registros\descarg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descr="Descripción: D:\2018\SOMEI S.A.S\Empresas Asesoradas\Preverlab\Los Olivos\Registros\descarga.jpg"/>
                          <pic:cNvPicPr/>
                        </pic:nvPicPr>
                        <pic:blipFill>
                          <a:blip r:embed="rId132" cstate="print"/>
                          <a:stretch>
                            <a:fillRect/>
                          </a:stretch>
                        </pic:blipFill>
                        <pic:spPr>
                          <a:xfrm>
                            <a:off x="0" y="0"/>
                            <a:ext cx="1062815" cy="413670"/>
                          </a:xfrm>
                          <a:prstGeom prst="rect">
                            <a:avLst/>
                          </a:prstGeom>
                        </pic:spPr>
                      </pic:pic>
                    </a:graphicData>
                  </a:graphic>
                </wp:inline>
              </w:drawing>
            </w:r>
          </w:p>
        </w:tc>
        <w:tc>
          <w:tcPr>
            <w:tcW w:w="4395" w:type="dxa"/>
          </w:tcPr>
          <w:p w14:paraId="569831EB" w14:textId="77777777" w:rsidR="003315CD" w:rsidRDefault="0082365E">
            <w:pPr>
              <w:pStyle w:val="TableParagraph"/>
              <w:spacing w:before="221"/>
              <w:ind w:left="72"/>
            </w:pPr>
            <w:r>
              <w:rPr>
                <w:spacing w:val="-2"/>
              </w:rPr>
              <w:t>Cisproquim</w:t>
            </w:r>
          </w:p>
        </w:tc>
        <w:tc>
          <w:tcPr>
            <w:tcW w:w="3555" w:type="dxa"/>
          </w:tcPr>
          <w:p w14:paraId="27BFED92" w14:textId="77777777" w:rsidR="003315CD" w:rsidRDefault="0082365E">
            <w:pPr>
              <w:pStyle w:val="TableParagraph"/>
              <w:spacing w:before="221"/>
              <w:ind w:left="24" w:right="3"/>
              <w:jc w:val="center"/>
            </w:pPr>
            <w:r>
              <w:rPr>
                <w:spacing w:val="-2"/>
              </w:rPr>
              <w:t>9191920</w:t>
            </w:r>
          </w:p>
        </w:tc>
      </w:tr>
      <w:tr w:rsidR="003315CD" w14:paraId="1E5D1904" w14:textId="77777777">
        <w:trPr>
          <w:trHeight w:val="956"/>
        </w:trPr>
        <w:tc>
          <w:tcPr>
            <w:tcW w:w="2232" w:type="dxa"/>
          </w:tcPr>
          <w:p w14:paraId="5934AEDB" w14:textId="77777777" w:rsidR="003315CD" w:rsidRDefault="003315CD">
            <w:pPr>
              <w:pStyle w:val="TableParagraph"/>
              <w:spacing w:before="3"/>
              <w:rPr>
                <w:rFonts w:ascii="Tahoma"/>
                <w:b/>
                <w:sz w:val="7"/>
              </w:rPr>
            </w:pPr>
          </w:p>
          <w:p w14:paraId="5524FC39" w14:textId="77777777" w:rsidR="003315CD" w:rsidRDefault="0082365E">
            <w:pPr>
              <w:pStyle w:val="TableParagraph"/>
              <w:ind w:left="375"/>
              <w:rPr>
                <w:rFonts w:ascii="Tahoma"/>
                <w:sz w:val="20"/>
              </w:rPr>
            </w:pPr>
            <w:r>
              <w:rPr>
                <w:rFonts w:ascii="Tahoma"/>
                <w:noProof/>
                <w:sz w:val="20"/>
              </w:rPr>
              <w:drawing>
                <wp:inline distT="0" distB="0" distL="0" distR="0" wp14:anchorId="336F75DF" wp14:editId="5609B165">
                  <wp:extent cx="995510" cy="504825"/>
                  <wp:effectExtent l="0" t="0" r="0" b="0"/>
                  <wp:docPr id="237" name="Image 237">
                    <a:hlinkClick xmlns:a="http://schemas.openxmlformats.org/drawingml/2006/main" r:id="rId1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a:hlinkClick r:id="rId133"/>
                          </pic:cNvPr>
                          <pic:cNvPicPr/>
                        </pic:nvPicPr>
                        <pic:blipFill>
                          <a:blip r:embed="rId134" cstate="print"/>
                          <a:stretch>
                            <a:fillRect/>
                          </a:stretch>
                        </pic:blipFill>
                        <pic:spPr>
                          <a:xfrm>
                            <a:off x="0" y="0"/>
                            <a:ext cx="995510" cy="504825"/>
                          </a:xfrm>
                          <a:prstGeom prst="rect">
                            <a:avLst/>
                          </a:prstGeom>
                        </pic:spPr>
                      </pic:pic>
                    </a:graphicData>
                  </a:graphic>
                </wp:inline>
              </w:drawing>
            </w:r>
          </w:p>
        </w:tc>
        <w:tc>
          <w:tcPr>
            <w:tcW w:w="4395" w:type="dxa"/>
          </w:tcPr>
          <w:p w14:paraId="06ECE96F" w14:textId="77777777" w:rsidR="003315CD" w:rsidRDefault="003315CD">
            <w:pPr>
              <w:pStyle w:val="TableParagraph"/>
              <w:spacing w:before="87"/>
              <w:rPr>
                <w:rFonts w:ascii="Tahoma"/>
                <w:b/>
              </w:rPr>
            </w:pPr>
          </w:p>
          <w:p w14:paraId="49C3E8D1" w14:textId="77777777" w:rsidR="003315CD" w:rsidRDefault="0082365E">
            <w:pPr>
              <w:pStyle w:val="TableParagraph"/>
              <w:ind w:left="72"/>
            </w:pPr>
            <w:r>
              <w:rPr>
                <w:spacing w:val="-5"/>
              </w:rPr>
              <w:t>ARL</w:t>
            </w:r>
          </w:p>
        </w:tc>
        <w:tc>
          <w:tcPr>
            <w:tcW w:w="3555" w:type="dxa"/>
          </w:tcPr>
          <w:p w14:paraId="7BC77B2E" w14:textId="77777777" w:rsidR="003315CD" w:rsidRDefault="003315CD">
            <w:pPr>
              <w:pStyle w:val="TableParagraph"/>
              <w:spacing w:before="87"/>
              <w:rPr>
                <w:rFonts w:ascii="Tahoma"/>
                <w:b/>
              </w:rPr>
            </w:pPr>
          </w:p>
          <w:p w14:paraId="2ECD8B13" w14:textId="77777777" w:rsidR="003315CD" w:rsidRDefault="0082365E">
            <w:pPr>
              <w:pStyle w:val="TableParagraph"/>
              <w:ind w:left="24"/>
              <w:jc w:val="center"/>
            </w:pPr>
            <w:r>
              <w:t xml:space="preserve"># </w:t>
            </w:r>
            <w:r>
              <w:rPr>
                <w:spacing w:val="-5"/>
              </w:rPr>
              <w:t>247</w:t>
            </w:r>
          </w:p>
        </w:tc>
      </w:tr>
    </w:tbl>
    <w:p w14:paraId="7495825F" w14:textId="77777777" w:rsidR="003315CD" w:rsidRDefault="003315CD">
      <w:pPr>
        <w:pStyle w:val="Textoindependiente"/>
        <w:rPr>
          <w:rFonts w:ascii="Tahoma"/>
          <w:b/>
          <w:sz w:val="24"/>
        </w:rPr>
      </w:pPr>
    </w:p>
    <w:p w14:paraId="26B76123" w14:textId="77777777" w:rsidR="003315CD" w:rsidRDefault="003315CD">
      <w:pPr>
        <w:pStyle w:val="Textoindependiente"/>
        <w:spacing w:before="196"/>
        <w:rPr>
          <w:rFonts w:ascii="Tahoma"/>
          <w:b/>
          <w:sz w:val="24"/>
        </w:rPr>
      </w:pPr>
    </w:p>
    <w:p w14:paraId="64164179" w14:textId="77777777" w:rsidR="003315CD" w:rsidRDefault="0082365E">
      <w:pPr>
        <w:pStyle w:val="Prrafodelista"/>
        <w:numPr>
          <w:ilvl w:val="2"/>
          <w:numId w:val="22"/>
        </w:numPr>
        <w:tabs>
          <w:tab w:val="left" w:pos="4133"/>
        </w:tabs>
        <w:ind w:left="4133" w:hanging="449"/>
        <w:jc w:val="left"/>
        <w:rPr>
          <w:rFonts w:ascii="Tahoma"/>
          <w:b/>
          <w:sz w:val="24"/>
        </w:rPr>
      </w:pPr>
      <w:r>
        <w:rPr>
          <w:rFonts w:ascii="Tahoma"/>
          <w:b/>
          <w:sz w:val="24"/>
        </w:rPr>
        <w:t>CONTROL</w:t>
      </w:r>
      <w:r>
        <w:rPr>
          <w:rFonts w:ascii="Tahoma"/>
          <w:b/>
          <w:spacing w:val="-5"/>
          <w:sz w:val="24"/>
        </w:rPr>
        <w:t xml:space="preserve"> </w:t>
      </w:r>
      <w:r>
        <w:rPr>
          <w:rFonts w:ascii="Tahoma"/>
          <w:b/>
          <w:sz w:val="24"/>
        </w:rPr>
        <w:t>DE</w:t>
      </w:r>
      <w:r>
        <w:rPr>
          <w:rFonts w:ascii="Tahoma"/>
          <w:b/>
          <w:spacing w:val="-3"/>
          <w:sz w:val="24"/>
        </w:rPr>
        <w:t xml:space="preserve"> </w:t>
      </w:r>
      <w:r>
        <w:rPr>
          <w:rFonts w:ascii="Tahoma"/>
          <w:b/>
          <w:spacing w:val="-2"/>
          <w:sz w:val="24"/>
        </w:rPr>
        <w:t>CAMBIOS</w:t>
      </w:r>
    </w:p>
    <w:p w14:paraId="44DA9CEB" w14:textId="77777777" w:rsidR="003315CD" w:rsidRDefault="0082365E">
      <w:pPr>
        <w:pStyle w:val="Textoindependiente"/>
        <w:spacing w:before="256"/>
        <w:ind w:left="710" w:right="590"/>
        <w:rPr>
          <w:rFonts w:ascii="Tahoma" w:hAnsi="Tahoma"/>
        </w:rPr>
      </w:pPr>
      <w:r>
        <w:rPr>
          <w:rFonts w:ascii="Tahoma" w:hAnsi="Tahoma"/>
        </w:rPr>
        <w:t xml:space="preserve">Esta información se visualizará en cada documento a través del aplicativo del SIG </w:t>
      </w:r>
      <w:r>
        <w:rPr>
          <w:rFonts w:ascii="Tahoma" w:hAnsi="Tahoma"/>
          <w:u w:val="single"/>
        </w:rPr>
        <w:t>(a partir</w:t>
      </w:r>
      <w:r>
        <w:rPr>
          <w:rFonts w:ascii="Tahoma" w:hAnsi="Tahoma"/>
        </w:rPr>
        <w:t xml:space="preserve"> </w:t>
      </w:r>
      <w:r>
        <w:rPr>
          <w:rFonts w:ascii="Tahoma" w:hAnsi="Tahoma"/>
          <w:u w:val="single"/>
        </w:rPr>
        <w:t xml:space="preserve">de la versión migrada) </w:t>
      </w:r>
      <w:r>
        <w:rPr>
          <w:rFonts w:ascii="Tahoma" w:hAnsi="Tahoma"/>
        </w:rPr>
        <w:t>al final del documento.</w:t>
      </w:r>
    </w:p>
    <w:p w14:paraId="11C2B4AC" w14:textId="77777777" w:rsidR="003315CD" w:rsidRDefault="003315CD">
      <w:pPr>
        <w:pStyle w:val="Textoindependiente"/>
        <w:spacing w:before="1"/>
        <w:rPr>
          <w:rFonts w:ascii="Tahoma"/>
        </w:rPr>
      </w:pPr>
    </w:p>
    <w:p w14:paraId="7599E107" w14:textId="77777777" w:rsidR="003315CD" w:rsidRDefault="0082365E">
      <w:pPr>
        <w:pStyle w:val="Textoindependiente"/>
        <w:ind w:left="710" w:right="590"/>
        <w:rPr>
          <w:rFonts w:ascii="Tahoma" w:hAnsi="Tahoma"/>
        </w:rPr>
      </w:pPr>
      <w:r>
        <w:rPr>
          <w:rFonts w:ascii="Tahoma" w:hAnsi="Tahoma"/>
        </w:rPr>
        <w:t>Paralelamente</w:t>
      </w:r>
      <w:r>
        <w:rPr>
          <w:rFonts w:ascii="Tahoma" w:hAnsi="Tahoma"/>
          <w:spacing w:val="-5"/>
        </w:rPr>
        <w:t xml:space="preserve"> </w:t>
      </w:r>
      <w:r>
        <w:rPr>
          <w:rFonts w:ascii="Tahoma" w:hAnsi="Tahoma"/>
        </w:rPr>
        <w:t>el</w:t>
      </w:r>
      <w:r>
        <w:rPr>
          <w:rFonts w:ascii="Tahoma" w:hAnsi="Tahoma"/>
          <w:spacing w:val="-5"/>
        </w:rPr>
        <w:t xml:space="preserve"> </w:t>
      </w:r>
      <w:r>
        <w:rPr>
          <w:rFonts w:ascii="Tahoma" w:hAnsi="Tahoma"/>
        </w:rPr>
        <w:t>área</w:t>
      </w:r>
      <w:r>
        <w:rPr>
          <w:rFonts w:ascii="Tahoma" w:hAnsi="Tahoma"/>
          <w:spacing w:val="-8"/>
        </w:rPr>
        <w:t xml:space="preserve"> </w:t>
      </w:r>
      <w:r>
        <w:rPr>
          <w:rFonts w:ascii="Tahoma" w:hAnsi="Tahoma"/>
        </w:rPr>
        <w:t>de</w:t>
      </w:r>
      <w:r>
        <w:rPr>
          <w:rFonts w:ascii="Tahoma" w:hAnsi="Tahoma"/>
          <w:spacing w:val="-8"/>
        </w:rPr>
        <w:t xml:space="preserve"> </w:t>
      </w:r>
      <w:r>
        <w:rPr>
          <w:rFonts w:ascii="Tahoma" w:hAnsi="Tahoma"/>
        </w:rPr>
        <w:t>SIG,</w:t>
      </w:r>
      <w:r>
        <w:rPr>
          <w:rFonts w:ascii="Tahoma" w:hAnsi="Tahoma"/>
          <w:spacing w:val="-7"/>
        </w:rPr>
        <w:t xml:space="preserve"> </w:t>
      </w:r>
      <w:r>
        <w:rPr>
          <w:rFonts w:ascii="Tahoma" w:hAnsi="Tahoma"/>
        </w:rPr>
        <w:t>llevara</w:t>
      </w:r>
      <w:r>
        <w:rPr>
          <w:rFonts w:ascii="Tahoma" w:hAnsi="Tahoma"/>
          <w:spacing w:val="-6"/>
        </w:rPr>
        <w:t xml:space="preserve"> </w:t>
      </w:r>
      <w:r>
        <w:rPr>
          <w:rFonts w:ascii="Tahoma" w:hAnsi="Tahoma"/>
        </w:rPr>
        <w:t>una</w:t>
      </w:r>
      <w:r>
        <w:rPr>
          <w:rFonts w:ascii="Tahoma" w:hAnsi="Tahoma"/>
          <w:spacing w:val="-8"/>
        </w:rPr>
        <w:t xml:space="preserve"> </w:t>
      </w:r>
      <w:r>
        <w:rPr>
          <w:rFonts w:ascii="Tahoma" w:hAnsi="Tahoma"/>
        </w:rPr>
        <w:t>herramienta</w:t>
      </w:r>
      <w:r>
        <w:rPr>
          <w:rFonts w:ascii="Tahoma" w:hAnsi="Tahoma"/>
          <w:spacing w:val="-5"/>
        </w:rPr>
        <w:t xml:space="preserve"> </w:t>
      </w:r>
      <w:r>
        <w:rPr>
          <w:rFonts w:ascii="Tahoma" w:hAnsi="Tahoma"/>
        </w:rPr>
        <w:t>para</w:t>
      </w:r>
      <w:r>
        <w:rPr>
          <w:rFonts w:ascii="Tahoma" w:hAnsi="Tahoma"/>
          <w:spacing w:val="-8"/>
        </w:rPr>
        <w:t xml:space="preserve"> </w:t>
      </w:r>
      <w:r>
        <w:rPr>
          <w:rFonts w:ascii="Tahoma" w:hAnsi="Tahoma"/>
        </w:rPr>
        <w:t>el</w:t>
      </w:r>
      <w:r>
        <w:rPr>
          <w:rFonts w:ascii="Tahoma" w:hAnsi="Tahoma"/>
          <w:spacing w:val="-3"/>
        </w:rPr>
        <w:t xml:space="preserve"> </w:t>
      </w:r>
      <w:r>
        <w:rPr>
          <w:rFonts w:ascii="Tahoma" w:hAnsi="Tahoma"/>
        </w:rPr>
        <w:t>control</w:t>
      </w:r>
      <w:r>
        <w:rPr>
          <w:rFonts w:ascii="Tahoma" w:hAnsi="Tahoma"/>
          <w:spacing w:val="-7"/>
        </w:rPr>
        <w:t xml:space="preserve"> </w:t>
      </w:r>
      <w:r>
        <w:rPr>
          <w:rFonts w:ascii="Tahoma" w:hAnsi="Tahoma"/>
        </w:rPr>
        <w:t>de</w:t>
      </w:r>
      <w:r>
        <w:rPr>
          <w:rFonts w:ascii="Tahoma" w:hAnsi="Tahoma"/>
          <w:spacing w:val="-6"/>
        </w:rPr>
        <w:t xml:space="preserve"> </w:t>
      </w:r>
      <w:r>
        <w:rPr>
          <w:rFonts w:ascii="Tahoma" w:hAnsi="Tahoma"/>
        </w:rPr>
        <w:t>los</w:t>
      </w:r>
      <w:r>
        <w:rPr>
          <w:rFonts w:ascii="Tahoma" w:hAnsi="Tahoma"/>
          <w:spacing w:val="-5"/>
        </w:rPr>
        <w:t xml:space="preserve"> </w:t>
      </w:r>
      <w:r>
        <w:rPr>
          <w:rFonts w:ascii="Tahoma" w:hAnsi="Tahoma"/>
        </w:rPr>
        <w:t>cambios,</w:t>
      </w:r>
      <w:r>
        <w:rPr>
          <w:rFonts w:ascii="Tahoma" w:hAnsi="Tahoma"/>
          <w:spacing w:val="-9"/>
        </w:rPr>
        <w:t xml:space="preserve"> </w:t>
      </w:r>
      <w:r>
        <w:rPr>
          <w:rFonts w:ascii="Tahoma" w:hAnsi="Tahoma"/>
        </w:rPr>
        <w:t>tanto de los documentos como de los registros.</w:t>
      </w:r>
    </w:p>
    <w:p w14:paraId="2B5AD2BD" w14:textId="77777777" w:rsidR="003315CD" w:rsidRDefault="003315CD">
      <w:pPr>
        <w:pStyle w:val="Textoindependiente"/>
        <w:spacing w:before="263"/>
        <w:rPr>
          <w:rFonts w:ascii="Tahoma"/>
        </w:rPr>
      </w:pPr>
    </w:p>
    <w:p w14:paraId="5653669D" w14:textId="77777777" w:rsidR="003315CD" w:rsidRDefault="0082365E">
      <w:pPr>
        <w:pStyle w:val="Ttulo1"/>
        <w:numPr>
          <w:ilvl w:val="2"/>
          <w:numId w:val="22"/>
        </w:numPr>
        <w:tabs>
          <w:tab w:val="left" w:pos="806"/>
        </w:tabs>
        <w:ind w:left="806" w:hanging="449"/>
        <w:jc w:val="center"/>
      </w:pPr>
      <w:r>
        <w:t>DOCUMENTOS</w:t>
      </w:r>
      <w:r>
        <w:rPr>
          <w:spacing w:val="-6"/>
        </w:rPr>
        <w:t xml:space="preserve"> </w:t>
      </w:r>
      <w:r>
        <w:t>Y</w:t>
      </w:r>
      <w:r>
        <w:rPr>
          <w:spacing w:val="-4"/>
        </w:rPr>
        <w:t xml:space="preserve"> </w:t>
      </w:r>
      <w:r>
        <w:t>REGISTROS</w:t>
      </w:r>
      <w:r>
        <w:rPr>
          <w:spacing w:val="-5"/>
        </w:rPr>
        <w:t xml:space="preserve"> </w:t>
      </w:r>
      <w:r>
        <w:rPr>
          <w:spacing w:val="-2"/>
        </w:rPr>
        <w:t>ANEXOS</w:t>
      </w:r>
    </w:p>
    <w:p w14:paraId="58947996" w14:textId="77777777" w:rsidR="003315CD" w:rsidRDefault="0082365E">
      <w:pPr>
        <w:spacing w:before="267"/>
        <w:ind w:left="710"/>
        <w:rPr>
          <w:rFonts w:ascii="Tahoma"/>
          <w:sz w:val="24"/>
        </w:rPr>
      </w:pPr>
      <w:r>
        <w:rPr>
          <w:rFonts w:ascii="Tahoma"/>
          <w:sz w:val="24"/>
        </w:rPr>
        <w:t>RF-SG-24</w:t>
      </w:r>
      <w:r>
        <w:rPr>
          <w:rFonts w:ascii="Tahoma"/>
          <w:spacing w:val="-4"/>
          <w:sz w:val="24"/>
        </w:rPr>
        <w:t xml:space="preserve"> </w:t>
      </w:r>
      <w:r>
        <w:rPr>
          <w:rFonts w:ascii="Tahoma"/>
          <w:sz w:val="24"/>
        </w:rPr>
        <w:t>INFORME</w:t>
      </w:r>
      <w:r>
        <w:rPr>
          <w:rFonts w:ascii="Tahoma"/>
          <w:spacing w:val="-4"/>
          <w:sz w:val="24"/>
        </w:rPr>
        <w:t xml:space="preserve"> </w:t>
      </w:r>
      <w:r>
        <w:rPr>
          <w:rFonts w:ascii="Tahoma"/>
          <w:spacing w:val="-2"/>
          <w:sz w:val="24"/>
        </w:rPr>
        <w:t>SIMULACROS</w:t>
      </w:r>
    </w:p>
    <w:sectPr w:rsidR="003315CD">
      <w:type w:val="continuous"/>
      <w:pgSz w:w="12250" w:h="15850"/>
      <w:pgMar w:top="1400" w:right="992" w:bottom="1200" w:left="992"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5BDB4" w14:textId="77777777" w:rsidR="00331E33" w:rsidRDefault="00331E33">
      <w:r>
        <w:separator/>
      </w:r>
    </w:p>
  </w:endnote>
  <w:endnote w:type="continuationSeparator" w:id="0">
    <w:p w14:paraId="1C48C280" w14:textId="77777777" w:rsidR="00331E33" w:rsidRDefault="0033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B828D"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21056" behindDoc="1" locked="0" layoutInCell="1" allowOverlap="1" wp14:anchorId="0C9A0CF1" wp14:editId="0CEF3B57">
              <wp:simplePos x="0" y="0"/>
              <wp:positionH relativeFrom="page">
                <wp:posOffset>3810634</wp:posOffset>
              </wp:positionH>
              <wp:positionV relativeFrom="page">
                <wp:posOffset>9274121</wp:posOffset>
              </wp:positionV>
              <wp:extent cx="167005" cy="1822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2BA31C07" w14:textId="77777777" w:rsidR="003315CD" w:rsidRDefault="0082365E">
                          <w:pPr>
                            <w:pStyle w:val="Textoindependiente"/>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C9A0CF1" id="_x0000_t202" coordsize="21600,21600" o:spt="202" path="m,l,21600r21600,l21600,xe">
              <v:stroke joinstyle="miter"/>
              <v:path gradientshapeok="t" o:connecttype="rect"/>
            </v:shapetype>
            <v:shape id="Textbox 7" o:spid="_x0000_s1040" type="#_x0000_t202" style="position:absolute;margin-left:300.05pt;margin-top:730.25pt;width:13.15pt;height:14.35pt;z-index:-1789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2rkwEAABoDAAAOAAAAZHJzL2Uyb0RvYy54bWysUsGO0zAQvSPxD5bv1GnF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" filled="f" stroked="f">
              <v:textbox inset="0,0,0,0">
                <w:txbxContent>
                  <w:p w14:paraId="2BA31C07" w14:textId="77777777" w:rsidR="003315CD" w:rsidRDefault="0082365E">
                    <w:pPr>
                      <w:pStyle w:val="Textoindependiente"/>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E799"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32832" behindDoc="1" locked="0" layoutInCell="1" allowOverlap="1" wp14:anchorId="11EA8390" wp14:editId="6CC5F09E">
              <wp:simplePos x="0" y="0"/>
              <wp:positionH relativeFrom="page">
                <wp:posOffset>3771010</wp:posOffset>
              </wp:positionH>
              <wp:positionV relativeFrom="page">
                <wp:posOffset>9274121</wp:posOffset>
              </wp:positionV>
              <wp:extent cx="244475" cy="18224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0EE130CE"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wps:txbx>
                    <wps:bodyPr wrap="square" lIns="0" tIns="0" rIns="0" bIns="0" rtlCol="0">
                      <a:noAutofit/>
                    </wps:bodyPr>
                  </wps:wsp>
                </a:graphicData>
              </a:graphic>
            </wp:anchor>
          </w:drawing>
        </mc:Choice>
        <mc:Fallback>
          <w:pict>
            <v:shapetype w14:anchorId="11EA8390" id="_x0000_t202" coordsize="21600,21600" o:spt="202" path="m,l,21600r21600,l21600,xe">
              <v:stroke joinstyle="miter"/>
              <v:path gradientshapeok="t" o:connecttype="rect"/>
            </v:shapetype>
            <v:shape id="Textbox 64" o:spid="_x0000_s1054" type="#_x0000_t202" style="position:absolute;margin-left:296.95pt;margin-top:730.25pt;width:19.25pt;height:14.35pt;z-index:-1788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AdtFtamAEA&#10;ACIDAAAOAAAAAAAAAAAAAAAAAC4CAABkcnMvZTJvRG9jLnhtbFBLAQItABQABgAIAAAAIQC8irLY&#10;4QAAAA0BAAAPAAAAAAAAAAAAAAAAAPIDAABkcnMvZG93bnJldi54bWxQSwUGAAAAAAQABADzAAAA&#10;AAUAAAAA&#10;" filled="f" stroked="f">
              <v:textbox inset="0,0,0,0">
                <w:txbxContent>
                  <w:p w14:paraId="0EE130CE"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8F683"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34368" behindDoc="1" locked="0" layoutInCell="1" allowOverlap="1" wp14:anchorId="683EE6ED" wp14:editId="502E0496">
              <wp:simplePos x="0" y="0"/>
              <wp:positionH relativeFrom="page">
                <wp:posOffset>3771010</wp:posOffset>
              </wp:positionH>
              <wp:positionV relativeFrom="page">
                <wp:posOffset>9274121</wp:posOffset>
              </wp:positionV>
              <wp:extent cx="244475" cy="18224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198FD8F9"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wps:txbx>
                    <wps:bodyPr wrap="square" lIns="0" tIns="0" rIns="0" bIns="0" rtlCol="0">
                      <a:noAutofit/>
                    </wps:bodyPr>
                  </wps:wsp>
                </a:graphicData>
              </a:graphic>
            </wp:anchor>
          </w:drawing>
        </mc:Choice>
        <mc:Fallback>
          <w:pict>
            <v:shapetype w14:anchorId="683EE6ED" id="_x0000_t202" coordsize="21600,21600" o:spt="202" path="m,l,21600r21600,l21600,xe">
              <v:stroke joinstyle="miter"/>
              <v:path gradientshapeok="t" o:connecttype="rect"/>
            </v:shapetype>
            <v:shape id="Textbox 69" o:spid="_x0000_s1056" type="#_x0000_t202" style="position:absolute;margin-left:296.95pt;margin-top:730.25pt;width:19.25pt;height:14.35pt;z-index:-178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kwQCuZkB&#10;AAAiAwAADgAAAAAAAAAAAAAAAAAuAgAAZHJzL2Uyb0RvYy54bWxQSwECLQAUAAYACAAAACEAvIqy&#10;2OEAAAANAQAADwAAAAAAAAAAAAAAAADzAwAAZHJzL2Rvd25yZXYueG1sUEsFBgAAAAAEAAQA8wAA&#10;AAEFAAAAAA==&#10;" filled="f" stroked="f">
              <v:textbox inset="0,0,0,0">
                <w:txbxContent>
                  <w:p w14:paraId="198FD8F9"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373CE"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36416" behindDoc="1" locked="0" layoutInCell="1" allowOverlap="1" wp14:anchorId="78A8D3CB" wp14:editId="7FD1F9D8">
              <wp:simplePos x="0" y="0"/>
              <wp:positionH relativeFrom="page">
                <wp:posOffset>3771010</wp:posOffset>
              </wp:positionH>
              <wp:positionV relativeFrom="page">
                <wp:posOffset>9274121</wp:posOffset>
              </wp:positionV>
              <wp:extent cx="244475" cy="18224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3870C76"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wps:txbx>
                    <wps:bodyPr wrap="square" lIns="0" tIns="0" rIns="0" bIns="0" rtlCol="0">
                      <a:noAutofit/>
                    </wps:bodyPr>
                  </wps:wsp>
                </a:graphicData>
              </a:graphic>
            </wp:anchor>
          </w:drawing>
        </mc:Choice>
        <mc:Fallback>
          <w:pict>
            <v:shapetype w14:anchorId="78A8D3CB" id="_x0000_t202" coordsize="21600,21600" o:spt="202" path="m,l,21600r21600,l21600,xe">
              <v:stroke joinstyle="miter"/>
              <v:path gradientshapeok="t" o:connecttype="rect"/>
            </v:shapetype>
            <v:shape id="Textbox 76" o:spid="_x0000_s1059" type="#_x0000_t202" style="position:absolute;margin-left:296.95pt;margin-top:730.25pt;width:19.25pt;height:14.35pt;z-index:-1788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vcWxDZkB&#10;AAAiAwAADgAAAAAAAAAAAAAAAAAuAgAAZHJzL2Uyb0RvYy54bWxQSwECLQAUAAYACAAAACEAvIqy&#10;2OEAAAANAQAADwAAAAAAAAAAAAAAAADzAwAAZHJzL2Rvd25yZXYueG1sUEsFBgAAAAAEAAQA8wAA&#10;AAEFAAAAAA==&#10;" filled="f" stroked="f">
              <v:textbox inset="0,0,0,0">
                <w:txbxContent>
                  <w:p w14:paraId="33870C76"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FFDC"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37952" behindDoc="1" locked="0" layoutInCell="1" allowOverlap="1" wp14:anchorId="5266B684" wp14:editId="4974B59A">
              <wp:simplePos x="0" y="0"/>
              <wp:positionH relativeFrom="page">
                <wp:posOffset>3771010</wp:posOffset>
              </wp:positionH>
              <wp:positionV relativeFrom="page">
                <wp:posOffset>9274121</wp:posOffset>
              </wp:positionV>
              <wp:extent cx="244475" cy="18224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772EB6A2"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w:pict>
            <v:shapetype w14:anchorId="5266B684" id="_x0000_t202" coordsize="21600,21600" o:spt="202" path="m,l,21600r21600,l21600,xe">
              <v:stroke joinstyle="miter"/>
              <v:path gradientshapeok="t" o:connecttype="rect"/>
            </v:shapetype>
            <v:shape id="Textbox 81" o:spid="_x0000_s1061" type="#_x0000_t202" style="position:absolute;margin-left:296.95pt;margin-top:730.25pt;width:19.25pt;height:14.35pt;z-index:-1787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B7hB/UmAEA&#10;ACIDAAAOAAAAAAAAAAAAAAAAAC4CAABkcnMvZTJvRG9jLnhtbFBLAQItABQABgAIAAAAIQC8irLY&#10;4QAAAA0BAAAPAAAAAAAAAAAAAAAAAPIDAABkcnMvZG93bnJldi54bWxQSwUGAAAAAAQABADzAAAA&#10;AAUAAAAA&#10;" filled="f" stroked="f">
              <v:textbox inset="0,0,0,0">
                <w:txbxContent>
                  <w:p w14:paraId="772EB6A2"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A77BE"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40000" behindDoc="1" locked="0" layoutInCell="1" allowOverlap="1" wp14:anchorId="6FE57041" wp14:editId="50106A5E">
              <wp:simplePos x="0" y="0"/>
              <wp:positionH relativeFrom="page">
                <wp:posOffset>3771010</wp:posOffset>
              </wp:positionH>
              <wp:positionV relativeFrom="page">
                <wp:posOffset>9274121</wp:posOffset>
              </wp:positionV>
              <wp:extent cx="244475" cy="18224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04968ADB"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33</w:t>
                          </w:r>
                          <w:r>
                            <w:rPr>
                              <w:spacing w:val="-5"/>
                            </w:rPr>
                            <w:fldChar w:fldCharType="end"/>
                          </w:r>
                        </w:p>
                      </w:txbxContent>
                    </wps:txbx>
                    <wps:bodyPr wrap="square" lIns="0" tIns="0" rIns="0" bIns="0" rtlCol="0">
                      <a:noAutofit/>
                    </wps:bodyPr>
                  </wps:wsp>
                </a:graphicData>
              </a:graphic>
            </wp:anchor>
          </w:drawing>
        </mc:Choice>
        <mc:Fallback>
          <w:pict>
            <v:shapetype w14:anchorId="6FE57041" id="_x0000_t202" coordsize="21600,21600" o:spt="202" path="m,l,21600r21600,l21600,xe">
              <v:stroke joinstyle="miter"/>
              <v:path gradientshapeok="t" o:connecttype="rect"/>
            </v:shapetype>
            <v:shape id="Textbox 88" o:spid="_x0000_s1064" type="#_x0000_t202" style="position:absolute;margin-left:296.95pt;margin-top:730.25pt;width:19.25pt;height:14.35pt;z-index:-1787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" filled="f" stroked="f">
              <v:textbox inset="0,0,0,0">
                <w:txbxContent>
                  <w:p w14:paraId="04968ADB"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33</w:t>
                    </w:r>
                    <w:r>
                      <w:rPr>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48BB"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41536" behindDoc="1" locked="0" layoutInCell="1" allowOverlap="1" wp14:anchorId="4685ED2A" wp14:editId="1AE84D76">
              <wp:simplePos x="0" y="0"/>
              <wp:positionH relativeFrom="page">
                <wp:posOffset>3771010</wp:posOffset>
              </wp:positionH>
              <wp:positionV relativeFrom="page">
                <wp:posOffset>9274121</wp:posOffset>
              </wp:positionV>
              <wp:extent cx="244475" cy="18224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20E0189F"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wps:txbx>
                    <wps:bodyPr wrap="square" lIns="0" tIns="0" rIns="0" bIns="0" rtlCol="0">
                      <a:noAutofit/>
                    </wps:bodyPr>
                  </wps:wsp>
                </a:graphicData>
              </a:graphic>
            </wp:anchor>
          </w:drawing>
        </mc:Choice>
        <mc:Fallback>
          <w:pict>
            <v:shapetype w14:anchorId="4685ED2A" id="_x0000_t202" coordsize="21600,21600" o:spt="202" path="m,l,21600r21600,l21600,xe">
              <v:stroke joinstyle="miter"/>
              <v:path gradientshapeok="t" o:connecttype="rect"/>
            </v:shapetype>
            <v:shape id="Textbox 93" o:spid="_x0000_s1066" type="#_x0000_t202" style="position:absolute;margin-left:296.95pt;margin-top:730.25pt;width:19.25pt;height:14.35pt;z-index:-1787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74soW5kB&#10;AAAiAwAADgAAAAAAAAAAAAAAAAAuAgAAZHJzL2Uyb0RvYy54bWxQSwECLQAUAAYACAAAACEAvIqy&#10;2OEAAAANAQAADwAAAAAAAAAAAAAAAADzAwAAZHJzL2Rvd25yZXYueG1sUEsFBgAAAAAEAAQA8wAA&#10;AAEFAAAAAA==&#10;" filled="f" stroked="f">
              <v:textbox inset="0,0,0,0">
                <w:txbxContent>
                  <w:p w14:paraId="20E0189F"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62FAA"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42560" behindDoc="1" locked="0" layoutInCell="1" allowOverlap="1" wp14:anchorId="4BF133A8" wp14:editId="7F5786C0">
              <wp:simplePos x="0" y="0"/>
              <wp:positionH relativeFrom="page">
                <wp:posOffset>3771010</wp:posOffset>
              </wp:positionH>
              <wp:positionV relativeFrom="page">
                <wp:posOffset>9274121</wp:posOffset>
              </wp:positionV>
              <wp:extent cx="244475" cy="18224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1159E76F"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wps:txbx>
                    <wps:bodyPr wrap="square" lIns="0" tIns="0" rIns="0" bIns="0" rtlCol="0">
                      <a:noAutofit/>
                    </wps:bodyPr>
                  </wps:wsp>
                </a:graphicData>
              </a:graphic>
            </wp:anchor>
          </w:drawing>
        </mc:Choice>
        <mc:Fallback>
          <w:pict>
            <v:shapetype w14:anchorId="4BF133A8" id="_x0000_t202" coordsize="21600,21600" o:spt="202" path="m,l,21600r21600,l21600,xe">
              <v:stroke joinstyle="miter"/>
              <v:path gradientshapeok="t" o:connecttype="rect"/>
            </v:shapetype>
            <v:shape id="Textbox 98" o:spid="_x0000_s1067" type="#_x0000_t202" style="position:absolute;margin-left:296.95pt;margin-top:730.25pt;width:19.25pt;height:14.35pt;z-index:-1787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qFOEKpkB&#10;AAAiAwAADgAAAAAAAAAAAAAAAAAuAgAAZHJzL2Uyb0RvYy54bWxQSwECLQAUAAYACAAAACEAvIqy&#10;2OEAAAANAQAADwAAAAAAAAAAAAAAAADzAwAAZHJzL2Rvd25yZXYueG1sUEsFBgAAAAAEAAQA8wAA&#10;AAEFAAAAAA==&#10;" filled="f" stroked="f">
              <v:textbox inset="0,0,0,0">
                <w:txbxContent>
                  <w:p w14:paraId="1159E76F"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EF52"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43584" behindDoc="1" locked="0" layoutInCell="1" allowOverlap="1" wp14:anchorId="63375590" wp14:editId="5CDA5897">
              <wp:simplePos x="0" y="0"/>
              <wp:positionH relativeFrom="page">
                <wp:posOffset>3771010</wp:posOffset>
              </wp:positionH>
              <wp:positionV relativeFrom="page">
                <wp:posOffset>9274121</wp:posOffset>
              </wp:positionV>
              <wp:extent cx="244475" cy="18224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274DCD40"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wps:txbx>
                    <wps:bodyPr wrap="square" lIns="0" tIns="0" rIns="0" bIns="0" rtlCol="0">
                      <a:noAutofit/>
                    </wps:bodyPr>
                  </wps:wsp>
                </a:graphicData>
              </a:graphic>
            </wp:anchor>
          </w:drawing>
        </mc:Choice>
        <mc:Fallback>
          <w:pict>
            <v:shapetype w14:anchorId="63375590" id="_x0000_t202" coordsize="21600,21600" o:spt="202" path="m,l,21600r21600,l21600,xe">
              <v:stroke joinstyle="miter"/>
              <v:path gradientshapeok="t" o:connecttype="rect"/>
            </v:shapetype>
            <v:shape id="Textbox 102" o:spid="_x0000_s1068" type="#_x0000_t202" style="position:absolute;margin-left:296.95pt;margin-top:730.25pt;width:19.25pt;height:14.35pt;z-index:-1787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hpI3npkB&#10;AAAiAwAADgAAAAAAAAAAAAAAAAAuAgAAZHJzL2Uyb0RvYy54bWxQSwECLQAUAAYACAAAACEAvIqy&#10;2OEAAAANAQAADwAAAAAAAAAAAAAAAADzAwAAZHJzL2Rvd25yZXYueG1sUEsFBgAAAAAEAAQA8wAA&#10;AAEFAAAAAA==&#10;" filled="f" stroked="f">
              <v:textbox inset="0,0,0,0">
                <w:txbxContent>
                  <w:p w14:paraId="274DCD40"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8878"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45632" behindDoc="1" locked="0" layoutInCell="1" allowOverlap="1" wp14:anchorId="02921A31" wp14:editId="3A037D81">
              <wp:simplePos x="0" y="0"/>
              <wp:positionH relativeFrom="page">
                <wp:posOffset>3771010</wp:posOffset>
              </wp:positionH>
              <wp:positionV relativeFrom="page">
                <wp:posOffset>9274121</wp:posOffset>
              </wp:positionV>
              <wp:extent cx="244475" cy="18224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664C8B11"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wps:txbx>
                    <wps:bodyPr wrap="square" lIns="0" tIns="0" rIns="0" bIns="0" rtlCol="0">
                      <a:noAutofit/>
                    </wps:bodyPr>
                  </wps:wsp>
                </a:graphicData>
              </a:graphic>
            </wp:anchor>
          </w:drawing>
        </mc:Choice>
        <mc:Fallback>
          <w:pict>
            <v:shapetype w14:anchorId="02921A31" id="_x0000_t202" coordsize="21600,21600" o:spt="202" path="m,l,21600r21600,l21600,xe">
              <v:stroke joinstyle="miter"/>
              <v:path gradientshapeok="t" o:connecttype="rect"/>
            </v:shapetype>
            <v:shape id="Textbox 110" o:spid="_x0000_s1071" type="#_x0000_t202" style="position:absolute;margin-left:296.95pt;margin-top:730.25pt;width:19.25pt;height:14.35pt;z-index:-1787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" filled="f" stroked="f">
              <v:textbox inset="0,0,0,0">
                <w:txbxContent>
                  <w:p w14:paraId="664C8B11"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62AC"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47168" behindDoc="1" locked="0" layoutInCell="1" allowOverlap="1" wp14:anchorId="1D900AB5" wp14:editId="39F77AED">
              <wp:simplePos x="0" y="0"/>
              <wp:positionH relativeFrom="page">
                <wp:posOffset>3771010</wp:posOffset>
              </wp:positionH>
              <wp:positionV relativeFrom="page">
                <wp:posOffset>9274121</wp:posOffset>
              </wp:positionV>
              <wp:extent cx="244475" cy="18224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1F5AF85E"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wps:txbx>
                    <wps:bodyPr wrap="square" lIns="0" tIns="0" rIns="0" bIns="0" rtlCol="0">
                      <a:noAutofit/>
                    </wps:bodyPr>
                  </wps:wsp>
                </a:graphicData>
              </a:graphic>
            </wp:anchor>
          </w:drawing>
        </mc:Choice>
        <mc:Fallback>
          <w:pict>
            <v:shapetype w14:anchorId="1D900AB5" id="_x0000_t202" coordsize="21600,21600" o:spt="202" path="m,l,21600r21600,l21600,xe">
              <v:stroke joinstyle="miter"/>
              <v:path gradientshapeok="t" o:connecttype="rect"/>
            </v:shapetype>
            <v:shape id="Textbox 115" o:spid="_x0000_s1073" type="#_x0000_t202" style="position:absolute;margin-left:296.95pt;margin-top:730.25pt;width:19.25pt;height:14.35pt;z-index:-1786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" filled="f" stroked="f">
              <v:textbox inset="0,0,0,0">
                <w:txbxContent>
                  <w:p w14:paraId="1F5AF85E"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E3C4"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22592" behindDoc="1" locked="0" layoutInCell="1" allowOverlap="1" wp14:anchorId="61E7B39D" wp14:editId="10E27B6F">
              <wp:simplePos x="0" y="0"/>
              <wp:positionH relativeFrom="page">
                <wp:posOffset>3810634</wp:posOffset>
              </wp:positionH>
              <wp:positionV relativeFrom="page">
                <wp:posOffset>9274121</wp:posOffset>
              </wp:positionV>
              <wp:extent cx="167005" cy="1822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7A9B9002" w14:textId="77777777" w:rsidR="003315CD" w:rsidRDefault="0082365E">
                          <w:pPr>
                            <w:pStyle w:val="Textoindependiente"/>
                            <w:spacing w:before="13"/>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61E7B39D" id="_x0000_t202" coordsize="21600,21600" o:spt="202" path="m,l,21600r21600,l21600,xe">
              <v:stroke joinstyle="miter"/>
              <v:path gradientshapeok="t" o:connecttype="rect"/>
            </v:shapetype>
            <v:shape id="Textbox 12" o:spid="_x0000_s1042" type="#_x0000_t202" style="position:absolute;margin-left:300.05pt;margin-top:730.25pt;width:13.15pt;height:14.35pt;z-index:-1789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" filled="f" stroked="f">
              <v:textbox inset="0,0,0,0">
                <w:txbxContent>
                  <w:p w14:paraId="7A9B9002" w14:textId="77777777" w:rsidR="003315CD" w:rsidRDefault="0082365E">
                    <w:pPr>
                      <w:pStyle w:val="Textoindependiente"/>
                      <w:spacing w:before="13"/>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83C33"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49216" behindDoc="1" locked="0" layoutInCell="1" allowOverlap="1" wp14:anchorId="51915667" wp14:editId="4FAC7F2A">
              <wp:simplePos x="0" y="0"/>
              <wp:positionH relativeFrom="page">
                <wp:posOffset>3771010</wp:posOffset>
              </wp:positionH>
              <wp:positionV relativeFrom="page">
                <wp:posOffset>9274121</wp:posOffset>
              </wp:positionV>
              <wp:extent cx="244475" cy="18224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256CBBB5"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wps:txbx>
                    <wps:bodyPr wrap="square" lIns="0" tIns="0" rIns="0" bIns="0" rtlCol="0">
                      <a:noAutofit/>
                    </wps:bodyPr>
                  </wps:wsp>
                </a:graphicData>
              </a:graphic>
            </wp:anchor>
          </w:drawing>
        </mc:Choice>
        <mc:Fallback>
          <w:pict>
            <v:shapetype w14:anchorId="51915667" id="_x0000_t202" coordsize="21600,21600" o:spt="202" path="m,l,21600r21600,l21600,xe">
              <v:stroke joinstyle="miter"/>
              <v:path gradientshapeok="t" o:connecttype="rect"/>
            </v:shapetype>
            <v:shape id="Textbox 122" o:spid="_x0000_s1076" type="#_x0000_t202" style="position:absolute;margin-left:296.95pt;margin-top:730.25pt;width:19.25pt;height:14.35pt;z-index:-1786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" filled="f" stroked="f">
              <v:textbox inset="0,0,0,0">
                <w:txbxContent>
                  <w:p w14:paraId="256CBBB5"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CF5E3"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50752" behindDoc="1" locked="0" layoutInCell="1" allowOverlap="1" wp14:anchorId="79216B35" wp14:editId="121ACD03">
              <wp:simplePos x="0" y="0"/>
              <wp:positionH relativeFrom="page">
                <wp:posOffset>3771010</wp:posOffset>
              </wp:positionH>
              <wp:positionV relativeFrom="page">
                <wp:posOffset>9274121</wp:posOffset>
              </wp:positionV>
              <wp:extent cx="244475" cy="18224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0D1FBDA7"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wps:txbx>
                    <wps:bodyPr wrap="square" lIns="0" tIns="0" rIns="0" bIns="0" rtlCol="0">
                      <a:noAutofit/>
                    </wps:bodyPr>
                  </wps:wsp>
                </a:graphicData>
              </a:graphic>
            </wp:anchor>
          </w:drawing>
        </mc:Choice>
        <mc:Fallback>
          <w:pict>
            <v:shapetype w14:anchorId="79216B35" id="_x0000_t202" coordsize="21600,21600" o:spt="202" path="m,l,21600r21600,l21600,xe">
              <v:stroke joinstyle="miter"/>
              <v:path gradientshapeok="t" o:connecttype="rect"/>
            </v:shapetype>
            <v:shape id="Textbox 127" o:spid="_x0000_s1078" type="#_x0000_t202" style="position:absolute;margin-left:296.95pt;margin-top:730.25pt;width:19.25pt;height:14.35pt;z-index:-1786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" filled="f" stroked="f">
              <v:textbox inset="0,0,0,0">
                <w:txbxContent>
                  <w:p w14:paraId="0D1FBDA7"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37652"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52800" behindDoc="1" locked="0" layoutInCell="1" allowOverlap="1" wp14:anchorId="123B0FB3" wp14:editId="7ED5F84D">
              <wp:simplePos x="0" y="0"/>
              <wp:positionH relativeFrom="page">
                <wp:posOffset>3771010</wp:posOffset>
              </wp:positionH>
              <wp:positionV relativeFrom="page">
                <wp:posOffset>9274121</wp:posOffset>
              </wp:positionV>
              <wp:extent cx="244475" cy="18224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5DB0020D"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wps:txbx>
                    <wps:bodyPr wrap="square" lIns="0" tIns="0" rIns="0" bIns="0" rtlCol="0">
                      <a:noAutofit/>
                    </wps:bodyPr>
                  </wps:wsp>
                </a:graphicData>
              </a:graphic>
            </wp:anchor>
          </w:drawing>
        </mc:Choice>
        <mc:Fallback>
          <w:pict>
            <v:shapetype w14:anchorId="123B0FB3" id="_x0000_t202" coordsize="21600,21600" o:spt="202" path="m,l,21600r21600,l21600,xe">
              <v:stroke joinstyle="miter"/>
              <v:path gradientshapeok="t" o:connecttype="rect"/>
            </v:shapetype>
            <v:shape id="Textbox 134" o:spid="_x0000_s1081" type="#_x0000_t202" style="position:absolute;margin-left:296.95pt;margin-top:730.25pt;width:19.25pt;height:14.35pt;z-index:-1786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wpw7y5kB&#10;AAAiAwAADgAAAAAAAAAAAAAAAAAuAgAAZHJzL2Uyb0RvYy54bWxQSwECLQAUAAYACAAAACEAvIqy&#10;2OEAAAANAQAADwAAAAAAAAAAAAAAAADzAwAAZHJzL2Rvd25yZXYueG1sUEsFBgAAAAAEAAQA8wAA&#10;AAEFAAAAAA==&#10;" filled="f" stroked="f">
              <v:textbox inset="0,0,0,0">
                <w:txbxContent>
                  <w:p w14:paraId="5DB0020D"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0055E"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54336" behindDoc="1" locked="0" layoutInCell="1" allowOverlap="1" wp14:anchorId="31D78960" wp14:editId="34BDF20E">
              <wp:simplePos x="0" y="0"/>
              <wp:positionH relativeFrom="page">
                <wp:posOffset>3771010</wp:posOffset>
              </wp:positionH>
              <wp:positionV relativeFrom="page">
                <wp:posOffset>9274121</wp:posOffset>
              </wp:positionV>
              <wp:extent cx="244475" cy="18224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67355D3D"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type w14:anchorId="31D78960" id="_x0000_t202" coordsize="21600,21600" o:spt="202" path="m,l,21600r21600,l21600,xe">
              <v:stroke joinstyle="miter"/>
              <v:path gradientshapeok="t" o:connecttype="rect"/>
            </v:shapetype>
            <v:shape id="Textbox 139" o:spid="_x0000_s1082" type="#_x0000_t202" style="position:absolute;margin-left:296.95pt;margin-top:730.25pt;width:19.25pt;height:14.35pt;z-index:-1786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C/TOWZkB&#10;AAAiAwAADgAAAAAAAAAAAAAAAAAuAgAAZHJzL2Uyb0RvYy54bWxQSwECLQAUAAYACAAAACEAvIqy&#10;2OEAAAANAQAADwAAAAAAAAAAAAAAAADzAwAAZHJzL2Rvd25yZXYueG1sUEsFBgAAAAAEAAQA8wAA&#10;AAEFAAAAAA==&#10;" filled="f" stroked="f">
              <v:textbox inset="0,0,0,0">
                <w:txbxContent>
                  <w:p w14:paraId="67355D3D"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A539"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55360" behindDoc="1" locked="0" layoutInCell="1" allowOverlap="1" wp14:anchorId="1BC1C1CC" wp14:editId="733481FA">
              <wp:simplePos x="0" y="0"/>
              <wp:positionH relativeFrom="page">
                <wp:posOffset>3771010</wp:posOffset>
              </wp:positionH>
              <wp:positionV relativeFrom="page">
                <wp:posOffset>9274121</wp:posOffset>
              </wp:positionV>
              <wp:extent cx="244475" cy="18224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0D20F98E"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wps:txbx>
                    <wps:bodyPr wrap="square" lIns="0" tIns="0" rIns="0" bIns="0" rtlCol="0">
                      <a:noAutofit/>
                    </wps:bodyPr>
                  </wps:wsp>
                </a:graphicData>
              </a:graphic>
            </wp:anchor>
          </w:drawing>
        </mc:Choice>
        <mc:Fallback>
          <w:pict>
            <v:shapetype w14:anchorId="1BC1C1CC" id="_x0000_t202" coordsize="21600,21600" o:spt="202" path="m,l,21600r21600,l21600,xe">
              <v:stroke joinstyle="miter"/>
              <v:path gradientshapeok="t" o:connecttype="rect"/>
            </v:shapetype>
            <v:shape id="Textbox 144" o:spid="_x0000_s1083" type="#_x0000_t202" style="position:absolute;margin-left:296.95pt;margin-top:730.25pt;width:19.25pt;height:14.35pt;z-index:-1786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TCxiKJkB&#10;AAAiAwAADgAAAAAAAAAAAAAAAAAuAgAAZHJzL2Uyb0RvYy54bWxQSwECLQAUAAYACAAAACEAvIqy&#10;2OEAAAANAQAADwAAAAAAAAAAAAAAAADzAwAAZHJzL2Rvd25yZXYueG1sUEsFBgAAAAAEAAQA8wAA&#10;AAEFAAAAAA==&#10;" filled="f" stroked="f">
              <v:textbox inset="0,0,0,0">
                <w:txbxContent>
                  <w:p w14:paraId="0D20F98E"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3681"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56384" behindDoc="1" locked="0" layoutInCell="1" allowOverlap="1" wp14:anchorId="32C47D5C" wp14:editId="370A0EA9">
              <wp:simplePos x="0" y="0"/>
              <wp:positionH relativeFrom="page">
                <wp:posOffset>3771010</wp:posOffset>
              </wp:positionH>
              <wp:positionV relativeFrom="page">
                <wp:posOffset>9274121</wp:posOffset>
              </wp:positionV>
              <wp:extent cx="244475" cy="18224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70BDB7D5"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wps:txbx>
                    <wps:bodyPr wrap="square" lIns="0" tIns="0" rIns="0" bIns="0" rtlCol="0">
                      <a:noAutofit/>
                    </wps:bodyPr>
                  </wps:wsp>
                </a:graphicData>
              </a:graphic>
            </wp:anchor>
          </w:drawing>
        </mc:Choice>
        <mc:Fallback>
          <w:pict>
            <v:shapetype w14:anchorId="32C47D5C" id="_x0000_t202" coordsize="21600,21600" o:spt="202" path="m,l,21600r21600,l21600,xe">
              <v:stroke joinstyle="miter"/>
              <v:path gradientshapeok="t" o:connecttype="rect"/>
            </v:shapetype>
            <v:shape id="Textbox 148" o:spid="_x0000_s1084" type="#_x0000_t202" style="position:absolute;margin-left:296.95pt;margin-top:730.25pt;width:19.25pt;height:14.35pt;z-index:-1786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2CNVp5kB&#10;AAAiAwAADgAAAAAAAAAAAAAAAAAuAgAAZHJzL2Uyb0RvYy54bWxQSwECLQAUAAYACAAAACEAvIqy&#10;2OEAAAANAQAADwAAAAAAAAAAAAAAAADzAwAAZHJzL2Rvd25yZXYueG1sUEsFBgAAAAAEAAQA8wAA&#10;AAEFAAAAAA==&#10;" filled="f" stroked="f">
              <v:textbox inset="0,0,0,0">
                <w:txbxContent>
                  <w:p w14:paraId="70BDB7D5"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6DDD"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58432" behindDoc="1" locked="0" layoutInCell="1" allowOverlap="1" wp14:anchorId="2447E355" wp14:editId="74E90C4B">
              <wp:simplePos x="0" y="0"/>
              <wp:positionH relativeFrom="page">
                <wp:posOffset>3771010</wp:posOffset>
              </wp:positionH>
              <wp:positionV relativeFrom="page">
                <wp:posOffset>9274121</wp:posOffset>
              </wp:positionV>
              <wp:extent cx="244475" cy="18224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54B2B927"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wps:txbx>
                    <wps:bodyPr wrap="square" lIns="0" tIns="0" rIns="0" bIns="0" rtlCol="0">
                      <a:noAutofit/>
                    </wps:bodyPr>
                  </wps:wsp>
                </a:graphicData>
              </a:graphic>
            </wp:anchor>
          </w:drawing>
        </mc:Choice>
        <mc:Fallback>
          <w:pict>
            <v:shapetype w14:anchorId="2447E355" id="_x0000_t202" coordsize="21600,21600" o:spt="202" path="m,l,21600r21600,l21600,xe">
              <v:stroke joinstyle="miter"/>
              <v:path gradientshapeok="t" o:connecttype="rect"/>
            </v:shapetype>
            <v:shape id="Textbox 154" o:spid="_x0000_s1087" type="#_x0000_t202" style="position:absolute;margin-left:296.95pt;margin-top:730.25pt;width:19.25pt;height:14.35pt;z-index:-1785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EUugNZkB&#10;AAAiAwAADgAAAAAAAAAAAAAAAAAuAgAAZHJzL2Uyb0RvYy54bWxQSwECLQAUAAYACAAAACEAvIqy&#10;2OEAAAANAQAADwAAAAAAAAAAAAAAAADzAwAAZHJzL2Rvd25yZXYueG1sUEsFBgAAAAAEAAQA8wAA&#10;AAEFAAAAAA==&#10;" filled="f" stroked="f">
              <v:textbox inset="0,0,0,0">
                <w:txbxContent>
                  <w:p w14:paraId="54B2B927"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479BA"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59456" behindDoc="1" locked="0" layoutInCell="1" allowOverlap="1" wp14:anchorId="61732C36" wp14:editId="1A73F7CD">
              <wp:simplePos x="0" y="0"/>
              <wp:positionH relativeFrom="page">
                <wp:posOffset>3771010</wp:posOffset>
              </wp:positionH>
              <wp:positionV relativeFrom="page">
                <wp:posOffset>9274121</wp:posOffset>
              </wp:positionV>
              <wp:extent cx="244475" cy="182245"/>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065B253"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wps:txbx>
                    <wps:bodyPr wrap="square" lIns="0" tIns="0" rIns="0" bIns="0" rtlCol="0">
                      <a:noAutofit/>
                    </wps:bodyPr>
                  </wps:wsp>
                </a:graphicData>
              </a:graphic>
            </wp:anchor>
          </w:drawing>
        </mc:Choice>
        <mc:Fallback>
          <w:pict>
            <v:shapetype w14:anchorId="61732C36" id="_x0000_t202" coordsize="21600,21600" o:spt="202" path="m,l,21600r21600,l21600,xe">
              <v:stroke joinstyle="miter"/>
              <v:path gradientshapeok="t" o:connecttype="rect"/>
            </v:shapetype>
            <v:shape id="Textbox 158" o:spid="_x0000_s1088" type="#_x0000_t202" style="position:absolute;margin-left:296.95pt;margin-top:730.25pt;width:19.25pt;height:14.35pt;z-index:-1785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P4oTgZkB&#10;AAAiAwAADgAAAAAAAAAAAAAAAAAuAgAAZHJzL2Uyb0RvYy54bWxQSwECLQAUAAYACAAAACEAvIqy&#10;2OEAAAANAQAADwAAAAAAAAAAAAAAAADzAwAAZHJzL2Rvd25yZXYueG1sUEsFBgAAAAAEAAQA8wAA&#10;AAEFAAAAAA==&#10;" filled="f" stroked="f">
              <v:textbox inset="0,0,0,0">
                <w:txbxContent>
                  <w:p w14:paraId="3065B253"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F6E1"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60992" behindDoc="1" locked="0" layoutInCell="1" allowOverlap="1" wp14:anchorId="0CFD314E" wp14:editId="68592E30">
              <wp:simplePos x="0" y="0"/>
              <wp:positionH relativeFrom="page">
                <wp:posOffset>3771010</wp:posOffset>
              </wp:positionH>
              <wp:positionV relativeFrom="page">
                <wp:posOffset>9274121</wp:posOffset>
              </wp:positionV>
              <wp:extent cx="244475" cy="18224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CF44150"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wps:txbx>
                    <wps:bodyPr wrap="square" lIns="0" tIns="0" rIns="0" bIns="0" rtlCol="0">
                      <a:noAutofit/>
                    </wps:bodyPr>
                  </wps:wsp>
                </a:graphicData>
              </a:graphic>
            </wp:anchor>
          </w:drawing>
        </mc:Choice>
        <mc:Fallback>
          <w:pict>
            <v:shapetype w14:anchorId="0CFD314E" id="_x0000_t202" coordsize="21600,21600" o:spt="202" path="m,l,21600r21600,l21600,xe">
              <v:stroke joinstyle="miter"/>
              <v:path gradientshapeok="t" o:connecttype="rect"/>
            </v:shapetype>
            <v:shape id="Textbox 163" o:spid="_x0000_s1090" type="#_x0000_t202" style="position:absolute;margin-left:296.95pt;margin-top:730.25pt;width:19.25pt;height:14.35pt;z-index:-1785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BuPF5SmAEA&#10;ACIDAAAOAAAAAAAAAAAAAAAAAC4CAABkcnMvZTJvRG9jLnhtbFBLAQItABQABgAIAAAAIQC8irLY&#10;4QAAAA0BAAAPAAAAAAAAAAAAAAAAAPIDAABkcnMvZG93bnJldi54bWxQSwUGAAAAAAQABADzAAAA&#10;AAUAAAAA&#10;" filled="f" stroked="f">
              <v:textbox inset="0,0,0,0">
                <w:txbxContent>
                  <w:p w14:paraId="3CF44150"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2C3D"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62528" behindDoc="1" locked="0" layoutInCell="1" allowOverlap="1" wp14:anchorId="0F2BBFD8" wp14:editId="1C6B8728">
              <wp:simplePos x="0" y="0"/>
              <wp:positionH relativeFrom="page">
                <wp:posOffset>3771010</wp:posOffset>
              </wp:positionH>
              <wp:positionV relativeFrom="page">
                <wp:posOffset>9274121</wp:posOffset>
              </wp:positionV>
              <wp:extent cx="244475" cy="18224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2A313F51"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type w14:anchorId="0F2BBFD8" id="_x0000_t202" coordsize="21600,21600" o:spt="202" path="m,l,21600r21600,l21600,xe">
              <v:stroke joinstyle="miter"/>
              <v:path gradientshapeok="t" o:connecttype="rect"/>
            </v:shapetype>
            <v:shape id="Textbox 168" o:spid="_x0000_s1092" type="#_x0000_t202" style="position:absolute;margin-left:296.95pt;margin-top:730.25pt;width:19.25pt;height:14.35pt;z-index:-1785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4IwHsZkB&#10;AAAiAwAADgAAAAAAAAAAAAAAAAAuAgAAZHJzL2Uyb0RvYy54bWxQSwECLQAUAAYACAAAACEAvIqy&#10;2OEAAAANAQAADwAAAAAAAAAAAAAAAADzAwAAZHJzL2Rvd25yZXYueG1sUEsFBgAAAAAEAAQA8wAA&#10;AAEFAAAAAA==&#10;" filled="f" stroked="f">
              <v:textbox inset="0,0,0,0">
                <w:txbxContent>
                  <w:p w14:paraId="2A313F51"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247C6"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23616" behindDoc="1" locked="0" layoutInCell="1" allowOverlap="1" wp14:anchorId="062E07E7" wp14:editId="2EF1CFE2">
              <wp:simplePos x="0" y="0"/>
              <wp:positionH relativeFrom="page">
                <wp:posOffset>3796410</wp:posOffset>
              </wp:positionH>
              <wp:positionV relativeFrom="page">
                <wp:posOffset>9274121</wp:posOffset>
              </wp:positionV>
              <wp:extent cx="180975" cy="18224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75EC4657" w14:textId="77777777" w:rsidR="003315CD" w:rsidRDefault="0082365E">
                          <w:pPr>
                            <w:pStyle w:val="Textoindependiente"/>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62E07E7" id="_x0000_t202" coordsize="21600,21600" o:spt="202" path="m,l,21600r21600,l21600,xe">
              <v:stroke joinstyle="miter"/>
              <v:path gradientshapeok="t" o:connecttype="rect"/>
            </v:shapetype>
            <v:shape id="Textbox 16" o:spid="_x0000_s1043" type="#_x0000_t202" style="position:absolute;margin-left:298.95pt;margin-top:730.25pt;width:14.25pt;height:14.35pt;z-index:-1789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" filled="f" stroked="f">
              <v:textbox inset="0,0,0,0">
                <w:txbxContent>
                  <w:p w14:paraId="75EC4657" w14:textId="77777777" w:rsidR="003315CD" w:rsidRDefault="0082365E">
                    <w:pPr>
                      <w:pStyle w:val="Textoindependiente"/>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24D9"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64576" behindDoc="1" locked="0" layoutInCell="1" allowOverlap="1" wp14:anchorId="52B89792" wp14:editId="0E9BA17F">
              <wp:simplePos x="0" y="0"/>
              <wp:positionH relativeFrom="page">
                <wp:posOffset>3771010</wp:posOffset>
              </wp:positionH>
              <wp:positionV relativeFrom="page">
                <wp:posOffset>9274121</wp:posOffset>
              </wp:positionV>
              <wp:extent cx="244475" cy="182245"/>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448990C0"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wrap="square" lIns="0" tIns="0" rIns="0" bIns="0" rtlCol="0">
                      <a:noAutofit/>
                    </wps:bodyPr>
                  </wps:wsp>
                </a:graphicData>
              </a:graphic>
            </wp:anchor>
          </w:drawing>
        </mc:Choice>
        <mc:Fallback>
          <w:pict>
            <v:shapetype w14:anchorId="52B89792" id="_x0000_t202" coordsize="21600,21600" o:spt="202" path="m,l,21600r21600,l21600,xe">
              <v:stroke joinstyle="miter"/>
              <v:path gradientshapeok="t" o:connecttype="rect"/>
            </v:shapetype>
            <v:shape id="Textbox 175" o:spid="_x0000_s1095" type="#_x0000_t202" style="position:absolute;margin-left:296.95pt;margin-top:730.25pt;width:19.25pt;height:14.35pt;z-index:-1785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B0gzA+mAEA&#10;ACIDAAAOAAAAAAAAAAAAAAAAAC4CAABkcnMvZTJvRG9jLnhtbFBLAQItABQABgAIAAAAIQC8irLY&#10;4QAAAA0BAAAPAAAAAAAAAAAAAAAAAPIDAABkcnMvZG93bnJldi54bWxQSwUGAAAAAAQABADzAAAA&#10;AAUAAAAA&#10;" filled="f" stroked="f">
              <v:textbox inset="0,0,0,0">
                <w:txbxContent>
                  <w:p w14:paraId="448990C0"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13A10"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66624" behindDoc="1" locked="0" layoutInCell="1" allowOverlap="1" wp14:anchorId="7BF47AE3" wp14:editId="6D1B4B5A">
              <wp:simplePos x="0" y="0"/>
              <wp:positionH relativeFrom="page">
                <wp:posOffset>3771010</wp:posOffset>
              </wp:positionH>
              <wp:positionV relativeFrom="page">
                <wp:posOffset>9274121</wp:posOffset>
              </wp:positionV>
              <wp:extent cx="244475" cy="18224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52DCF4BD"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wps:txbx>
                    <wps:bodyPr wrap="square" lIns="0" tIns="0" rIns="0" bIns="0" rtlCol="0">
                      <a:noAutofit/>
                    </wps:bodyPr>
                  </wps:wsp>
                </a:graphicData>
              </a:graphic>
            </wp:anchor>
          </w:drawing>
        </mc:Choice>
        <mc:Fallback>
          <w:pict>
            <v:shapetype w14:anchorId="7BF47AE3" id="_x0000_t202" coordsize="21600,21600" o:spt="202" path="m,l,21600r21600,l21600,xe">
              <v:stroke joinstyle="miter"/>
              <v:path gradientshapeok="t" o:connecttype="rect"/>
            </v:shapetype>
            <v:shape id="Textbox 181" o:spid="_x0000_s1098" type="#_x0000_t202" style="position:absolute;margin-left:296.95pt;margin-top:730.25pt;width:19.25pt;height:14.35pt;z-index:-1784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1PLaaZkB&#10;AAAiAwAADgAAAAAAAAAAAAAAAAAuAgAAZHJzL2Uyb0RvYy54bWxQSwECLQAUAAYACAAAACEAvIqy&#10;2OEAAAANAQAADwAAAAAAAAAAAAAAAADzAwAAZHJzL2Rvd25yZXYueG1sUEsFBgAAAAAEAAQA8wAA&#10;AAEFAAAAAA==&#10;" filled="f" stroked="f">
              <v:textbox inset="0,0,0,0">
                <w:txbxContent>
                  <w:p w14:paraId="52DCF4BD"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E8982"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68160" behindDoc="1" locked="0" layoutInCell="1" allowOverlap="1" wp14:anchorId="15859EA5" wp14:editId="4223EEFE">
              <wp:simplePos x="0" y="0"/>
              <wp:positionH relativeFrom="page">
                <wp:posOffset>3771010</wp:posOffset>
              </wp:positionH>
              <wp:positionV relativeFrom="page">
                <wp:posOffset>9274121</wp:posOffset>
              </wp:positionV>
              <wp:extent cx="244475" cy="18224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6EC3A35A"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53</w:t>
                          </w:r>
                          <w:r>
                            <w:rPr>
                              <w:spacing w:val="-5"/>
                            </w:rPr>
                            <w:fldChar w:fldCharType="end"/>
                          </w:r>
                        </w:p>
                      </w:txbxContent>
                    </wps:txbx>
                    <wps:bodyPr wrap="square" lIns="0" tIns="0" rIns="0" bIns="0" rtlCol="0">
                      <a:noAutofit/>
                    </wps:bodyPr>
                  </wps:wsp>
                </a:graphicData>
              </a:graphic>
            </wp:anchor>
          </w:drawing>
        </mc:Choice>
        <mc:Fallback>
          <w:pict>
            <v:shapetype w14:anchorId="15859EA5" id="_x0000_t202" coordsize="21600,21600" o:spt="202" path="m,l,21600r21600,l21600,xe">
              <v:stroke joinstyle="miter"/>
              <v:path gradientshapeok="t" o:connecttype="rect"/>
            </v:shapetype>
            <v:shape id="Textbox 186" o:spid="_x0000_s1100" type="#_x0000_t202" style="position:absolute;margin-left:296.95pt;margin-top:730.25pt;width:19.25pt;height:14.35pt;z-index:-178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ASs3SwmAEA&#10;ACIDAAAOAAAAAAAAAAAAAAAAAC4CAABkcnMvZTJvRG9jLnhtbFBLAQItABQABgAIAAAAIQC8irLY&#10;4QAAAA0BAAAPAAAAAAAAAAAAAAAAAPIDAABkcnMvZG93bnJldi54bWxQSwUGAAAAAAQABADzAAAA&#10;AAUAAAAA&#10;" filled="f" stroked="f">
              <v:textbox inset="0,0,0,0">
                <w:txbxContent>
                  <w:p w14:paraId="6EC3A35A"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53</w:t>
                    </w:r>
                    <w:r>
                      <w:rPr>
                        <w:spacing w:val="-5"/>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7C1BB"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69184" behindDoc="1" locked="0" layoutInCell="1" allowOverlap="1" wp14:anchorId="20F03F63" wp14:editId="3BBC6DB7">
              <wp:simplePos x="0" y="0"/>
              <wp:positionH relativeFrom="page">
                <wp:posOffset>3771010</wp:posOffset>
              </wp:positionH>
              <wp:positionV relativeFrom="page">
                <wp:posOffset>9274121</wp:posOffset>
              </wp:positionV>
              <wp:extent cx="244475" cy="18224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61E9C12F"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54</w:t>
                          </w:r>
                          <w:r>
                            <w:rPr>
                              <w:spacing w:val="-5"/>
                            </w:rPr>
                            <w:fldChar w:fldCharType="end"/>
                          </w:r>
                        </w:p>
                      </w:txbxContent>
                    </wps:txbx>
                    <wps:bodyPr wrap="square" lIns="0" tIns="0" rIns="0" bIns="0" rtlCol="0">
                      <a:noAutofit/>
                    </wps:bodyPr>
                  </wps:wsp>
                </a:graphicData>
              </a:graphic>
            </wp:anchor>
          </w:drawing>
        </mc:Choice>
        <mc:Fallback>
          <w:pict>
            <v:shapetype w14:anchorId="20F03F63" id="_x0000_t202" coordsize="21600,21600" o:spt="202" path="m,l,21600r21600,l21600,xe">
              <v:stroke joinstyle="miter"/>
              <v:path gradientshapeok="t" o:connecttype="rect"/>
            </v:shapetype>
            <v:shape id="Textbox 191" o:spid="_x0000_s1101" type="#_x0000_t202" style="position:absolute;margin-left:296.95pt;margin-top:730.25pt;width:19.25pt;height:14.35pt;z-index:-1784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VWvYwZkB&#10;AAAiAwAADgAAAAAAAAAAAAAAAAAuAgAAZHJzL2Uyb0RvYy54bWxQSwECLQAUAAYACAAAACEAvIqy&#10;2OEAAAANAQAADwAAAAAAAAAAAAAAAADzAwAAZHJzL2Rvd25yZXYueG1sUEsFBgAAAAAEAAQA8wAA&#10;AAEFAAAAAA==&#10;" filled="f" stroked="f">
              <v:textbox inset="0,0,0,0">
                <w:txbxContent>
                  <w:p w14:paraId="61E9C12F"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54</w:t>
                    </w:r>
                    <w:r>
                      <w:rPr>
                        <w:spacing w:val="-5"/>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2604"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70208" behindDoc="1" locked="0" layoutInCell="1" allowOverlap="1" wp14:anchorId="1AC7F542" wp14:editId="04189B3B">
              <wp:simplePos x="0" y="0"/>
              <wp:positionH relativeFrom="page">
                <wp:posOffset>3771010</wp:posOffset>
              </wp:positionH>
              <wp:positionV relativeFrom="page">
                <wp:posOffset>9274121</wp:posOffset>
              </wp:positionV>
              <wp:extent cx="244475" cy="18224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5CBC6C56"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wps:txbx>
                    <wps:bodyPr wrap="square" lIns="0" tIns="0" rIns="0" bIns="0" rtlCol="0">
                      <a:noAutofit/>
                    </wps:bodyPr>
                  </wps:wsp>
                </a:graphicData>
              </a:graphic>
            </wp:anchor>
          </w:drawing>
        </mc:Choice>
        <mc:Fallback>
          <w:pict>
            <v:shapetype w14:anchorId="1AC7F542" id="_x0000_t202" coordsize="21600,21600" o:spt="202" path="m,l,21600r21600,l21600,xe">
              <v:stroke joinstyle="miter"/>
              <v:path gradientshapeok="t" o:connecttype="rect"/>
            </v:shapetype>
            <v:shape id="Textbox 195" o:spid="_x0000_s1102" type="#_x0000_t202" style="position:absolute;margin-left:296.95pt;margin-top:730.25pt;width:19.25pt;height:14.35pt;z-index:-1784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nAMtU5kB&#10;AAAiAwAADgAAAAAAAAAAAAAAAAAuAgAAZHJzL2Uyb0RvYy54bWxQSwECLQAUAAYACAAAACEAvIqy&#10;2OEAAAANAQAADwAAAAAAAAAAAAAAAADzAwAAZHJzL2Rvd25yZXYueG1sUEsFBgAAAAAEAAQA8wAA&#10;AAEFAAAAAA==&#10;" filled="f" stroked="f">
              <v:textbox inset="0,0,0,0">
                <w:txbxContent>
                  <w:p w14:paraId="5CBC6C56"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78752"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71232" behindDoc="1" locked="0" layoutInCell="1" allowOverlap="1" wp14:anchorId="33666D5F" wp14:editId="7B7E920D">
              <wp:simplePos x="0" y="0"/>
              <wp:positionH relativeFrom="page">
                <wp:posOffset>3771010</wp:posOffset>
              </wp:positionH>
              <wp:positionV relativeFrom="page">
                <wp:posOffset>9274121</wp:posOffset>
              </wp:positionV>
              <wp:extent cx="244475" cy="18224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471B75AB"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57</w:t>
                          </w:r>
                          <w:r>
                            <w:rPr>
                              <w:spacing w:val="-5"/>
                            </w:rPr>
                            <w:fldChar w:fldCharType="end"/>
                          </w:r>
                        </w:p>
                      </w:txbxContent>
                    </wps:txbx>
                    <wps:bodyPr wrap="square" lIns="0" tIns="0" rIns="0" bIns="0" rtlCol="0">
                      <a:noAutofit/>
                    </wps:bodyPr>
                  </wps:wsp>
                </a:graphicData>
              </a:graphic>
            </wp:anchor>
          </w:drawing>
        </mc:Choice>
        <mc:Fallback>
          <w:pict>
            <v:shapetype w14:anchorId="33666D5F" id="_x0000_t202" coordsize="21600,21600" o:spt="202" path="m,l,21600r21600,l21600,xe">
              <v:stroke joinstyle="miter"/>
              <v:path gradientshapeok="t" o:connecttype="rect"/>
            </v:shapetype>
            <v:shape id="Textbox 202" o:spid="_x0000_s1103" type="#_x0000_t202" style="position:absolute;margin-left:296.95pt;margin-top:730.25pt;width:19.25pt;height:14.35pt;z-index:-1784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" filled="f" stroked="f">
              <v:textbox inset="0,0,0,0">
                <w:txbxContent>
                  <w:p w14:paraId="471B75AB"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57</w:t>
                    </w:r>
                    <w:r>
                      <w:rPr>
                        <w:spacing w:val="-5"/>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BB803"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72256" behindDoc="1" locked="0" layoutInCell="1" allowOverlap="1" wp14:anchorId="6E4758F2" wp14:editId="422C25F0">
              <wp:simplePos x="0" y="0"/>
              <wp:positionH relativeFrom="page">
                <wp:posOffset>3771010</wp:posOffset>
              </wp:positionH>
              <wp:positionV relativeFrom="page">
                <wp:posOffset>9274121</wp:posOffset>
              </wp:positionV>
              <wp:extent cx="244475" cy="18224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1428547F"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wps:txbx>
                    <wps:bodyPr wrap="square" lIns="0" tIns="0" rIns="0" bIns="0" rtlCol="0">
                      <a:noAutofit/>
                    </wps:bodyPr>
                  </wps:wsp>
                </a:graphicData>
              </a:graphic>
            </wp:anchor>
          </w:drawing>
        </mc:Choice>
        <mc:Fallback>
          <w:pict>
            <v:shapetype w14:anchorId="6E4758F2" id="_x0000_t202" coordsize="21600,21600" o:spt="202" path="m,l,21600r21600,l21600,xe">
              <v:stroke joinstyle="miter"/>
              <v:path gradientshapeok="t" o:connecttype="rect"/>
            </v:shapetype>
            <v:shape id="Textbox 208" o:spid="_x0000_s1104" type="#_x0000_t202" style="position:absolute;margin-left:296.95pt;margin-top:730.25pt;width:19.25pt;height:14.35pt;z-index:-1784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T9S2rZkB&#10;AAAiAwAADgAAAAAAAAAAAAAAAAAuAgAAZHJzL2Uyb0RvYy54bWxQSwECLQAUAAYACAAAACEAvIqy&#10;2OEAAAANAQAADwAAAAAAAAAAAAAAAADzAwAAZHJzL2Rvd25yZXYueG1sUEsFBgAAAAAEAAQA8wAA&#10;AAEFAAAAAA==&#10;" filled="f" stroked="f">
              <v:textbox inset="0,0,0,0">
                <w:txbxContent>
                  <w:p w14:paraId="1428547F"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B2AF"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73280" behindDoc="1" locked="0" layoutInCell="1" allowOverlap="1" wp14:anchorId="42C5860F" wp14:editId="2EB4C02C">
              <wp:simplePos x="0" y="0"/>
              <wp:positionH relativeFrom="page">
                <wp:posOffset>3771010</wp:posOffset>
              </wp:positionH>
              <wp:positionV relativeFrom="page">
                <wp:posOffset>9274121</wp:posOffset>
              </wp:positionV>
              <wp:extent cx="244475" cy="18224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745FB612"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62</w:t>
                          </w:r>
                          <w:r>
                            <w:rPr>
                              <w:spacing w:val="-5"/>
                            </w:rPr>
                            <w:fldChar w:fldCharType="end"/>
                          </w:r>
                        </w:p>
                      </w:txbxContent>
                    </wps:txbx>
                    <wps:bodyPr wrap="square" lIns="0" tIns="0" rIns="0" bIns="0" rtlCol="0">
                      <a:noAutofit/>
                    </wps:bodyPr>
                  </wps:wsp>
                </a:graphicData>
              </a:graphic>
            </wp:anchor>
          </w:drawing>
        </mc:Choice>
        <mc:Fallback>
          <w:pict>
            <v:shapetype w14:anchorId="42C5860F" id="_x0000_t202" coordsize="21600,21600" o:spt="202" path="m,l,21600r21600,l21600,xe">
              <v:stroke joinstyle="miter"/>
              <v:path gradientshapeok="t" o:connecttype="rect"/>
            </v:shapetype>
            <v:shape id="Textbox 217" o:spid="_x0000_s1105" type="#_x0000_t202" style="position:absolute;margin-left:296.95pt;margin-top:730.25pt;width:19.25pt;height:14.35pt;z-index:-1784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AIDBrcmAEA&#10;ACIDAAAOAAAAAAAAAAAAAAAAAC4CAABkcnMvZTJvRG9jLnhtbFBLAQItABQABgAIAAAAIQC8irLY&#10;4QAAAA0BAAAPAAAAAAAAAAAAAAAAAPIDAABkcnMvZG93bnJldi54bWxQSwUGAAAAAAQABADzAAAA&#10;AAUAAAAA&#10;" filled="f" stroked="f">
              <v:textbox inset="0,0,0,0">
                <w:txbxContent>
                  <w:p w14:paraId="745FB612"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62</w:t>
                    </w:r>
                    <w:r>
                      <w:rPr>
                        <w:spacing w:val="-5"/>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30510"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74304" behindDoc="1" locked="0" layoutInCell="1" allowOverlap="1" wp14:anchorId="7C132CC8" wp14:editId="06A9DC10">
              <wp:simplePos x="0" y="0"/>
              <wp:positionH relativeFrom="page">
                <wp:posOffset>3771010</wp:posOffset>
              </wp:positionH>
              <wp:positionV relativeFrom="page">
                <wp:posOffset>9274121</wp:posOffset>
              </wp:positionV>
              <wp:extent cx="244475" cy="18224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153D4CAD"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63</w:t>
                          </w:r>
                          <w:r>
                            <w:rPr>
                              <w:spacing w:val="-5"/>
                            </w:rPr>
                            <w:fldChar w:fldCharType="end"/>
                          </w:r>
                        </w:p>
                      </w:txbxContent>
                    </wps:txbx>
                    <wps:bodyPr wrap="square" lIns="0" tIns="0" rIns="0" bIns="0" rtlCol="0">
                      <a:noAutofit/>
                    </wps:bodyPr>
                  </wps:wsp>
                </a:graphicData>
              </a:graphic>
            </wp:anchor>
          </w:drawing>
        </mc:Choice>
        <mc:Fallback>
          <w:pict>
            <v:shapetype w14:anchorId="7C132CC8" id="_x0000_t202" coordsize="21600,21600" o:spt="202" path="m,l,21600r21600,l21600,xe">
              <v:stroke joinstyle="miter"/>
              <v:path gradientshapeok="t" o:connecttype="rect"/>
            </v:shapetype>
            <v:shape id="Textbox 221" o:spid="_x0000_s1106" type="#_x0000_t202" style="position:absolute;margin-left:296.95pt;margin-top:730.25pt;width:19.25pt;height:14.35pt;z-index:-1784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wWTvTpkB&#10;AAAiAwAADgAAAAAAAAAAAAAAAAAuAgAAZHJzL2Uyb0RvYy54bWxQSwECLQAUAAYACAAAACEAvIqy&#10;2OEAAAANAQAADwAAAAAAAAAAAAAAAADzAwAAZHJzL2Rvd25yZXYueG1sUEsFBgAAAAAEAAQA8wAA&#10;AAEFAAAAAA==&#10;" filled="f" stroked="f">
              <v:textbox inset="0,0,0,0">
                <w:txbxContent>
                  <w:p w14:paraId="153D4CAD"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63</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3470B"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24640" behindDoc="1" locked="0" layoutInCell="1" allowOverlap="1" wp14:anchorId="718C1FB5" wp14:editId="27A96189">
              <wp:simplePos x="0" y="0"/>
              <wp:positionH relativeFrom="page">
                <wp:posOffset>3771010</wp:posOffset>
              </wp:positionH>
              <wp:positionV relativeFrom="page">
                <wp:posOffset>9274121</wp:posOffset>
              </wp:positionV>
              <wp:extent cx="244475" cy="1822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0FA9C339"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type w14:anchorId="718C1FB5" id="_x0000_t202" coordsize="21600,21600" o:spt="202" path="m,l,21600r21600,l21600,xe">
              <v:stroke joinstyle="miter"/>
              <v:path gradientshapeok="t" o:connecttype="rect"/>
            </v:shapetype>
            <v:shape id="Textbox 23" o:spid="_x0000_s1044" type="#_x0000_t202" style="position:absolute;margin-left:296.95pt;margin-top:730.25pt;width:19.25pt;height:14.35pt;z-index:-1789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Cd5fy5mAEA&#10;ACEDAAAOAAAAAAAAAAAAAAAAAC4CAABkcnMvZTJvRG9jLnhtbFBLAQItABQABgAIAAAAIQC8irLY&#10;4QAAAA0BAAAPAAAAAAAAAAAAAAAAAPIDAABkcnMvZG93bnJldi54bWxQSwUGAAAAAAQABADzAAAA&#10;AAUAAAAA&#10;" filled="f" stroked="f">
              <v:textbox inset="0,0,0,0">
                <w:txbxContent>
                  <w:p w14:paraId="0FA9C339"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BAEC"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25664" behindDoc="1" locked="0" layoutInCell="1" allowOverlap="1" wp14:anchorId="3F109E88" wp14:editId="7B9EAFC7">
              <wp:simplePos x="0" y="0"/>
              <wp:positionH relativeFrom="page">
                <wp:posOffset>3771010</wp:posOffset>
              </wp:positionH>
              <wp:positionV relativeFrom="page">
                <wp:posOffset>9274121</wp:posOffset>
              </wp:positionV>
              <wp:extent cx="244475" cy="18224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AEC7375"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wps:txbx>
                    <wps:bodyPr wrap="square" lIns="0" tIns="0" rIns="0" bIns="0" rtlCol="0">
                      <a:noAutofit/>
                    </wps:bodyPr>
                  </wps:wsp>
                </a:graphicData>
              </a:graphic>
            </wp:anchor>
          </w:drawing>
        </mc:Choice>
        <mc:Fallback>
          <w:pict>
            <v:shapetype w14:anchorId="3F109E88" id="_x0000_t202" coordsize="21600,21600" o:spt="202" path="m,l,21600r21600,l21600,xe">
              <v:stroke joinstyle="miter"/>
              <v:path gradientshapeok="t" o:connecttype="rect"/>
            </v:shapetype>
            <v:shape id="Textbox 27" o:spid="_x0000_s1045" type="#_x0000_t202" style="position:absolute;margin-left:296.95pt;margin-top:730.25pt;width:19.25pt;height:14.35pt;z-index:-1789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" filled="f" stroked="f">
              <v:textbox inset="0,0,0,0">
                <w:txbxContent>
                  <w:p w14:paraId="3AEC7375"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01B0F"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27200" behindDoc="1" locked="0" layoutInCell="1" allowOverlap="1" wp14:anchorId="42F2342E" wp14:editId="60C8955C">
              <wp:simplePos x="0" y="0"/>
              <wp:positionH relativeFrom="page">
                <wp:posOffset>3771010</wp:posOffset>
              </wp:positionH>
              <wp:positionV relativeFrom="page">
                <wp:posOffset>9274121</wp:posOffset>
              </wp:positionV>
              <wp:extent cx="244475" cy="18224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7F92DC1F"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type w14:anchorId="42F2342E" id="_x0000_t202" coordsize="21600,21600" o:spt="202" path="m,l,21600r21600,l21600,xe">
              <v:stroke joinstyle="miter"/>
              <v:path gradientshapeok="t" o:connecttype="rect"/>
            </v:shapetype>
            <v:shape id="Textbox 44" o:spid="_x0000_s1047" type="#_x0000_t202" style="position:absolute;margin-left:296.95pt;margin-top:730.25pt;width:19.25pt;height:14.35pt;z-index:-1788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BUjQkrmAEA&#10;ACEDAAAOAAAAAAAAAAAAAAAAAC4CAABkcnMvZTJvRG9jLnhtbFBLAQItABQABgAIAAAAIQC8irLY&#10;4QAAAA0BAAAPAAAAAAAAAAAAAAAAAPIDAABkcnMvZG93bnJldi54bWxQSwUGAAAAAAQABADzAAAA&#10;AAUAAAAA&#10;" filled="f" stroked="f">
              <v:textbox inset="0,0,0,0">
                <w:txbxContent>
                  <w:p w14:paraId="7F92DC1F"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9BF25"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28224" behindDoc="1" locked="0" layoutInCell="1" allowOverlap="1" wp14:anchorId="4AD66CAB" wp14:editId="1F13ADDF">
              <wp:simplePos x="0" y="0"/>
              <wp:positionH relativeFrom="page">
                <wp:posOffset>3771010</wp:posOffset>
              </wp:positionH>
              <wp:positionV relativeFrom="page">
                <wp:posOffset>9274121</wp:posOffset>
              </wp:positionV>
              <wp:extent cx="244475" cy="18224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4A169019"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w:pict>
            <v:shapetype w14:anchorId="4AD66CAB" id="_x0000_t202" coordsize="21600,21600" o:spt="202" path="m,l,21600r21600,l21600,xe">
              <v:stroke joinstyle="miter"/>
              <v:path gradientshapeok="t" o:connecttype="rect"/>
            </v:shapetype>
            <v:shape id="Textbox 48" o:spid="_x0000_s1048" type="#_x0000_t202" style="position:absolute;margin-left:296.95pt;margin-top:730.25pt;width:19.25pt;height:14.35pt;z-index:-1788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B6TLqfmAEA&#10;ACEDAAAOAAAAAAAAAAAAAAAAAC4CAABkcnMvZTJvRG9jLnhtbFBLAQItABQABgAIAAAAIQC8irLY&#10;4QAAAA0BAAAPAAAAAAAAAAAAAAAAAPIDAABkcnMvZG93bnJldi54bWxQSwUGAAAAAAQABADzAAAA&#10;AAUAAAAA&#10;" filled="f" stroked="f">
              <v:textbox inset="0,0,0,0">
                <w:txbxContent>
                  <w:p w14:paraId="4A169019"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87AD"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29248" behindDoc="1" locked="0" layoutInCell="1" allowOverlap="1" wp14:anchorId="75482381" wp14:editId="6B86FAAE">
              <wp:simplePos x="0" y="0"/>
              <wp:positionH relativeFrom="page">
                <wp:posOffset>3771010</wp:posOffset>
              </wp:positionH>
              <wp:positionV relativeFrom="page">
                <wp:posOffset>9274121</wp:posOffset>
              </wp:positionV>
              <wp:extent cx="244475" cy="18224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2A80DAE6"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wps:txbx>
                    <wps:bodyPr wrap="square" lIns="0" tIns="0" rIns="0" bIns="0" rtlCol="0">
                      <a:noAutofit/>
                    </wps:bodyPr>
                  </wps:wsp>
                </a:graphicData>
              </a:graphic>
            </wp:anchor>
          </w:drawing>
        </mc:Choice>
        <mc:Fallback>
          <w:pict>
            <v:shapetype w14:anchorId="75482381" id="_x0000_t202" coordsize="21600,21600" o:spt="202" path="m,l,21600r21600,l21600,xe">
              <v:stroke joinstyle="miter"/>
              <v:path gradientshapeok="t" o:connecttype="rect"/>
            </v:shapetype>
            <v:shape id="Textbox 52" o:spid="_x0000_s1049" type="#_x0000_t202" style="position:absolute;margin-left:296.95pt;margin-top:730.25pt;width:19.25pt;height:14.35pt;z-index:-1788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PZQW7pkB&#10;AAAhAwAADgAAAAAAAAAAAAAAAAAuAgAAZHJzL2Uyb0RvYy54bWxQSwECLQAUAAYACAAAACEAvIqy&#10;2OEAAAANAQAADwAAAAAAAAAAAAAAAADzAwAAZHJzL2Rvd25yZXYueG1sUEsFBgAAAAAEAAQA8wAA&#10;AAEFAAAAAA==&#10;" filled="f" stroked="f">
              <v:textbox inset="0,0,0,0">
                <w:txbxContent>
                  <w:p w14:paraId="2A80DAE6"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6B5F0" w14:textId="77777777" w:rsidR="003315CD" w:rsidRDefault="0082365E">
    <w:pPr>
      <w:pStyle w:val="Textoindependiente"/>
      <w:spacing w:line="14" w:lineRule="auto"/>
      <w:rPr>
        <w:sz w:val="20"/>
      </w:rPr>
    </w:pPr>
    <w:r>
      <w:rPr>
        <w:noProof/>
        <w:sz w:val="20"/>
      </w:rPr>
      <mc:AlternateContent>
        <mc:Choice Requires="wps">
          <w:drawing>
            <wp:anchor distT="0" distB="0" distL="0" distR="0" simplePos="0" relativeHeight="485430784" behindDoc="1" locked="0" layoutInCell="1" allowOverlap="1" wp14:anchorId="080D2206" wp14:editId="7ADEFC58">
              <wp:simplePos x="0" y="0"/>
              <wp:positionH relativeFrom="page">
                <wp:posOffset>3771010</wp:posOffset>
              </wp:positionH>
              <wp:positionV relativeFrom="page">
                <wp:posOffset>9274121</wp:posOffset>
              </wp:positionV>
              <wp:extent cx="244475" cy="18224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6D9D904"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wps:txbx>
                    <wps:bodyPr wrap="square" lIns="0" tIns="0" rIns="0" bIns="0" rtlCol="0">
                      <a:noAutofit/>
                    </wps:bodyPr>
                  </wps:wsp>
                </a:graphicData>
              </a:graphic>
            </wp:anchor>
          </w:drawing>
        </mc:Choice>
        <mc:Fallback>
          <w:pict>
            <v:shapetype w14:anchorId="080D2206" id="_x0000_t202" coordsize="21600,21600" o:spt="202" path="m,l,21600r21600,l21600,xe">
              <v:stroke joinstyle="miter"/>
              <v:path gradientshapeok="t" o:connecttype="rect"/>
            </v:shapetype>
            <v:shape id="Textbox 57" o:spid="_x0000_s1051" type="#_x0000_t202" style="position:absolute;margin-left:296.95pt;margin-top:730.25pt;width:19.25pt;height:14.35pt;z-index:-1788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AHCzU2mAEA&#10;ACIDAAAOAAAAAAAAAAAAAAAAAC4CAABkcnMvZTJvRG9jLnhtbFBLAQItABQABgAIAAAAIQC8irLY&#10;4QAAAA0BAAAPAAAAAAAAAAAAAAAAAPIDAABkcnMvZG93bnJldi54bWxQSwUGAAAAAAQABADzAAAA&#10;AAUAAAAA&#10;" filled="f" stroked="f">
              <v:textbox inset="0,0,0,0">
                <w:txbxContent>
                  <w:p w14:paraId="36D9D904" w14:textId="77777777" w:rsidR="003315CD" w:rsidRDefault="0082365E">
                    <w:pPr>
                      <w:pStyle w:val="Textoindependiente"/>
                      <w:spacing w:before="13"/>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47CDE" w14:textId="77777777" w:rsidR="00331E33" w:rsidRDefault="00331E33">
      <w:r>
        <w:separator/>
      </w:r>
    </w:p>
  </w:footnote>
  <w:footnote w:type="continuationSeparator" w:id="0">
    <w:p w14:paraId="18E335AE" w14:textId="77777777" w:rsidR="00331E33" w:rsidRDefault="00331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80113"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20544" behindDoc="1" locked="0" layoutInCell="1" allowOverlap="1" wp14:anchorId="5D95795D" wp14:editId="4A5DD3FA">
              <wp:simplePos x="0" y="0"/>
              <wp:positionH relativeFrom="page">
                <wp:posOffset>2223835</wp:posOffset>
              </wp:positionH>
              <wp:positionV relativeFrom="page">
                <wp:posOffset>0</wp:posOffset>
              </wp:positionV>
              <wp:extent cx="5550535" cy="871219"/>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5" name="Image 5"/>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6" name="Image 6"/>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114B0B52" id="Group 4" o:spid="_x0000_s1026" style="position:absolute;margin-left:175.1pt;margin-top:0;width:437.05pt;height:68.6pt;z-index:-1789593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">
                <v:imagedata r:id="rId3" o:title=""/>
              </v:shape>
              <v:shape id="Image 6"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">
                <v:imagedata r:id="rId4" o:title=""/>
              </v:shape>
              <w10:wrap anchorx="page" anchory="pag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56ABE"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31296" behindDoc="1" locked="0" layoutInCell="1" allowOverlap="1" wp14:anchorId="5783B6B3" wp14:editId="7304DF3E">
              <wp:simplePos x="0" y="0"/>
              <wp:positionH relativeFrom="page">
                <wp:posOffset>2223835</wp:posOffset>
              </wp:positionH>
              <wp:positionV relativeFrom="page">
                <wp:posOffset>0</wp:posOffset>
              </wp:positionV>
              <wp:extent cx="5550535" cy="871219"/>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60" name="Image 60"/>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61" name="Image 61"/>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43AE9F42" id="Group 59" o:spid="_x0000_s1026" style="position:absolute;margin-left:175.1pt;margin-top:0;width:437.05pt;height:68.6pt;z-index:-17885184;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0"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">
                <v:imagedata r:id="rId3" o:title=""/>
              </v:shape>
              <v:shape id="Image 61"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">
                <v:imagedata r:id="rId4" o:title=""/>
              </v:shape>
              <w10:wrap anchorx="page" anchory="page"/>
            </v:group>
          </w:pict>
        </mc:Fallback>
      </mc:AlternateContent>
    </w:r>
    <w:r>
      <w:rPr>
        <w:noProof/>
        <w:sz w:val="20"/>
      </w:rPr>
      <mc:AlternateContent>
        <mc:Choice Requires="wps">
          <w:drawing>
            <wp:anchor distT="0" distB="0" distL="0" distR="0" simplePos="0" relativeHeight="485431808" behindDoc="1" locked="0" layoutInCell="1" allowOverlap="1" wp14:anchorId="1CF55525" wp14:editId="0AD03D98">
              <wp:simplePos x="0" y="0"/>
              <wp:positionH relativeFrom="page">
                <wp:posOffset>1296669</wp:posOffset>
              </wp:positionH>
              <wp:positionV relativeFrom="page">
                <wp:posOffset>886639</wp:posOffset>
              </wp:positionV>
              <wp:extent cx="365125" cy="20955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209550"/>
                      </a:xfrm>
                      <a:prstGeom prst="rect">
                        <a:avLst/>
                      </a:prstGeom>
                    </wps:spPr>
                    <wps:txbx>
                      <w:txbxContent>
                        <w:p w14:paraId="3A89BFB6" w14:textId="77777777" w:rsidR="003315CD" w:rsidRDefault="0082365E">
                          <w:pPr>
                            <w:spacing w:before="20"/>
                            <w:ind w:left="20"/>
                            <w:rPr>
                              <w:rFonts w:ascii="Tahoma"/>
                              <w:b/>
                              <w:sz w:val="24"/>
                            </w:rPr>
                          </w:pPr>
                          <w:r>
                            <w:rPr>
                              <w:rFonts w:ascii="Tahoma"/>
                              <w:b/>
                              <w:spacing w:val="-4"/>
                              <w:sz w:val="24"/>
                            </w:rPr>
                            <w:t>14.2</w:t>
                          </w:r>
                        </w:p>
                      </w:txbxContent>
                    </wps:txbx>
                    <wps:bodyPr wrap="square" lIns="0" tIns="0" rIns="0" bIns="0" rtlCol="0">
                      <a:noAutofit/>
                    </wps:bodyPr>
                  </wps:wsp>
                </a:graphicData>
              </a:graphic>
            </wp:anchor>
          </w:drawing>
        </mc:Choice>
        <mc:Fallback>
          <w:pict>
            <v:shapetype w14:anchorId="1CF55525" id="_x0000_t202" coordsize="21600,21600" o:spt="202" path="m,l,21600r21600,l21600,xe">
              <v:stroke joinstyle="miter"/>
              <v:path gradientshapeok="t" o:connecttype="rect"/>
            </v:shapetype>
            <v:shape id="Textbox 62" o:spid="_x0000_s1052" type="#_x0000_t202" style="position:absolute;margin-left:102.1pt;margin-top:69.8pt;width:28.75pt;height:16.5pt;z-index:-1788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" filled="f" stroked="f">
              <v:textbox inset="0,0,0,0">
                <w:txbxContent>
                  <w:p w14:paraId="3A89BFB6" w14:textId="77777777" w:rsidR="003315CD" w:rsidRDefault="0082365E">
                    <w:pPr>
                      <w:spacing w:before="20"/>
                      <w:ind w:left="20"/>
                      <w:rPr>
                        <w:rFonts w:ascii="Tahoma"/>
                        <w:b/>
                        <w:sz w:val="24"/>
                      </w:rPr>
                    </w:pPr>
                    <w:r>
                      <w:rPr>
                        <w:rFonts w:ascii="Tahoma"/>
                        <w:b/>
                        <w:spacing w:val="-4"/>
                        <w:sz w:val="24"/>
                      </w:rPr>
                      <w:t>14.2</w:t>
                    </w:r>
                  </w:p>
                </w:txbxContent>
              </v:textbox>
              <w10:wrap anchorx="page" anchory="page"/>
            </v:shape>
          </w:pict>
        </mc:Fallback>
      </mc:AlternateContent>
    </w:r>
    <w:r>
      <w:rPr>
        <w:noProof/>
        <w:sz w:val="20"/>
      </w:rPr>
      <mc:AlternateContent>
        <mc:Choice Requires="wps">
          <w:drawing>
            <wp:anchor distT="0" distB="0" distL="0" distR="0" simplePos="0" relativeHeight="485432320" behindDoc="1" locked="0" layoutInCell="1" allowOverlap="1" wp14:anchorId="71D798D4" wp14:editId="770EE816">
              <wp:simplePos x="0" y="0"/>
              <wp:positionH relativeFrom="page">
                <wp:posOffset>1967229</wp:posOffset>
              </wp:positionH>
              <wp:positionV relativeFrom="page">
                <wp:posOffset>886639</wp:posOffset>
              </wp:positionV>
              <wp:extent cx="4537075" cy="20955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7075" cy="209550"/>
                      </a:xfrm>
                      <a:prstGeom prst="rect">
                        <a:avLst/>
                      </a:prstGeom>
                    </wps:spPr>
                    <wps:txbx>
                      <w:txbxContent>
                        <w:p w14:paraId="1837EF48" w14:textId="77777777" w:rsidR="003315CD" w:rsidRDefault="0082365E">
                          <w:pPr>
                            <w:spacing w:before="20"/>
                            <w:ind w:left="20"/>
                            <w:rPr>
                              <w:rFonts w:ascii="Tahoma"/>
                              <w:b/>
                              <w:sz w:val="24"/>
                            </w:rPr>
                          </w:pPr>
                          <w:r>
                            <w:rPr>
                              <w:rFonts w:ascii="Tahoma"/>
                              <w:b/>
                              <w:sz w:val="24"/>
                            </w:rPr>
                            <w:t>Procedimiento</w:t>
                          </w:r>
                          <w:r>
                            <w:rPr>
                              <w:rFonts w:ascii="Tahoma"/>
                              <w:b/>
                              <w:spacing w:val="-6"/>
                              <w:sz w:val="24"/>
                            </w:rPr>
                            <w:t xml:space="preserve"> </w:t>
                          </w:r>
                          <w:r>
                            <w:rPr>
                              <w:rFonts w:ascii="Tahoma"/>
                              <w:b/>
                              <w:sz w:val="24"/>
                            </w:rPr>
                            <w:t>Operativo</w:t>
                          </w:r>
                          <w:r>
                            <w:rPr>
                              <w:rFonts w:ascii="Tahoma"/>
                              <w:b/>
                              <w:spacing w:val="-1"/>
                              <w:sz w:val="24"/>
                            </w:rPr>
                            <w:t xml:space="preserve"> </w:t>
                          </w:r>
                          <w:r>
                            <w:rPr>
                              <w:rFonts w:ascii="Tahoma"/>
                              <w:b/>
                              <w:sz w:val="24"/>
                            </w:rPr>
                            <w:t>Normalizado</w:t>
                          </w:r>
                          <w:r>
                            <w:rPr>
                              <w:rFonts w:ascii="Tahoma"/>
                              <w:b/>
                              <w:spacing w:val="-3"/>
                              <w:sz w:val="24"/>
                            </w:rPr>
                            <w:t xml:space="preserve"> </w:t>
                          </w:r>
                          <w:r>
                            <w:rPr>
                              <w:rFonts w:ascii="Tahoma"/>
                              <w:b/>
                              <w:sz w:val="24"/>
                            </w:rPr>
                            <w:t>en</w:t>
                          </w:r>
                          <w:r>
                            <w:rPr>
                              <w:rFonts w:ascii="Tahoma"/>
                              <w:b/>
                              <w:spacing w:val="-3"/>
                              <w:sz w:val="24"/>
                            </w:rPr>
                            <w:t xml:space="preserve"> </w:t>
                          </w:r>
                          <w:r>
                            <w:rPr>
                              <w:rFonts w:ascii="Tahoma"/>
                              <w:b/>
                              <w:sz w:val="24"/>
                            </w:rPr>
                            <w:t>Caso</w:t>
                          </w:r>
                          <w:r>
                            <w:rPr>
                              <w:rFonts w:ascii="Tahoma"/>
                              <w:b/>
                              <w:spacing w:val="-3"/>
                              <w:sz w:val="24"/>
                            </w:rPr>
                            <w:t xml:space="preserve"> </w:t>
                          </w:r>
                          <w:r>
                            <w:rPr>
                              <w:rFonts w:ascii="Tahoma"/>
                              <w:b/>
                              <w:sz w:val="24"/>
                            </w:rPr>
                            <w:t>de</w:t>
                          </w:r>
                          <w:r>
                            <w:rPr>
                              <w:rFonts w:ascii="Tahoma"/>
                              <w:b/>
                              <w:spacing w:val="-4"/>
                              <w:sz w:val="24"/>
                            </w:rPr>
                            <w:t xml:space="preserve"> </w:t>
                          </w:r>
                          <w:r>
                            <w:rPr>
                              <w:rFonts w:ascii="Tahoma"/>
                              <w:b/>
                              <w:spacing w:val="-2"/>
                              <w:sz w:val="24"/>
                            </w:rPr>
                            <w:t>Incendio</w:t>
                          </w:r>
                        </w:p>
                      </w:txbxContent>
                    </wps:txbx>
                    <wps:bodyPr wrap="square" lIns="0" tIns="0" rIns="0" bIns="0" rtlCol="0">
                      <a:noAutofit/>
                    </wps:bodyPr>
                  </wps:wsp>
                </a:graphicData>
              </a:graphic>
            </wp:anchor>
          </w:drawing>
        </mc:Choice>
        <mc:Fallback>
          <w:pict>
            <v:shape w14:anchorId="71D798D4" id="Textbox 63" o:spid="_x0000_s1053" type="#_x0000_t202" style="position:absolute;margin-left:154.9pt;margin-top:69.8pt;width:357.25pt;height:16.5pt;z-index:-1788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" filled="f" stroked="f">
              <v:textbox inset="0,0,0,0">
                <w:txbxContent>
                  <w:p w14:paraId="1837EF48" w14:textId="77777777" w:rsidR="003315CD" w:rsidRDefault="0082365E">
                    <w:pPr>
                      <w:spacing w:before="20"/>
                      <w:ind w:left="20"/>
                      <w:rPr>
                        <w:rFonts w:ascii="Tahoma"/>
                        <w:b/>
                        <w:sz w:val="24"/>
                      </w:rPr>
                    </w:pPr>
                    <w:r>
                      <w:rPr>
                        <w:rFonts w:ascii="Tahoma"/>
                        <w:b/>
                        <w:sz w:val="24"/>
                      </w:rPr>
                      <w:t>Procedimiento</w:t>
                    </w:r>
                    <w:r>
                      <w:rPr>
                        <w:rFonts w:ascii="Tahoma"/>
                        <w:b/>
                        <w:spacing w:val="-6"/>
                        <w:sz w:val="24"/>
                      </w:rPr>
                      <w:t xml:space="preserve"> </w:t>
                    </w:r>
                    <w:r>
                      <w:rPr>
                        <w:rFonts w:ascii="Tahoma"/>
                        <w:b/>
                        <w:sz w:val="24"/>
                      </w:rPr>
                      <w:t>Operativo</w:t>
                    </w:r>
                    <w:r>
                      <w:rPr>
                        <w:rFonts w:ascii="Tahoma"/>
                        <w:b/>
                        <w:spacing w:val="-1"/>
                        <w:sz w:val="24"/>
                      </w:rPr>
                      <w:t xml:space="preserve"> </w:t>
                    </w:r>
                    <w:r>
                      <w:rPr>
                        <w:rFonts w:ascii="Tahoma"/>
                        <w:b/>
                        <w:sz w:val="24"/>
                      </w:rPr>
                      <w:t>Normalizado</w:t>
                    </w:r>
                    <w:r>
                      <w:rPr>
                        <w:rFonts w:ascii="Tahoma"/>
                        <w:b/>
                        <w:spacing w:val="-3"/>
                        <w:sz w:val="24"/>
                      </w:rPr>
                      <w:t xml:space="preserve"> </w:t>
                    </w:r>
                    <w:r>
                      <w:rPr>
                        <w:rFonts w:ascii="Tahoma"/>
                        <w:b/>
                        <w:sz w:val="24"/>
                      </w:rPr>
                      <w:t>en</w:t>
                    </w:r>
                    <w:r>
                      <w:rPr>
                        <w:rFonts w:ascii="Tahoma"/>
                        <w:b/>
                        <w:spacing w:val="-3"/>
                        <w:sz w:val="24"/>
                      </w:rPr>
                      <w:t xml:space="preserve"> </w:t>
                    </w:r>
                    <w:r>
                      <w:rPr>
                        <w:rFonts w:ascii="Tahoma"/>
                        <w:b/>
                        <w:sz w:val="24"/>
                      </w:rPr>
                      <w:t>Caso</w:t>
                    </w:r>
                    <w:r>
                      <w:rPr>
                        <w:rFonts w:ascii="Tahoma"/>
                        <w:b/>
                        <w:spacing w:val="-3"/>
                        <w:sz w:val="24"/>
                      </w:rPr>
                      <w:t xml:space="preserve"> </w:t>
                    </w:r>
                    <w:r>
                      <w:rPr>
                        <w:rFonts w:ascii="Tahoma"/>
                        <w:b/>
                        <w:sz w:val="24"/>
                      </w:rPr>
                      <w:t>de</w:t>
                    </w:r>
                    <w:r>
                      <w:rPr>
                        <w:rFonts w:ascii="Tahoma"/>
                        <w:b/>
                        <w:spacing w:val="-4"/>
                        <w:sz w:val="24"/>
                      </w:rPr>
                      <w:t xml:space="preserve"> </w:t>
                    </w:r>
                    <w:r>
                      <w:rPr>
                        <w:rFonts w:ascii="Tahoma"/>
                        <w:b/>
                        <w:spacing w:val="-2"/>
                        <w:sz w:val="24"/>
                      </w:rPr>
                      <w:t>Incendio</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8178"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33344" behindDoc="1" locked="0" layoutInCell="1" allowOverlap="1" wp14:anchorId="00ACDE47" wp14:editId="02D80D75">
              <wp:simplePos x="0" y="0"/>
              <wp:positionH relativeFrom="page">
                <wp:posOffset>2223835</wp:posOffset>
              </wp:positionH>
              <wp:positionV relativeFrom="page">
                <wp:posOffset>0</wp:posOffset>
              </wp:positionV>
              <wp:extent cx="5550535" cy="871219"/>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66" name="Image 66"/>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67" name="Image 67"/>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74F88AD7" id="Group 65" o:spid="_x0000_s1026" style="position:absolute;margin-left:175.1pt;margin-top:0;width:437.05pt;height:68.6pt;z-index:-1788313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6"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">
                <v:imagedata r:id="rId3" o:title=""/>
              </v:shape>
              <v:shape id="Image 67"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">
                <v:imagedata r:id="rId4" o:title=""/>
              </v:shape>
              <w10:wrap anchorx="page" anchory="page"/>
            </v:group>
          </w:pict>
        </mc:Fallback>
      </mc:AlternateContent>
    </w:r>
    <w:r>
      <w:rPr>
        <w:noProof/>
        <w:sz w:val="20"/>
      </w:rPr>
      <mc:AlternateContent>
        <mc:Choice Requires="wps">
          <w:drawing>
            <wp:anchor distT="0" distB="0" distL="0" distR="0" simplePos="0" relativeHeight="485433856" behindDoc="1" locked="0" layoutInCell="1" allowOverlap="1" wp14:anchorId="3588F5CE" wp14:editId="624ABCEE">
              <wp:simplePos x="0" y="0"/>
              <wp:positionH relativeFrom="page">
                <wp:posOffset>1068120</wp:posOffset>
              </wp:positionH>
              <wp:positionV relativeFrom="page">
                <wp:posOffset>890851</wp:posOffset>
              </wp:positionV>
              <wp:extent cx="3255010" cy="18224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5010" cy="182245"/>
                      </a:xfrm>
                      <a:prstGeom prst="rect">
                        <a:avLst/>
                      </a:prstGeom>
                    </wps:spPr>
                    <wps:txbx>
                      <w:txbxContent>
                        <w:p w14:paraId="300E51CA" w14:textId="77777777" w:rsidR="003315CD" w:rsidRDefault="0082365E">
                          <w:pPr>
                            <w:spacing w:before="13"/>
                            <w:ind w:left="20"/>
                          </w:pPr>
                          <w:r>
                            <w:rPr>
                              <w:rFonts w:ascii="Arial" w:hAnsi="Arial"/>
                              <w:b/>
                            </w:rPr>
                            <w:t>Gráfico</w:t>
                          </w:r>
                          <w:r>
                            <w:rPr>
                              <w:rFonts w:ascii="Arial" w:hAnsi="Arial"/>
                              <w:b/>
                              <w:spacing w:val="-7"/>
                            </w:rPr>
                            <w:t xml:space="preserve"> </w:t>
                          </w:r>
                          <w:r>
                            <w:rPr>
                              <w:rFonts w:ascii="Arial" w:hAnsi="Arial"/>
                              <w:b/>
                            </w:rPr>
                            <w:t>4.</w:t>
                          </w:r>
                          <w:r>
                            <w:rPr>
                              <w:rFonts w:ascii="Arial" w:hAnsi="Arial"/>
                              <w:b/>
                              <w:spacing w:val="-6"/>
                            </w:rPr>
                            <w:t xml:space="preserve"> </w:t>
                          </w:r>
                          <w:r>
                            <w:t>Acciones</w:t>
                          </w:r>
                          <w:r>
                            <w:rPr>
                              <w:spacing w:val="-6"/>
                            </w:rPr>
                            <w:t xml:space="preserve"> </w:t>
                          </w:r>
                          <w:r>
                            <w:t>Operativas</w:t>
                          </w:r>
                          <w:r>
                            <w:rPr>
                              <w:spacing w:val="-7"/>
                            </w:rPr>
                            <w:t xml:space="preserve"> </w:t>
                          </w:r>
                          <w:r>
                            <w:t>durante</w:t>
                          </w:r>
                          <w:r>
                            <w:rPr>
                              <w:spacing w:val="-6"/>
                            </w:rPr>
                            <w:t xml:space="preserve"> </w:t>
                          </w:r>
                          <w:r>
                            <w:t>un</w:t>
                          </w:r>
                          <w:r>
                            <w:rPr>
                              <w:spacing w:val="-6"/>
                            </w:rPr>
                            <w:t xml:space="preserve"> </w:t>
                          </w:r>
                          <w:r>
                            <w:rPr>
                              <w:spacing w:val="-2"/>
                            </w:rPr>
                            <w:t>incendio</w:t>
                          </w:r>
                        </w:p>
                      </w:txbxContent>
                    </wps:txbx>
                    <wps:bodyPr wrap="square" lIns="0" tIns="0" rIns="0" bIns="0" rtlCol="0">
                      <a:noAutofit/>
                    </wps:bodyPr>
                  </wps:wsp>
                </a:graphicData>
              </a:graphic>
            </wp:anchor>
          </w:drawing>
        </mc:Choice>
        <mc:Fallback>
          <w:pict>
            <v:shapetype w14:anchorId="3588F5CE" id="_x0000_t202" coordsize="21600,21600" o:spt="202" path="m,l,21600r21600,l21600,xe">
              <v:stroke joinstyle="miter"/>
              <v:path gradientshapeok="t" o:connecttype="rect"/>
            </v:shapetype>
            <v:shape id="Textbox 68" o:spid="_x0000_s1055" type="#_x0000_t202" style="position:absolute;margin-left:84.1pt;margin-top:70.15pt;width:256.3pt;height:14.35pt;z-index:-1788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" filled="f" stroked="f">
              <v:textbox inset="0,0,0,0">
                <w:txbxContent>
                  <w:p w14:paraId="300E51CA" w14:textId="77777777" w:rsidR="003315CD" w:rsidRDefault="0082365E">
                    <w:pPr>
                      <w:spacing w:before="13"/>
                      <w:ind w:left="20"/>
                    </w:pPr>
                    <w:r>
                      <w:rPr>
                        <w:rFonts w:ascii="Arial" w:hAnsi="Arial"/>
                        <w:b/>
                      </w:rPr>
                      <w:t>Gráfico</w:t>
                    </w:r>
                    <w:r>
                      <w:rPr>
                        <w:rFonts w:ascii="Arial" w:hAnsi="Arial"/>
                        <w:b/>
                        <w:spacing w:val="-7"/>
                      </w:rPr>
                      <w:t xml:space="preserve"> </w:t>
                    </w:r>
                    <w:r>
                      <w:rPr>
                        <w:rFonts w:ascii="Arial" w:hAnsi="Arial"/>
                        <w:b/>
                      </w:rPr>
                      <w:t>4.</w:t>
                    </w:r>
                    <w:r>
                      <w:rPr>
                        <w:rFonts w:ascii="Arial" w:hAnsi="Arial"/>
                        <w:b/>
                        <w:spacing w:val="-6"/>
                      </w:rPr>
                      <w:t xml:space="preserve"> </w:t>
                    </w:r>
                    <w:r>
                      <w:t>Acciones</w:t>
                    </w:r>
                    <w:r>
                      <w:rPr>
                        <w:spacing w:val="-6"/>
                      </w:rPr>
                      <w:t xml:space="preserve"> </w:t>
                    </w:r>
                    <w:r>
                      <w:t>Operativas</w:t>
                    </w:r>
                    <w:r>
                      <w:rPr>
                        <w:spacing w:val="-7"/>
                      </w:rPr>
                      <w:t xml:space="preserve"> </w:t>
                    </w:r>
                    <w:r>
                      <w:t>durante</w:t>
                    </w:r>
                    <w:r>
                      <w:rPr>
                        <w:spacing w:val="-6"/>
                      </w:rPr>
                      <w:t xml:space="preserve"> </w:t>
                    </w:r>
                    <w:r>
                      <w:t>un</w:t>
                    </w:r>
                    <w:r>
                      <w:rPr>
                        <w:spacing w:val="-6"/>
                      </w:rPr>
                      <w:t xml:space="preserve"> </w:t>
                    </w:r>
                    <w:r>
                      <w:rPr>
                        <w:spacing w:val="-2"/>
                      </w:rPr>
                      <w:t>incendio</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8728"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34880" behindDoc="1" locked="0" layoutInCell="1" allowOverlap="1" wp14:anchorId="1072DD50" wp14:editId="21A11257">
              <wp:simplePos x="0" y="0"/>
              <wp:positionH relativeFrom="page">
                <wp:posOffset>2223835</wp:posOffset>
              </wp:positionH>
              <wp:positionV relativeFrom="page">
                <wp:posOffset>0</wp:posOffset>
              </wp:positionV>
              <wp:extent cx="5550535" cy="871219"/>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72" name="Image 72"/>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73" name="Image 73"/>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6295BA74" id="Group 71" o:spid="_x0000_s1026" style="position:absolute;margin-left:175.1pt;margin-top:0;width:437.05pt;height:68.6pt;z-index:-17881600;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2"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">
                <v:imagedata r:id="rId3" o:title=""/>
              </v:shape>
              <v:shape id="Image 73"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">
                <v:imagedata r:id="rId4" o:title=""/>
              </v:shape>
              <w10:wrap anchorx="page" anchory="page"/>
            </v:group>
          </w:pict>
        </mc:Fallback>
      </mc:AlternateContent>
    </w:r>
    <w:r>
      <w:rPr>
        <w:noProof/>
        <w:sz w:val="20"/>
      </w:rPr>
      <mc:AlternateContent>
        <mc:Choice Requires="wps">
          <w:drawing>
            <wp:anchor distT="0" distB="0" distL="0" distR="0" simplePos="0" relativeHeight="485435392" behindDoc="1" locked="0" layoutInCell="1" allowOverlap="1" wp14:anchorId="3B496A00" wp14:editId="0A74460A">
              <wp:simplePos x="0" y="0"/>
              <wp:positionH relativeFrom="page">
                <wp:posOffset>1296669</wp:posOffset>
              </wp:positionH>
              <wp:positionV relativeFrom="page">
                <wp:posOffset>886639</wp:posOffset>
              </wp:positionV>
              <wp:extent cx="365125" cy="20955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209550"/>
                      </a:xfrm>
                      <a:prstGeom prst="rect">
                        <a:avLst/>
                      </a:prstGeom>
                    </wps:spPr>
                    <wps:txbx>
                      <w:txbxContent>
                        <w:p w14:paraId="558C8D9E" w14:textId="77777777" w:rsidR="003315CD" w:rsidRDefault="0082365E">
                          <w:pPr>
                            <w:spacing w:before="20"/>
                            <w:ind w:left="20"/>
                            <w:rPr>
                              <w:rFonts w:ascii="Tahoma"/>
                              <w:b/>
                              <w:sz w:val="24"/>
                            </w:rPr>
                          </w:pPr>
                          <w:r>
                            <w:rPr>
                              <w:rFonts w:ascii="Tahoma"/>
                              <w:b/>
                              <w:spacing w:val="-4"/>
                              <w:sz w:val="24"/>
                            </w:rPr>
                            <w:t>14.3</w:t>
                          </w:r>
                        </w:p>
                      </w:txbxContent>
                    </wps:txbx>
                    <wps:bodyPr wrap="square" lIns="0" tIns="0" rIns="0" bIns="0" rtlCol="0">
                      <a:noAutofit/>
                    </wps:bodyPr>
                  </wps:wsp>
                </a:graphicData>
              </a:graphic>
            </wp:anchor>
          </w:drawing>
        </mc:Choice>
        <mc:Fallback>
          <w:pict>
            <v:shapetype w14:anchorId="3B496A00" id="_x0000_t202" coordsize="21600,21600" o:spt="202" path="m,l,21600r21600,l21600,xe">
              <v:stroke joinstyle="miter"/>
              <v:path gradientshapeok="t" o:connecttype="rect"/>
            </v:shapetype>
            <v:shape id="Textbox 74" o:spid="_x0000_s1057" type="#_x0000_t202" style="position:absolute;margin-left:102.1pt;margin-top:69.8pt;width:28.75pt;height:16.5pt;z-index:-1788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" filled="f" stroked="f">
              <v:textbox inset="0,0,0,0">
                <w:txbxContent>
                  <w:p w14:paraId="558C8D9E" w14:textId="77777777" w:rsidR="003315CD" w:rsidRDefault="0082365E">
                    <w:pPr>
                      <w:spacing w:before="20"/>
                      <w:ind w:left="20"/>
                      <w:rPr>
                        <w:rFonts w:ascii="Tahoma"/>
                        <w:b/>
                        <w:sz w:val="24"/>
                      </w:rPr>
                    </w:pPr>
                    <w:r>
                      <w:rPr>
                        <w:rFonts w:ascii="Tahoma"/>
                        <w:b/>
                        <w:spacing w:val="-4"/>
                        <w:sz w:val="24"/>
                      </w:rPr>
                      <w:t>14.3</w:t>
                    </w:r>
                  </w:p>
                </w:txbxContent>
              </v:textbox>
              <w10:wrap anchorx="page" anchory="page"/>
            </v:shape>
          </w:pict>
        </mc:Fallback>
      </mc:AlternateContent>
    </w:r>
    <w:r>
      <w:rPr>
        <w:noProof/>
        <w:sz w:val="20"/>
      </w:rPr>
      <mc:AlternateContent>
        <mc:Choice Requires="wps">
          <w:drawing>
            <wp:anchor distT="0" distB="0" distL="0" distR="0" simplePos="0" relativeHeight="485435904" behindDoc="1" locked="0" layoutInCell="1" allowOverlap="1" wp14:anchorId="29AF9E6A" wp14:editId="515D0580">
              <wp:simplePos x="0" y="0"/>
              <wp:positionH relativeFrom="page">
                <wp:posOffset>1967229</wp:posOffset>
              </wp:positionH>
              <wp:positionV relativeFrom="page">
                <wp:posOffset>886639</wp:posOffset>
              </wp:positionV>
              <wp:extent cx="4733290" cy="20955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3290" cy="209550"/>
                      </a:xfrm>
                      <a:prstGeom prst="rect">
                        <a:avLst/>
                      </a:prstGeom>
                    </wps:spPr>
                    <wps:txbx>
                      <w:txbxContent>
                        <w:p w14:paraId="047FC55B" w14:textId="77777777" w:rsidR="003315CD" w:rsidRDefault="0082365E">
                          <w:pPr>
                            <w:spacing w:before="20"/>
                            <w:ind w:left="20"/>
                            <w:rPr>
                              <w:rFonts w:ascii="Tahoma" w:hAnsi="Tahoma"/>
                              <w:b/>
                              <w:sz w:val="24"/>
                            </w:rPr>
                          </w:pPr>
                          <w:r>
                            <w:rPr>
                              <w:rFonts w:ascii="Tahoma" w:hAnsi="Tahoma"/>
                              <w:b/>
                              <w:sz w:val="24"/>
                            </w:rPr>
                            <w:t>Procedimiento</w:t>
                          </w:r>
                          <w:r>
                            <w:rPr>
                              <w:rFonts w:ascii="Tahoma" w:hAnsi="Tahoma"/>
                              <w:b/>
                              <w:spacing w:val="-6"/>
                              <w:sz w:val="24"/>
                            </w:rPr>
                            <w:t xml:space="preserve"> </w:t>
                          </w:r>
                          <w:r>
                            <w:rPr>
                              <w:rFonts w:ascii="Tahoma" w:hAnsi="Tahoma"/>
                              <w:b/>
                              <w:sz w:val="24"/>
                            </w:rPr>
                            <w:t>Operativo</w:t>
                          </w:r>
                          <w:r>
                            <w:rPr>
                              <w:rFonts w:ascii="Tahoma" w:hAnsi="Tahoma"/>
                              <w:b/>
                              <w:spacing w:val="-3"/>
                              <w:sz w:val="24"/>
                            </w:rPr>
                            <w:t xml:space="preserve"> </w:t>
                          </w:r>
                          <w:r>
                            <w:rPr>
                              <w:rFonts w:ascii="Tahoma" w:hAnsi="Tahoma"/>
                              <w:b/>
                              <w:sz w:val="24"/>
                            </w:rPr>
                            <w:t>Normalizado</w:t>
                          </w:r>
                          <w:r>
                            <w:rPr>
                              <w:rFonts w:ascii="Tahoma" w:hAnsi="Tahoma"/>
                              <w:b/>
                              <w:spacing w:val="-3"/>
                              <w:sz w:val="24"/>
                            </w:rPr>
                            <w:t xml:space="preserve"> </w:t>
                          </w:r>
                          <w:r>
                            <w:rPr>
                              <w:rFonts w:ascii="Tahoma" w:hAnsi="Tahoma"/>
                              <w:b/>
                              <w:sz w:val="24"/>
                            </w:rPr>
                            <w:t>en</w:t>
                          </w:r>
                          <w:r>
                            <w:rPr>
                              <w:rFonts w:ascii="Tahoma" w:hAnsi="Tahoma"/>
                              <w:b/>
                              <w:spacing w:val="-3"/>
                              <w:sz w:val="24"/>
                            </w:rPr>
                            <w:t xml:space="preserve"> </w:t>
                          </w:r>
                          <w:r>
                            <w:rPr>
                              <w:rFonts w:ascii="Tahoma" w:hAnsi="Tahoma"/>
                              <w:b/>
                              <w:sz w:val="24"/>
                            </w:rPr>
                            <w:t>Caso</w:t>
                          </w:r>
                          <w:r>
                            <w:rPr>
                              <w:rFonts w:ascii="Tahoma" w:hAnsi="Tahoma"/>
                              <w:b/>
                              <w:spacing w:val="-3"/>
                              <w:sz w:val="24"/>
                            </w:rPr>
                            <w:t xml:space="preserve"> </w:t>
                          </w:r>
                          <w:r>
                            <w:rPr>
                              <w:rFonts w:ascii="Tahoma" w:hAnsi="Tahoma"/>
                              <w:b/>
                              <w:sz w:val="24"/>
                            </w:rPr>
                            <w:t>de</w:t>
                          </w:r>
                          <w:r>
                            <w:rPr>
                              <w:rFonts w:ascii="Tahoma" w:hAnsi="Tahoma"/>
                              <w:b/>
                              <w:spacing w:val="-4"/>
                              <w:sz w:val="24"/>
                            </w:rPr>
                            <w:t xml:space="preserve"> </w:t>
                          </w:r>
                          <w:r>
                            <w:rPr>
                              <w:rFonts w:ascii="Tahoma" w:hAnsi="Tahoma"/>
                              <w:b/>
                              <w:spacing w:val="-2"/>
                              <w:sz w:val="24"/>
                            </w:rPr>
                            <w:t>Inundación</w:t>
                          </w:r>
                        </w:p>
                      </w:txbxContent>
                    </wps:txbx>
                    <wps:bodyPr wrap="square" lIns="0" tIns="0" rIns="0" bIns="0" rtlCol="0">
                      <a:noAutofit/>
                    </wps:bodyPr>
                  </wps:wsp>
                </a:graphicData>
              </a:graphic>
            </wp:anchor>
          </w:drawing>
        </mc:Choice>
        <mc:Fallback>
          <w:pict>
            <v:shape w14:anchorId="29AF9E6A" id="Textbox 75" o:spid="_x0000_s1058" type="#_x0000_t202" style="position:absolute;margin-left:154.9pt;margin-top:69.8pt;width:372.7pt;height:16.5pt;z-index:-1788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" filled="f" stroked="f">
              <v:textbox inset="0,0,0,0">
                <w:txbxContent>
                  <w:p w14:paraId="047FC55B" w14:textId="77777777" w:rsidR="003315CD" w:rsidRDefault="0082365E">
                    <w:pPr>
                      <w:spacing w:before="20"/>
                      <w:ind w:left="20"/>
                      <w:rPr>
                        <w:rFonts w:ascii="Tahoma" w:hAnsi="Tahoma"/>
                        <w:b/>
                        <w:sz w:val="24"/>
                      </w:rPr>
                    </w:pPr>
                    <w:r>
                      <w:rPr>
                        <w:rFonts w:ascii="Tahoma" w:hAnsi="Tahoma"/>
                        <w:b/>
                        <w:sz w:val="24"/>
                      </w:rPr>
                      <w:t>Procedimiento</w:t>
                    </w:r>
                    <w:r>
                      <w:rPr>
                        <w:rFonts w:ascii="Tahoma" w:hAnsi="Tahoma"/>
                        <w:b/>
                        <w:spacing w:val="-6"/>
                        <w:sz w:val="24"/>
                      </w:rPr>
                      <w:t xml:space="preserve"> </w:t>
                    </w:r>
                    <w:r>
                      <w:rPr>
                        <w:rFonts w:ascii="Tahoma" w:hAnsi="Tahoma"/>
                        <w:b/>
                        <w:sz w:val="24"/>
                      </w:rPr>
                      <w:t>Operativo</w:t>
                    </w:r>
                    <w:r>
                      <w:rPr>
                        <w:rFonts w:ascii="Tahoma" w:hAnsi="Tahoma"/>
                        <w:b/>
                        <w:spacing w:val="-3"/>
                        <w:sz w:val="24"/>
                      </w:rPr>
                      <w:t xml:space="preserve"> </w:t>
                    </w:r>
                    <w:r>
                      <w:rPr>
                        <w:rFonts w:ascii="Tahoma" w:hAnsi="Tahoma"/>
                        <w:b/>
                        <w:sz w:val="24"/>
                      </w:rPr>
                      <w:t>Normalizado</w:t>
                    </w:r>
                    <w:r>
                      <w:rPr>
                        <w:rFonts w:ascii="Tahoma" w:hAnsi="Tahoma"/>
                        <w:b/>
                        <w:spacing w:val="-3"/>
                        <w:sz w:val="24"/>
                      </w:rPr>
                      <w:t xml:space="preserve"> </w:t>
                    </w:r>
                    <w:r>
                      <w:rPr>
                        <w:rFonts w:ascii="Tahoma" w:hAnsi="Tahoma"/>
                        <w:b/>
                        <w:sz w:val="24"/>
                      </w:rPr>
                      <w:t>en</w:t>
                    </w:r>
                    <w:r>
                      <w:rPr>
                        <w:rFonts w:ascii="Tahoma" w:hAnsi="Tahoma"/>
                        <w:b/>
                        <w:spacing w:val="-3"/>
                        <w:sz w:val="24"/>
                      </w:rPr>
                      <w:t xml:space="preserve"> </w:t>
                    </w:r>
                    <w:r>
                      <w:rPr>
                        <w:rFonts w:ascii="Tahoma" w:hAnsi="Tahoma"/>
                        <w:b/>
                        <w:sz w:val="24"/>
                      </w:rPr>
                      <w:t>Caso</w:t>
                    </w:r>
                    <w:r>
                      <w:rPr>
                        <w:rFonts w:ascii="Tahoma" w:hAnsi="Tahoma"/>
                        <w:b/>
                        <w:spacing w:val="-3"/>
                        <w:sz w:val="24"/>
                      </w:rPr>
                      <w:t xml:space="preserve"> </w:t>
                    </w:r>
                    <w:r>
                      <w:rPr>
                        <w:rFonts w:ascii="Tahoma" w:hAnsi="Tahoma"/>
                        <w:b/>
                        <w:sz w:val="24"/>
                      </w:rPr>
                      <w:t>de</w:t>
                    </w:r>
                    <w:r>
                      <w:rPr>
                        <w:rFonts w:ascii="Tahoma" w:hAnsi="Tahoma"/>
                        <w:b/>
                        <w:spacing w:val="-4"/>
                        <w:sz w:val="24"/>
                      </w:rPr>
                      <w:t xml:space="preserve"> </w:t>
                    </w:r>
                    <w:r>
                      <w:rPr>
                        <w:rFonts w:ascii="Tahoma" w:hAnsi="Tahoma"/>
                        <w:b/>
                        <w:spacing w:val="-2"/>
                        <w:sz w:val="24"/>
                      </w:rPr>
                      <w:t>Inundación</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8B5E6"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36928" behindDoc="1" locked="0" layoutInCell="1" allowOverlap="1" wp14:anchorId="356AD146" wp14:editId="5DEB435E">
              <wp:simplePos x="0" y="0"/>
              <wp:positionH relativeFrom="page">
                <wp:posOffset>2223835</wp:posOffset>
              </wp:positionH>
              <wp:positionV relativeFrom="page">
                <wp:posOffset>0</wp:posOffset>
              </wp:positionV>
              <wp:extent cx="5550535" cy="871219"/>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78" name="Image 78"/>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79" name="Image 79"/>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5D24EE9B" id="Group 77" o:spid="_x0000_s1026" style="position:absolute;margin-left:175.1pt;margin-top:0;width:437.05pt;height:68.6pt;z-index:-1787955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8"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">
                <v:imagedata r:id="rId3" o:title=""/>
              </v:shape>
              <v:shape id="Image 79"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">
                <v:imagedata r:id="rId4" o:title=""/>
              </v:shape>
              <w10:wrap anchorx="page" anchory="page"/>
            </v:group>
          </w:pict>
        </mc:Fallback>
      </mc:AlternateContent>
    </w:r>
    <w:r>
      <w:rPr>
        <w:noProof/>
        <w:sz w:val="20"/>
      </w:rPr>
      <mc:AlternateContent>
        <mc:Choice Requires="wps">
          <w:drawing>
            <wp:anchor distT="0" distB="0" distL="0" distR="0" simplePos="0" relativeHeight="485437440" behindDoc="1" locked="0" layoutInCell="1" allowOverlap="1" wp14:anchorId="25845E4B" wp14:editId="6222215C">
              <wp:simplePos x="0" y="0"/>
              <wp:positionH relativeFrom="page">
                <wp:posOffset>1068120</wp:posOffset>
              </wp:positionH>
              <wp:positionV relativeFrom="page">
                <wp:posOffset>890851</wp:posOffset>
              </wp:positionV>
              <wp:extent cx="3496945" cy="18224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6945" cy="182245"/>
                      </a:xfrm>
                      <a:prstGeom prst="rect">
                        <a:avLst/>
                      </a:prstGeom>
                    </wps:spPr>
                    <wps:txbx>
                      <w:txbxContent>
                        <w:p w14:paraId="184E5CB5" w14:textId="77777777" w:rsidR="003315CD" w:rsidRDefault="0082365E">
                          <w:pPr>
                            <w:spacing w:before="13"/>
                            <w:ind w:left="20"/>
                          </w:pPr>
                          <w:r>
                            <w:rPr>
                              <w:rFonts w:ascii="Arial" w:hAnsi="Arial"/>
                              <w:b/>
                            </w:rPr>
                            <w:t>Gráfico</w:t>
                          </w:r>
                          <w:r>
                            <w:rPr>
                              <w:rFonts w:ascii="Arial" w:hAnsi="Arial"/>
                              <w:b/>
                              <w:spacing w:val="-8"/>
                            </w:rPr>
                            <w:t xml:space="preserve"> </w:t>
                          </w:r>
                          <w:r>
                            <w:rPr>
                              <w:rFonts w:ascii="Arial" w:hAnsi="Arial"/>
                              <w:b/>
                            </w:rPr>
                            <w:t>5.</w:t>
                          </w:r>
                          <w:r>
                            <w:rPr>
                              <w:rFonts w:ascii="Arial" w:hAnsi="Arial"/>
                              <w:b/>
                              <w:spacing w:val="-6"/>
                            </w:rPr>
                            <w:t xml:space="preserve"> </w:t>
                          </w:r>
                          <w:r>
                            <w:t>Acciones</w:t>
                          </w:r>
                          <w:r>
                            <w:rPr>
                              <w:spacing w:val="-7"/>
                            </w:rPr>
                            <w:t xml:space="preserve"> </w:t>
                          </w:r>
                          <w:r>
                            <w:t>Operativas</w:t>
                          </w:r>
                          <w:r>
                            <w:rPr>
                              <w:spacing w:val="-7"/>
                            </w:rPr>
                            <w:t xml:space="preserve"> </w:t>
                          </w:r>
                          <w:r>
                            <w:t>durante</w:t>
                          </w:r>
                          <w:r>
                            <w:rPr>
                              <w:spacing w:val="-5"/>
                            </w:rPr>
                            <w:t xml:space="preserve"> </w:t>
                          </w:r>
                          <w:r>
                            <w:t>una</w:t>
                          </w:r>
                          <w:r>
                            <w:rPr>
                              <w:spacing w:val="-7"/>
                            </w:rPr>
                            <w:t xml:space="preserve"> </w:t>
                          </w:r>
                          <w:r>
                            <w:rPr>
                              <w:spacing w:val="-2"/>
                            </w:rPr>
                            <w:t>Inundación</w:t>
                          </w:r>
                        </w:p>
                      </w:txbxContent>
                    </wps:txbx>
                    <wps:bodyPr wrap="square" lIns="0" tIns="0" rIns="0" bIns="0" rtlCol="0">
                      <a:noAutofit/>
                    </wps:bodyPr>
                  </wps:wsp>
                </a:graphicData>
              </a:graphic>
            </wp:anchor>
          </w:drawing>
        </mc:Choice>
        <mc:Fallback>
          <w:pict>
            <v:shapetype w14:anchorId="25845E4B" id="_x0000_t202" coordsize="21600,21600" o:spt="202" path="m,l,21600r21600,l21600,xe">
              <v:stroke joinstyle="miter"/>
              <v:path gradientshapeok="t" o:connecttype="rect"/>
            </v:shapetype>
            <v:shape id="Textbox 80" o:spid="_x0000_s1060" type="#_x0000_t202" style="position:absolute;margin-left:84.1pt;margin-top:70.15pt;width:275.35pt;height:14.35pt;z-index:-1787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" filled="f" stroked="f">
              <v:textbox inset="0,0,0,0">
                <w:txbxContent>
                  <w:p w14:paraId="184E5CB5" w14:textId="77777777" w:rsidR="003315CD" w:rsidRDefault="0082365E">
                    <w:pPr>
                      <w:spacing w:before="13"/>
                      <w:ind w:left="20"/>
                    </w:pPr>
                    <w:r>
                      <w:rPr>
                        <w:rFonts w:ascii="Arial" w:hAnsi="Arial"/>
                        <w:b/>
                      </w:rPr>
                      <w:t>Gráfico</w:t>
                    </w:r>
                    <w:r>
                      <w:rPr>
                        <w:rFonts w:ascii="Arial" w:hAnsi="Arial"/>
                        <w:b/>
                        <w:spacing w:val="-8"/>
                      </w:rPr>
                      <w:t xml:space="preserve"> </w:t>
                    </w:r>
                    <w:r>
                      <w:rPr>
                        <w:rFonts w:ascii="Arial" w:hAnsi="Arial"/>
                        <w:b/>
                      </w:rPr>
                      <w:t>5.</w:t>
                    </w:r>
                    <w:r>
                      <w:rPr>
                        <w:rFonts w:ascii="Arial" w:hAnsi="Arial"/>
                        <w:b/>
                        <w:spacing w:val="-6"/>
                      </w:rPr>
                      <w:t xml:space="preserve"> </w:t>
                    </w:r>
                    <w:r>
                      <w:t>Acciones</w:t>
                    </w:r>
                    <w:r>
                      <w:rPr>
                        <w:spacing w:val="-7"/>
                      </w:rPr>
                      <w:t xml:space="preserve"> </w:t>
                    </w:r>
                    <w:r>
                      <w:t>Operativas</w:t>
                    </w:r>
                    <w:r>
                      <w:rPr>
                        <w:spacing w:val="-7"/>
                      </w:rPr>
                      <w:t xml:space="preserve"> </w:t>
                    </w:r>
                    <w:r>
                      <w:t>durante</w:t>
                    </w:r>
                    <w:r>
                      <w:rPr>
                        <w:spacing w:val="-5"/>
                      </w:rPr>
                      <w:t xml:space="preserve"> </w:t>
                    </w:r>
                    <w:r>
                      <w:t>una</w:t>
                    </w:r>
                    <w:r>
                      <w:rPr>
                        <w:spacing w:val="-7"/>
                      </w:rPr>
                      <w:t xml:space="preserve"> </w:t>
                    </w:r>
                    <w:r>
                      <w:rPr>
                        <w:spacing w:val="-2"/>
                      </w:rPr>
                      <w:t>Inundación</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5B0E"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38464" behindDoc="1" locked="0" layoutInCell="1" allowOverlap="1" wp14:anchorId="1D67B202" wp14:editId="2E24C122">
              <wp:simplePos x="0" y="0"/>
              <wp:positionH relativeFrom="page">
                <wp:posOffset>2223835</wp:posOffset>
              </wp:positionH>
              <wp:positionV relativeFrom="page">
                <wp:posOffset>0</wp:posOffset>
              </wp:positionV>
              <wp:extent cx="5550535" cy="871219"/>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84" name="Image 84"/>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85" name="Image 85"/>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D88469A" id="Group 83" o:spid="_x0000_s1026" style="position:absolute;margin-left:175.1pt;margin-top:0;width:437.05pt;height:68.6pt;z-index:-1787801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4"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">
                <v:imagedata r:id="rId3" o:title=""/>
              </v:shape>
              <v:shape id="Image 85"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">
                <v:imagedata r:id="rId4" o:title=""/>
              </v:shape>
              <w10:wrap anchorx="page" anchory="page"/>
            </v:group>
          </w:pict>
        </mc:Fallback>
      </mc:AlternateContent>
    </w:r>
    <w:r>
      <w:rPr>
        <w:noProof/>
        <w:sz w:val="20"/>
      </w:rPr>
      <mc:AlternateContent>
        <mc:Choice Requires="wps">
          <w:drawing>
            <wp:anchor distT="0" distB="0" distL="0" distR="0" simplePos="0" relativeHeight="485438976" behindDoc="1" locked="0" layoutInCell="1" allowOverlap="1" wp14:anchorId="5311F6FD" wp14:editId="733D263E">
              <wp:simplePos x="0" y="0"/>
              <wp:positionH relativeFrom="page">
                <wp:posOffset>1296669</wp:posOffset>
              </wp:positionH>
              <wp:positionV relativeFrom="page">
                <wp:posOffset>886639</wp:posOffset>
              </wp:positionV>
              <wp:extent cx="365125" cy="20955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209550"/>
                      </a:xfrm>
                      <a:prstGeom prst="rect">
                        <a:avLst/>
                      </a:prstGeom>
                    </wps:spPr>
                    <wps:txbx>
                      <w:txbxContent>
                        <w:p w14:paraId="5B14917C" w14:textId="77777777" w:rsidR="003315CD" w:rsidRDefault="0082365E">
                          <w:pPr>
                            <w:spacing w:before="20"/>
                            <w:ind w:left="20"/>
                            <w:rPr>
                              <w:rFonts w:ascii="Tahoma"/>
                              <w:b/>
                              <w:sz w:val="24"/>
                            </w:rPr>
                          </w:pPr>
                          <w:r>
                            <w:rPr>
                              <w:rFonts w:ascii="Tahoma"/>
                              <w:b/>
                              <w:spacing w:val="-4"/>
                              <w:sz w:val="24"/>
                            </w:rPr>
                            <w:t>14.4</w:t>
                          </w:r>
                        </w:p>
                      </w:txbxContent>
                    </wps:txbx>
                    <wps:bodyPr wrap="square" lIns="0" tIns="0" rIns="0" bIns="0" rtlCol="0">
                      <a:noAutofit/>
                    </wps:bodyPr>
                  </wps:wsp>
                </a:graphicData>
              </a:graphic>
            </wp:anchor>
          </w:drawing>
        </mc:Choice>
        <mc:Fallback>
          <w:pict>
            <v:shapetype w14:anchorId="5311F6FD" id="_x0000_t202" coordsize="21600,21600" o:spt="202" path="m,l,21600r21600,l21600,xe">
              <v:stroke joinstyle="miter"/>
              <v:path gradientshapeok="t" o:connecttype="rect"/>
            </v:shapetype>
            <v:shape id="Textbox 86" o:spid="_x0000_s1062" type="#_x0000_t202" style="position:absolute;margin-left:102.1pt;margin-top:69.8pt;width:28.75pt;height:16.5pt;z-index:-1787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" filled="f" stroked="f">
              <v:textbox inset="0,0,0,0">
                <w:txbxContent>
                  <w:p w14:paraId="5B14917C" w14:textId="77777777" w:rsidR="003315CD" w:rsidRDefault="0082365E">
                    <w:pPr>
                      <w:spacing w:before="20"/>
                      <w:ind w:left="20"/>
                      <w:rPr>
                        <w:rFonts w:ascii="Tahoma"/>
                        <w:b/>
                        <w:sz w:val="24"/>
                      </w:rPr>
                    </w:pPr>
                    <w:r>
                      <w:rPr>
                        <w:rFonts w:ascii="Tahoma"/>
                        <w:b/>
                        <w:spacing w:val="-4"/>
                        <w:sz w:val="24"/>
                      </w:rPr>
                      <w:t>14.4</w:t>
                    </w:r>
                  </w:p>
                </w:txbxContent>
              </v:textbox>
              <w10:wrap anchorx="page" anchory="page"/>
            </v:shape>
          </w:pict>
        </mc:Fallback>
      </mc:AlternateContent>
    </w:r>
    <w:r>
      <w:rPr>
        <w:noProof/>
        <w:sz w:val="20"/>
      </w:rPr>
      <mc:AlternateContent>
        <mc:Choice Requires="wps">
          <w:drawing>
            <wp:anchor distT="0" distB="0" distL="0" distR="0" simplePos="0" relativeHeight="485439488" behindDoc="1" locked="0" layoutInCell="1" allowOverlap="1" wp14:anchorId="0BF10CAA" wp14:editId="397F9E37">
              <wp:simplePos x="0" y="0"/>
              <wp:positionH relativeFrom="page">
                <wp:posOffset>2011426</wp:posOffset>
              </wp:positionH>
              <wp:positionV relativeFrom="page">
                <wp:posOffset>886639</wp:posOffset>
              </wp:positionV>
              <wp:extent cx="4568190" cy="20955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8190" cy="209550"/>
                      </a:xfrm>
                      <a:prstGeom prst="rect">
                        <a:avLst/>
                      </a:prstGeom>
                    </wps:spPr>
                    <wps:txbx>
                      <w:txbxContent>
                        <w:p w14:paraId="04709EFD" w14:textId="77777777" w:rsidR="003315CD" w:rsidRDefault="0082365E">
                          <w:pPr>
                            <w:spacing w:before="20"/>
                            <w:ind w:left="20"/>
                            <w:rPr>
                              <w:rFonts w:ascii="Tahoma"/>
                              <w:b/>
                              <w:sz w:val="24"/>
                            </w:rPr>
                          </w:pPr>
                          <w:r>
                            <w:rPr>
                              <w:rFonts w:ascii="Tahoma"/>
                              <w:b/>
                              <w:sz w:val="24"/>
                            </w:rPr>
                            <w:t>Procedimiento</w:t>
                          </w:r>
                          <w:r>
                            <w:rPr>
                              <w:rFonts w:ascii="Tahoma"/>
                              <w:b/>
                              <w:spacing w:val="-6"/>
                              <w:sz w:val="24"/>
                            </w:rPr>
                            <w:t xml:space="preserve"> </w:t>
                          </w:r>
                          <w:r>
                            <w:rPr>
                              <w:rFonts w:ascii="Tahoma"/>
                              <w:b/>
                              <w:sz w:val="24"/>
                            </w:rPr>
                            <w:t>Operativo</w:t>
                          </w:r>
                          <w:r>
                            <w:rPr>
                              <w:rFonts w:ascii="Tahoma"/>
                              <w:b/>
                              <w:spacing w:val="-3"/>
                              <w:sz w:val="24"/>
                            </w:rPr>
                            <w:t xml:space="preserve"> </w:t>
                          </w:r>
                          <w:r>
                            <w:rPr>
                              <w:rFonts w:ascii="Tahoma"/>
                              <w:b/>
                              <w:sz w:val="24"/>
                            </w:rPr>
                            <w:t>Normalizado</w:t>
                          </w:r>
                          <w:r>
                            <w:rPr>
                              <w:rFonts w:ascii="Tahoma"/>
                              <w:b/>
                              <w:spacing w:val="-3"/>
                              <w:sz w:val="24"/>
                            </w:rPr>
                            <w:t xml:space="preserve"> </w:t>
                          </w:r>
                          <w:r>
                            <w:rPr>
                              <w:rFonts w:ascii="Tahoma"/>
                              <w:b/>
                              <w:sz w:val="24"/>
                            </w:rPr>
                            <w:t>en</w:t>
                          </w:r>
                          <w:r>
                            <w:rPr>
                              <w:rFonts w:ascii="Tahoma"/>
                              <w:b/>
                              <w:spacing w:val="-3"/>
                              <w:sz w:val="24"/>
                            </w:rPr>
                            <w:t xml:space="preserve"> </w:t>
                          </w:r>
                          <w:r>
                            <w:rPr>
                              <w:rFonts w:ascii="Tahoma"/>
                              <w:b/>
                              <w:sz w:val="24"/>
                            </w:rPr>
                            <w:t>Caso</w:t>
                          </w:r>
                          <w:r>
                            <w:rPr>
                              <w:rFonts w:ascii="Tahoma"/>
                              <w:b/>
                              <w:spacing w:val="-3"/>
                              <w:sz w:val="24"/>
                            </w:rPr>
                            <w:t xml:space="preserve"> </w:t>
                          </w:r>
                          <w:r>
                            <w:rPr>
                              <w:rFonts w:ascii="Tahoma"/>
                              <w:b/>
                              <w:sz w:val="24"/>
                            </w:rPr>
                            <w:t>de</w:t>
                          </w:r>
                          <w:r>
                            <w:rPr>
                              <w:rFonts w:ascii="Tahoma"/>
                              <w:b/>
                              <w:spacing w:val="-4"/>
                              <w:sz w:val="24"/>
                            </w:rPr>
                            <w:t xml:space="preserve"> </w:t>
                          </w:r>
                          <w:r>
                            <w:rPr>
                              <w:rFonts w:ascii="Tahoma"/>
                              <w:b/>
                              <w:spacing w:val="-2"/>
                              <w:sz w:val="24"/>
                            </w:rPr>
                            <w:t>Ganizada</w:t>
                          </w:r>
                        </w:p>
                      </w:txbxContent>
                    </wps:txbx>
                    <wps:bodyPr wrap="square" lIns="0" tIns="0" rIns="0" bIns="0" rtlCol="0">
                      <a:noAutofit/>
                    </wps:bodyPr>
                  </wps:wsp>
                </a:graphicData>
              </a:graphic>
            </wp:anchor>
          </w:drawing>
        </mc:Choice>
        <mc:Fallback>
          <w:pict>
            <v:shape w14:anchorId="0BF10CAA" id="Textbox 87" o:spid="_x0000_s1063" type="#_x0000_t202" style="position:absolute;margin-left:158.4pt;margin-top:69.8pt;width:359.7pt;height:16.5pt;z-index:-1787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" filled="f" stroked="f">
              <v:textbox inset="0,0,0,0">
                <w:txbxContent>
                  <w:p w14:paraId="04709EFD" w14:textId="77777777" w:rsidR="003315CD" w:rsidRDefault="0082365E">
                    <w:pPr>
                      <w:spacing w:before="20"/>
                      <w:ind w:left="20"/>
                      <w:rPr>
                        <w:rFonts w:ascii="Tahoma"/>
                        <w:b/>
                        <w:sz w:val="24"/>
                      </w:rPr>
                    </w:pPr>
                    <w:r>
                      <w:rPr>
                        <w:rFonts w:ascii="Tahoma"/>
                        <w:b/>
                        <w:sz w:val="24"/>
                      </w:rPr>
                      <w:t>Procedimiento</w:t>
                    </w:r>
                    <w:r>
                      <w:rPr>
                        <w:rFonts w:ascii="Tahoma"/>
                        <w:b/>
                        <w:spacing w:val="-6"/>
                        <w:sz w:val="24"/>
                      </w:rPr>
                      <w:t xml:space="preserve"> </w:t>
                    </w:r>
                    <w:r>
                      <w:rPr>
                        <w:rFonts w:ascii="Tahoma"/>
                        <w:b/>
                        <w:sz w:val="24"/>
                      </w:rPr>
                      <w:t>Operativo</w:t>
                    </w:r>
                    <w:r>
                      <w:rPr>
                        <w:rFonts w:ascii="Tahoma"/>
                        <w:b/>
                        <w:spacing w:val="-3"/>
                        <w:sz w:val="24"/>
                      </w:rPr>
                      <w:t xml:space="preserve"> </w:t>
                    </w:r>
                    <w:r>
                      <w:rPr>
                        <w:rFonts w:ascii="Tahoma"/>
                        <w:b/>
                        <w:sz w:val="24"/>
                      </w:rPr>
                      <w:t>Normalizado</w:t>
                    </w:r>
                    <w:r>
                      <w:rPr>
                        <w:rFonts w:ascii="Tahoma"/>
                        <w:b/>
                        <w:spacing w:val="-3"/>
                        <w:sz w:val="24"/>
                      </w:rPr>
                      <w:t xml:space="preserve"> </w:t>
                    </w:r>
                    <w:r>
                      <w:rPr>
                        <w:rFonts w:ascii="Tahoma"/>
                        <w:b/>
                        <w:sz w:val="24"/>
                      </w:rPr>
                      <w:t>en</w:t>
                    </w:r>
                    <w:r>
                      <w:rPr>
                        <w:rFonts w:ascii="Tahoma"/>
                        <w:b/>
                        <w:spacing w:val="-3"/>
                        <w:sz w:val="24"/>
                      </w:rPr>
                      <w:t xml:space="preserve"> </w:t>
                    </w:r>
                    <w:r>
                      <w:rPr>
                        <w:rFonts w:ascii="Tahoma"/>
                        <w:b/>
                        <w:sz w:val="24"/>
                      </w:rPr>
                      <w:t>Caso</w:t>
                    </w:r>
                    <w:r>
                      <w:rPr>
                        <w:rFonts w:ascii="Tahoma"/>
                        <w:b/>
                        <w:spacing w:val="-3"/>
                        <w:sz w:val="24"/>
                      </w:rPr>
                      <w:t xml:space="preserve"> </w:t>
                    </w:r>
                    <w:r>
                      <w:rPr>
                        <w:rFonts w:ascii="Tahoma"/>
                        <w:b/>
                        <w:sz w:val="24"/>
                      </w:rPr>
                      <w:t>de</w:t>
                    </w:r>
                    <w:r>
                      <w:rPr>
                        <w:rFonts w:ascii="Tahoma"/>
                        <w:b/>
                        <w:spacing w:val="-4"/>
                        <w:sz w:val="24"/>
                      </w:rPr>
                      <w:t xml:space="preserve"> </w:t>
                    </w:r>
                    <w:r>
                      <w:rPr>
                        <w:rFonts w:ascii="Tahoma"/>
                        <w:b/>
                        <w:spacing w:val="-2"/>
                        <w:sz w:val="24"/>
                      </w:rPr>
                      <w:t>Ganizada</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5E79B"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40512" behindDoc="1" locked="0" layoutInCell="1" allowOverlap="1" wp14:anchorId="20CD82A0" wp14:editId="0718EBE0">
              <wp:simplePos x="0" y="0"/>
              <wp:positionH relativeFrom="page">
                <wp:posOffset>2223835</wp:posOffset>
              </wp:positionH>
              <wp:positionV relativeFrom="page">
                <wp:posOffset>0</wp:posOffset>
              </wp:positionV>
              <wp:extent cx="5550535" cy="871219"/>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90" name="Image 90"/>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91" name="Image 91"/>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1BCB9F02" id="Group 89" o:spid="_x0000_s1026" style="position:absolute;margin-left:175.1pt;margin-top:0;width:437.05pt;height:68.6pt;z-index:-1787596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0"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">
                <v:imagedata r:id="rId3" o:title=""/>
              </v:shape>
              <v:shape id="Image 91"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">
                <v:imagedata r:id="rId4" o:title=""/>
              </v:shape>
              <w10:wrap anchorx="page" anchory="page"/>
            </v:group>
          </w:pict>
        </mc:Fallback>
      </mc:AlternateContent>
    </w:r>
    <w:r>
      <w:rPr>
        <w:noProof/>
        <w:sz w:val="20"/>
      </w:rPr>
      <mc:AlternateContent>
        <mc:Choice Requires="wps">
          <w:drawing>
            <wp:anchor distT="0" distB="0" distL="0" distR="0" simplePos="0" relativeHeight="485441024" behindDoc="1" locked="0" layoutInCell="1" allowOverlap="1" wp14:anchorId="621DA93E" wp14:editId="26F2AA8F">
              <wp:simplePos x="0" y="0"/>
              <wp:positionH relativeFrom="page">
                <wp:posOffset>1068120</wp:posOffset>
              </wp:positionH>
              <wp:positionV relativeFrom="page">
                <wp:posOffset>890851</wp:posOffset>
              </wp:positionV>
              <wp:extent cx="4090035" cy="18224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0035" cy="182245"/>
                      </a:xfrm>
                      <a:prstGeom prst="rect">
                        <a:avLst/>
                      </a:prstGeom>
                    </wps:spPr>
                    <wps:txbx>
                      <w:txbxContent>
                        <w:p w14:paraId="6DDA736D" w14:textId="77777777" w:rsidR="003315CD" w:rsidRDefault="0082365E">
                          <w:pPr>
                            <w:pStyle w:val="Textoindependiente"/>
                            <w:spacing w:before="13"/>
                            <w:ind w:left="20"/>
                          </w:pPr>
                          <w:r>
                            <w:rPr>
                              <w:rFonts w:ascii="Arial" w:hAnsi="Arial"/>
                              <w:b/>
                            </w:rPr>
                            <w:t>Gráfico</w:t>
                          </w:r>
                          <w:r>
                            <w:rPr>
                              <w:rFonts w:ascii="Arial" w:hAnsi="Arial"/>
                              <w:b/>
                              <w:spacing w:val="-7"/>
                            </w:rPr>
                            <w:t xml:space="preserve"> </w:t>
                          </w:r>
                          <w:r>
                            <w:rPr>
                              <w:rFonts w:ascii="Arial" w:hAnsi="Arial"/>
                              <w:b/>
                            </w:rPr>
                            <w:t>6.</w:t>
                          </w:r>
                          <w:r>
                            <w:rPr>
                              <w:rFonts w:ascii="Arial" w:hAnsi="Arial"/>
                              <w:b/>
                              <w:spacing w:val="-6"/>
                            </w:rPr>
                            <w:t xml:space="preserve"> </w:t>
                          </w:r>
                          <w:r>
                            <w:t>Acciones</w:t>
                          </w:r>
                          <w:r>
                            <w:rPr>
                              <w:spacing w:val="-6"/>
                            </w:rPr>
                            <w:t xml:space="preserve"> </w:t>
                          </w:r>
                          <w:r>
                            <w:t>Operativas</w:t>
                          </w:r>
                          <w:r>
                            <w:rPr>
                              <w:spacing w:val="-6"/>
                            </w:rPr>
                            <w:t xml:space="preserve"> </w:t>
                          </w:r>
                          <w:r>
                            <w:t>en</w:t>
                          </w:r>
                          <w:r>
                            <w:rPr>
                              <w:spacing w:val="-5"/>
                            </w:rPr>
                            <w:t xml:space="preserve"> </w:t>
                          </w:r>
                          <w:r>
                            <w:t>Caso</w:t>
                          </w:r>
                          <w:r>
                            <w:rPr>
                              <w:spacing w:val="-6"/>
                            </w:rPr>
                            <w:t xml:space="preserve"> </w:t>
                          </w:r>
                          <w:r>
                            <w:t>de</w:t>
                          </w:r>
                          <w:r>
                            <w:rPr>
                              <w:spacing w:val="-7"/>
                            </w:rPr>
                            <w:t xml:space="preserve"> </w:t>
                          </w:r>
                          <w:r>
                            <w:t>Granizada/</w:t>
                          </w:r>
                          <w:r>
                            <w:rPr>
                              <w:spacing w:val="-2"/>
                            </w:rPr>
                            <w:t xml:space="preserve"> Vendaval</w:t>
                          </w:r>
                        </w:p>
                      </w:txbxContent>
                    </wps:txbx>
                    <wps:bodyPr wrap="square" lIns="0" tIns="0" rIns="0" bIns="0" rtlCol="0">
                      <a:noAutofit/>
                    </wps:bodyPr>
                  </wps:wsp>
                </a:graphicData>
              </a:graphic>
            </wp:anchor>
          </w:drawing>
        </mc:Choice>
        <mc:Fallback>
          <w:pict>
            <v:shapetype w14:anchorId="621DA93E" id="_x0000_t202" coordsize="21600,21600" o:spt="202" path="m,l,21600r21600,l21600,xe">
              <v:stroke joinstyle="miter"/>
              <v:path gradientshapeok="t" o:connecttype="rect"/>
            </v:shapetype>
            <v:shape id="Textbox 92" o:spid="_x0000_s1065" type="#_x0000_t202" style="position:absolute;margin-left:84.1pt;margin-top:70.15pt;width:322.05pt;height:14.35pt;z-index:-1787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" filled="f" stroked="f">
              <v:textbox inset="0,0,0,0">
                <w:txbxContent>
                  <w:p w14:paraId="6DDA736D" w14:textId="77777777" w:rsidR="003315CD" w:rsidRDefault="0082365E">
                    <w:pPr>
                      <w:pStyle w:val="Textoindependiente"/>
                      <w:spacing w:before="13"/>
                      <w:ind w:left="20"/>
                    </w:pPr>
                    <w:r>
                      <w:rPr>
                        <w:rFonts w:ascii="Arial" w:hAnsi="Arial"/>
                        <w:b/>
                      </w:rPr>
                      <w:t>Gráfico</w:t>
                    </w:r>
                    <w:r>
                      <w:rPr>
                        <w:rFonts w:ascii="Arial" w:hAnsi="Arial"/>
                        <w:b/>
                        <w:spacing w:val="-7"/>
                      </w:rPr>
                      <w:t xml:space="preserve"> </w:t>
                    </w:r>
                    <w:r>
                      <w:rPr>
                        <w:rFonts w:ascii="Arial" w:hAnsi="Arial"/>
                        <w:b/>
                      </w:rPr>
                      <w:t>6.</w:t>
                    </w:r>
                    <w:r>
                      <w:rPr>
                        <w:rFonts w:ascii="Arial" w:hAnsi="Arial"/>
                        <w:b/>
                        <w:spacing w:val="-6"/>
                      </w:rPr>
                      <w:t xml:space="preserve"> </w:t>
                    </w:r>
                    <w:r>
                      <w:t>Acciones</w:t>
                    </w:r>
                    <w:r>
                      <w:rPr>
                        <w:spacing w:val="-6"/>
                      </w:rPr>
                      <w:t xml:space="preserve"> </w:t>
                    </w:r>
                    <w:r>
                      <w:t>Operativas</w:t>
                    </w:r>
                    <w:r>
                      <w:rPr>
                        <w:spacing w:val="-6"/>
                      </w:rPr>
                      <w:t xml:space="preserve"> </w:t>
                    </w:r>
                    <w:r>
                      <w:t>en</w:t>
                    </w:r>
                    <w:r>
                      <w:rPr>
                        <w:spacing w:val="-5"/>
                      </w:rPr>
                      <w:t xml:space="preserve"> </w:t>
                    </w:r>
                    <w:r>
                      <w:t>Caso</w:t>
                    </w:r>
                    <w:r>
                      <w:rPr>
                        <w:spacing w:val="-6"/>
                      </w:rPr>
                      <w:t xml:space="preserve"> </w:t>
                    </w:r>
                    <w:r>
                      <w:t>de</w:t>
                    </w:r>
                    <w:r>
                      <w:rPr>
                        <w:spacing w:val="-7"/>
                      </w:rPr>
                      <w:t xml:space="preserve"> </w:t>
                    </w:r>
                    <w:r>
                      <w:t>Granizada/</w:t>
                    </w:r>
                    <w:r>
                      <w:rPr>
                        <w:spacing w:val="-2"/>
                      </w:rPr>
                      <w:t xml:space="preserve"> Vendaval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3F5FA"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42048" behindDoc="1" locked="0" layoutInCell="1" allowOverlap="1" wp14:anchorId="5CF05C3E" wp14:editId="0C0F8F18">
              <wp:simplePos x="0" y="0"/>
              <wp:positionH relativeFrom="page">
                <wp:posOffset>2223835</wp:posOffset>
              </wp:positionH>
              <wp:positionV relativeFrom="page">
                <wp:posOffset>0</wp:posOffset>
              </wp:positionV>
              <wp:extent cx="5550535" cy="871219"/>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96" name="Image 96"/>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97" name="Image 97"/>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103174F4" id="Group 95" o:spid="_x0000_s1026" style="position:absolute;margin-left:175.1pt;margin-top:0;width:437.05pt;height:68.6pt;z-index:-1787443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6"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">
                <v:imagedata r:id="rId3" o:title=""/>
              </v:shape>
              <v:shape id="Image 97"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">
                <v:imagedata r:id="rId4" o:title=""/>
              </v:shape>
              <w10:wrap anchorx="page" anchory="page"/>
            </v:group>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31D6"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43072" behindDoc="1" locked="0" layoutInCell="1" allowOverlap="1" wp14:anchorId="5BD961F8" wp14:editId="3D90486D">
              <wp:simplePos x="0" y="0"/>
              <wp:positionH relativeFrom="page">
                <wp:posOffset>2223835</wp:posOffset>
              </wp:positionH>
              <wp:positionV relativeFrom="page">
                <wp:posOffset>0</wp:posOffset>
              </wp:positionV>
              <wp:extent cx="5550535" cy="871219"/>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00" name="Image 100"/>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01" name="Image 101"/>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27DC1F2D" id="Group 99" o:spid="_x0000_s1026" style="position:absolute;margin-left:175.1pt;margin-top:0;width:437.05pt;height:68.6pt;z-index:-1787340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0"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">
                <v:imagedata r:id="rId3" o:title=""/>
              </v:shape>
              <v:shape id="Image 101"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">
                <v:imagedata r:id="rId4" o:title=""/>
              </v:shape>
              <w10:wrap anchorx="page" anchory="page"/>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5539"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44096" behindDoc="1" locked="0" layoutInCell="1" allowOverlap="1" wp14:anchorId="3F858C8C" wp14:editId="016D9BB9">
              <wp:simplePos x="0" y="0"/>
              <wp:positionH relativeFrom="page">
                <wp:posOffset>2223835</wp:posOffset>
              </wp:positionH>
              <wp:positionV relativeFrom="page">
                <wp:posOffset>0</wp:posOffset>
              </wp:positionV>
              <wp:extent cx="5550535" cy="871219"/>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06" name="Image 106"/>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07" name="Image 107"/>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23FA5E67" id="Group 105" o:spid="_x0000_s1026" style="position:absolute;margin-left:175.1pt;margin-top:0;width:437.05pt;height:68.6pt;z-index:-17872384;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6"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">
                <v:imagedata r:id="rId3" o:title=""/>
              </v:shape>
              <v:shape id="Image 107"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">
                <v:imagedata r:id="rId4" o:title=""/>
              </v:shape>
              <w10:wrap anchorx="page" anchory="page"/>
            </v:group>
          </w:pict>
        </mc:Fallback>
      </mc:AlternateContent>
    </w:r>
    <w:r>
      <w:rPr>
        <w:noProof/>
        <w:sz w:val="20"/>
      </w:rPr>
      <mc:AlternateContent>
        <mc:Choice Requires="wps">
          <w:drawing>
            <wp:anchor distT="0" distB="0" distL="0" distR="0" simplePos="0" relativeHeight="485444608" behindDoc="1" locked="0" layoutInCell="1" allowOverlap="1" wp14:anchorId="64FBB8E9" wp14:editId="27F19F09">
              <wp:simplePos x="0" y="0"/>
              <wp:positionH relativeFrom="page">
                <wp:posOffset>1296669</wp:posOffset>
              </wp:positionH>
              <wp:positionV relativeFrom="page">
                <wp:posOffset>886639</wp:posOffset>
              </wp:positionV>
              <wp:extent cx="365125" cy="20955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209550"/>
                      </a:xfrm>
                      <a:prstGeom prst="rect">
                        <a:avLst/>
                      </a:prstGeom>
                    </wps:spPr>
                    <wps:txbx>
                      <w:txbxContent>
                        <w:p w14:paraId="03EE22BE" w14:textId="77777777" w:rsidR="003315CD" w:rsidRDefault="0082365E">
                          <w:pPr>
                            <w:spacing w:before="20"/>
                            <w:ind w:left="20"/>
                            <w:rPr>
                              <w:rFonts w:ascii="Tahoma"/>
                              <w:b/>
                              <w:sz w:val="24"/>
                            </w:rPr>
                          </w:pPr>
                          <w:r>
                            <w:rPr>
                              <w:rFonts w:ascii="Tahoma"/>
                              <w:b/>
                              <w:spacing w:val="-4"/>
                              <w:sz w:val="24"/>
                            </w:rPr>
                            <w:t>14.7</w:t>
                          </w:r>
                        </w:p>
                      </w:txbxContent>
                    </wps:txbx>
                    <wps:bodyPr wrap="square" lIns="0" tIns="0" rIns="0" bIns="0" rtlCol="0">
                      <a:noAutofit/>
                    </wps:bodyPr>
                  </wps:wsp>
                </a:graphicData>
              </a:graphic>
            </wp:anchor>
          </w:drawing>
        </mc:Choice>
        <mc:Fallback>
          <w:pict>
            <v:shapetype w14:anchorId="64FBB8E9" id="_x0000_t202" coordsize="21600,21600" o:spt="202" path="m,l,21600r21600,l21600,xe">
              <v:stroke joinstyle="miter"/>
              <v:path gradientshapeok="t" o:connecttype="rect"/>
            </v:shapetype>
            <v:shape id="Textbox 108" o:spid="_x0000_s1069" type="#_x0000_t202" style="position:absolute;margin-left:102.1pt;margin-top:69.8pt;width:28.75pt;height:16.5pt;z-index:-1787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" filled="f" stroked="f">
              <v:textbox inset="0,0,0,0">
                <w:txbxContent>
                  <w:p w14:paraId="03EE22BE" w14:textId="77777777" w:rsidR="003315CD" w:rsidRDefault="0082365E">
                    <w:pPr>
                      <w:spacing w:before="20"/>
                      <w:ind w:left="20"/>
                      <w:rPr>
                        <w:rFonts w:ascii="Tahoma"/>
                        <w:b/>
                        <w:sz w:val="24"/>
                      </w:rPr>
                    </w:pPr>
                    <w:r>
                      <w:rPr>
                        <w:rFonts w:ascii="Tahoma"/>
                        <w:b/>
                        <w:spacing w:val="-4"/>
                        <w:sz w:val="24"/>
                      </w:rPr>
                      <w:t>14.7</w:t>
                    </w:r>
                  </w:p>
                </w:txbxContent>
              </v:textbox>
              <w10:wrap anchorx="page" anchory="page"/>
            </v:shape>
          </w:pict>
        </mc:Fallback>
      </mc:AlternateContent>
    </w:r>
    <w:r>
      <w:rPr>
        <w:noProof/>
        <w:sz w:val="20"/>
      </w:rPr>
      <mc:AlternateContent>
        <mc:Choice Requires="wps">
          <w:drawing>
            <wp:anchor distT="0" distB="0" distL="0" distR="0" simplePos="0" relativeHeight="485445120" behindDoc="1" locked="0" layoutInCell="1" allowOverlap="1" wp14:anchorId="7B6ED9C8" wp14:editId="66A5D2BA">
              <wp:simplePos x="0" y="0"/>
              <wp:positionH relativeFrom="page">
                <wp:posOffset>2011426</wp:posOffset>
              </wp:positionH>
              <wp:positionV relativeFrom="page">
                <wp:posOffset>886639</wp:posOffset>
              </wp:positionV>
              <wp:extent cx="4466590" cy="20955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6590" cy="209550"/>
                      </a:xfrm>
                      <a:prstGeom prst="rect">
                        <a:avLst/>
                      </a:prstGeom>
                    </wps:spPr>
                    <wps:txbx>
                      <w:txbxContent>
                        <w:p w14:paraId="57BE3909" w14:textId="77777777" w:rsidR="003315CD" w:rsidRDefault="0082365E">
                          <w:pPr>
                            <w:spacing w:before="20"/>
                            <w:ind w:left="20"/>
                            <w:rPr>
                              <w:rFonts w:ascii="Tahoma"/>
                              <w:b/>
                              <w:sz w:val="24"/>
                            </w:rPr>
                          </w:pPr>
                          <w:r>
                            <w:rPr>
                              <w:rFonts w:ascii="Tahoma"/>
                              <w:b/>
                              <w:sz w:val="24"/>
                            </w:rPr>
                            <w:t>Procedimiento</w:t>
                          </w:r>
                          <w:r>
                            <w:rPr>
                              <w:rFonts w:ascii="Tahoma"/>
                              <w:b/>
                              <w:spacing w:val="-5"/>
                              <w:sz w:val="24"/>
                            </w:rPr>
                            <w:t xml:space="preserve"> </w:t>
                          </w:r>
                          <w:r>
                            <w:rPr>
                              <w:rFonts w:ascii="Tahoma"/>
                              <w:b/>
                              <w:sz w:val="24"/>
                            </w:rPr>
                            <w:t>Operativo</w:t>
                          </w:r>
                          <w:r>
                            <w:rPr>
                              <w:rFonts w:ascii="Tahoma"/>
                              <w:b/>
                              <w:spacing w:val="-3"/>
                              <w:sz w:val="24"/>
                            </w:rPr>
                            <w:t xml:space="preserve"> </w:t>
                          </w:r>
                          <w:r>
                            <w:rPr>
                              <w:rFonts w:ascii="Tahoma"/>
                              <w:b/>
                              <w:sz w:val="24"/>
                            </w:rPr>
                            <w:t>Normalizado</w:t>
                          </w:r>
                          <w:r>
                            <w:rPr>
                              <w:rFonts w:ascii="Tahoma"/>
                              <w:b/>
                              <w:spacing w:val="-3"/>
                              <w:sz w:val="24"/>
                            </w:rPr>
                            <w:t xml:space="preserve"> </w:t>
                          </w:r>
                          <w:r>
                            <w:rPr>
                              <w:rFonts w:ascii="Tahoma"/>
                              <w:b/>
                              <w:sz w:val="24"/>
                            </w:rPr>
                            <w:t>en</w:t>
                          </w:r>
                          <w:r>
                            <w:rPr>
                              <w:rFonts w:ascii="Tahoma"/>
                              <w:b/>
                              <w:spacing w:val="-3"/>
                              <w:sz w:val="24"/>
                            </w:rPr>
                            <w:t xml:space="preserve"> </w:t>
                          </w:r>
                          <w:r>
                            <w:rPr>
                              <w:rFonts w:ascii="Tahoma"/>
                              <w:b/>
                              <w:sz w:val="24"/>
                            </w:rPr>
                            <w:t>Caso</w:t>
                          </w:r>
                          <w:r>
                            <w:rPr>
                              <w:rFonts w:ascii="Tahoma"/>
                              <w:b/>
                              <w:spacing w:val="-3"/>
                              <w:sz w:val="24"/>
                            </w:rPr>
                            <w:t xml:space="preserve"> </w:t>
                          </w:r>
                          <w:r>
                            <w:rPr>
                              <w:rFonts w:ascii="Tahoma"/>
                              <w:b/>
                              <w:sz w:val="24"/>
                            </w:rPr>
                            <w:t>de</w:t>
                          </w:r>
                          <w:r>
                            <w:rPr>
                              <w:rFonts w:ascii="Tahoma"/>
                              <w:b/>
                              <w:spacing w:val="-4"/>
                              <w:sz w:val="24"/>
                            </w:rPr>
                            <w:t xml:space="preserve"> </w:t>
                          </w:r>
                          <w:r>
                            <w:rPr>
                              <w:rFonts w:ascii="Tahoma"/>
                              <w:b/>
                              <w:sz w:val="24"/>
                            </w:rPr>
                            <w:t>Fuga</w:t>
                          </w:r>
                          <w:r>
                            <w:rPr>
                              <w:rFonts w:ascii="Tahoma"/>
                              <w:b/>
                              <w:spacing w:val="-1"/>
                              <w:sz w:val="24"/>
                            </w:rPr>
                            <w:t xml:space="preserve"> </w:t>
                          </w:r>
                          <w:r>
                            <w:rPr>
                              <w:rFonts w:ascii="Tahoma"/>
                              <w:b/>
                              <w:spacing w:val="-5"/>
                              <w:sz w:val="24"/>
                            </w:rPr>
                            <w:t>de</w:t>
                          </w:r>
                        </w:p>
                      </w:txbxContent>
                    </wps:txbx>
                    <wps:bodyPr wrap="square" lIns="0" tIns="0" rIns="0" bIns="0" rtlCol="0">
                      <a:noAutofit/>
                    </wps:bodyPr>
                  </wps:wsp>
                </a:graphicData>
              </a:graphic>
            </wp:anchor>
          </w:drawing>
        </mc:Choice>
        <mc:Fallback>
          <w:pict>
            <v:shape w14:anchorId="7B6ED9C8" id="Textbox 109" o:spid="_x0000_s1070" type="#_x0000_t202" style="position:absolute;margin-left:158.4pt;margin-top:69.8pt;width:351.7pt;height:16.5pt;z-index:-1787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" filled="f" stroked="f">
              <v:textbox inset="0,0,0,0">
                <w:txbxContent>
                  <w:p w14:paraId="57BE3909" w14:textId="77777777" w:rsidR="003315CD" w:rsidRDefault="0082365E">
                    <w:pPr>
                      <w:spacing w:before="20"/>
                      <w:ind w:left="20"/>
                      <w:rPr>
                        <w:rFonts w:ascii="Tahoma"/>
                        <w:b/>
                        <w:sz w:val="24"/>
                      </w:rPr>
                    </w:pPr>
                    <w:r>
                      <w:rPr>
                        <w:rFonts w:ascii="Tahoma"/>
                        <w:b/>
                        <w:sz w:val="24"/>
                      </w:rPr>
                      <w:t>Procedimiento</w:t>
                    </w:r>
                    <w:r>
                      <w:rPr>
                        <w:rFonts w:ascii="Tahoma"/>
                        <w:b/>
                        <w:spacing w:val="-5"/>
                        <w:sz w:val="24"/>
                      </w:rPr>
                      <w:t xml:space="preserve"> </w:t>
                    </w:r>
                    <w:r>
                      <w:rPr>
                        <w:rFonts w:ascii="Tahoma"/>
                        <w:b/>
                        <w:sz w:val="24"/>
                      </w:rPr>
                      <w:t>Operativo</w:t>
                    </w:r>
                    <w:r>
                      <w:rPr>
                        <w:rFonts w:ascii="Tahoma"/>
                        <w:b/>
                        <w:spacing w:val="-3"/>
                        <w:sz w:val="24"/>
                      </w:rPr>
                      <w:t xml:space="preserve"> </w:t>
                    </w:r>
                    <w:r>
                      <w:rPr>
                        <w:rFonts w:ascii="Tahoma"/>
                        <w:b/>
                        <w:sz w:val="24"/>
                      </w:rPr>
                      <w:t>Normalizado</w:t>
                    </w:r>
                    <w:r>
                      <w:rPr>
                        <w:rFonts w:ascii="Tahoma"/>
                        <w:b/>
                        <w:spacing w:val="-3"/>
                        <w:sz w:val="24"/>
                      </w:rPr>
                      <w:t xml:space="preserve"> </w:t>
                    </w:r>
                    <w:r>
                      <w:rPr>
                        <w:rFonts w:ascii="Tahoma"/>
                        <w:b/>
                        <w:sz w:val="24"/>
                      </w:rPr>
                      <w:t>en</w:t>
                    </w:r>
                    <w:r>
                      <w:rPr>
                        <w:rFonts w:ascii="Tahoma"/>
                        <w:b/>
                        <w:spacing w:val="-3"/>
                        <w:sz w:val="24"/>
                      </w:rPr>
                      <w:t xml:space="preserve"> </w:t>
                    </w:r>
                    <w:r>
                      <w:rPr>
                        <w:rFonts w:ascii="Tahoma"/>
                        <w:b/>
                        <w:sz w:val="24"/>
                      </w:rPr>
                      <w:t>Caso</w:t>
                    </w:r>
                    <w:r>
                      <w:rPr>
                        <w:rFonts w:ascii="Tahoma"/>
                        <w:b/>
                        <w:spacing w:val="-3"/>
                        <w:sz w:val="24"/>
                      </w:rPr>
                      <w:t xml:space="preserve"> </w:t>
                    </w:r>
                    <w:r>
                      <w:rPr>
                        <w:rFonts w:ascii="Tahoma"/>
                        <w:b/>
                        <w:sz w:val="24"/>
                      </w:rPr>
                      <w:t>de</w:t>
                    </w:r>
                    <w:r>
                      <w:rPr>
                        <w:rFonts w:ascii="Tahoma"/>
                        <w:b/>
                        <w:spacing w:val="-4"/>
                        <w:sz w:val="24"/>
                      </w:rPr>
                      <w:t xml:space="preserve"> </w:t>
                    </w:r>
                    <w:r>
                      <w:rPr>
                        <w:rFonts w:ascii="Tahoma"/>
                        <w:b/>
                        <w:sz w:val="24"/>
                      </w:rPr>
                      <w:t>Fuga</w:t>
                    </w:r>
                    <w:r>
                      <w:rPr>
                        <w:rFonts w:ascii="Tahoma"/>
                        <w:b/>
                        <w:spacing w:val="-1"/>
                        <w:sz w:val="24"/>
                      </w:rPr>
                      <w:t xml:space="preserve"> </w:t>
                    </w:r>
                    <w:r>
                      <w:rPr>
                        <w:rFonts w:ascii="Tahoma"/>
                        <w:b/>
                        <w:spacing w:val="-5"/>
                        <w:sz w:val="24"/>
                      </w:rPr>
                      <w:t>de</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F405"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46144" behindDoc="1" locked="0" layoutInCell="1" allowOverlap="1" wp14:anchorId="32F27E15" wp14:editId="1BDBA94C">
              <wp:simplePos x="0" y="0"/>
              <wp:positionH relativeFrom="page">
                <wp:posOffset>2223835</wp:posOffset>
              </wp:positionH>
              <wp:positionV relativeFrom="page">
                <wp:posOffset>0</wp:posOffset>
              </wp:positionV>
              <wp:extent cx="5550535" cy="871219"/>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12" name="Image 112"/>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13" name="Image 113"/>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0A05351E" id="Group 111" o:spid="_x0000_s1026" style="position:absolute;margin-left:175.1pt;margin-top:0;width:437.05pt;height:68.6pt;z-index:-1787033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2"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">
                <v:imagedata r:id="rId3" o:title=""/>
              </v:shape>
              <v:shape id="Image 113"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">
                <v:imagedata r:id="rId4" o:title=""/>
              </v:shape>
              <w10:wrap anchorx="page" anchory="page"/>
            </v:group>
          </w:pict>
        </mc:Fallback>
      </mc:AlternateContent>
    </w:r>
    <w:r>
      <w:rPr>
        <w:noProof/>
        <w:sz w:val="20"/>
      </w:rPr>
      <mc:AlternateContent>
        <mc:Choice Requires="wps">
          <w:drawing>
            <wp:anchor distT="0" distB="0" distL="0" distR="0" simplePos="0" relativeHeight="485446656" behindDoc="1" locked="0" layoutInCell="1" allowOverlap="1" wp14:anchorId="54FA8EE4" wp14:editId="2B48A934">
              <wp:simplePos x="0" y="0"/>
              <wp:positionH relativeFrom="page">
                <wp:posOffset>1068120</wp:posOffset>
              </wp:positionH>
              <wp:positionV relativeFrom="page">
                <wp:posOffset>890851</wp:posOffset>
              </wp:positionV>
              <wp:extent cx="3716654" cy="18224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6654" cy="182245"/>
                      </a:xfrm>
                      <a:prstGeom prst="rect">
                        <a:avLst/>
                      </a:prstGeom>
                    </wps:spPr>
                    <wps:txbx>
                      <w:txbxContent>
                        <w:p w14:paraId="447B855D" w14:textId="77777777" w:rsidR="003315CD" w:rsidRDefault="0082365E">
                          <w:pPr>
                            <w:spacing w:before="13"/>
                            <w:ind w:left="20"/>
                            <w:rPr>
                              <w:rFonts w:ascii="Arial" w:hAnsi="Arial"/>
                              <w:b/>
                            </w:rPr>
                          </w:pPr>
                          <w:r>
                            <w:rPr>
                              <w:rFonts w:ascii="Arial" w:hAnsi="Arial"/>
                              <w:b/>
                            </w:rPr>
                            <w:t>Gráfico</w:t>
                          </w:r>
                          <w:r>
                            <w:rPr>
                              <w:rFonts w:ascii="Arial" w:hAnsi="Arial"/>
                              <w:b/>
                              <w:spacing w:val="-8"/>
                            </w:rPr>
                            <w:t xml:space="preserve"> </w:t>
                          </w:r>
                          <w:r>
                            <w:rPr>
                              <w:rFonts w:ascii="Arial" w:hAnsi="Arial"/>
                              <w:b/>
                            </w:rPr>
                            <w:t>9.</w:t>
                          </w:r>
                          <w:r>
                            <w:rPr>
                              <w:rFonts w:ascii="Arial" w:hAnsi="Arial"/>
                              <w:b/>
                              <w:spacing w:val="-4"/>
                            </w:rPr>
                            <w:t xml:space="preserve"> </w:t>
                          </w:r>
                          <w:r>
                            <w:t>Acciones</w:t>
                          </w:r>
                          <w:r>
                            <w:rPr>
                              <w:spacing w:val="-3"/>
                            </w:rPr>
                            <w:t xml:space="preserve"> </w:t>
                          </w:r>
                          <w:r>
                            <w:t>operativas</w:t>
                          </w:r>
                          <w:r>
                            <w:rPr>
                              <w:spacing w:val="-5"/>
                            </w:rPr>
                            <w:t xml:space="preserve"> </w:t>
                          </w:r>
                          <w:r>
                            <w:t>en</w:t>
                          </w:r>
                          <w:r>
                            <w:rPr>
                              <w:spacing w:val="-4"/>
                            </w:rPr>
                            <w:t xml:space="preserve"> </w:t>
                          </w:r>
                          <w:r>
                            <w:t>caso</w:t>
                          </w:r>
                          <w:r>
                            <w:rPr>
                              <w:spacing w:val="-5"/>
                            </w:rPr>
                            <w:t xml:space="preserve"> </w:t>
                          </w:r>
                          <w:r>
                            <w:t>de</w:t>
                          </w:r>
                          <w:r>
                            <w:rPr>
                              <w:spacing w:val="-6"/>
                            </w:rPr>
                            <w:t xml:space="preserve"> </w:t>
                          </w:r>
                          <w:r>
                            <w:t>Fuga</w:t>
                          </w:r>
                          <w:r>
                            <w:rPr>
                              <w:spacing w:val="-5"/>
                            </w:rPr>
                            <w:t xml:space="preserve"> </w:t>
                          </w:r>
                          <w:r>
                            <w:t>de</w:t>
                          </w:r>
                          <w:r>
                            <w:rPr>
                              <w:spacing w:val="-3"/>
                            </w:rPr>
                            <w:t xml:space="preserve"> </w:t>
                          </w:r>
                          <w:r>
                            <w:rPr>
                              <w:spacing w:val="-2"/>
                            </w:rPr>
                            <w:t>Gases</w:t>
                          </w:r>
                          <w:r>
                            <w:rPr>
                              <w:rFonts w:ascii="Arial" w:hAnsi="Arial"/>
                              <w:b/>
                              <w:spacing w:val="-2"/>
                            </w:rPr>
                            <w:t>.</w:t>
                          </w:r>
                        </w:p>
                      </w:txbxContent>
                    </wps:txbx>
                    <wps:bodyPr wrap="square" lIns="0" tIns="0" rIns="0" bIns="0" rtlCol="0">
                      <a:noAutofit/>
                    </wps:bodyPr>
                  </wps:wsp>
                </a:graphicData>
              </a:graphic>
            </wp:anchor>
          </w:drawing>
        </mc:Choice>
        <mc:Fallback>
          <w:pict>
            <v:shapetype w14:anchorId="54FA8EE4" id="_x0000_t202" coordsize="21600,21600" o:spt="202" path="m,l,21600r21600,l21600,xe">
              <v:stroke joinstyle="miter"/>
              <v:path gradientshapeok="t" o:connecttype="rect"/>
            </v:shapetype>
            <v:shape id="Textbox 114" o:spid="_x0000_s1072" type="#_x0000_t202" style="position:absolute;margin-left:84.1pt;margin-top:70.15pt;width:292.65pt;height:14.35pt;z-index:-1786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" filled="f" stroked="f">
              <v:textbox inset="0,0,0,0">
                <w:txbxContent>
                  <w:p w14:paraId="447B855D" w14:textId="77777777" w:rsidR="003315CD" w:rsidRDefault="0082365E">
                    <w:pPr>
                      <w:spacing w:before="13"/>
                      <w:ind w:left="20"/>
                      <w:rPr>
                        <w:rFonts w:ascii="Arial" w:hAnsi="Arial"/>
                        <w:b/>
                      </w:rPr>
                    </w:pPr>
                    <w:r>
                      <w:rPr>
                        <w:rFonts w:ascii="Arial" w:hAnsi="Arial"/>
                        <w:b/>
                      </w:rPr>
                      <w:t>Gráfico</w:t>
                    </w:r>
                    <w:r>
                      <w:rPr>
                        <w:rFonts w:ascii="Arial" w:hAnsi="Arial"/>
                        <w:b/>
                        <w:spacing w:val="-8"/>
                      </w:rPr>
                      <w:t xml:space="preserve"> </w:t>
                    </w:r>
                    <w:r>
                      <w:rPr>
                        <w:rFonts w:ascii="Arial" w:hAnsi="Arial"/>
                        <w:b/>
                      </w:rPr>
                      <w:t>9.</w:t>
                    </w:r>
                    <w:r>
                      <w:rPr>
                        <w:rFonts w:ascii="Arial" w:hAnsi="Arial"/>
                        <w:b/>
                        <w:spacing w:val="-4"/>
                      </w:rPr>
                      <w:t xml:space="preserve"> </w:t>
                    </w:r>
                    <w:r>
                      <w:t>Acciones</w:t>
                    </w:r>
                    <w:r>
                      <w:rPr>
                        <w:spacing w:val="-3"/>
                      </w:rPr>
                      <w:t xml:space="preserve"> </w:t>
                    </w:r>
                    <w:r>
                      <w:t>operativas</w:t>
                    </w:r>
                    <w:r>
                      <w:rPr>
                        <w:spacing w:val="-5"/>
                      </w:rPr>
                      <w:t xml:space="preserve"> </w:t>
                    </w:r>
                    <w:r>
                      <w:t>en</w:t>
                    </w:r>
                    <w:r>
                      <w:rPr>
                        <w:spacing w:val="-4"/>
                      </w:rPr>
                      <w:t xml:space="preserve"> </w:t>
                    </w:r>
                    <w:r>
                      <w:t>caso</w:t>
                    </w:r>
                    <w:r>
                      <w:rPr>
                        <w:spacing w:val="-5"/>
                      </w:rPr>
                      <w:t xml:space="preserve"> </w:t>
                    </w:r>
                    <w:r>
                      <w:t>de</w:t>
                    </w:r>
                    <w:r>
                      <w:rPr>
                        <w:spacing w:val="-6"/>
                      </w:rPr>
                      <w:t xml:space="preserve"> </w:t>
                    </w:r>
                    <w:r>
                      <w:t>Fuga</w:t>
                    </w:r>
                    <w:r>
                      <w:rPr>
                        <w:spacing w:val="-5"/>
                      </w:rPr>
                      <w:t xml:space="preserve"> </w:t>
                    </w:r>
                    <w:r>
                      <w:t>de</w:t>
                    </w:r>
                    <w:r>
                      <w:rPr>
                        <w:spacing w:val="-3"/>
                      </w:rPr>
                      <w:t xml:space="preserve"> </w:t>
                    </w:r>
                    <w:r>
                      <w:rPr>
                        <w:spacing w:val="-2"/>
                      </w:rPr>
                      <w:t>Gases</w:t>
                    </w:r>
                    <w:r>
                      <w:rPr>
                        <w:rFonts w:ascii="Arial" w:hAnsi="Arial"/>
                        <w:b/>
                        <w:spacing w:val="-2"/>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79066"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21568" behindDoc="1" locked="0" layoutInCell="1" allowOverlap="1" wp14:anchorId="50C43E83" wp14:editId="139F137D">
              <wp:simplePos x="0" y="0"/>
              <wp:positionH relativeFrom="page">
                <wp:posOffset>2223835</wp:posOffset>
              </wp:positionH>
              <wp:positionV relativeFrom="page">
                <wp:posOffset>0</wp:posOffset>
              </wp:positionV>
              <wp:extent cx="5550535" cy="871219"/>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9" name="Image 9"/>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0" name="Image 10"/>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145431C5" id="Group 8" o:spid="_x0000_s1026" style="position:absolute;margin-left:175.1pt;margin-top:0;width:437.05pt;height:68.6pt;z-index:-1789491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">
                <v:imagedata r:id="rId3" o:title=""/>
              </v:shape>
              <v:shape id="Image 10"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">
                <v:imagedata r:id="rId4" o:title=""/>
              </v:shape>
              <w10:wrap anchorx="page" anchory="page"/>
            </v:group>
          </w:pict>
        </mc:Fallback>
      </mc:AlternateContent>
    </w:r>
    <w:r>
      <w:rPr>
        <w:noProof/>
        <w:sz w:val="20"/>
      </w:rPr>
      <mc:AlternateContent>
        <mc:Choice Requires="wps">
          <w:drawing>
            <wp:anchor distT="0" distB="0" distL="0" distR="0" simplePos="0" relativeHeight="485422080" behindDoc="1" locked="0" layoutInCell="1" allowOverlap="1" wp14:anchorId="58BB6B77" wp14:editId="291691E4">
              <wp:simplePos x="0" y="0"/>
              <wp:positionH relativeFrom="page">
                <wp:posOffset>1296669</wp:posOffset>
              </wp:positionH>
              <wp:positionV relativeFrom="page">
                <wp:posOffset>890851</wp:posOffset>
              </wp:positionV>
              <wp:extent cx="5410200" cy="18224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0" cy="182245"/>
                      </a:xfrm>
                      <a:prstGeom prst="rect">
                        <a:avLst/>
                      </a:prstGeom>
                    </wps:spPr>
                    <wps:txbx>
                      <w:txbxContent>
                        <w:p w14:paraId="119EB010" w14:textId="77777777" w:rsidR="003315CD" w:rsidRDefault="0082365E">
                          <w:pPr>
                            <w:pStyle w:val="Textoindependiente"/>
                            <w:spacing w:before="13"/>
                            <w:ind w:left="20"/>
                          </w:pPr>
                          <w:r>
                            <w:t>acciones</w:t>
                          </w:r>
                          <w:r>
                            <w:rPr>
                              <w:spacing w:val="30"/>
                            </w:rPr>
                            <w:t xml:space="preserve"> </w:t>
                          </w:r>
                          <w:r>
                            <w:t>de</w:t>
                          </w:r>
                          <w:r>
                            <w:rPr>
                              <w:spacing w:val="30"/>
                            </w:rPr>
                            <w:t xml:space="preserve"> </w:t>
                          </w:r>
                          <w:r>
                            <w:t>aseguramiento</w:t>
                          </w:r>
                          <w:r>
                            <w:rPr>
                              <w:spacing w:val="30"/>
                            </w:rPr>
                            <w:t xml:space="preserve"> </w:t>
                          </w:r>
                          <w:r>
                            <w:t>estructural</w:t>
                          </w:r>
                          <w:r>
                            <w:rPr>
                              <w:spacing w:val="30"/>
                            </w:rPr>
                            <w:t xml:space="preserve"> </w:t>
                          </w:r>
                          <w:r>
                            <w:t>o</w:t>
                          </w:r>
                          <w:r>
                            <w:rPr>
                              <w:spacing w:val="30"/>
                            </w:rPr>
                            <w:t xml:space="preserve"> </w:t>
                          </w:r>
                          <w:r>
                            <w:t>salvaguarda</w:t>
                          </w:r>
                          <w:r>
                            <w:rPr>
                              <w:spacing w:val="30"/>
                            </w:rPr>
                            <w:t xml:space="preserve"> </w:t>
                          </w:r>
                          <w:r>
                            <w:t>de</w:t>
                          </w:r>
                          <w:r>
                            <w:rPr>
                              <w:spacing w:val="30"/>
                            </w:rPr>
                            <w:t xml:space="preserve"> </w:t>
                          </w:r>
                          <w:r>
                            <w:t>personas</w:t>
                          </w:r>
                          <w:r>
                            <w:rPr>
                              <w:spacing w:val="31"/>
                            </w:rPr>
                            <w:t xml:space="preserve"> </w:t>
                          </w:r>
                          <w:r>
                            <w:t>con</w:t>
                          </w:r>
                          <w:r>
                            <w:rPr>
                              <w:spacing w:val="30"/>
                            </w:rPr>
                            <w:t xml:space="preserve"> </w:t>
                          </w:r>
                          <w:r>
                            <w:t>medidas</w:t>
                          </w:r>
                          <w:r>
                            <w:rPr>
                              <w:spacing w:val="31"/>
                            </w:rPr>
                            <w:t xml:space="preserve"> </w:t>
                          </w:r>
                          <w:r>
                            <w:rPr>
                              <w:spacing w:val="-5"/>
                            </w:rPr>
                            <w:t>de</w:t>
                          </w:r>
                        </w:p>
                      </w:txbxContent>
                    </wps:txbx>
                    <wps:bodyPr wrap="square" lIns="0" tIns="0" rIns="0" bIns="0" rtlCol="0">
                      <a:noAutofit/>
                    </wps:bodyPr>
                  </wps:wsp>
                </a:graphicData>
              </a:graphic>
            </wp:anchor>
          </w:drawing>
        </mc:Choice>
        <mc:Fallback>
          <w:pict>
            <v:shapetype w14:anchorId="58BB6B77" id="_x0000_t202" coordsize="21600,21600" o:spt="202" path="m,l,21600r21600,l21600,xe">
              <v:stroke joinstyle="miter"/>
              <v:path gradientshapeok="t" o:connecttype="rect"/>
            </v:shapetype>
            <v:shape id="Textbox 11" o:spid="_x0000_s1041" type="#_x0000_t202" style="position:absolute;margin-left:102.1pt;margin-top:70.15pt;width:426pt;height:14.35pt;z-index:-1789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" filled="f" stroked="f">
              <v:textbox inset="0,0,0,0">
                <w:txbxContent>
                  <w:p w14:paraId="119EB010" w14:textId="77777777" w:rsidR="003315CD" w:rsidRDefault="0082365E">
                    <w:pPr>
                      <w:pStyle w:val="Textoindependiente"/>
                      <w:spacing w:before="13"/>
                      <w:ind w:left="20"/>
                    </w:pPr>
                    <w:r>
                      <w:t>acciones</w:t>
                    </w:r>
                    <w:r>
                      <w:rPr>
                        <w:spacing w:val="30"/>
                      </w:rPr>
                      <w:t xml:space="preserve"> </w:t>
                    </w:r>
                    <w:r>
                      <w:t>de</w:t>
                    </w:r>
                    <w:r>
                      <w:rPr>
                        <w:spacing w:val="30"/>
                      </w:rPr>
                      <w:t xml:space="preserve"> </w:t>
                    </w:r>
                    <w:r>
                      <w:t>aseguramiento</w:t>
                    </w:r>
                    <w:r>
                      <w:rPr>
                        <w:spacing w:val="30"/>
                      </w:rPr>
                      <w:t xml:space="preserve"> </w:t>
                    </w:r>
                    <w:r>
                      <w:t>estructural</w:t>
                    </w:r>
                    <w:r>
                      <w:rPr>
                        <w:spacing w:val="30"/>
                      </w:rPr>
                      <w:t xml:space="preserve"> </w:t>
                    </w:r>
                    <w:r>
                      <w:t>o</w:t>
                    </w:r>
                    <w:r>
                      <w:rPr>
                        <w:spacing w:val="30"/>
                      </w:rPr>
                      <w:t xml:space="preserve"> </w:t>
                    </w:r>
                    <w:r>
                      <w:t>salvaguarda</w:t>
                    </w:r>
                    <w:r>
                      <w:rPr>
                        <w:spacing w:val="30"/>
                      </w:rPr>
                      <w:t xml:space="preserve"> </w:t>
                    </w:r>
                    <w:r>
                      <w:t>de</w:t>
                    </w:r>
                    <w:r>
                      <w:rPr>
                        <w:spacing w:val="30"/>
                      </w:rPr>
                      <w:t xml:space="preserve"> </w:t>
                    </w:r>
                    <w:r>
                      <w:t>personas</w:t>
                    </w:r>
                    <w:r>
                      <w:rPr>
                        <w:spacing w:val="31"/>
                      </w:rPr>
                      <w:t xml:space="preserve"> </w:t>
                    </w:r>
                    <w:r>
                      <w:t>con</w:t>
                    </w:r>
                    <w:r>
                      <w:rPr>
                        <w:spacing w:val="30"/>
                      </w:rPr>
                      <w:t xml:space="preserve"> </w:t>
                    </w:r>
                    <w:r>
                      <w:t>medidas</w:t>
                    </w:r>
                    <w:r>
                      <w:rPr>
                        <w:spacing w:val="31"/>
                      </w:rPr>
                      <w:t xml:space="preserve"> </w:t>
                    </w:r>
                    <w:r>
                      <w:rPr>
                        <w:spacing w:val="-5"/>
                      </w:rPr>
                      <w:t>de</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DD36D"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47680" behindDoc="1" locked="0" layoutInCell="1" allowOverlap="1" wp14:anchorId="6633A046" wp14:editId="659896E3">
              <wp:simplePos x="0" y="0"/>
              <wp:positionH relativeFrom="page">
                <wp:posOffset>2223835</wp:posOffset>
              </wp:positionH>
              <wp:positionV relativeFrom="page">
                <wp:posOffset>0</wp:posOffset>
              </wp:positionV>
              <wp:extent cx="5550535" cy="871219"/>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18" name="Image 118"/>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19" name="Image 119"/>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262DE7DE" id="Group 117" o:spid="_x0000_s1026" style="position:absolute;margin-left:175.1pt;margin-top:0;width:437.05pt;height:68.6pt;z-index:-17868800;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8"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">
                <v:imagedata r:id="rId3" o:title=""/>
              </v:shape>
              <v:shape id="Image 119"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">
                <v:imagedata r:id="rId4" o:title=""/>
              </v:shape>
              <w10:wrap anchorx="page" anchory="page"/>
            </v:group>
          </w:pict>
        </mc:Fallback>
      </mc:AlternateContent>
    </w:r>
    <w:r>
      <w:rPr>
        <w:noProof/>
        <w:sz w:val="20"/>
      </w:rPr>
      <mc:AlternateContent>
        <mc:Choice Requires="wps">
          <w:drawing>
            <wp:anchor distT="0" distB="0" distL="0" distR="0" simplePos="0" relativeHeight="485448192" behindDoc="1" locked="0" layoutInCell="1" allowOverlap="1" wp14:anchorId="29E16D2A" wp14:editId="4825B0E9">
              <wp:simplePos x="0" y="0"/>
              <wp:positionH relativeFrom="page">
                <wp:posOffset>1296669</wp:posOffset>
              </wp:positionH>
              <wp:positionV relativeFrom="page">
                <wp:posOffset>886639</wp:posOffset>
              </wp:positionV>
              <wp:extent cx="365125" cy="20955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209550"/>
                      </a:xfrm>
                      <a:prstGeom prst="rect">
                        <a:avLst/>
                      </a:prstGeom>
                    </wps:spPr>
                    <wps:txbx>
                      <w:txbxContent>
                        <w:p w14:paraId="3FF7E93E" w14:textId="77777777" w:rsidR="003315CD" w:rsidRDefault="0082365E">
                          <w:pPr>
                            <w:spacing w:before="20"/>
                            <w:ind w:left="20"/>
                            <w:rPr>
                              <w:rFonts w:ascii="Tahoma"/>
                              <w:b/>
                              <w:sz w:val="24"/>
                            </w:rPr>
                          </w:pPr>
                          <w:r>
                            <w:rPr>
                              <w:rFonts w:ascii="Tahoma"/>
                              <w:b/>
                              <w:spacing w:val="-4"/>
                              <w:sz w:val="24"/>
                            </w:rPr>
                            <w:t>14.8</w:t>
                          </w:r>
                        </w:p>
                      </w:txbxContent>
                    </wps:txbx>
                    <wps:bodyPr wrap="square" lIns="0" tIns="0" rIns="0" bIns="0" rtlCol="0">
                      <a:noAutofit/>
                    </wps:bodyPr>
                  </wps:wsp>
                </a:graphicData>
              </a:graphic>
            </wp:anchor>
          </w:drawing>
        </mc:Choice>
        <mc:Fallback>
          <w:pict>
            <v:shapetype w14:anchorId="29E16D2A" id="_x0000_t202" coordsize="21600,21600" o:spt="202" path="m,l,21600r21600,l21600,xe">
              <v:stroke joinstyle="miter"/>
              <v:path gradientshapeok="t" o:connecttype="rect"/>
            </v:shapetype>
            <v:shape id="Textbox 120" o:spid="_x0000_s1074" type="#_x0000_t202" style="position:absolute;margin-left:102.1pt;margin-top:69.8pt;width:28.75pt;height:16.5pt;z-index:-1786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" filled="f" stroked="f">
              <v:textbox inset="0,0,0,0">
                <w:txbxContent>
                  <w:p w14:paraId="3FF7E93E" w14:textId="77777777" w:rsidR="003315CD" w:rsidRDefault="0082365E">
                    <w:pPr>
                      <w:spacing w:before="20"/>
                      <w:ind w:left="20"/>
                      <w:rPr>
                        <w:rFonts w:ascii="Tahoma"/>
                        <w:b/>
                        <w:sz w:val="24"/>
                      </w:rPr>
                    </w:pPr>
                    <w:r>
                      <w:rPr>
                        <w:rFonts w:ascii="Tahoma"/>
                        <w:b/>
                        <w:spacing w:val="-4"/>
                        <w:sz w:val="24"/>
                      </w:rPr>
                      <w:t>14.8</w:t>
                    </w:r>
                  </w:p>
                </w:txbxContent>
              </v:textbox>
              <w10:wrap anchorx="page" anchory="page"/>
            </v:shape>
          </w:pict>
        </mc:Fallback>
      </mc:AlternateContent>
    </w:r>
    <w:r>
      <w:rPr>
        <w:noProof/>
        <w:sz w:val="20"/>
      </w:rPr>
      <mc:AlternateContent>
        <mc:Choice Requires="wps">
          <w:drawing>
            <wp:anchor distT="0" distB="0" distL="0" distR="0" simplePos="0" relativeHeight="485448704" behindDoc="1" locked="0" layoutInCell="1" allowOverlap="1" wp14:anchorId="6900AD83" wp14:editId="5A0D76BF">
              <wp:simplePos x="0" y="0"/>
              <wp:positionH relativeFrom="page">
                <wp:posOffset>2011426</wp:posOffset>
              </wp:positionH>
              <wp:positionV relativeFrom="page">
                <wp:posOffset>886639</wp:posOffset>
              </wp:positionV>
              <wp:extent cx="4390390" cy="20955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0390" cy="209550"/>
                      </a:xfrm>
                      <a:prstGeom prst="rect">
                        <a:avLst/>
                      </a:prstGeom>
                    </wps:spPr>
                    <wps:txbx>
                      <w:txbxContent>
                        <w:p w14:paraId="51E6D4F1" w14:textId="77777777" w:rsidR="003315CD" w:rsidRDefault="0082365E">
                          <w:pPr>
                            <w:spacing w:before="20"/>
                            <w:ind w:left="20"/>
                            <w:rPr>
                              <w:rFonts w:ascii="Tahoma"/>
                              <w:b/>
                              <w:sz w:val="24"/>
                            </w:rPr>
                          </w:pPr>
                          <w:r>
                            <w:rPr>
                              <w:rFonts w:ascii="Tahoma"/>
                              <w:b/>
                              <w:sz w:val="24"/>
                            </w:rPr>
                            <w:t>Procedimiento</w:t>
                          </w:r>
                          <w:r>
                            <w:rPr>
                              <w:rFonts w:ascii="Tahoma"/>
                              <w:b/>
                              <w:spacing w:val="-5"/>
                              <w:sz w:val="24"/>
                            </w:rPr>
                            <w:t xml:space="preserve"> </w:t>
                          </w:r>
                          <w:r>
                            <w:rPr>
                              <w:rFonts w:ascii="Tahoma"/>
                              <w:b/>
                              <w:sz w:val="24"/>
                            </w:rPr>
                            <w:t>Operativo</w:t>
                          </w:r>
                          <w:r>
                            <w:rPr>
                              <w:rFonts w:ascii="Tahoma"/>
                              <w:b/>
                              <w:spacing w:val="-3"/>
                              <w:sz w:val="24"/>
                            </w:rPr>
                            <w:t xml:space="preserve"> </w:t>
                          </w:r>
                          <w:r>
                            <w:rPr>
                              <w:rFonts w:ascii="Tahoma"/>
                              <w:b/>
                              <w:sz w:val="24"/>
                            </w:rPr>
                            <w:t>Normalizado</w:t>
                          </w:r>
                          <w:r>
                            <w:rPr>
                              <w:rFonts w:ascii="Tahoma"/>
                              <w:b/>
                              <w:spacing w:val="-4"/>
                              <w:sz w:val="24"/>
                            </w:rPr>
                            <w:t xml:space="preserve"> </w:t>
                          </w:r>
                          <w:r>
                            <w:rPr>
                              <w:rFonts w:ascii="Tahoma"/>
                              <w:b/>
                              <w:sz w:val="24"/>
                            </w:rPr>
                            <w:t>en</w:t>
                          </w:r>
                          <w:r>
                            <w:rPr>
                              <w:rFonts w:ascii="Tahoma"/>
                              <w:b/>
                              <w:spacing w:val="-3"/>
                              <w:sz w:val="24"/>
                            </w:rPr>
                            <w:t xml:space="preserve"> </w:t>
                          </w:r>
                          <w:r>
                            <w:rPr>
                              <w:rFonts w:ascii="Tahoma"/>
                              <w:b/>
                              <w:sz w:val="24"/>
                            </w:rPr>
                            <w:t>Caso</w:t>
                          </w:r>
                          <w:r>
                            <w:rPr>
                              <w:rFonts w:ascii="Tahoma"/>
                              <w:b/>
                              <w:spacing w:val="-3"/>
                              <w:sz w:val="24"/>
                            </w:rPr>
                            <w:t xml:space="preserve"> </w:t>
                          </w:r>
                          <w:r>
                            <w:rPr>
                              <w:rFonts w:ascii="Tahoma"/>
                              <w:b/>
                              <w:sz w:val="24"/>
                            </w:rPr>
                            <w:t>de</w:t>
                          </w:r>
                          <w:r>
                            <w:rPr>
                              <w:rFonts w:ascii="Tahoma"/>
                              <w:b/>
                              <w:spacing w:val="-3"/>
                              <w:sz w:val="24"/>
                            </w:rPr>
                            <w:t xml:space="preserve"> </w:t>
                          </w:r>
                          <w:r>
                            <w:rPr>
                              <w:rFonts w:ascii="Tahoma"/>
                              <w:b/>
                              <w:sz w:val="24"/>
                            </w:rPr>
                            <w:t>Robo</w:t>
                          </w:r>
                          <w:r>
                            <w:rPr>
                              <w:rFonts w:ascii="Tahoma"/>
                              <w:b/>
                              <w:spacing w:val="-3"/>
                              <w:sz w:val="24"/>
                            </w:rPr>
                            <w:t xml:space="preserve"> </w:t>
                          </w:r>
                          <w:r>
                            <w:rPr>
                              <w:rFonts w:ascii="Tahoma"/>
                              <w:b/>
                              <w:spacing w:val="-10"/>
                              <w:sz w:val="24"/>
                            </w:rPr>
                            <w:t>/</w:t>
                          </w:r>
                        </w:p>
                      </w:txbxContent>
                    </wps:txbx>
                    <wps:bodyPr wrap="square" lIns="0" tIns="0" rIns="0" bIns="0" rtlCol="0">
                      <a:noAutofit/>
                    </wps:bodyPr>
                  </wps:wsp>
                </a:graphicData>
              </a:graphic>
            </wp:anchor>
          </w:drawing>
        </mc:Choice>
        <mc:Fallback>
          <w:pict>
            <v:shape w14:anchorId="6900AD83" id="Textbox 121" o:spid="_x0000_s1075" type="#_x0000_t202" style="position:absolute;margin-left:158.4pt;margin-top:69.8pt;width:345.7pt;height:16.5pt;z-index:-1786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" filled="f" stroked="f">
              <v:textbox inset="0,0,0,0">
                <w:txbxContent>
                  <w:p w14:paraId="51E6D4F1" w14:textId="77777777" w:rsidR="003315CD" w:rsidRDefault="0082365E">
                    <w:pPr>
                      <w:spacing w:before="20"/>
                      <w:ind w:left="20"/>
                      <w:rPr>
                        <w:rFonts w:ascii="Tahoma"/>
                        <w:b/>
                        <w:sz w:val="24"/>
                      </w:rPr>
                    </w:pPr>
                    <w:r>
                      <w:rPr>
                        <w:rFonts w:ascii="Tahoma"/>
                        <w:b/>
                        <w:sz w:val="24"/>
                      </w:rPr>
                      <w:t>Procedimiento</w:t>
                    </w:r>
                    <w:r>
                      <w:rPr>
                        <w:rFonts w:ascii="Tahoma"/>
                        <w:b/>
                        <w:spacing w:val="-5"/>
                        <w:sz w:val="24"/>
                      </w:rPr>
                      <w:t xml:space="preserve"> </w:t>
                    </w:r>
                    <w:r>
                      <w:rPr>
                        <w:rFonts w:ascii="Tahoma"/>
                        <w:b/>
                        <w:sz w:val="24"/>
                      </w:rPr>
                      <w:t>Operativo</w:t>
                    </w:r>
                    <w:r>
                      <w:rPr>
                        <w:rFonts w:ascii="Tahoma"/>
                        <w:b/>
                        <w:spacing w:val="-3"/>
                        <w:sz w:val="24"/>
                      </w:rPr>
                      <w:t xml:space="preserve"> </w:t>
                    </w:r>
                    <w:r>
                      <w:rPr>
                        <w:rFonts w:ascii="Tahoma"/>
                        <w:b/>
                        <w:sz w:val="24"/>
                      </w:rPr>
                      <w:t>Normalizado</w:t>
                    </w:r>
                    <w:r>
                      <w:rPr>
                        <w:rFonts w:ascii="Tahoma"/>
                        <w:b/>
                        <w:spacing w:val="-4"/>
                        <w:sz w:val="24"/>
                      </w:rPr>
                      <w:t xml:space="preserve"> </w:t>
                    </w:r>
                    <w:r>
                      <w:rPr>
                        <w:rFonts w:ascii="Tahoma"/>
                        <w:b/>
                        <w:sz w:val="24"/>
                      </w:rPr>
                      <w:t>en</w:t>
                    </w:r>
                    <w:r>
                      <w:rPr>
                        <w:rFonts w:ascii="Tahoma"/>
                        <w:b/>
                        <w:spacing w:val="-3"/>
                        <w:sz w:val="24"/>
                      </w:rPr>
                      <w:t xml:space="preserve"> </w:t>
                    </w:r>
                    <w:r>
                      <w:rPr>
                        <w:rFonts w:ascii="Tahoma"/>
                        <w:b/>
                        <w:sz w:val="24"/>
                      </w:rPr>
                      <w:t>Caso</w:t>
                    </w:r>
                    <w:r>
                      <w:rPr>
                        <w:rFonts w:ascii="Tahoma"/>
                        <w:b/>
                        <w:spacing w:val="-3"/>
                        <w:sz w:val="24"/>
                      </w:rPr>
                      <w:t xml:space="preserve"> </w:t>
                    </w:r>
                    <w:r>
                      <w:rPr>
                        <w:rFonts w:ascii="Tahoma"/>
                        <w:b/>
                        <w:sz w:val="24"/>
                      </w:rPr>
                      <w:t>de</w:t>
                    </w:r>
                    <w:r>
                      <w:rPr>
                        <w:rFonts w:ascii="Tahoma"/>
                        <w:b/>
                        <w:spacing w:val="-3"/>
                        <w:sz w:val="24"/>
                      </w:rPr>
                      <w:t xml:space="preserve"> </w:t>
                    </w:r>
                    <w:r>
                      <w:rPr>
                        <w:rFonts w:ascii="Tahoma"/>
                        <w:b/>
                        <w:sz w:val="24"/>
                      </w:rPr>
                      <w:t>Robo</w:t>
                    </w:r>
                    <w:r>
                      <w:rPr>
                        <w:rFonts w:ascii="Tahoma"/>
                        <w:b/>
                        <w:spacing w:val="-3"/>
                        <w:sz w:val="24"/>
                      </w:rPr>
                      <w:t xml:space="preserve"> </w:t>
                    </w:r>
                    <w:r>
                      <w:rPr>
                        <w:rFonts w:ascii="Tahoma"/>
                        <w:b/>
                        <w:spacing w:val="-10"/>
                        <w:sz w:val="24"/>
                      </w:rPr>
                      <w:t>/</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BB56"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49728" behindDoc="1" locked="0" layoutInCell="1" allowOverlap="1" wp14:anchorId="27974E9E" wp14:editId="72AFCD80">
              <wp:simplePos x="0" y="0"/>
              <wp:positionH relativeFrom="page">
                <wp:posOffset>2223835</wp:posOffset>
              </wp:positionH>
              <wp:positionV relativeFrom="page">
                <wp:posOffset>0</wp:posOffset>
              </wp:positionV>
              <wp:extent cx="5550535" cy="871219"/>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24" name="Image 124"/>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25" name="Image 125"/>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21559BDF" id="Group 123" o:spid="_x0000_s1026" style="position:absolute;margin-left:175.1pt;margin-top:0;width:437.05pt;height:68.6pt;z-index:-1786675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4"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">
                <v:imagedata r:id="rId3" o:title=""/>
              </v:shape>
              <v:shape id="Image 125"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">
                <v:imagedata r:id="rId4" o:title=""/>
              </v:shape>
              <w10:wrap anchorx="page" anchory="page"/>
            </v:group>
          </w:pict>
        </mc:Fallback>
      </mc:AlternateContent>
    </w:r>
    <w:r>
      <w:rPr>
        <w:noProof/>
        <w:sz w:val="20"/>
      </w:rPr>
      <mc:AlternateContent>
        <mc:Choice Requires="wps">
          <w:drawing>
            <wp:anchor distT="0" distB="0" distL="0" distR="0" simplePos="0" relativeHeight="485450240" behindDoc="1" locked="0" layoutInCell="1" allowOverlap="1" wp14:anchorId="5D6B99FD" wp14:editId="03FF6DBC">
              <wp:simplePos x="0" y="0"/>
              <wp:positionH relativeFrom="page">
                <wp:posOffset>1068120</wp:posOffset>
              </wp:positionH>
              <wp:positionV relativeFrom="page">
                <wp:posOffset>890851</wp:posOffset>
              </wp:positionV>
              <wp:extent cx="3802379" cy="18224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2379" cy="182245"/>
                      </a:xfrm>
                      <a:prstGeom prst="rect">
                        <a:avLst/>
                      </a:prstGeom>
                    </wps:spPr>
                    <wps:txbx>
                      <w:txbxContent>
                        <w:p w14:paraId="148E6695" w14:textId="77777777" w:rsidR="003315CD" w:rsidRDefault="0082365E">
                          <w:pPr>
                            <w:spacing w:before="13"/>
                            <w:ind w:left="20"/>
                          </w:pPr>
                          <w:r>
                            <w:rPr>
                              <w:rFonts w:ascii="Arial" w:hAnsi="Arial"/>
                              <w:b/>
                            </w:rPr>
                            <w:t>Gráfico</w:t>
                          </w:r>
                          <w:r>
                            <w:rPr>
                              <w:rFonts w:ascii="Arial" w:hAnsi="Arial"/>
                              <w:b/>
                              <w:spacing w:val="-8"/>
                            </w:rPr>
                            <w:t xml:space="preserve"> </w:t>
                          </w:r>
                          <w:r>
                            <w:rPr>
                              <w:rFonts w:ascii="Arial" w:hAnsi="Arial"/>
                              <w:b/>
                            </w:rPr>
                            <w:t>10.</w:t>
                          </w:r>
                          <w:r>
                            <w:rPr>
                              <w:rFonts w:ascii="Arial" w:hAnsi="Arial"/>
                              <w:b/>
                              <w:spacing w:val="-4"/>
                            </w:rPr>
                            <w:t xml:space="preserve"> </w:t>
                          </w:r>
                          <w:r>
                            <w:t>Acciones</w:t>
                          </w:r>
                          <w:r>
                            <w:rPr>
                              <w:spacing w:val="-2"/>
                            </w:rPr>
                            <w:t xml:space="preserve"> </w:t>
                          </w:r>
                          <w:r>
                            <w:t>operativas</w:t>
                          </w:r>
                          <w:r>
                            <w:rPr>
                              <w:spacing w:val="-5"/>
                            </w:rPr>
                            <w:t xml:space="preserve"> </w:t>
                          </w:r>
                          <w:r>
                            <w:t>en</w:t>
                          </w:r>
                          <w:r>
                            <w:rPr>
                              <w:spacing w:val="-3"/>
                            </w:rPr>
                            <w:t xml:space="preserve"> </w:t>
                          </w:r>
                          <w:r>
                            <w:t>caso</w:t>
                          </w:r>
                          <w:r>
                            <w:rPr>
                              <w:spacing w:val="-5"/>
                            </w:rPr>
                            <w:t xml:space="preserve"> </w:t>
                          </w:r>
                          <w:r>
                            <w:t>de</w:t>
                          </w:r>
                          <w:r>
                            <w:rPr>
                              <w:spacing w:val="-5"/>
                            </w:rPr>
                            <w:t xml:space="preserve"> </w:t>
                          </w:r>
                          <w:r>
                            <w:t>Robo</w:t>
                          </w:r>
                          <w:r>
                            <w:rPr>
                              <w:spacing w:val="-3"/>
                            </w:rPr>
                            <w:t xml:space="preserve"> </w:t>
                          </w:r>
                          <w:r>
                            <w:t>y/o</w:t>
                          </w:r>
                          <w:r>
                            <w:rPr>
                              <w:spacing w:val="-5"/>
                            </w:rPr>
                            <w:t xml:space="preserve"> </w:t>
                          </w:r>
                          <w:r>
                            <w:rPr>
                              <w:spacing w:val="-2"/>
                            </w:rPr>
                            <w:t>Atraco</w:t>
                          </w:r>
                        </w:p>
                      </w:txbxContent>
                    </wps:txbx>
                    <wps:bodyPr wrap="square" lIns="0" tIns="0" rIns="0" bIns="0" rtlCol="0">
                      <a:noAutofit/>
                    </wps:bodyPr>
                  </wps:wsp>
                </a:graphicData>
              </a:graphic>
            </wp:anchor>
          </w:drawing>
        </mc:Choice>
        <mc:Fallback>
          <w:pict>
            <v:shapetype w14:anchorId="5D6B99FD" id="_x0000_t202" coordsize="21600,21600" o:spt="202" path="m,l,21600r21600,l21600,xe">
              <v:stroke joinstyle="miter"/>
              <v:path gradientshapeok="t" o:connecttype="rect"/>
            </v:shapetype>
            <v:shape id="Textbox 126" o:spid="_x0000_s1077" type="#_x0000_t202" style="position:absolute;margin-left:84.1pt;margin-top:70.15pt;width:299.4pt;height:14.35pt;z-index:-1786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" filled="f" stroked="f">
              <v:textbox inset="0,0,0,0">
                <w:txbxContent>
                  <w:p w14:paraId="148E6695" w14:textId="77777777" w:rsidR="003315CD" w:rsidRDefault="0082365E">
                    <w:pPr>
                      <w:spacing w:before="13"/>
                      <w:ind w:left="20"/>
                    </w:pPr>
                    <w:r>
                      <w:rPr>
                        <w:rFonts w:ascii="Arial" w:hAnsi="Arial"/>
                        <w:b/>
                      </w:rPr>
                      <w:t>Gráfico</w:t>
                    </w:r>
                    <w:r>
                      <w:rPr>
                        <w:rFonts w:ascii="Arial" w:hAnsi="Arial"/>
                        <w:b/>
                        <w:spacing w:val="-8"/>
                      </w:rPr>
                      <w:t xml:space="preserve"> </w:t>
                    </w:r>
                    <w:r>
                      <w:rPr>
                        <w:rFonts w:ascii="Arial" w:hAnsi="Arial"/>
                        <w:b/>
                      </w:rPr>
                      <w:t>10.</w:t>
                    </w:r>
                    <w:r>
                      <w:rPr>
                        <w:rFonts w:ascii="Arial" w:hAnsi="Arial"/>
                        <w:b/>
                        <w:spacing w:val="-4"/>
                      </w:rPr>
                      <w:t xml:space="preserve"> </w:t>
                    </w:r>
                    <w:r>
                      <w:t>Acciones</w:t>
                    </w:r>
                    <w:r>
                      <w:rPr>
                        <w:spacing w:val="-2"/>
                      </w:rPr>
                      <w:t xml:space="preserve"> </w:t>
                    </w:r>
                    <w:r>
                      <w:t>operativas</w:t>
                    </w:r>
                    <w:r>
                      <w:rPr>
                        <w:spacing w:val="-5"/>
                      </w:rPr>
                      <w:t xml:space="preserve"> </w:t>
                    </w:r>
                    <w:r>
                      <w:t>en</w:t>
                    </w:r>
                    <w:r>
                      <w:rPr>
                        <w:spacing w:val="-3"/>
                      </w:rPr>
                      <w:t xml:space="preserve"> </w:t>
                    </w:r>
                    <w:r>
                      <w:t>caso</w:t>
                    </w:r>
                    <w:r>
                      <w:rPr>
                        <w:spacing w:val="-5"/>
                      </w:rPr>
                      <w:t xml:space="preserve"> </w:t>
                    </w:r>
                    <w:r>
                      <w:t>de</w:t>
                    </w:r>
                    <w:r>
                      <w:rPr>
                        <w:spacing w:val="-5"/>
                      </w:rPr>
                      <w:t xml:space="preserve"> </w:t>
                    </w:r>
                    <w:r>
                      <w:t>Robo</w:t>
                    </w:r>
                    <w:r>
                      <w:rPr>
                        <w:spacing w:val="-3"/>
                      </w:rPr>
                      <w:t xml:space="preserve"> </w:t>
                    </w:r>
                    <w:r>
                      <w:t>y/o</w:t>
                    </w:r>
                    <w:r>
                      <w:rPr>
                        <w:spacing w:val="-5"/>
                      </w:rPr>
                      <w:t xml:space="preserve"> </w:t>
                    </w:r>
                    <w:r>
                      <w:rPr>
                        <w:spacing w:val="-2"/>
                      </w:rPr>
                      <w:t>Atraco</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9BBF4"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51264" behindDoc="1" locked="0" layoutInCell="1" allowOverlap="1" wp14:anchorId="2937B034" wp14:editId="586F72A3">
              <wp:simplePos x="0" y="0"/>
              <wp:positionH relativeFrom="page">
                <wp:posOffset>2223835</wp:posOffset>
              </wp:positionH>
              <wp:positionV relativeFrom="page">
                <wp:posOffset>0</wp:posOffset>
              </wp:positionV>
              <wp:extent cx="5550535" cy="871219"/>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30" name="Image 130"/>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31" name="Image 131"/>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06D7599" id="Group 129" o:spid="_x0000_s1026" style="position:absolute;margin-left:175.1pt;margin-top:0;width:437.05pt;height:68.6pt;z-index:-1786521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0"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">
                <v:imagedata r:id="rId3" o:title=""/>
              </v:shape>
              <v:shape id="Image 131"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">
                <v:imagedata r:id="rId4" o:title=""/>
              </v:shape>
              <w10:wrap anchorx="page" anchory="page"/>
            </v:group>
          </w:pict>
        </mc:Fallback>
      </mc:AlternateContent>
    </w:r>
    <w:r>
      <w:rPr>
        <w:noProof/>
        <w:sz w:val="20"/>
      </w:rPr>
      <mc:AlternateContent>
        <mc:Choice Requires="wps">
          <w:drawing>
            <wp:anchor distT="0" distB="0" distL="0" distR="0" simplePos="0" relativeHeight="485451776" behindDoc="1" locked="0" layoutInCell="1" allowOverlap="1" wp14:anchorId="468DB673" wp14:editId="459D2E72">
              <wp:simplePos x="0" y="0"/>
              <wp:positionH relativeFrom="page">
                <wp:posOffset>1296669</wp:posOffset>
              </wp:positionH>
              <wp:positionV relativeFrom="page">
                <wp:posOffset>886639</wp:posOffset>
              </wp:positionV>
              <wp:extent cx="365125" cy="20955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209550"/>
                      </a:xfrm>
                      <a:prstGeom prst="rect">
                        <a:avLst/>
                      </a:prstGeom>
                    </wps:spPr>
                    <wps:txbx>
                      <w:txbxContent>
                        <w:p w14:paraId="4EF469D7" w14:textId="77777777" w:rsidR="003315CD" w:rsidRDefault="0082365E">
                          <w:pPr>
                            <w:spacing w:before="20"/>
                            <w:ind w:left="20"/>
                            <w:rPr>
                              <w:rFonts w:ascii="Tahoma"/>
                              <w:b/>
                              <w:sz w:val="24"/>
                            </w:rPr>
                          </w:pPr>
                          <w:r>
                            <w:rPr>
                              <w:rFonts w:ascii="Tahoma"/>
                              <w:b/>
                              <w:spacing w:val="-4"/>
                              <w:sz w:val="24"/>
                            </w:rPr>
                            <w:t>14.9</w:t>
                          </w:r>
                        </w:p>
                      </w:txbxContent>
                    </wps:txbx>
                    <wps:bodyPr wrap="square" lIns="0" tIns="0" rIns="0" bIns="0" rtlCol="0">
                      <a:noAutofit/>
                    </wps:bodyPr>
                  </wps:wsp>
                </a:graphicData>
              </a:graphic>
            </wp:anchor>
          </w:drawing>
        </mc:Choice>
        <mc:Fallback>
          <w:pict>
            <v:shapetype w14:anchorId="468DB673" id="_x0000_t202" coordsize="21600,21600" o:spt="202" path="m,l,21600r21600,l21600,xe">
              <v:stroke joinstyle="miter"/>
              <v:path gradientshapeok="t" o:connecttype="rect"/>
            </v:shapetype>
            <v:shape id="Textbox 132" o:spid="_x0000_s1079" type="#_x0000_t202" style="position:absolute;margin-left:102.1pt;margin-top:69.8pt;width:28.75pt;height:16.5pt;z-index:-1786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" filled="f" stroked="f">
              <v:textbox inset="0,0,0,0">
                <w:txbxContent>
                  <w:p w14:paraId="4EF469D7" w14:textId="77777777" w:rsidR="003315CD" w:rsidRDefault="0082365E">
                    <w:pPr>
                      <w:spacing w:before="20"/>
                      <w:ind w:left="20"/>
                      <w:rPr>
                        <w:rFonts w:ascii="Tahoma"/>
                        <w:b/>
                        <w:sz w:val="24"/>
                      </w:rPr>
                    </w:pPr>
                    <w:r>
                      <w:rPr>
                        <w:rFonts w:ascii="Tahoma"/>
                        <w:b/>
                        <w:spacing w:val="-4"/>
                        <w:sz w:val="24"/>
                      </w:rPr>
                      <w:t>14.9</w:t>
                    </w:r>
                  </w:p>
                </w:txbxContent>
              </v:textbox>
              <w10:wrap anchorx="page" anchory="page"/>
            </v:shape>
          </w:pict>
        </mc:Fallback>
      </mc:AlternateContent>
    </w:r>
    <w:r>
      <w:rPr>
        <w:noProof/>
        <w:sz w:val="20"/>
      </w:rPr>
      <mc:AlternateContent>
        <mc:Choice Requires="wps">
          <w:drawing>
            <wp:anchor distT="0" distB="0" distL="0" distR="0" simplePos="0" relativeHeight="485452288" behindDoc="1" locked="0" layoutInCell="1" allowOverlap="1" wp14:anchorId="3A0BAEFF" wp14:editId="6D452F78">
              <wp:simplePos x="0" y="0"/>
              <wp:positionH relativeFrom="page">
                <wp:posOffset>1967229</wp:posOffset>
              </wp:positionH>
              <wp:positionV relativeFrom="page">
                <wp:posOffset>886639</wp:posOffset>
              </wp:positionV>
              <wp:extent cx="4561205" cy="20955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1205" cy="209550"/>
                      </a:xfrm>
                      <a:prstGeom prst="rect">
                        <a:avLst/>
                      </a:prstGeom>
                    </wps:spPr>
                    <wps:txbx>
                      <w:txbxContent>
                        <w:p w14:paraId="71B57141" w14:textId="77777777" w:rsidR="003315CD" w:rsidRDefault="0082365E">
                          <w:pPr>
                            <w:spacing w:before="20"/>
                            <w:ind w:left="20"/>
                            <w:rPr>
                              <w:rFonts w:ascii="Tahoma"/>
                              <w:b/>
                              <w:sz w:val="24"/>
                            </w:rPr>
                          </w:pPr>
                          <w:r>
                            <w:rPr>
                              <w:rFonts w:ascii="Tahoma"/>
                              <w:b/>
                              <w:sz w:val="24"/>
                            </w:rPr>
                            <w:t>Procedimiento</w:t>
                          </w:r>
                          <w:r>
                            <w:rPr>
                              <w:rFonts w:ascii="Tahoma"/>
                              <w:b/>
                              <w:spacing w:val="-6"/>
                              <w:sz w:val="24"/>
                            </w:rPr>
                            <w:t xml:space="preserve"> </w:t>
                          </w:r>
                          <w:r>
                            <w:rPr>
                              <w:rFonts w:ascii="Tahoma"/>
                              <w:b/>
                              <w:sz w:val="24"/>
                            </w:rPr>
                            <w:t>Operativo</w:t>
                          </w:r>
                          <w:r>
                            <w:rPr>
                              <w:rFonts w:ascii="Tahoma"/>
                              <w:b/>
                              <w:spacing w:val="-3"/>
                              <w:sz w:val="24"/>
                            </w:rPr>
                            <w:t xml:space="preserve"> </w:t>
                          </w:r>
                          <w:r>
                            <w:rPr>
                              <w:rFonts w:ascii="Tahoma"/>
                              <w:b/>
                              <w:sz w:val="24"/>
                            </w:rPr>
                            <w:t>Normalizado</w:t>
                          </w:r>
                          <w:r>
                            <w:rPr>
                              <w:rFonts w:ascii="Tahoma"/>
                              <w:b/>
                              <w:spacing w:val="-3"/>
                              <w:sz w:val="24"/>
                            </w:rPr>
                            <w:t xml:space="preserve"> </w:t>
                          </w:r>
                          <w:r>
                            <w:rPr>
                              <w:rFonts w:ascii="Tahoma"/>
                              <w:b/>
                              <w:sz w:val="24"/>
                            </w:rPr>
                            <w:t>en</w:t>
                          </w:r>
                          <w:r>
                            <w:rPr>
                              <w:rFonts w:ascii="Tahoma"/>
                              <w:b/>
                              <w:spacing w:val="-3"/>
                              <w:sz w:val="24"/>
                            </w:rPr>
                            <w:t xml:space="preserve"> </w:t>
                          </w:r>
                          <w:r>
                            <w:rPr>
                              <w:rFonts w:ascii="Tahoma"/>
                              <w:b/>
                              <w:sz w:val="24"/>
                            </w:rPr>
                            <w:t>Caso</w:t>
                          </w:r>
                          <w:r>
                            <w:rPr>
                              <w:rFonts w:ascii="Tahoma"/>
                              <w:b/>
                              <w:spacing w:val="-3"/>
                              <w:sz w:val="24"/>
                            </w:rPr>
                            <w:t xml:space="preserve"> </w:t>
                          </w:r>
                          <w:r>
                            <w:rPr>
                              <w:rFonts w:ascii="Tahoma"/>
                              <w:b/>
                              <w:sz w:val="24"/>
                            </w:rPr>
                            <w:t>de</w:t>
                          </w:r>
                          <w:r>
                            <w:rPr>
                              <w:rFonts w:ascii="Tahoma"/>
                              <w:b/>
                              <w:spacing w:val="-4"/>
                              <w:sz w:val="24"/>
                            </w:rPr>
                            <w:t xml:space="preserve"> </w:t>
                          </w:r>
                          <w:r>
                            <w:rPr>
                              <w:rFonts w:ascii="Tahoma"/>
                              <w:b/>
                              <w:spacing w:val="-2"/>
                              <w:sz w:val="24"/>
                            </w:rPr>
                            <w:t>Amenaza</w:t>
                          </w:r>
                        </w:p>
                      </w:txbxContent>
                    </wps:txbx>
                    <wps:bodyPr wrap="square" lIns="0" tIns="0" rIns="0" bIns="0" rtlCol="0">
                      <a:noAutofit/>
                    </wps:bodyPr>
                  </wps:wsp>
                </a:graphicData>
              </a:graphic>
            </wp:anchor>
          </w:drawing>
        </mc:Choice>
        <mc:Fallback>
          <w:pict>
            <v:shape w14:anchorId="3A0BAEFF" id="Textbox 133" o:spid="_x0000_s1080" type="#_x0000_t202" style="position:absolute;margin-left:154.9pt;margin-top:69.8pt;width:359.15pt;height:16.5pt;z-index:-1786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" filled="f" stroked="f">
              <v:textbox inset="0,0,0,0">
                <w:txbxContent>
                  <w:p w14:paraId="71B57141" w14:textId="77777777" w:rsidR="003315CD" w:rsidRDefault="0082365E">
                    <w:pPr>
                      <w:spacing w:before="20"/>
                      <w:ind w:left="20"/>
                      <w:rPr>
                        <w:rFonts w:ascii="Tahoma"/>
                        <w:b/>
                        <w:sz w:val="24"/>
                      </w:rPr>
                    </w:pPr>
                    <w:r>
                      <w:rPr>
                        <w:rFonts w:ascii="Tahoma"/>
                        <w:b/>
                        <w:sz w:val="24"/>
                      </w:rPr>
                      <w:t>Procedimiento</w:t>
                    </w:r>
                    <w:r>
                      <w:rPr>
                        <w:rFonts w:ascii="Tahoma"/>
                        <w:b/>
                        <w:spacing w:val="-6"/>
                        <w:sz w:val="24"/>
                      </w:rPr>
                      <w:t xml:space="preserve"> </w:t>
                    </w:r>
                    <w:r>
                      <w:rPr>
                        <w:rFonts w:ascii="Tahoma"/>
                        <w:b/>
                        <w:sz w:val="24"/>
                      </w:rPr>
                      <w:t>Operativo</w:t>
                    </w:r>
                    <w:r>
                      <w:rPr>
                        <w:rFonts w:ascii="Tahoma"/>
                        <w:b/>
                        <w:spacing w:val="-3"/>
                        <w:sz w:val="24"/>
                      </w:rPr>
                      <w:t xml:space="preserve"> </w:t>
                    </w:r>
                    <w:r>
                      <w:rPr>
                        <w:rFonts w:ascii="Tahoma"/>
                        <w:b/>
                        <w:sz w:val="24"/>
                      </w:rPr>
                      <w:t>Normalizado</w:t>
                    </w:r>
                    <w:r>
                      <w:rPr>
                        <w:rFonts w:ascii="Tahoma"/>
                        <w:b/>
                        <w:spacing w:val="-3"/>
                        <w:sz w:val="24"/>
                      </w:rPr>
                      <w:t xml:space="preserve"> </w:t>
                    </w:r>
                    <w:r>
                      <w:rPr>
                        <w:rFonts w:ascii="Tahoma"/>
                        <w:b/>
                        <w:sz w:val="24"/>
                      </w:rPr>
                      <w:t>en</w:t>
                    </w:r>
                    <w:r>
                      <w:rPr>
                        <w:rFonts w:ascii="Tahoma"/>
                        <w:b/>
                        <w:spacing w:val="-3"/>
                        <w:sz w:val="24"/>
                      </w:rPr>
                      <w:t xml:space="preserve"> </w:t>
                    </w:r>
                    <w:r>
                      <w:rPr>
                        <w:rFonts w:ascii="Tahoma"/>
                        <w:b/>
                        <w:sz w:val="24"/>
                      </w:rPr>
                      <w:t>Caso</w:t>
                    </w:r>
                    <w:r>
                      <w:rPr>
                        <w:rFonts w:ascii="Tahoma"/>
                        <w:b/>
                        <w:spacing w:val="-3"/>
                        <w:sz w:val="24"/>
                      </w:rPr>
                      <w:t xml:space="preserve"> </w:t>
                    </w:r>
                    <w:r>
                      <w:rPr>
                        <w:rFonts w:ascii="Tahoma"/>
                        <w:b/>
                        <w:sz w:val="24"/>
                      </w:rPr>
                      <w:t>de</w:t>
                    </w:r>
                    <w:r>
                      <w:rPr>
                        <w:rFonts w:ascii="Tahoma"/>
                        <w:b/>
                        <w:spacing w:val="-4"/>
                        <w:sz w:val="24"/>
                      </w:rPr>
                      <w:t xml:space="preserve"> </w:t>
                    </w:r>
                    <w:r>
                      <w:rPr>
                        <w:rFonts w:ascii="Tahoma"/>
                        <w:b/>
                        <w:spacing w:val="-2"/>
                        <w:sz w:val="24"/>
                      </w:rPr>
                      <w:t>Amenaza</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5AAA" w14:textId="6D837AD8" w:rsidR="003315CD" w:rsidRDefault="0082365E">
    <w:pPr>
      <w:pStyle w:val="Textoindependiente"/>
      <w:spacing w:line="14" w:lineRule="auto"/>
      <w:rPr>
        <w:sz w:val="20"/>
      </w:rPr>
    </w:pPr>
    <w:r>
      <w:rPr>
        <w:noProof/>
        <w:sz w:val="20"/>
      </w:rPr>
      <mc:AlternateContent>
        <mc:Choice Requires="wpg">
          <w:drawing>
            <wp:anchor distT="0" distB="0" distL="0" distR="0" simplePos="0" relativeHeight="485453312" behindDoc="1" locked="0" layoutInCell="1" allowOverlap="1" wp14:anchorId="71A39D9A" wp14:editId="2CE2120F">
              <wp:simplePos x="0" y="0"/>
              <wp:positionH relativeFrom="page">
                <wp:posOffset>2223835</wp:posOffset>
              </wp:positionH>
              <wp:positionV relativeFrom="page">
                <wp:posOffset>0</wp:posOffset>
              </wp:positionV>
              <wp:extent cx="5550535" cy="871219"/>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36" name="Image 136"/>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37" name="Image 137"/>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2BB9125D" id="Group 135" o:spid="_x0000_s1026" style="position:absolute;margin-left:175.1pt;margin-top:0;width:437.05pt;height:68.6pt;z-index:-1786316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6"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">
                <v:imagedata r:id="rId3" o:title=""/>
              </v:shape>
              <v:shape id="Image 137"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">
                <v:imagedata r:id="rId4" o:title=""/>
              </v:shape>
              <w10:wrap anchorx="page" anchory="page"/>
            </v:group>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CF62"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54848" behindDoc="1" locked="0" layoutInCell="1" allowOverlap="1" wp14:anchorId="75FBD62E" wp14:editId="59548D68">
              <wp:simplePos x="0" y="0"/>
              <wp:positionH relativeFrom="page">
                <wp:posOffset>2223835</wp:posOffset>
              </wp:positionH>
              <wp:positionV relativeFrom="page">
                <wp:posOffset>0</wp:posOffset>
              </wp:positionV>
              <wp:extent cx="5550535" cy="871219"/>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42" name="Image 142"/>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43" name="Image 143"/>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1BBCF9F1" id="Group 141" o:spid="_x0000_s1026" style="position:absolute;margin-left:175.1pt;margin-top:0;width:437.05pt;height:68.6pt;z-index:-1786163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2"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">
                <v:imagedata r:id="rId3" o:title=""/>
              </v:shape>
              <v:shape id="Image 143"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">
                <v:imagedata r:id="rId4" o:title=""/>
              </v:shape>
              <w10:wrap anchorx="page" anchory="page"/>
            </v:group>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79BE"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55872" behindDoc="1" locked="0" layoutInCell="1" allowOverlap="1" wp14:anchorId="406B4FFA" wp14:editId="6FE802E8">
              <wp:simplePos x="0" y="0"/>
              <wp:positionH relativeFrom="page">
                <wp:posOffset>2223835</wp:posOffset>
              </wp:positionH>
              <wp:positionV relativeFrom="page">
                <wp:posOffset>0</wp:posOffset>
              </wp:positionV>
              <wp:extent cx="5550535" cy="871219"/>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46" name="Image 146"/>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47" name="Image 147"/>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6CE81D55" id="Group 145" o:spid="_x0000_s1026" style="position:absolute;margin-left:175.1pt;margin-top:0;width:437.05pt;height:68.6pt;z-index:-1786060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6"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">
                <v:imagedata r:id="rId3" o:title=""/>
              </v:shape>
              <v:shape id="Image 147"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">
                <v:imagedata r:id="rId4" o:title=""/>
              </v:shape>
              <w10:wrap anchorx="page" anchory="page"/>
            </v:group>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7C816"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56896" behindDoc="1" locked="0" layoutInCell="1" allowOverlap="1" wp14:anchorId="17E133E0" wp14:editId="358FE0FB">
              <wp:simplePos x="0" y="0"/>
              <wp:positionH relativeFrom="page">
                <wp:posOffset>2223835</wp:posOffset>
              </wp:positionH>
              <wp:positionV relativeFrom="page">
                <wp:posOffset>0</wp:posOffset>
              </wp:positionV>
              <wp:extent cx="5550535" cy="871219"/>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50" name="Image 150"/>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51" name="Image 151"/>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7C85AAA2" id="Group 149" o:spid="_x0000_s1026" style="position:absolute;margin-left:175.1pt;margin-top:0;width:437.05pt;height:68.6pt;z-index:-17859584;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0"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">
                <v:imagedata r:id="rId3" o:title=""/>
              </v:shape>
              <v:shape id="Image 151"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">
                <v:imagedata r:id="rId4" o:title=""/>
              </v:shape>
              <w10:wrap anchorx="page" anchory="page"/>
            </v:group>
          </w:pict>
        </mc:Fallback>
      </mc:AlternateContent>
    </w:r>
    <w:r>
      <w:rPr>
        <w:noProof/>
        <w:sz w:val="20"/>
      </w:rPr>
      <mc:AlternateContent>
        <mc:Choice Requires="wps">
          <w:drawing>
            <wp:anchor distT="0" distB="0" distL="0" distR="0" simplePos="0" relativeHeight="485457408" behindDoc="1" locked="0" layoutInCell="1" allowOverlap="1" wp14:anchorId="6BB6D765" wp14:editId="60723234">
              <wp:simplePos x="0" y="0"/>
              <wp:positionH relativeFrom="page">
                <wp:posOffset>1296669</wp:posOffset>
              </wp:positionH>
              <wp:positionV relativeFrom="page">
                <wp:posOffset>887484</wp:posOffset>
              </wp:positionV>
              <wp:extent cx="90170" cy="19748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197485"/>
                      </a:xfrm>
                      <a:prstGeom prst="rect">
                        <a:avLst/>
                      </a:prstGeom>
                    </wps:spPr>
                    <wps:txbx>
                      <w:txbxContent>
                        <w:p w14:paraId="4357D499" w14:textId="77777777" w:rsidR="003315CD" w:rsidRDefault="0082365E">
                          <w:pPr>
                            <w:spacing w:before="21"/>
                            <w:ind w:left="20"/>
                            <w:rPr>
                              <w:rFonts w:ascii="Symbol" w:hAnsi="Symbol"/>
                            </w:rPr>
                          </w:pPr>
                          <w:r>
                            <w:rPr>
                              <w:rFonts w:ascii="Symbol" w:hAnsi="Symbol"/>
                              <w:spacing w:val="-10"/>
                            </w:rPr>
                            <w:t></w:t>
                          </w:r>
                        </w:p>
                      </w:txbxContent>
                    </wps:txbx>
                    <wps:bodyPr wrap="square" lIns="0" tIns="0" rIns="0" bIns="0" rtlCol="0">
                      <a:noAutofit/>
                    </wps:bodyPr>
                  </wps:wsp>
                </a:graphicData>
              </a:graphic>
            </wp:anchor>
          </w:drawing>
        </mc:Choice>
        <mc:Fallback>
          <w:pict>
            <v:shapetype w14:anchorId="6BB6D765" id="_x0000_t202" coordsize="21600,21600" o:spt="202" path="m,l,21600r21600,l21600,xe">
              <v:stroke joinstyle="miter"/>
              <v:path gradientshapeok="t" o:connecttype="rect"/>
            </v:shapetype>
            <v:shape id="Textbox 152" o:spid="_x0000_s1085" type="#_x0000_t202" style="position:absolute;margin-left:102.1pt;margin-top:69.9pt;width:7.1pt;height:15.55pt;z-index:-1785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" filled="f" stroked="f">
              <v:textbox inset="0,0,0,0">
                <w:txbxContent>
                  <w:p w14:paraId="4357D499" w14:textId="77777777" w:rsidR="003315CD" w:rsidRDefault="0082365E">
                    <w:pPr>
                      <w:spacing w:before="21"/>
                      <w:ind w:left="20"/>
                      <w:rPr>
                        <w:rFonts w:ascii="Symbol" w:hAnsi="Symbol"/>
                      </w:rPr>
                    </w:pPr>
                    <w:r>
                      <w:rPr>
                        <w:rFonts w:ascii="Symbol" w:hAnsi="Symbol"/>
                        <w:spacing w:val="-10"/>
                      </w:rPr>
                      <w:t></w:t>
                    </w:r>
                  </w:p>
                </w:txbxContent>
              </v:textbox>
              <w10:wrap anchorx="page" anchory="page"/>
            </v:shape>
          </w:pict>
        </mc:Fallback>
      </mc:AlternateContent>
    </w:r>
    <w:r>
      <w:rPr>
        <w:noProof/>
        <w:sz w:val="20"/>
      </w:rPr>
      <mc:AlternateContent>
        <mc:Choice Requires="wps">
          <w:drawing>
            <wp:anchor distT="0" distB="0" distL="0" distR="0" simplePos="0" relativeHeight="485457920" behindDoc="1" locked="0" layoutInCell="1" allowOverlap="1" wp14:anchorId="17FCE01E" wp14:editId="5B2E8F9A">
              <wp:simplePos x="0" y="0"/>
              <wp:positionH relativeFrom="page">
                <wp:posOffset>1525269</wp:posOffset>
              </wp:positionH>
              <wp:positionV relativeFrom="page">
                <wp:posOffset>901519</wp:posOffset>
              </wp:positionV>
              <wp:extent cx="2138680" cy="18224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8680" cy="182245"/>
                      </a:xfrm>
                      <a:prstGeom prst="rect">
                        <a:avLst/>
                      </a:prstGeom>
                    </wps:spPr>
                    <wps:txbx>
                      <w:txbxContent>
                        <w:p w14:paraId="297BE748" w14:textId="77777777" w:rsidR="003315CD" w:rsidRDefault="0082365E">
                          <w:pPr>
                            <w:pStyle w:val="Textoindependiente"/>
                            <w:spacing w:before="13"/>
                            <w:ind w:left="20"/>
                          </w:pPr>
                          <w:r>
                            <w:t>Heridas</w:t>
                          </w:r>
                          <w:r>
                            <w:rPr>
                              <w:spacing w:val="-6"/>
                            </w:rPr>
                            <w:t xml:space="preserve"> </w:t>
                          </w:r>
                          <w:r>
                            <w:t>penetrantes</w:t>
                          </w:r>
                          <w:r>
                            <w:rPr>
                              <w:spacing w:val="-7"/>
                            </w:rPr>
                            <w:t xml:space="preserve"> </w:t>
                          </w:r>
                          <w:r>
                            <w:t>de</w:t>
                          </w:r>
                          <w:r>
                            <w:rPr>
                              <w:spacing w:val="-9"/>
                            </w:rPr>
                            <w:t xml:space="preserve"> </w:t>
                          </w:r>
                          <w:r>
                            <w:rPr>
                              <w:spacing w:val="-2"/>
                            </w:rPr>
                            <w:t>abdomen.</w:t>
                          </w:r>
                        </w:p>
                      </w:txbxContent>
                    </wps:txbx>
                    <wps:bodyPr wrap="square" lIns="0" tIns="0" rIns="0" bIns="0" rtlCol="0">
                      <a:noAutofit/>
                    </wps:bodyPr>
                  </wps:wsp>
                </a:graphicData>
              </a:graphic>
            </wp:anchor>
          </w:drawing>
        </mc:Choice>
        <mc:Fallback>
          <w:pict>
            <v:shape w14:anchorId="17FCE01E" id="Textbox 153" o:spid="_x0000_s1086" type="#_x0000_t202" style="position:absolute;margin-left:120.1pt;margin-top:71pt;width:168.4pt;height:14.35pt;z-index:-1785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" filled="f" stroked="f">
              <v:textbox inset="0,0,0,0">
                <w:txbxContent>
                  <w:p w14:paraId="297BE748" w14:textId="77777777" w:rsidR="003315CD" w:rsidRDefault="0082365E">
                    <w:pPr>
                      <w:pStyle w:val="Textoindependiente"/>
                      <w:spacing w:before="13"/>
                      <w:ind w:left="20"/>
                    </w:pPr>
                    <w:r>
                      <w:t>Heridas</w:t>
                    </w:r>
                    <w:r>
                      <w:rPr>
                        <w:spacing w:val="-6"/>
                      </w:rPr>
                      <w:t xml:space="preserve"> </w:t>
                    </w:r>
                    <w:r>
                      <w:t>penetrantes</w:t>
                    </w:r>
                    <w:r>
                      <w:rPr>
                        <w:spacing w:val="-7"/>
                      </w:rPr>
                      <w:t xml:space="preserve"> </w:t>
                    </w:r>
                    <w:r>
                      <w:t>de</w:t>
                    </w:r>
                    <w:r>
                      <w:rPr>
                        <w:spacing w:val="-9"/>
                      </w:rPr>
                      <w:t xml:space="preserve"> </w:t>
                    </w:r>
                    <w:r>
                      <w:rPr>
                        <w:spacing w:val="-2"/>
                      </w:rPr>
                      <w:t>abdomen.</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EF16"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58944" behindDoc="1" locked="0" layoutInCell="1" allowOverlap="1" wp14:anchorId="2B897FF9" wp14:editId="54FF4E7E">
              <wp:simplePos x="0" y="0"/>
              <wp:positionH relativeFrom="page">
                <wp:posOffset>2223835</wp:posOffset>
              </wp:positionH>
              <wp:positionV relativeFrom="page">
                <wp:posOffset>0</wp:posOffset>
              </wp:positionV>
              <wp:extent cx="5550535" cy="871219"/>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56" name="Image 156"/>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57" name="Image 157"/>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0432789" id="Group 155" o:spid="_x0000_s1026" style="position:absolute;margin-left:175.1pt;margin-top:0;width:437.05pt;height:68.6pt;z-index:-1785753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6"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">
                <v:imagedata r:id="rId3" o:title=""/>
              </v:shape>
              <v:shape id="Image 157"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">
                <v:imagedata r:id="rId4" o:title=""/>
              </v:shape>
              <w10:wrap anchorx="page" anchory="page"/>
            </v:group>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2418"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59968" behindDoc="1" locked="0" layoutInCell="1" allowOverlap="1" wp14:anchorId="6DF62154" wp14:editId="166973A7">
              <wp:simplePos x="0" y="0"/>
              <wp:positionH relativeFrom="page">
                <wp:posOffset>2223835</wp:posOffset>
              </wp:positionH>
              <wp:positionV relativeFrom="page">
                <wp:posOffset>0</wp:posOffset>
              </wp:positionV>
              <wp:extent cx="5550535" cy="871219"/>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60" name="Image 160"/>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61" name="Image 161"/>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73437A94" id="Group 159" o:spid="_x0000_s1026" style="position:absolute;margin-left:175.1pt;margin-top:0;width:437.05pt;height:68.6pt;z-index:-1785651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0"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">
                <v:imagedata r:id="rId3" o:title=""/>
              </v:shape>
              <v:shape id="Image 161"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">
                <v:imagedata r:id="rId4" o:title=""/>
              </v:shape>
              <w10:wrap anchorx="page" anchory="page"/>
            </v:group>
          </w:pict>
        </mc:Fallback>
      </mc:AlternateContent>
    </w:r>
    <w:r>
      <w:rPr>
        <w:noProof/>
        <w:sz w:val="20"/>
      </w:rPr>
      <mc:AlternateContent>
        <mc:Choice Requires="wps">
          <w:drawing>
            <wp:anchor distT="0" distB="0" distL="0" distR="0" simplePos="0" relativeHeight="485460480" behindDoc="1" locked="0" layoutInCell="1" allowOverlap="1" wp14:anchorId="668682F1" wp14:editId="515A3702">
              <wp:simplePos x="0" y="0"/>
              <wp:positionH relativeFrom="page">
                <wp:posOffset>1068120</wp:posOffset>
              </wp:positionH>
              <wp:positionV relativeFrom="page">
                <wp:posOffset>890851</wp:posOffset>
              </wp:positionV>
              <wp:extent cx="711835" cy="18224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835" cy="182245"/>
                      </a:xfrm>
                      <a:prstGeom prst="rect">
                        <a:avLst/>
                      </a:prstGeom>
                    </wps:spPr>
                    <wps:txbx>
                      <w:txbxContent>
                        <w:p w14:paraId="1308B0A7" w14:textId="77777777" w:rsidR="003315CD" w:rsidRDefault="0082365E">
                          <w:pPr>
                            <w:spacing w:before="13"/>
                            <w:ind w:left="20"/>
                            <w:rPr>
                              <w:rFonts w:ascii="Arial"/>
                              <w:b/>
                            </w:rPr>
                          </w:pPr>
                          <w:r>
                            <w:rPr>
                              <w:rFonts w:ascii="Arial"/>
                              <w:b/>
                              <w:spacing w:val="-2"/>
                            </w:rPr>
                            <w:t>DURANTE</w:t>
                          </w:r>
                        </w:p>
                      </w:txbxContent>
                    </wps:txbx>
                    <wps:bodyPr wrap="square" lIns="0" tIns="0" rIns="0" bIns="0" rtlCol="0">
                      <a:noAutofit/>
                    </wps:bodyPr>
                  </wps:wsp>
                </a:graphicData>
              </a:graphic>
            </wp:anchor>
          </w:drawing>
        </mc:Choice>
        <mc:Fallback>
          <w:pict>
            <v:shapetype w14:anchorId="668682F1" id="_x0000_t202" coordsize="21600,21600" o:spt="202" path="m,l,21600r21600,l21600,xe">
              <v:stroke joinstyle="miter"/>
              <v:path gradientshapeok="t" o:connecttype="rect"/>
            </v:shapetype>
            <v:shape id="Textbox 162" o:spid="_x0000_s1089" type="#_x0000_t202" style="position:absolute;margin-left:84.1pt;margin-top:70.15pt;width:56.05pt;height:14.35pt;z-index:-1785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" filled="f" stroked="f">
              <v:textbox inset="0,0,0,0">
                <w:txbxContent>
                  <w:p w14:paraId="1308B0A7" w14:textId="77777777" w:rsidR="003315CD" w:rsidRDefault="0082365E">
                    <w:pPr>
                      <w:spacing w:before="13"/>
                      <w:ind w:left="20"/>
                      <w:rPr>
                        <w:rFonts w:ascii="Arial"/>
                        <w:b/>
                      </w:rPr>
                    </w:pPr>
                    <w:r>
                      <w:rPr>
                        <w:rFonts w:ascii="Arial"/>
                        <w:b/>
                        <w:spacing w:val="-2"/>
                      </w:rPr>
                      <w:t>DURANTE</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EA3B7"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61504" behindDoc="1" locked="0" layoutInCell="1" allowOverlap="1" wp14:anchorId="404DD1C3" wp14:editId="0474F604">
              <wp:simplePos x="0" y="0"/>
              <wp:positionH relativeFrom="page">
                <wp:posOffset>2223835</wp:posOffset>
              </wp:positionH>
              <wp:positionV relativeFrom="page">
                <wp:posOffset>0</wp:posOffset>
              </wp:positionV>
              <wp:extent cx="5550535" cy="871219"/>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65" name="Image 165"/>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66" name="Image 166"/>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02850424" id="Group 164" o:spid="_x0000_s1026" style="position:absolute;margin-left:175.1pt;margin-top:0;width:437.05pt;height:68.6pt;z-index:-1785497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5"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">
                <v:imagedata r:id="rId3" o:title=""/>
              </v:shape>
              <v:shape id="Image 166"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">
                <v:imagedata r:id="rId4" o:title=""/>
              </v:shape>
              <w10:wrap anchorx="page" anchory="page"/>
            </v:group>
          </w:pict>
        </mc:Fallback>
      </mc:AlternateContent>
    </w:r>
    <w:r>
      <w:rPr>
        <w:noProof/>
        <w:sz w:val="20"/>
      </w:rPr>
      <mc:AlternateContent>
        <mc:Choice Requires="wps">
          <w:drawing>
            <wp:anchor distT="0" distB="0" distL="0" distR="0" simplePos="0" relativeHeight="485462016" behindDoc="1" locked="0" layoutInCell="1" allowOverlap="1" wp14:anchorId="160EB892" wp14:editId="4DCB6698">
              <wp:simplePos x="0" y="0"/>
              <wp:positionH relativeFrom="page">
                <wp:posOffset>1068120</wp:posOffset>
              </wp:positionH>
              <wp:positionV relativeFrom="page">
                <wp:posOffset>890851</wp:posOffset>
              </wp:positionV>
              <wp:extent cx="3429635" cy="18224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635" cy="182245"/>
                      </a:xfrm>
                      <a:prstGeom prst="rect">
                        <a:avLst/>
                      </a:prstGeom>
                    </wps:spPr>
                    <wps:txbx>
                      <w:txbxContent>
                        <w:p w14:paraId="50AC22E0" w14:textId="77777777" w:rsidR="003315CD" w:rsidRDefault="0082365E">
                          <w:pPr>
                            <w:spacing w:before="13"/>
                            <w:ind w:left="20"/>
                          </w:pPr>
                          <w:r>
                            <w:rPr>
                              <w:rFonts w:ascii="Arial" w:hAnsi="Arial"/>
                              <w:b/>
                            </w:rPr>
                            <w:t>Gráfico</w:t>
                          </w:r>
                          <w:r>
                            <w:rPr>
                              <w:rFonts w:ascii="Arial" w:hAnsi="Arial"/>
                              <w:b/>
                              <w:spacing w:val="-8"/>
                            </w:rPr>
                            <w:t xml:space="preserve"> </w:t>
                          </w:r>
                          <w:r>
                            <w:rPr>
                              <w:rFonts w:ascii="Arial" w:hAnsi="Arial"/>
                              <w:b/>
                            </w:rPr>
                            <w:t>12.</w:t>
                          </w:r>
                          <w:r>
                            <w:rPr>
                              <w:rFonts w:ascii="Arial" w:hAnsi="Arial"/>
                              <w:b/>
                              <w:spacing w:val="-7"/>
                            </w:rPr>
                            <w:t xml:space="preserve"> </w:t>
                          </w:r>
                          <w:r>
                            <w:t>Procedimiento</w:t>
                          </w:r>
                          <w:r>
                            <w:rPr>
                              <w:spacing w:val="-6"/>
                            </w:rPr>
                            <w:t xml:space="preserve"> </w:t>
                          </w:r>
                          <w:r>
                            <w:t>para</w:t>
                          </w:r>
                          <w:r>
                            <w:rPr>
                              <w:spacing w:val="-4"/>
                            </w:rPr>
                            <w:t xml:space="preserve"> </w:t>
                          </w:r>
                          <w:r>
                            <w:t>Atención</w:t>
                          </w:r>
                          <w:r>
                            <w:rPr>
                              <w:spacing w:val="-6"/>
                            </w:rPr>
                            <w:t xml:space="preserve"> </w:t>
                          </w:r>
                          <w:r>
                            <w:t>de</w:t>
                          </w:r>
                          <w:r>
                            <w:rPr>
                              <w:spacing w:val="-5"/>
                            </w:rPr>
                            <w:t xml:space="preserve"> </w:t>
                          </w:r>
                          <w:r>
                            <w:rPr>
                              <w:spacing w:val="-2"/>
                            </w:rPr>
                            <w:t>Pacientes</w:t>
                          </w:r>
                        </w:p>
                      </w:txbxContent>
                    </wps:txbx>
                    <wps:bodyPr wrap="square" lIns="0" tIns="0" rIns="0" bIns="0" rtlCol="0">
                      <a:noAutofit/>
                    </wps:bodyPr>
                  </wps:wsp>
                </a:graphicData>
              </a:graphic>
            </wp:anchor>
          </w:drawing>
        </mc:Choice>
        <mc:Fallback>
          <w:pict>
            <v:shapetype w14:anchorId="160EB892" id="_x0000_t202" coordsize="21600,21600" o:spt="202" path="m,l,21600r21600,l21600,xe">
              <v:stroke joinstyle="miter"/>
              <v:path gradientshapeok="t" o:connecttype="rect"/>
            </v:shapetype>
            <v:shape id="Textbox 167" o:spid="_x0000_s1091" type="#_x0000_t202" style="position:absolute;margin-left:84.1pt;margin-top:70.15pt;width:270.05pt;height:14.35pt;z-index:-178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" filled="f" stroked="f">
              <v:textbox inset="0,0,0,0">
                <w:txbxContent>
                  <w:p w14:paraId="50AC22E0" w14:textId="77777777" w:rsidR="003315CD" w:rsidRDefault="0082365E">
                    <w:pPr>
                      <w:spacing w:before="13"/>
                      <w:ind w:left="20"/>
                    </w:pPr>
                    <w:r>
                      <w:rPr>
                        <w:rFonts w:ascii="Arial" w:hAnsi="Arial"/>
                        <w:b/>
                      </w:rPr>
                      <w:t>Gráfico</w:t>
                    </w:r>
                    <w:r>
                      <w:rPr>
                        <w:rFonts w:ascii="Arial" w:hAnsi="Arial"/>
                        <w:b/>
                        <w:spacing w:val="-8"/>
                      </w:rPr>
                      <w:t xml:space="preserve"> </w:t>
                    </w:r>
                    <w:r>
                      <w:rPr>
                        <w:rFonts w:ascii="Arial" w:hAnsi="Arial"/>
                        <w:b/>
                      </w:rPr>
                      <w:t>12.</w:t>
                    </w:r>
                    <w:r>
                      <w:rPr>
                        <w:rFonts w:ascii="Arial" w:hAnsi="Arial"/>
                        <w:b/>
                        <w:spacing w:val="-7"/>
                      </w:rPr>
                      <w:t xml:space="preserve"> </w:t>
                    </w:r>
                    <w:r>
                      <w:t>Procedimiento</w:t>
                    </w:r>
                    <w:r>
                      <w:rPr>
                        <w:spacing w:val="-6"/>
                      </w:rPr>
                      <w:t xml:space="preserve"> </w:t>
                    </w:r>
                    <w:r>
                      <w:t>para</w:t>
                    </w:r>
                    <w:r>
                      <w:rPr>
                        <w:spacing w:val="-4"/>
                      </w:rPr>
                      <w:t xml:space="preserve"> </w:t>
                    </w:r>
                    <w:r>
                      <w:t>Atención</w:t>
                    </w:r>
                    <w:r>
                      <w:rPr>
                        <w:spacing w:val="-6"/>
                      </w:rPr>
                      <w:t xml:space="preserve"> </w:t>
                    </w:r>
                    <w:r>
                      <w:t>de</w:t>
                    </w:r>
                    <w:r>
                      <w:rPr>
                        <w:spacing w:val="-5"/>
                      </w:rPr>
                      <w:t xml:space="preserve"> </w:t>
                    </w:r>
                    <w:r>
                      <w:rPr>
                        <w:spacing w:val="-2"/>
                      </w:rPr>
                      <w:t>Pacientes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5D9E3"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23104" behindDoc="1" locked="0" layoutInCell="1" allowOverlap="1" wp14:anchorId="5BA60C4B" wp14:editId="0C327137">
              <wp:simplePos x="0" y="0"/>
              <wp:positionH relativeFrom="page">
                <wp:posOffset>2223835</wp:posOffset>
              </wp:positionH>
              <wp:positionV relativeFrom="page">
                <wp:posOffset>0</wp:posOffset>
              </wp:positionV>
              <wp:extent cx="5550535" cy="871219"/>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4" name="Image 14"/>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5" name="Image 15"/>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6911E2B7" id="Group 13" o:spid="_x0000_s1026" style="position:absolute;margin-left:175.1pt;margin-top:0;width:437.05pt;height:68.6pt;z-index:-1789337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">
                <v:imagedata r:id="rId3" o:title=""/>
              </v:shape>
              <v:shape id="Image 15"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">
                <v:imagedata r:id="rId4" o:title=""/>
              </v:shape>
              <w10:wrap anchorx="page" anchory="page"/>
            </v:group>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2DDAA"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63040" behindDoc="1" locked="0" layoutInCell="1" allowOverlap="1" wp14:anchorId="642CBA28" wp14:editId="22EE8C51">
              <wp:simplePos x="0" y="0"/>
              <wp:positionH relativeFrom="page">
                <wp:posOffset>2223835</wp:posOffset>
              </wp:positionH>
              <wp:positionV relativeFrom="page">
                <wp:posOffset>0</wp:posOffset>
              </wp:positionV>
              <wp:extent cx="5550535" cy="871219"/>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71" name="Image 171"/>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72" name="Image 172"/>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85342C1" id="Group 170" o:spid="_x0000_s1026" style="position:absolute;margin-left:175.1pt;margin-top:0;width:437.05pt;height:68.6pt;z-index:-17853440;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1"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">
                <v:imagedata r:id="rId3" o:title=""/>
              </v:shape>
              <v:shape id="Image 172"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">
                <v:imagedata r:id="rId4" o:title=""/>
              </v:shape>
              <w10:wrap anchorx="page" anchory="page"/>
            </v:group>
          </w:pict>
        </mc:Fallback>
      </mc:AlternateContent>
    </w:r>
    <w:r>
      <w:rPr>
        <w:noProof/>
        <w:sz w:val="20"/>
      </w:rPr>
      <mc:AlternateContent>
        <mc:Choice Requires="wps">
          <w:drawing>
            <wp:anchor distT="0" distB="0" distL="0" distR="0" simplePos="0" relativeHeight="485463552" behindDoc="1" locked="0" layoutInCell="1" allowOverlap="1" wp14:anchorId="3489B59A" wp14:editId="220894F0">
              <wp:simplePos x="0" y="0"/>
              <wp:positionH relativeFrom="page">
                <wp:posOffset>1296669</wp:posOffset>
              </wp:positionH>
              <wp:positionV relativeFrom="page">
                <wp:posOffset>886639</wp:posOffset>
              </wp:positionV>
              <wp:extent cx="365125" cy="20955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209550"/>
                      </a:xfrm>
                      <a:prstGeom prst="rect">
                        <a:avLst/>
                      </a:prstGeom>
                    </wps:spPr>
                    <wps:txbx>
                      <w:txbxContent>
                        <w:p w14:paraId="21011AC3" w14:textId="77777777" w:rsidR="003315CD" w:rsidRDefault="0082365E">
                          <w:pPr>
                            <w:spacing w:before="20"/>
                            <w:ind w:left="20"/>
                            <w:rPr>
                              <w:rFonts w:ascii="Tahoma"/>
                              <w:b/>
                              <w:sz w:val="24"/>
                            </w:rPr>
                          </w:pPr>
                          <w:r>
                            <w:rPr>
                              <w:rFonts w:ascii="Tahoma"/>
                              <w:b/>
                              <w:spacing w:val="-4"/>
                              <w:sz w:val="24"/>
                            </w:rPr>
                            <w:t>15.5</w:t>
                          </w:r>
                        </w:p>
                      </w:txbxContent>
                    </wps:txbx>
                    <wps:bodyPr wrap="square" lIns="0" tIns="0" rIns="0" bIns="0" rtlCol="0">
                      <a:noAutofit/>
                    </wps:bodyPr>
                  </wps:wsp>
                </a:graphicData>
              </a:graphic>
            </wp:anchor>
          </w:drawing>
        </mc:Choice>
        <mc:Fallback>
          <w:pict>
            <v:shapetype w14:anchorId="3489B59A" id="_x0000_t202" coordsize="21600,21600" o:spt="202" path="m,l,21600r21600,l21600,xe">
              <v:stroke joinstyle="miter"/>
              <v:path gradientshapeok="t" o:connecttype="rect"/>
            </v:shapetype>
            <v:shape id="Textbox 173" o:spid="_x0000_s1093" type="#_x0000_t202" style="position:absolute;margin-left:102.1pt;margin-top:69.8pt;width:28.75pt;height:16.5pt;z-index:-1785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" filled="f" stroked="f">
              <v:textbox inset="0,0,0,0">
                <w:txbxContent>
                  <w:p w14:paraId="21011AC3" w14:textId="77777777" w:rsidR="003315CD" w:rsidRDefault="0082365E">
                    <w:pPr>
                      <w:spacing w:before="20"/>
                      <w:ind w:left="20"/>
                      <w:rPr>
                        <w:rFonts w:ascii="Tahoma"/>
                        <w:b/>
                        <w:sz w:val="24"/>
                      </w:rPr>
                    </w:pPr>
                    <w:r>
                      <w:rPr>
                        <w:rFonts w:ascii="Tahoma"/>
                        <w:b/>
                        <w:spacing w:val="-4"/>
                        <w:sz w:val="24"/>
                      </w:rPr>
                      <w:t>15.5</w:t>
                    </w:r>
                  </w:p>
                </w:txbxContent>
              </v:textbox>
              <w10:wrap anchorx="page" anchory="page"/>
            </v:shape>
          </w:pict>
        </mc:Fallback>
      </mc:AlternateContent>
    </w:r>
    <w:r>
      <w:rPr>
        <w:noProof/>
        <w:sz w:val="20"/>
      </w:rPr>
      <mc:AlternateContent>
        <mc:Choice Requires="wps">
          <w:drawing>
            <wp:anchor distT="0" distB="0" distL="0" distR="0" simplePos="0" relativeHeight="485464064" behindDoc="1" locked="0" layoutInCell="1" allowOverlap="1" wp14:anchorId="3E46734F" wp14:editId="2FC2796A">
              <wp:simplePos x="0" y="0"/>
              <wp:positionH relativeFrom="page">
                <wp:posOffset>2011426</wp:posOffset>
              </wp:positionH>
              <wp:positionV relativeFrom="page">
                <wp:posOffset>886639</wp:posOffset>
              </wp:positionV>
              <wp:extent cx="4330065" cy="20955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065" cy="209550"/>
                      </a:xfrm>
                      <a:prstGeom prst="rect">
                        <a:avLst/>
                      </a:prstGeom>
                    </wps:spPr>
                    <wps:txbx>
                      <w:txbxContent>
                        <w:p w14:paraId="57282485" w14:textId="77777777" w:rsidR="003315CD" w:rsidRDefault="0082365E">
                          <w:pPr>
                            <w:spacing w:before="20"/>
                            <w:ind w:left="20"/>
                            <w:rPr>
                              <w:rFonts w:ascii="Tahoma" w:hAnsi="Tahoma"/>
                              <w:b/>
                              <w:sz w:val="24"/>
                            </w:rPr>
                          </w:pPr>
                          <w:r>
                            <w:rPr>
                              <w:rFonts w:ascii="Tahoma" w:hAnsi="Tahoma"/>
                              <w:b/>
                              <w:sz w:val="24"/>
                            </w:rPr>
                            <w:t>Procedimiento</w:t>
                          </w:r>
                          <w:r>
                            <w:rPr>
                              <w:rFonts w:ascii="Tahoma" w:hAnsi="Tahoma"/>
                              <w:b/>
                              <w:spacing w:val="-3"/>
                              <w:sz w:val="24"/>
                            </w:rPr>
                            <w:t xml:space="preserve"> </w:t>
                          </w:r>
                          <w:r>
                            <w:rPr>
                              <w:rFonts w:ascii="Tahoma" w:hAnsi="Tahoma"/>
                              <w:b/>
                              <w:sz w:val="24"/>
                            </w:rPr>
                            <w:t>en</w:t>
                          </w:r>
                          <w:r>
                            <w:rPr>
                              <w:rFonts w:ascii="Tahoma" w:hAnsi="Tahoma"/>
                              <w:b/>
                              <w:spacing w:val="-1"/>
                              <w:sz w:val="24"/>
                            </w:rPr>
                            <w:t xml:space="preserve"> </w:t>
                          </w:r>
                          <w:r>
                            <w:rPr>
                              <w:rFonts w:ascii="Tahoma" w:hAnsi="Tahoma"/>
                              <w:b/>
                              <w:sz w:val="24"/>
                            </w:rPr>
                            <w:t>la</w:t>
                          </w:r>
                          <w:r>
                            <w:rPr>
                              <w:rFonts w:ascii="Tahoma" w:hAnsi="Tahoma"/>
                              <w:b/>
                              <w:spacing w:val="-3"/>
                              <w:sz w:val="24"/>
                            </w:rPr>
                            <w:t xml:space="preserve"> </w:t>
                          </w:r>
                          <w:r>
                            <w:rPr>
                              <w:rFonts w:ascii="Tahoma" w:hAnsi="Tahoma"/>
                              <w:b/>
                              <w:sz w:val="24"/>
                            </w:rPr>
                            <w:t>Prestación</w:t>
                          </w:r>
                          <w:r>
                            <w:rPr>
                              <w:rFonts w:ascii="Tahoma" w:hAnsi="Tahoma"/>
                              <w:b/>
                              <w:spacing w:val="-3"/>
                              <w:sz w:val="24"/>
                            </w:rPr>
                            <w:t xml:space="preserve"> </w:t>
                          </w:r>
                          <w:r>
                            <w:rPr>
                              <w:rFonts w:ascii="Tahoma" w:hAnsi="Tahoma"/>
                              <w:b/>
                              <w:sz w:val="24"/>
                            </w:rPr>
                            <w:t>de</w:t>
                          </w:r>
                          <w:r>
                            <w:rPr>
                              <w:rFonts w:ascii="Tahoma" w:hAnsi="Tahoma"/>
                              <w:b/>
                              <w:spacing w:val="-5"/>
                              <w:sz w:val="24"/>
                            </w:rPr>
                            <w:t xml:space="preserve"> </w:t>
                          </w:r>
                          <w:r>
                            <w:rPr>
                              <w:rFonts w:ascii="Tahoma" w:hAnsi="Tahoma"/>
                              <w:b/>
                              <w:sz w:val="24"/>
                            </w:rPr>
                            <w:t>Primeros</w:t>
                          </w:r>
                          <w:r>
                            <w:rPr>
                              <w:rFonts w:ascii="Tahoma" w:hAnsi="Tahoma"/>
                              <w:b/>
                              <w:spacing w:val="-2"/>
                              <w:sz w:val="24"/>
                            </w:rPr>
                            <w:t xml:space="preserve"> </w:t>
                          </w:r>
                          <w:r>
                            <w:rPr>
                              <w:rFonts w:ascii="Tahoma" w:hAnsi="Tahoma"/>
                              <w:b/>
                              <w:sz w:val="24"/>
                            </w:rPr>
                            <w:t>Auxilios</w:t>
                          </w:r>
                          <w:r>
                            <w:rPr>
                              <w:rFonts w:ascii="Tahoma" w:hAnsi="Tahoma"/>
                              <w:b/>
                              <w:spacing w:val="-2"/>
                              <w:sz w:val="24"/>
                            </w:rPr>
                            <w:t xml:space="preserve"> </w:t>
                          </w:r>
                          <w:r>
                            <w:rPr>
                              <w:rFonts w:ascii="Tahoma" w:hAnsi="Tahoma"/>
                              <w:b/>
                              <w:spacing w:val="-5"/>
                              <w:sz w:val="24"/>
                            </w:rPr>
                            <w:t>con</w:t>
                          </w:r>
                        </w:p>
                      </w:txbxContent>
                    </wps:txbx>
                    <wps:bodyPr wrap="square" lIns="0" tIns="0" rIns="0" bIns="0" rtlCol="0">
                      <a:noAutofit/>
                    </wps:bodyPr>
                  </wps:wsp>
                </a:graphicData>
              </a:graphic>
            </wp:anchor>
          </w:drawing>
        </mc:Choice>
        <mc:Fallback>
          <w:pict>
            <v:shape w14:anchorId="3E46734F" id="Textbox 174" o:spid="_x0000_s1094" type="#_x0000_t202" style="position:absolute;margin-left:158.4pt;margin-top:69.8pt;width:340.95pt;height:16.5pt;z-index:-178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" filled="f" stroked="f">
              <v:textbox inset="0,0,0,0">
                <w:txbxContent>
                  <w:p w14:paraId="57282485" w14:textId="77777777" w:rsidR="003315CD" w:rsidRDefault="0082365E">
                    <w:pPr>
                      <w:spacing w:before="20"/>
                      <w:ind w:left="20"/>
                      <w:rPr>
                        <w:rFonts w:ascii="Tahoma" w:hAnsi="Tahoma"/>
                        <w:b/>
                        <w:sz w:val="24"/>
                      </w:rPr>
                    </w:pPr>
                    <w:r>
                      <w:rPr>
                        <w:rFonts w:ascii="Tahoma" w:hAnsi="Tahoma"/>
                        <w:b/>
                        <w:sz w:val="24"/>
                      </w:rPr>
                      <w:t>Procedimiento</w:t>
                    </w:r>
                    <w:r>
                      <w:rPr>
                        <w:rFonts w:ascii="Tahoma" w:hAnsi="Tahoma"/>
                        <w:b/>
                        <w:spacing w:val="-3"/>
                        <w:sz w:val="24"/>
                      </w:rPr>
                      <w:t xml:space="preserve"> </w:t>
                    </w:r>
                    <w:r>
                      <w:rPr>
                        <w:rFonts w:ascii="Tahoma" w:hAnsi="Tahoma"/>
                        <w:b/>
                        <w:sz w:val="24"/>
                      </w:rPr>
                      <w:t>en</w:t>
                    </w:r>
                    <w:r>
                      <w:rPr>
                        <w:rFonts w:ascii="Tahoma" w:hAnsi="Tahoma"/>
                        <w:b/>
                        <w:spacing w:val="-1"/>
                        <w:sz w:val="24"/>
                      </w:rPr>
                      <w:t xml:space="preserve"> </w:t>
                    </w:r>
                    <w:r>
                      <w:rPr>
                        <w:rFonts w:ascii="Tahoma" w:hAnsi="Tahoma"/>
                        <w:b/>
                        <w:sz w:val="24"/>
                      </w:rPr>
                      <w:t>la</w:t>
                    </w:r>
                    <w:r>
                      <w:rPr>
                        <w:rFonts w:ascii="Tahoma" w:hAnsi="Tahoma"/>
                        <w:b/>
                        <w:spacing w:val="-3"/>
                        <w:sz w:val="24"/>
                      </w:rPr>
                      <w:t xml:space="preserve"> </w:t>
                    </w:r>
                    <w:r>
                      <w:rPr>
                        <w:rFonts w:ascii="Tahoma" w:hAnsi="Tahoma"/>
                        <w:b/>
                        <w:sz w:val="24"/>
                      </w:rPr>
                      <w:t>Prestación</w:t>
                    </w:r>
                    <w:r>
                      <w:rPr>
                        <w:rFonts w:ascii="Tahoma" w:hAnsi="Tahoma"/>
                        <w:b/>
                        <w:spacing w:val="-3"/>
                        <w:sz w:val="24"/>
                      </w:rPr>
                      <w:t xml:space="preserve"> </w:t>
                    </w:r>
                    <w:r>
                      <w:rPr>
                        <w:rFonts w:ascii="Tahoma" w:hAnsi="Tahoma"/>
                        <w:b/>
                        <w:sz w:val="24"/>
                      </w:rPr>
                      <w:t>de</w:t>
                    </w:r>
                    <w:r>
                      <w:rPr>
                        <w:rFonts w:ascii="Tahoma" w:hAnsi="Tahoma"/>
                        <w:b/>
                        <w:spacing w:val="-5"/>
                        <w:sz w:val="24"/>
                      </w:rPr>
                      <w:t xml:space="preserve"> </w:t>
                    </w:r>
                    <w:r>
                      <w:rPr>
                        <w:rFonts w:ascii="Tahoma" w:hAnsi="Tahoma"/>
                        <w:b/>
                        <w:sz w:val="24"/>
                      </w:rPr>
                      <w:t>Primeros</w:t>
                    </w:r>
                    <w:r>
                      <w:rPr>
                        <w:rFonts w:ascii="Tahoma" w:hAnsi="Tahoma"/>
                        <w:b/>
                        <w:spacing w:val="-2"/>
                        <w:sz w:val="24"/>
                      </w:rPr>
                      <w:t xml:space="preserve"> </w:t>
                    </w:r>
                    <w:r>
                      <w:rPr>
                        <w:rFonts w:ascii="Tahoma" w:hAnsi="Tahoma"/>
                        <w:b/>
                        <w:sz w:val="24"/>
                      </w:rPr>
                      <w:t>Auxilios</w:t>
                    </w:r>
                    <w:r>
                      <w:rPr>
                        <w:rFonts w:ascii="Tahoma" w:hAnsi="Tahoma"/>
                        <w:b/>
                        <w:spacing w:val="-2"/>
                        <w:sz w:val="24"/>
                      </w:rPr>
                      <w:t xml:space="preserve"> </w:t>
                    </w:r>
                    <w:r>
                      <w:rPr>
                        <w:rFonts w:ascii="Tahoma" w:hAnsi="Tahoma"/>
                        <w:b/>
                        <w:spacing w:val="-5"/>
                        <w:sz w:val="24"/>
                      </w:rPr>
                      <w:t>con</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4BEAF"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65088" behindDoc="1" locked="0" layoutInCell="1" allowOverlap="1" wp14:anchorId="038F365E" wp14:editId="28257497">
              <wp:simplePos x="0" y="0"/>
              <wp:positionH relativeFrom="page">
                <wp:posOffset>2223835</wp:posOffset>
              </wp:positionH>
              <wp:positionV relativeFrom="page">
                <wp:posOffset>0</wp:posOffset>
              </wp:positionV>
              <wp:extent cx="5550535" cy="871219"/>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77" name="Image 177"/>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78" name="Image 178"/>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7FA35738" id="Group 176" o:spid="_x0000_s1026" style="position:absolute;margin-left:175.1pt;margin-top:0;width:437.05pt;height:68.6pt;z-index:-1785139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7"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">
                <v:imagedata r:id="rId3" o:title=""/>
              </v:shape>
              <v:shape id="Image 178"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">
                <v:imagedata r:id="rId4" o:title=""/>
              </v:shape>
              <w10:wrap anchorx="page" anchory="page"/>
            </v:group>
          </w:pict>
        </mc:Fallback>
      </mc:AlternateContent>
    </w:r>
    <w:r>
      <w:rPr>
        <w:noProof/>
        <w:sz w:val="20"/>
      </w:rPr>
      <mc:AlternateContent>
        <mc:Choice Requires="wps">
          <w:drawing>
            <wp:anchor distT="0" distB="0" distL="0" distR="0" simplePos="0" relativeHeight="485465600" behindDoc="1" locked="0" layoutInCell="1" allowOverlap="1" wp14:anchorId="3FF6806C" wp14:editId="6EA99895">
              <wp:simplePos x="0" y="0"/>
              <wp:positionH relativeFrom="page">
                <wp:posOffset>1296669</wp:posOffset>
              </wp:positionH>
              <wp:positionV relativeFrom="page">
                <wp:posOffset>887484</wp:posOffset>
              </wp:positionV>
              <wp:extent cx="90170" cy="19748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197485"/>
                      </a:xfrm>
                      <a:prstGeom prst="rect">
                        <a:avLst/>
                      </a:prstGeom>
                    </wps:spPr>
                    <wps:txbx>
                      <w:txbxContent>
                        <w:p w14:paraId="75930C82" w14:textId="77777777" w:rsidR="003315CD" w:rsidRDefault="0082365E">
                          <w:pPr>
                            <w:spacing w:before="21"/>
                            <w:ind w:left="20"/>
                            <w:rPr>
                              <w:rFonts w:ascii="Symbol" w:hAnsi="Symbol"/>
                            </w:rPr>
                          </w:pPr>
                          <w:r>
                            <w:rPr>
                              <w:rFonts w:ascii="Symbol" w:hAnsi="Symbol"/>
                              <w:spacing w:val="-10"/>
                            </w:rPr>
                            <w:t></w:t>
                          </w:r>
                        </w:p>
                      </w:txbxContent>
                    </wps:txbx>
                    <wps:bodyPr wrap="square" lIns="0" tIns="0" rIns="0" bIns="0" rtlCol="0">
                      <a:noAutofit/>
                    </wps:bodyPr>
                  </wps:wsp>
                </a:graphicData>
              </a:graphic>
            </wp:anchor>
          </w:drawing>
        </mc:Choice>
        <mc:Fallback>
          <w:pict>
            <v:shapetype w14:anchorId="3FF6806C" id="_x0000_t202" coordsize="21600,21600" o:spt="202" path="m,l,21600r21600,l21600,xe">
              <v:stroke joinstyle="miter"/>
              <v:path gradientshapeok="t" o:connecttype="rect"/>
            </v:shapetype>
            <v:shape id="Textbox 179" o:spid="_x0000_s1096" type="#_x0000_t202" style="position:absolute;margin-left:102.1pt;margin-top:69.9pt;width:7.1pt;height:15.55pt;z-index:-1785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" filled="f" stroked="f">
              <v:textbox inset="0,0,0,0">
                <w:txbxContent>
                  <w:p w14:paraId="75930C82" w14:textId="77777777" w:rsidR="003315CD" w:rsidRDefault="0082365E">
                    <w:pPr>
                      <w:spacing w:before="21"/>
                      <w:ind w:left="20"/>
                      <w:rPr>
                        <w:rFonts w:ascii="Symbol" w:hAnsi="Symbol"/>
                      </w:rPr>
                    </w:pPr>
                    <w:r>
                      <w:rPr>
                        <w:rFonts w:ascii="Symbol" w:hAnsi="Symbol"/>
                        <w:spacing w:val="-10"/>
                      </w:rPr>
                      <w:t></w:t>
                    </w:r>
                  </w:p>
                </w:txbxContent>
              </v:textbox>
              <w10:wrap anchorx="page" anchory="page"/>
            </v:shape>
          </w:pict>
        </mc:Fallback>
      </mc:AlternateContent>
    </w:r>
    <w:r>
      <w:rPr>
        <w:noProof/>
        <w:sz w:val="20"/>
      </w:rPr>
      <mc:AlternateContent>
        <mc:Choice Requires="wps">
          <w:drawing>
            <wp:anchor distT="0" distB="0" distL="0" distR="0" simplePos="0" relativeHeight="485466112" behindDoc="1" locked="0" layoutInCell="1" allowOverlap="1" wp14:anchorId="7B4F74CD" wp14:editId="3240D33C">
              <wp:simplePos x="0" y="0"/>
              <wp:positionH relativeFrom="page">
                <wp:posOffset>1525269</wp:posOffset>
              </wp:positionH>
              <wp:positionV relativeFrom="page">
                <wp:posOffset>901519</wp:posOffset>
              </wp:positionV>
              <wp:extent cx="5184140" cy="18224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4140" cy="182245"/>
                      </a:xfrm>
                      <a:prstGeom prst="rect">
                        <a:avLst/>
                      </a:prstGeom>
                    </wps:spPr>
                    <wps:txbx>
                      <w:txbxContent>
                        <w:p w14:paraId="1B45F6AD" w14:textId="77777777" w:rsidR="003315CD" w:rsidRDefault="0082365E">
                          <w:pPr>
                            <w:pStyle w:val="Textoindependiente"/>
                            <w:spacing w:before="13"/>
                            <w:ind w:left="20"/>
                          </w:pPr>
                          <w:r>
                            <w:t>Divulgar</w:t>
                          </w:r>
                          <w:r>
                            <w:rPr>
                              <w:spacing w:val="-9"/>
                            </w:rPr>
                            <w:t xml:space="preserve"> </w:t>
                          </w:r>
                          <w:r>
                            <w:t>el</w:t>
                          </w:r>
                          <w:r>
                            <w:rPr>
                              <w:spacing w:val="-11"/>
                            </w:rPr>
                            <w:t xml:space="preserve"> </w:t>
                          </w:r>
                          <w:r>
                            <w:t>protocolo</w:t>
                          </w:r>
                          <w:r>
                            <w:rPr>
                              <w:spacing w:val="-9"/>
                            </w:rPr>
                            <w:t xml:space="preserve"> </w:t>
                          </w:r>
                          <w:r>
                            <w:t>con</w:t>
                          </w:r>
                          <w:r>
                            <w:rPr>
                              <w:spacing w:val="-12"/>
                            </w:rPr>
                            <w:t xml:space="preserve"> </w:t>
                          </w:r>
                          <w:r>
                            <w:t>las</w:t>
                          </w:r>
                          <w:r>
                            <w:rPr>
                              <w:spacing w:val="-10"/>
                            </w:rPr>
                            <w:t xml:space="preserve"> </w:t>
                          </w:r>
                          <w:r>
                            <w:t>personas</w:t>
                          </w:r>
                          <w:r>
                            <w:rPr>
                              <w:spacing w:val="-12"/>
                            </w:rPr>
                            <w:t xml:space="preserve"> </w:t>
                          </w:r>
                          <w:r>
                            <w:t>de</w:t>
                          </w:r>
                          <w:r>
                            <w:rPr>
                              <w:spacing w:val="-11"/>
                            </w:rPr>
                            <w:t xml:space="preserve"> </w:t>
                          </w:r>
                          <w:r>
                            <w:t>preparación</w:t>
                          </w:r>
                          <w:r>
                            <w:rPr>
                              <w:spacing w:val="-10"/>
                            </w:rPr>
                            <w:t xml:space="preserve"> </w:t>
                          </w:r>
                          <w:r>
                            <w:t>y</w:t>
                          </w:r>
                          <w:r>
                            <w:rPr>
                              <w:spacing w:val="-10"/>
                            </w:rPr>
                            <w:t xml:space="preserve"> </w:t>
                          </w:r>
                          <w:r>
                            <w:t>conductores</w:t>
                          </w:r>
                          <w:r>
                            <w:rPr>
                              <w:spacing w:val="-12"/>
                            </w:rPr>
                            <w:t xml:space="preserve"> </w:t>
                          </w:r>
                          <w:r>
                            <w:t>de</w:t>
                          </w:r>
                          <w:r>
                            <w:rPr>
                              <w:spacing w:val="-11"/>
                            </w:rPr>
                            <w:t xml:space="preserve"> </w:t>
                          </w:r>
                          <w:r>
                            <w:t>las</w:t>
                          </w:r>
                          <w:r>
                            <w:rPr>
                              <w:spacing w:val="-6"/>
                            </w:rPr>
                            <w:t xml:space="preserve"> </w:t>
                          </w:r>
                          <w:r>
                            <w:rPr>
                              <w:spacing w:val="-2"/>
                            </w:rPr>
                            <w:t>pompas</w:t>
                          </w:r>
                        </w:p>
                      </w:txbxContent>
                    </wps:txbx>
                    <wps:bodyPr wrap="square" lIns="0" tIns="0" rIns="0" bIns="0" rtlCol="0">
                      <a:noAutofit/>
                    </wps:bodyPr>
                  </wps:wsp>
                </a:graphicData>
              </a:graphic>
            </wp:anchor>
          </w:drawing>
        </mc:Choice>
        <mc:Fallback>
          <w:pict>
            <v:shape w14:anchorId="7B4F74CD" id="Textbox 180" o:spid="_x0000_s1097" type="#_x0000_t202" style="position:absolute;margin-left:120.1pt;margin-top:71pt;width:408.2pt;height:14.35pt;z-index:-1785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" filled="f" stroked="f">
              <v:textbox inset="0,0,0,0">
                <w:txbxContent>
                  <w:p w14:paraId="1B45F6AD" w14:textId="77777777" w:rsidR="003315CD" w:rsidRDefault="0082365E">
                    <w:pPr>
                      <w:pStyle w:val="Textoindependiente"/>
                      <w:spacing w:before="13"/>
                      <w:ind w:left="20"/>
                    </w:pPr>
                    <w:r>
                      <w:t>Divulgar</w:t>
                    </w:r>
                    <w:r>
                      <w:rPr>
                        <w:spacing w:val="-9"/>
                      </w:rPr>
                      <w:t xml:space="preserve"> </w:t>
                    </w:r>
                    <w:r>
                      <w:t>el</w:t>
                    </w:r>
                    <w:r>
                      <w:rPr>
                        <w:spacing w:val="-11"/>
                      </w:rPr>
                      <w:t xml:space="preserve"> </w:t>
                    </w:r>
                    <w:r>
                      <w:t>protocolo</w:t>
                    </w:r>
                    <w:r>
                      <w:rPr>
                        <w:spacing w:val="-9"/>
                      </w:rPr>
                      <w:t xml:space="preserve"> </w:t>
                    </w:r>
                    <w:r>
                      <w:t>con</w:t>
                    </w:r>
                    <w:r>
                      <w:rPr>
                        <w:spacing w:val="-12"/>
                      </w:rPr>
                      <w:t xml:space="preserve"> </w:t>
                    </w:r>
                    <w:r>
                      <w:t>las</w:t>
                    </w:r>
                    <w:r>
                      <w:rPr>
                        <w:spacing w:val="-10"/>
                      </w:rPr>
                      <w:t xml:space="preserve"> </w:t>
                    </w:r>
                    <w:r>
                      <w:t>personas</w:t>
                    </w:r>
                    <w:r>
                      <w:rPr>
                        <w:spacing w:val="-12"/>
                      </w:rPr>
                      <w:t xml:space="preserve"> </w:t>
                    </w:r>
                    <w:r>
                      <w:t>de</w:t>
                    </w:r>
                    <w:r>
                      <w:rPr>
                        <w:spacing w:val="-11"/>
                      </w:rPr>
                      <w:t xml:space="preserve"> </w:t>
                    </w:r>
                    <w:r>
                      <w:t>preparación</w:t>
                    </w:r>
                    <w:r>
                      <w:rPr>
                        <w:spacing w:val="-10"/>
                      </w:rPr>
                      <w:t xml:space="preserve"> </w:t>
                    </w:r>
                    <w:r>
                      <w:t>y</w:t>
                    </w:r>
                    <w:r>
                      <w:rPr>
                        <w:spacing w:val="-10"/>
                      </w:rPr>
                      <w:t xml:space="preserve"> </w:t>
                    </w:r>
                    <w:r>
                      <w:t>conductores</w:t>
                    </w:r>
                    <w:r>
                      <w:rPr>
                        <w:spacing w:val="-12"/>
                      </w:rPr>
                      <w:t xml:space="preserve"> </w:t>
                    </w:r>
                    <w:r>
                      <w:t>de</w:t>
                    </w:r>
                    <w:r>
                      <w:rPr>
                        <w:spacing w:val="-11"/>
                      </w:rPr>
                      <w:t xml:space="preserve"> </w:t>
                    </w:r>
                    <w:r>
                      <w:t>las</w:t>
                    </w:r>
                    <w:r>
                      <w:rPr>
                        <w:spacing w:val="-6"/>
                      </w:rPr>
                      <w:t xml:space="preserve"> </w:t>
                    </w:r>
                    <w:r>
                      <w:rPr>
                        <w:spacing w:val="-2"/>
                      </w:rPr>
                      <w:t>pompas</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C1E06"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67136" behindDoc="1" locked="0" layoutInCell="1" allowOverlap="1" wp14:anchorId="4B26A352" wp14:editId="245462B9">
              <wp:simplePos x="0" y="0"/>
              <wp:positionH relativeFrom="page">
                <wp:posOffset>2223835</wp:posOffset>
              </wp:positionH>
              <wp:positionV relativeFrom="page">
                <wp:posOffset>0</wp:posOffset>
              </wp:positionV>
              <wp:extent cx="5550535" cy="871219"/>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83" name="Image 183"/>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84" name="Image 184"/>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4909E62" id="Group 182" o:spid="_x0000_s1026" style="position:absolute;margin-left:175.1pt;margin-top:0;width:437.05pt;height:68.6pt;z-index:-17849344;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3"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">
                <v:imagedata r:id="rId3" o:title=""/>
              </v:shape>
              <v:shape id="Image 184"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">
                <v:imagedata r:id="rId4" o:title=""/>
              </v:shape>
              <w10:wrap anchorx="page" anchory="page"/>
            </v:group>
          </w:pict>
        </mc:Fallback>
      </mc:AlternateContent>
    </w:r>
    <w:r>
      <w:rPr>
        <w:noProof/>
        <w:sz w:val="20"/>
      </w:rPr>
      <mc:AlternateContent>
        <mc:Choice Requires="wps">
          <w:drawing>
            <wp:anchor distT="0" distB="0" distL="0" distR="0" simplePos="0" relativeHeight="485467648" behindDoc="1" locked="0" layoutInCell="1" allowOverlap="1" wp14:anchorId="545C1631" wp14:editId="6BCC3E79">
              <wp:simplePos x="0" y="0"/>
              <wp:positionH relativeFrom="page">
                <wp:posOffset>1068120</wp:posOffset>
              </wp:positionH>
              <wp:positionV relativeFrom="page">
                <wp:posOffset>890851</wp:posOffset>
              </wp:positionV>
              <wp:extent cx="4120515" cy="18224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0515" cy="182245"/>
                      </a:xfrm>
                      <a:prstGeom prst="rect">
                        <a:avLst/>
                      </a:prstGeom>
                    </wps:spPr>
                    <wps:txbx>
                      <w:txbxContent>
                        <w:p w14:paraId="546FCB50" w14:textId="77777777" w:rsidR="003315CD" w:rsidRDefault="0082365E">
                          <w:pPr>
                            <w:pStyle w:val="Textoindependiente"/>
                            <w:spacing w:before="13"/>
                            <w:ind w:left="20"/>
                          </w:pPr>
                          <w:r>
                            <w:rPr>
                              <w:rFonts w:ascii="Arial" w:hAnsi="Arial"/>
                              <w:b/>
                            </w:rPr>
                            <w:t>Gráfico</w:t>
                          </w:r>
                          <w:r>
                            <w:rPr>
                              <w:rFonts w:ascii="Arial" w:hAnsi="Arial"/>
                              <w:b/>
                              <w:spacing w:val="-9"/>
                            </w:rPr>
                            <w:t xml:space="preserve"> </w:t>
                          </w:r>
                          <w:r>
                            <w:rPr>
                              <w:rFonts w:ascii="Arial" w:hAnsi="Arial"/>
                              <w:b/>
                            </w:rPr>
                            <w:t>13.</w:t>
                          </w:r>
                          <w:r>
                            <w:rPr>
                              <w:rFonts w:ascii="Arial" w:hAnsi="Arial"/>
                              <w:b/>
                              <w:spacing w:val="-6"/>
                            </w:rPr>
                            <w:t xml:space="preserve"> </w:t>
                          </w:r>
                          <w:r>
                            <w:t>Procedimiento</w:t>
                          </w:r>
                          <w:r>
                            <w:rPr>
                              <w:spacing w:val="-5"/>
                            </w:rPr>
                            <w:t xml:space="preserve"> </w:t>
                          </w:r>
                          <w:r>
                            <w:t>Seguro</w:t>
                          </w:r>
                          <w:r>
                            <w:rPr>
                              <w:spacing w:val="-5"/>
                            </w:rPr>
                            <w:t xml:space="preserve"> </w:t>
                          </w:r>
                          <w:r>
                            <w:t>para</w:t>
                          </w:r>
                          <w:r>
                            <w:rPr>
                              <w:spacing w:val="-6"/>
                            </w:rPr>
                            <w:t xml:space="preserve"> </w:t>
                          </w:r>
                          <w:r>
                            <w:t>el</w:t>
                          </w:r>
                          <w:r>
                            <w:rPr>
                              <w:spacing w:val="-6"/>
                            </w:rPr>
                            <w:t xml:space="preserve"> </w:t>
                          </w:r>
                          <w:r>
                            <w:t>traslado</w:t>
                          </w:r>
                          <w:r>
                            <w:rPr>
                              <w:spacing w:val="-5"/>
                            </w:rPr>
                            <w:t xml:space="preserve"> </w:t>
                          </w:r>
                          <w:r>
                            <w:t>de</w:t>
                          </w:r>
                          <w:r>
                            <w:rPr>
                              <w:spacing w:val="-5"/>
                            </w:rPr>
                            <w:t xml:space="preserve"> </w:t>
                          </w:r>
                          <w:r>
                            <w:rPr>
                              <w:spacing w:val="-2"/>
                            </w:rPr>
                            <w:t>Cadáveres.</w:t>
                          </w:r>
                        </w:p>
                      </w:txbxContent>
                    </wps:txbx>
                    <wps:bodyPr wrap="square" lIns="0" tIns="0" rIns="0" bIns="0" rtlCol="0">
                      <a:noAutofit/>
                    </wps:bodyPr>
                  </wps:wsp>
                </a:graphicData>
              </a:graphic>
            </wp:anchor>
          </w:drawing>
        </mc:Choice>
        <mc:Fallback>
          <w:pict>
            <v:shapetype w14:anchorId="545C1631" id="_x0000_t202" coordsize="21600,21600" o:spt="202" path="m,l,21600r21600,l21600,xe">
              <v:stroke joinstyle="miter"/>
              <v:path gradientshapeok="t" o:connecttype="rect"/>
            </v:shapetype>
            <v:shape id="Textbox 185" o:spid="_x0000_s1099" type="#_x0000_t202" style="position:absolute;margin-left:84.1pt;margin-top:70.15pt;width:324.45pt;height:14.35pt;z-index:-1784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" filled="f" stroked="f">
              <v:textbox inset="0,0,0,0">
                <w:txbxContent>
                  <w:p w14:paraId="546FCB50" w14:textId="77777777" w:rsidR="003315CD" w:rsidRDefault="0082365E">
                    <w:pPr>
                      <w:pStyle w:val="Textoindependiente"/>
                      <w:spacing w:before="13"/>
                      <w:ind w:left="20"/>
                    </w:pPr>
                    <w:r>
                      <w:rPr>
                        <w:rFonts w:ascii="Arial" w:hAnsi="Arial"/>
                        <w:b/>
                      </w:rPr>
                      <w:t>Gráfico</w:t>
                    </w:r>
                    <w:r>
                      <w:rPr>
                        <w:rFonts w:ascii="Arial" w:hAnsi="Arial"/>
                        <w:b/>
                        <w:spacing w:val="-9"/>
                      </w:rPr>
                      <w:t xml:space="preserve"> </w:t>
                    </w:r>
                    <w:r>
                      <w:rPr>
                        <w:rFonts w:ascii="Arial" w:hAnsi="Arial"/>
                        <w:b/>
                      </w:rPr>
                      <w:t>13.</w:t>
                    </w:r>
                    <w:r>
                      <w:rPr>
                        <w:rFonts w:ascii="Arial" w:hAnsi="Arial"/>
                        <w:b/>
                        <w:spacing w:val="-6"/>
                      </w:rPr>
                      <w:t xml:space="preserve"> </w:t>
                    </w:r>
                    <w:r>
                      <w:t>Procedimiento</w:t>
                    </w:r>
                    <w:r>
                      <w:rPr>
                        <w:spacing w:val="-5"/>
                      </w:rPr>
                      <w:t xml:space="preserve"> </w:t>
                    </w:r>
                    <w:r>
                      <w:t>Seguro</w:t>
                    </w:r>
                    <w:r>
                      <w:rPr>
                        <w:spacing w:val="-5"/>
                      </w:rPr>
                      <w:t xml:space="preserve"> </w:t>
                    </w:r>
                    <w:r>
                      <w:t>para</w:t>
                    </w:r>
                    <w:r>
                      <w:rPr>
                        <w:spacing w:val="-6"/>
                      </w:rPr>
                      <w:t xml:space="preserve"> </w:t>
                    </w:r>
                    <w:r>
                      <w:t>el</w:t>
                    </w:r>
                    <w:r>
                      <w:rPr>
                        <w:spacing w:val="-6"/>
                      </w:rPr>
                      <w:t xml:space="preserve"> </w:t>
                    </w:r>
                    <w:r>
                      <w:t>traslado</w:t>
                    </w:r>
                    <w:r>
                      <w:rPr>
                        <w:spacing w:val="-5"/>
                      </w:rPr>
                      <w:t xml:space="preserve"> </w:t>
                    </w:r>
                    <w:r>
                      <w:t>de</w:t>
                    </w:r>
                    <w:r>
                      <w:rPr>
                        <w:spacing w:val="-5"/>
                      </w:rPr>
                      <w:t xml:space="preserve"> </w:t>
                    </w:r>
                    <w:r>
                      <w:rPr>
                        <w:spacing w:val="-2"/>
                      </w:rPr>
                      <w:t>Cadáveres.</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8A42C"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68672" behindDoc="1" locked="0" layoutInCell="1" allowOverlap="1" wp14:anchorId="779451F3" wp14:editId="1018C2A7">
              <wp:simplePos x="0" y="0"/>
              <wp:positionH relativeFrom="page">
                <wp:posOffset>2223835</wp:posOffset>
              </wp:positionH>
              <wp:positionV relativeFrom="page">
                <wp:posOffset>0</wp:posOffset>
              </wp:positionV>
              <wp:extent cx="5550535" cy="871219"/>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89" name="Image 189"/>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90" name="Image 190"/>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4D603277" id="Group 188" o:spid="_x0000_s1026" style="position:absolute;margin-left:175.1pt;margin-top:0;width:437.05pt;height:68.6pt;z-index:-1784780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9"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">
                <v:imagedata r:id="rId3" o:title=""/>
              </v:shape>
              <v:shape id="Image 190"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">
                <v:imagedata r:id="rId4" o:title=""/>
              </v:shape>
              <w10:wrap anchorx="page" anchory="page"/>
            </v:group>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2BBD"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69696" behindDoc="1" locked="0" layoutInCell="1" allowOverlap="1" wp14:anchorId="46C9DA86" wp14:editId="48D126BD">
              <wp:simplePos x="0" y="0"/>
              <wp:positionH relativeFrom="page">
                <wp:posOffset>2223835</wp:posOffset>
              </wp:positionH>
              <wp:positionV relativeFrom="page">
                <wp:posOffset>0</wp:posOffset>
              </wp:positionV>
              <wp:extent cx="5550535" cy="871219"/>
              <wp:effectExtent l="0" t="0" r="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93" name="Image 193"/>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94" name="Image 194"/>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221A3347" id="Group 192" o:spid="_x0000_s1026" style="position:absolute;margin-left:175.1pt;margin-top:0;width:437.05pt;height:68.6pt;z-index:-17846784;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3"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">
                <v:imagedata r:id="rId3" o:title=""/>
              </v:shape>
              <v:shape id="Image 194"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">
                <v:imagedata r:id="rId4" o:title=""/>
              </v:shape>
              <w10:wrap anchorx="page" anchory="page"/>
            </v:group>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CAE6"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70720" behindDoc="1" locked="0" layoutInCell="1" allowOverlap="1" wp14:anchorId="3F07C707" wp14:editId="286B31E9">
              <wp:simplePos x="0" y="0"/>
              <wp:positionH relativeFrom="page">
                <wp:posOffset>2223835</wp:posOffset>
              </wp:positionH>
              <wp:positionV relativeFrom="page">
                <wp:posOffset>0</wp:posOffset>
              </wp:positionV>
              <wp:extent cx="5550535" cy="871219"/>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200" name="Image 200"/>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201" name="Image 201"/>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0F4581C6" id="Group 199" o:spid="_x0000_s1026" style="position:absolute;margin-left:175.1pt;margin-top:0;width:437.05pt;height:68.6pt;z-index:-17845760;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0"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">
                <v:imagedata r:id="rId3" o:title=""/>
              </v:shape>
              <v:shape id="Image 201"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">
                <v:imagedata r:id="rId4" o:title=""/>
              </v:shape>
              <w10:wrap anchorx="page" anchory="page"/>
            </v:group>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E3401"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71744" behindDoc="1" locked="0" layoutInCell="1" allowOverlap="1" wp14:anchorId="41B5F3EF" wp14:editId="7C5BF15C">
              <wp:simplePos x="0" y="0"/>
              <wp:positionH relativeFrom="page">
                <wp:posOffset>2223835</wp:posOffset>
              </wp:positionH>
              <wp:positionV relativeFrom="page">
                <wp:posOffset>0</wp:posOffset>
              </wp:positionV>
              <wp:extent cx="5550535" cy="871219"/>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206" name="Image 206"/>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207" name="Image 207"/>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02855C76" id="Group 205" o:spid="_x0000_s1026" style="position:absolute;margin-left:175.1pt;margin-top:0;width:437.05pt;height:68.6pt;z-index:-1784473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6"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">
                <v:imagedata r:id="rId3" o:title=""/>
              </v:shape>
              <v:shape id="Image 207"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">
                <v:imagedata r:id="rId4" o:title=""/>
              </v:shape>
              <w10:wrap anchorx="page" anchory="page"/>
            </v:group>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BC2C6"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72768" behindDoc="1" locked="0" layoutInCell="1" allowOverlap="1" wp14:anchorId="32B842ED" wp14:editId="61EC56A9">
              <wp:simplePos x="0" y="0"/>
              <wp:positionH relativeFrom="page">
                <wp:posOffset>2223835</wp:posOffset>
              </wp:positionH>
              <wp:positionV relativeFrom="page">
                <wp:posOffset>0</wp:posOffset>
              </wp:positionV>
              <wp:extent cx="5550535" cy="871219"/>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215" name="Image 215"/>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216" name="Image 216"/>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FB764E6" id="Group 214" o:spid="_x0000_s1026" style="position:absolute;margin-left:175.1pt;margin-top:0;width:437.05pt;height:68.6pt;z-index:-1784371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5"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">
                <v:imagedata r:id="rId3" o:title=""/>
              </v:shape>
              <v:shape id="Image 216"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">
                <v:imagedata r:id="rId4" o:title=""/>
              </v:shape>
              <w10:wrap anchorx="page" anchory="page"/>
            </v:group>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2EC21"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73792" behindDoc="1" locked="0" layoutInCell="1" allowOverlap="1" wp14:anchorId="673D1FD7" wp14:editId="2EFB5C5D">
              <wp:simplePos x="0" y="0"/>
              <wp:positionH relativeFrom="page">
                <wp:posOffset>2223835</wp:posOffset>
              </wp:positionH>
              <wp:positionV relativeFrom="page">
                <wp:posOffset>0</wp:posOffset>
              </wp:positionV>
              <wp:extent cx="5550535" cy="871219"/>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219" name="Image 219"/>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220" name="Image 220"/>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26B3F5A0" id="Group 218" o:spid="_x0000_s1026" style="position:absolute;margin-left:175.1pt;margin-top:0;width:437.05pt;height:68.6pt;z-index:-1784268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9"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">
                <v:imagedata r:id="rId3" o:title=""/>
              </v:shape>
              <v:shape id="Image 220"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">
                <v:imagedata r:id="rId4" o:title=""/>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0303C"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24128" behindDoc="1" locked="0" layoutInCell="1" allowOverlap="1" wp14:anchorId="0DC0D5F7" wp14:editId="39DD156F">
              <wp:simplePos x="0" y="0"/>
              <wp:positionH relativeFrom="page">
                <wp:posOffset>2223835</wp:posOffset>
              </wp:positionH>
              <wp:positionV relativeFrom="page">
                <wp:posOffset>0</wp:posOffset>
              </wp:positionV>
              <wp:extent cx="5550535" cy="871219"/>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21" name="Image 21"/>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22" name="Image 22"/>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787CC0A8" id="Group 20" o:spid="_x0000_s1026" style="position:absolute;margin-left:175.1pt;margin-top:0;width:437.05pt;height:68.6pt;z-index:-1789235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">
                <v:imagedata r:id="rId3" o:title=""/>
              </v:shape>
              <v:shape id="Image 22"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">
                <v:imagedata r:id="rId4" o:title=""/>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0DE3E"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25152" behindDoc="1" locked="0" layoutInCell="1" allowOverlap="1" wp14:anchorId="280F8522" wp14:editId="76734450">
              <wp:simplePos x="0" y="0"/>
              <wp:positionH relativeFrom="page">
                <wp:posOffset>2223835</wp:posOffset>
              </wp:positionH>
              <wp:positionV relativeFrom="page">
                <wp:posOffset>0</wp:posOffset>
              </wp:positionV>
              <wp:extent cx="5550535" cy="871219"/>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25" name="Image 25"/>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26" name="Image 26"/>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932C724" id="Group 24" o:spid="_x0000_s1026" style="position:absolute;margin-left:175.1pt;margin-top:0;width:437.05pt;height:68.6pt;z-index:-1789132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">
                <v:imagedata r:id="rId3" o:title=""/>
              </v:shape>
              <v:shape id="Image 26"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">
                <v:imagedata r:id="rId4" o:title=""/>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80EC"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26176" behindDoc="1" locked="0" layoutInCell="1" allowOverlap="1" wp14:anchorId="11CA6679" wp14:editId="1CC9E921">
              <wp:simplePos x="0" y="0"/>
              <wp:positionH relativeFrom="page">
                <wp:posOffset>2223835</wp:posOffset>
              </wp:positionH>
              <wp:positionV relativeFrom="page">
                <wp:posOffset>0</wp:posOffset>
              </wp:positionV>
              <wp:extent cx="5550535" cy="871219"/>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41" name="Image 41"/>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42" name="Image 42"/>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59C91BC8" id="Group 40" o:spid="_x0000_s1026" style="position:absolute;margin-left:175.1pt;margin-top:0;width:437.05pt;height:68.6pt;z-index:-17890304;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1"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">
                <v:imagedata r:id="rId3" o:title=""/>
              </v:shape>
              <v:shape id="Image 42"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">
                <v:imagedata r:id="rId4" o:title=""/>
              </v:shape>
              <w10:wrap anchorx="page" anchory="page"/>
            </v:group>
          </w:pict>
        </mc:Fallback>
      </mc:AlternateContent>
    </w:r>
    <w:r>
      <w:rPr>
        <w:noProof/>
        <w:sz w:val="20"/>
      </w:rPr>
      <mc:AlternateContent>
        <mc:Choice Requires="wps">
          <w:drawing>
            <wp:anchor distT="0" distB="0" distL="0" distR="0" simplePos="0" relativeHeight="485426688" behindDoc="1" locked="0" layoutInCell="1" allowOverlap="1" wp14:anchorId="0901612C" wp14:editId="14F981B8">
              <wp:simplePos x="0" y="0"/>
              <wp:positionH relativeFrom="page">
                <wp:posOffset>1068120</wp:posOffset>
              </wp:positionH>
              <wp:positionV relativeFrom="page">
                <wp:posOffset>890851</wp:posOffset>
              </wp:positionV>
              <wp:extent cx="1385570" cy="18224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5570" cy="182245"/>
                      </a:xfrm>
                      <a:prstGeom prst="rect">
                        <a:avLst/>
                      </a:prstGeom>
                    </wps:spPr>
                    <wps:txbx>
                      <w:txbxContent>
                        <w:p w14:paraId="1873AFB2" w14:textId="77777777" w:rsidR="003315CD" w:rsidRDefault="0082365E">
                          <w:pPr>
                            <w:spacing w:before="13"/>
                            <w:ind w:left="20"/>
                          </w:pPr>
                          <w:r>
                            <w:rPr>
                              <w:rFonts w:ascii="Arial" w:hAnsi="Arial"/>
                              <w:b/>
                            </w:rPr>
                            <w:t>Tabla</w:t>
                          </w:r>
                          <w:r>
                            <w:rPr>
                              <w:rFonts w:ascii="Arial" w:hAnsi="Arial"/>
                              <w:b/>
                              <w:spacing w:val="-3"/>
                            </w:rPr>
                            <w:t xml:space="preserve"> </w:t>
                          </w:r>
                          <w:r>
                            <w:rPr>
                              <w:rFonts w:ascii="Arial" w:hAnsi="Arial"/>
                              <w:b/>
                            </w:rPr>
                            <w:t>13.</w:t>
                          </w:r>
                          <w:r>
                            <w:rPr>
                              <w:rFonts w:ascii="Arial" w:hAnsi="Arial"/>
                              <w:b/>
                              <w:spacing w:val="-1"/>
                            </w:rPr>
                            <w:t xml:space="preserve"> </w:t>
                          </w:r>
                          <w:r>
                            <w:rPr>
                              <w:spacing w:val="-2"/>
                            </w:rPr>
                            <w:t>Evacuación</w:t>
                          </w:r>
                        </w:p>
                      </w:txbxContent>
                    </wps:txbx>
                    <wps:bodyPr wrap="square" lIns="0" tIns="0" rIns="0" bIns="0" rtlCol="0">
                      <a:noAutofit/>
                    </wps:bodyPr>
                  </wps:wsp>
                </a:graphicData>
              </a:graphic>
            </wp:anchor>
          </w:drawing>
        </mc:Choice>
        <mc:Fallback>
          <w:pict>
            <v:shapetype w14:anchorId="0901612C" id="_x0000_t202" coordsize="21600,21600" o:spt="202" path="m,l,21600r21600,l21600,xe">
              <v:stroke joinstyle="miter"/>
              <v:path gradientshapeok="t" o:connecttype="rect"/>
            </v:shapetype>
            <v:shape id="Textbox 43" o:spid="_x0000_s1046" type="#_x0000_t202" style="position:absolute;margin-left:84.1pt;margin-top:70.15pt;width:109.1pt;height:14.35pt;z-index:-1788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" filled="f" stroked="f">
              <v:textbox inset="0,0,0,0">
                <w:txbxContent>
                  <w:p w14:paraId="1873AFB2" w14:textId="77777777" w:rsidR="003315CD" w:rsidRDefault="0082365E">
                    <w:pPr>
                      <w:spacing w:before="13"/>
                      <w:ind w:left="20"/>
                    </w:pPr>
                    <w:r>
                      <w:rPr>
                        <w:rFonts w:ascii="Arial" w:hAnsi="Arial"/>
                        <w:b/>
                      </w:rPr>
                      <w:t>Tabla</w:t>
                    </w:r>
                    <w:r>
                      <w:rPr>
                        <w:rFonts w:ascii="Arial" w:hAnsi="Arial"/>
                        <w:b/>
                        <w:spacing w:val="-3"/>
                      </w:rPr>
                      <w:t xml:space="preserve"> </w:t>
                    </w:r>
                    <w:r>
                      <w:rPr>
                        <w:rFonts w:ascii="Arial" w:hAnsi="Arial"/>
                        <w:b/>
                      </w:rPr>
                      <w:t>13.</w:t>
                    </w:r>
                    <w:r>
                      <w:rPr>
                        <w:rFonts w:ascii="Arial" w:hAnsi="Arial"/>
                        <w:b/>
                        <w:spacing w:val="-1"/>
                      </w:rPr>
                      <w:t xml:space="preserve"> </w:t>
                    </w:r>
                    <w:r>
                      <w:rPr>
                        <w:spacing w:val="-2"/>
                      </w:rPr>
                      <w:t>Evacuación</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7BE86"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27712" behindDoc="1" locked="0" layoutInCell="1" allowOverlap="1" wp14:anchorId="0A16E3A9" wp14:editId="2B2879D3">
              <wp:simplePos x="0" y="0"/>
              <wp:positionH relativeFrom="page">
                <wp:posOffset>2223835</wp:posOffset>
              </wp:positionH>
              <wp:positionV relativeFrom="page">
                <wp:posOffset>0</wp:posOffset>
              </wp:positionV>
              <wp:extent cx="5550535" cy="871219"/>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46" name="Image 46"/>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47" name="Image 47"/>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0F8553F4" id="Group 45" o:spid="_x0000_s1026" style="position:absolute;margin-left:175.1pt;margin-top:0;width:437.05pt;height:68.6pt;z-index:-1788876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6"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">
                <v:imagedata r:id="rId3" o:title=""/>
              </v:shape>
              <v:shape id="Image 47"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">
                <v:imagedata r:id="rId4" o:title=""/>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1FB1"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28736" behindDoc="1" locked="0" layoutInCell="1" allowOverlap="1" wp14:anchorId="5101FE01" wp14:editId="547A5CD4">
              <wp:simplePos x="0" y="0"/>
              <wp:positionH relativeFrom="page">
                <wp:posOffset>2223835</wp:posOffset>
              </wp:positionH>
              <wp:positionV relativeFrom="page">
                <wp:posOffset>0</wp:posOffset>
              </wp:positionV>
              <wp:extent cx="5550535" cy="871219"/>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50" name="Image 50"/>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51" name="Image 51"/>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40A67969" id="Group 49" o:spid="_x0000_s1026" style="position:absolute;margin-left:175.1pt;margin-top:0;width:437.05pt;height:68.6pt;z-index:-17887744;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0"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">
                <v:imagedata r:id="rId3" o:title=""/>
              </v:shape>
              <v:shape id="Image 51"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">
                <v:imagedata r:id="rId4" o:title=""/>
              </v:shape>
              <w10:wrap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44D5" w14:textId="77777777" w:rsidR="003315CD" w:rsidRDefault="0082365E">
    <w:pPr>
      <w:pStyle w:val="Textoindependiente"/>
      <w:spacing w:line="14" w:lineRule="auto"/>
      <w:rPr>
        <w:sz w:val="20"/>
      </w:rPr>
    </w:pPr>
    <w:r>
      <w:rPr>
        <w:noProof/>
        <w:sz w:val="20"/>
      </w:rPr>
      <mc:AlternateContent>
        <mc:Choice Requires="wpg">
          <w:drawing>
            <wp:anchor distT="0" distB="0" distL="0" distR="0" simplePos="0" relativeHeight="485429760" behindDoc="1" locked="0" layoutInCell="1" allowOverlap="1" wp14:anchorId="344BD7ED" wp14:editId="5CA77C88">
              <wp:simplePos x="0" y="0"/>
              <wp:positionH relativeFrom="page">
                <wp:posOffset>2223835</wp:posOffset>
              </wp:positionH>
              <wp:positionV relativeFrom="page">
                <wp:posOffset>0</wp:posOffset>
              </wp:positionV>
              <wp:extent cx="5550535" cy="871219"/>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54" name="Image 54"/>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55" name="Image 55"/>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1177FB1" id="Group 53" o:spid="_x0000_s1026" style="position:absolute;margin-left:175.1pt;margin-top:0;width:437.05pt;height:68.6pt;z-index:-17886720;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4"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">
                <v:imagedata r:id="rId3" o:title=""/>
              </v:shape>
              <v:shape id="Image 55"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">
                <v:imagedata r:id="rId4" o:title=""/>
              </v:shape>
              <w10:wrap anchorx="page" anchory="page"/>
            </v:group>
          </w:pict>
        </mc:Fallback>
      </mc:AlternateContent>
    </w:r>
    <w:r>
      <w:rPr>
        <w:noProof/>
        <w:sz w:val="20"/>
      </w:rPr>
      <mc:AlternateContent>
        <mc:Choice Requires="wps">
          <w:drawing>
            <wp:anchor distT="0" distB="0" distL="0" distR="0" simplePos="0" relativeHeight="485430272" behindDoc="1" locked="0" layoutInCell="1" allowOverlap="1" wp14:anchorId="20615AA7" wp14:editId="51DF8C10">
              <wp:simplePos x="0" y="0"/>
              <wp:positionH relativeFrom="page">
                <wp:posOffset>1068120</wp:posOffset>
              </wp:positionH>
              <wp:positionV relativeFrom="page">
                <wp:posOffset>890851</wp:posOffset>
              </wp:positionV>
              <wp:extent cx="3078480" cy="18224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8480" cy="182245"/>
                      </a:xfrm>
                      <a:prstGeom prst="rect">
                        <a:avLst/>
                      </a:prstGeom>
                    </wps:spPr>
                    <wps:txbx>
                      <w:txbxContent>
                        <w:p w14:paraId="26CBB2BD" w14:textId="77777777" w:rsidR="003315CD" w:rsidRDefault="0082365E">
                          <w:pPr>
                            <w:spacing w:before="13"/>
                            <w:ind w:left="20"/>
                          </w:pPr>
                          <w:r>
                            <w:rPr>
                              <w:rFonts w:ascii="Arial" w:hAnsi="Arial"/>
                              <w:b/>
                            </w:rPr>
                            <w:t>Gráfico</w:t>
                          </w:r>
                          <w:r>
                            <w:rPr>
                              <w:rFonts w:ascii="Arial" w:hAnsi="Arial"/>
                              <w:b/>
                              <w:spacing w:val="-7"/>
                            </w:rPr>
                            <w:t xml:space="preserve"> </w:t>
                          </w:r>
                          <w:r>
                            <w:rPr>
                              <w:rFonts w:ascii="Arial" w:hAnsi="Arial"/>
                              <w:b/>
                            </w:rPr>
                            <w:t>3.</w:t>
                          </w:r>
                          <w:r>
                            <w:rPr>
                              <w:rFonts w:ascii="Arial" w:hAnsi="Arial"/>
                              <w:b/>
                              <w:spacing w:val="-6"/>
                            </w:rPr>
                            <w:t xml:space="preserve"> </w:t>
                          </w:r>
                          <w:r>
                            <w:t>Acciones</w:t>
                          </w:r>
                          <w:r>
                            <w:rPr>
                              <w:spacing w:val="-7"/>
                            </w:rPr>
                            <w:t xml:space="preserve"> </w:t>
                          </w:r>
                          <w:r>
                            <w:t>Operativas</w:t>
                          </w:r>
                          <w:r>
                            <w:rPr>
                              <w:spacing w:val="-6"/>
                            </w:rPr>
                            <w:t xml:space="preserve"> </w:t>
                          </w:r>
                          <w:r>
                            <w:t>durante</w:t>
                          </w:r>
                          <w:r>
                            <w:rPr>
                              <w:spacing w:val="-5"/>
                            </w:rPr>
                            <w:t xml:space="preserve"> </w:t>
                          </w:r>
                          <w:r>
                            <w:t>el</w:t>
                          </w:r>
                          <w:r>
                            <w:rPr>
                              <w:spacing w:val="-5"/>
                            </w:rPr>
                            <w:t xml:space="preserve"> </w:t>
                          </w:r>
                          <w:r>
                            <w:rPr>
                              <w:spacing w:val="-4"/>
                            </w:rPr>
                            <w:t>Sismo</w:t>
                          </w:r>
                        </w:p>
                      </w:txbxContent>
                    </wps:txbx>
                    <wps:bodyPr wrap="square" lIns="0" tIns="0" rIns="0" bIns="0" rtlCol="0">
                      <a:noAutofit/>
                    </wps:bodyPr>
                  </wps:wsp>
                </a:graphicData>
              </a:graphic>
            </wp:anchor>
          </w:drawing>
        </mc:Choice>
        <mc:Fallback>
          <w:pict>
            <v:shapetype w14:anchorId="20615AA7" id="_x0000_t202" coordsize="21600,21600" o:spt="202" path="m,l,21600r21600,l21600,xe">
              <v:stroke joinstyle="miter"/>
              <v:path gradientshapeok="t" o:connecttype="rect"/>
            </v:shapetype>
            <v:shape id="Textbox 56" o:spid="_x0000_s1050" type="#_x0000_t202" style="position:absolute;margin-left:84.1pt;margin-top:70.15pt;width:242.4pt;height:14.35pt;z-index:-1788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" filled="f" stroked="f">
              <v:textbox inset="0,0,0,0">
                <w:txbxContent>
                  <w:p w14:paraId="26CBB2BD" w14:textId="77777777" w:rsidR="003315CD" w:rsidRDefault="0082365E">
                    <w:pPr>
                      <w:spacing w:before="13"/>
                      <w:ind w:left="20"/>
                    </w:pPr>
                    <w:r>
                      <w:rPr>
                        <w:rFonts w:ascii="Arial" w:hAnsi="Arial"/>
                        <w:b/>
                      </w:rPr>
                      <w:t>Gráfico</w:t>
                    </w:r>
                    <w:r>
                      <w:rPr>
                        <w:rFonts w:ascii="Arial" w:hAnsi="Arial"/>
                        <w:b/>
                        <w:spacing w:val="-7"/>
                      </w:rPr>
                      <w:t xml:space="preserve"> </w:t>
                    </w:r>
                    <w:r>
                      <w:rPr>
                        <w:rFonts w:ascii="Arial" w:hAnsi="Arial"/>
                        <w:b/>
                      </w:rPr>
                      <w:t>3.</w:t>
                    </w:r>
                    <w:r>
                      <w:rPr>
                        <w:rFonts w:ascii="Arial" w:hAnsi="Arial"/>
                        <w:b/>
                        <w:spacing w:val="-6"/>
                      </w:rPr>
                      <w:t xml:space="preserve"> </w:t>
                    </w:r>
                    <w:r>
                      <w:t>Acciones</w:t>
                    </w:r>
                    <w:r>
                      <w:rPr>
                        <w:spacing w:val="-7"/>
                      </w:rPr>
                      <w:t xml:space="preserve"> </w:t>
                    </w:r>
                    <w:r>
                      <w:t>Operativas</w:t>
                    </w:r>
                    <w:r>
                      <w:rPr>
                        <w:spacing w:val="-6"/>
                      </w:rPr>
                      <w:t xml:space="preserve"> </w:t>
                    </w:r>
                    <w:r>
                      <w:t>durante</w:t>
                    </w:r>
                    <w:r>
                      <w:rPr>
                        <w:spacing w:val="-5"/>
                      </w:rPr>
                      <w:t xml:space="preserve"> </w:t>
                    </w:r>
                    <w:r>
                      <w:t>el</w:t>
                    </w:r>
                    <w:r>
                      <w:rPr>
                        <w:spacing w:val="-5"/>
                      </w:rPr>
                      <w:t xml:space="preserve"> </w:t>
                    </w:r>
                    <w:r>
                      <w:rPr>
                        <w:spacing w:val="-4"/>
                      </w:rPr>
                      <w:t>Sismo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0EAA"/>
    <w:multiLevelType w:val="hybridMultilevel"/>
    <w:tmpl w:val="6690014C"/>
    <w:lvl w:ilvl="0" w:tplc="F76C73D2">
      <w:numFmt w:val="bullet"/>
      <w:lvlText w:val=""/>
      <w:lvlJc w:val="left"/>
      <w:pPr>
        <w:ind w:left="1430" w:hanging="360"/>
      </w:pPr>
      <w:rPr>
        <w:rFonts w:ascii="Symbol" w:eastAsia="Symbol" w:hAnsi="Symbol" w:cs="Symbol" w:hint="default"/>
        <w:b w:val="0"/>
        <w:bCs w:val="0"/>
        <w:i w:val="0"/>
        <w:iCs w:val="0"/>
        <w:spacing w:val="0"/>
        <w:w w:val="100"/>
        <w:sz w:val="22"/>
        <w:szCs w:val="22"/>
        <w:lang w:val="es-ES" w:eastAsia="en-US" w:bidi="ar-SA"/>
      </w:rPr>
    </w:lvl>
    <w:lvl w:ilvl="1" w:tplc="E242AEA8">
      <w:numFmt w:val="bullet"/>
      <w:lvlText w:val="•"/>
      <w:lvlJc w:val="left"/>
      <w:pPr>
        <w:ind w:left="2321" w:hanging="360"/>
      </w:pPr>
      <w:rPr>
        <w:rFonts w:hint="default"/>
        <w:lang w:val="es-ES" w:eastAsia="en-US" w:bidi="ar-SA"/>
      </w:rPr>
    </w:lvl>
    <w:lvl w:ilvl="2" w:tplc="01847002">
      <w:numFmt w:val="bullet"/>
      <w:lvlText w:val="•"/>
      <w:lvlJc w:val="left"/>
      <w:pPr>
        <w:ind w:left="3203" w:hanging="360"/>
      </w:pPr>
      <w:rPr>
        <w:rFonts w:hint="default"/>
        <w:lang w:val="es-ES" w:eastAsia="en-US" w:bidi="ar-SA"/>
      </w:rPr>
    </w:lvl>
    <w:lvl w:ilvl="3" w:tplc="8898C088">
      <w:numFmt w:val="bullet"/>
      <w:lvlText w:val="•"/>
      <w:lvlJc w:val="left"/>
      <w:pPr>
        <w:ind w:left="4085" w:hanging="360"/>
      </w:pPr>
      <w:rPr>
        <w:rFonts w:hint="default"/>
        <w:lang w:val="es-ES" w:eastAsia="en-US" w:bidi="ar-SA"/>
      </w:rPr>
    </w:lvl>
    <w:lvl w:ilvl="4" w:tplc="C14E758E">
      <w:numFmt w:val="bullet"/>
      <w:lvlText w:val="•"/>
      <w:lvlJc w:val="left"/>
      <w:pPr>
        <w:ind w:left="4967" w:hanging="360"/>
      </w:pPr>
      <w:rPr>
        <w:rFonts w:hint="default"/>
        <w:lang w:val="es-ES" w:eastAsia="en-US" w:bidi="ar-SA"/>
      </w:rPr>
    </w:lvl>
    <w:lvl w:ilvl="5" w:tplc="24726B02">
      <w:numFmt w:val="bullet"/>
      <w:lvlText w:val="•"/>
      <w:lvlJc w:val="left"/>
      <w:pPr>
        <w:ind w:left="5849" w:hanging="360"/>
      </w:pPr>
      <w:rPr>
        <w:rFonts w:hint="default"/>
        <w:lang w:val="es-ES" w:eastAsia="en-US" w:bidi="ar-SA"/>
      </w:rPr>
    </w:lvl>
    <w:lvl w:ilvl="6" w:tplc="C1404C54">
      <w:numFmt w:val="bullet"/>
      <w:lvlText w:val="•"/>
      <w:lvlJc w:val="left"/>
      <w:pPr>
        <w:ind w:left="6731" w:hanging="360"/>
      </w:pPr>
      <w:rPr>
        <w:rFonts w:hint="default"/>
        <w:lang w:val="es-ES" w:eastAsia="en-US" w:bidi="ar-SA"/>
      </w:rPr>
    </w:lvl>
    <w:lvl w:ilvl="7" w:tplc="8D36B364">
      <w:numFmt w:val="bullet"/>
      <w:lvlText w:val="•"/>
      <w:lvlJc w:val="left"/>
      <w:pPr>
        <w:ind w:left="7612" w:hanging="360"/>
      </w:pPr>
      <w:rPr>
        <w:rFonts w:hint="default"/>
        <w:lang w:val="es-ES" w:eastAsia="en-US" w:bidi="ar-SA"/>
      </w:rPr>
    </w:lvl>
    <w:lvl w:ilvl="8" w:tplc="93406276">
      <w:numFmt w:val="bullet"/>
      <w:lvlText w:val="•"/>
      <w:lvlJc w:val="left"/>
      <w:pPr>
        <w:ind w:left="8494" w:hanging="360"/>
      </w:pPr>
      <w:rPr>
        <w:rFonts w:hint="default"/>
        <w:lang w:val="es-ES" w:eastAsia="en-US" w:bidi="ar-SA"/>
      </w:rPr>
    </w:lvl>
  </w:abstractNum>
  <w:abstractNum w:abstractNumId="1" w15:restartNumberingAfterBreak="0">
    <w:nsid w:val="117A2F0E"/>
    <w:multiLevelType w:val="hybridMultilevel"/>
    <w:tmpl w:val="E068AE10"/>
    <w:lvl w:ilvl="0" w:tplc="2220A292">
      <w:numFmt w:val="bullet"/>
      <w:lvlText w:val=""/>
      <w:lvlJc w:val="left"/>
      <w:pPr>
        <w:ind w:left="470" w:hanging="360"/>
      </w:pPr>
      <w:rPr>
        <w:rFonts w:ascii="Symbol" w:eastAsia="Symbol" w:hAnsi="Symbol" w:cs="Symbol" w:hint="default"/>
        <w:b w:val="0"/>
        <w:bCs w:val="0"/>
        <w:i w:val="0"/>
        <w:iCs w:val="0"/>
        <w:spacing w:val="0"/>
        <w:w w:val="100"/>
        <w:sz w:val="22"/>
        <w:szCs w:val="22"/>
        <w:lang w:val="es-ES" w:eastAsia="en-US" w:bidi="ar-SA"/>
      </w:rPr>
    </w:lvl>
    <w:lvl w:ilvl="1" w:tplc="28C8C314">
      <w:numFmt w:val="bullet"/>
      <w:lvlText w:val="•"/>
      <w:lvlJc w:val="left"/>
      <w:pPr>
        <w:ind w:left="1212" w:hanging="360"/>
      </w:pPr>
      <w:rPr>
        <w:rFonts w:hint="default"/>
        <w:lang w:val="es-ES" w:eastAsia="en-US" w:bidi="ar-SA"/>
      </w:rPr>
    </w:lvl>
    <w:lvl w:ilvl="2" w:tplc="5CB03E5E">
      <w:numFmt w:val="bullet"/>
      <w:lvlText w:val="•"/>
      <w:lvlJc w:val="left"/>
      <w:pPr>
        <w:ind w:left="1944" w:hanging="360"/>
      </w:pPr>
      <w:rPr>
        <w:rFonts w:hint="default"/>
        <w:lang w:val="es-ES" w:eastAsia="en-US" w:bidi="ar-SA"/>
      </w:rPr>
    </w:lvl>
    <w:lvl w:ilvl="3" w:tplc="E918EDA4">
      <w:numFmt w:val="bullet"/>
      <w:lvlText w:val="•"/>
      <w:lvlJc w:val="left"/>
      <w:pPr>
        <w:ind w:left="2676" w:hanging="360"/>
      </w:pPr>
      <w:rPr>
        <w:rFonts w:hint="default"/>
        <w:lang w:val="es-ES" w:eastAsia="en-US" w:bidi="ar-SA"/>
      </w:rPr>
    </w:lvl>
    <w:lvl w:ilvl="4" w:tplc="6DB09BA6">
      <w:numFmt w:val="bullet"/>
      <w:lvlText w:val="•"/>
      <w:lvlJc w:val="left"/>
      <w:pPr>
        <w:ind w:left="3409" w:hanging="360"/>
      </w:pPr>
      <w:rPr>
        <w:rFonts w:hint="default"/>
        <w:lang w:val="es-ES" w:eastAsia="en-US" w:bidi="ar-SA"/>
      </w:rPr>
    </w:lvl>
    <w:lvl w:ilvl="5" w:tplc="B4D26222">
      <w:numFmt w:val="bullet"/>
      <w:lvlText w:val="•"/>
      <w:lvlJc w:val="left"/>
      <w:pPr>
        <w:ind w:left="4141" w:hanging="360"/>
      </w:pPr>
      <w:rPr>
        <w:rFonts w:hint="default"/>
        <w:lang w:val="es-ES" w:eastAsia="en-US" w:bidi="ar-SA"/>
      </w:rPr>
    </w:lvl>
    <w:lvl w:ilvl="6" w:tplc="1E46DFF2">
      <w:numFmt w:val="bullet"/>
      <w:lvlText w:val="•"/>
      <w:lvlJc w:val="left"/>
      <w:pPr>
        <w:ind w:left="4873" w:hanging="360"/>
      </w:pPr>
      <w:rPr>
        <w:rFonts w:hint="default"/>
        <w:lang w:val="es-ES" w:eastAsia="en-US" w:bidi="ar-SA"/>
      </w:rPr>
    </w:lvl>
    <w:lvl w:ilvl="7" w:tplc="CB6C6D76">
      <w:numFmt w:val="bullet"/>
      <w:lvlText w:val="•"/>
      <w:lvlJc w:val="left"/>
      <w:pPr>
        <w:ind w:left="5606" w:hanging="360"/>
      </w:pPr>
      <w:rPr>
        <w:rFonts w:hint="default"/>
        <w:lang w:val="es-ES" w:eastAsia="en-US" w:bidi="ar-SA"/>
      </w:rPr>
    </w:lvl>
    <w:lvl w:ilvl="8" w:tplc="CB04067E">
      <w:numFmt w:val="bullet"/>
      <w:lvlText w:val="•"/>
      <w:lvlJc w:val="left"/>
      <w:pPr>
        <w:ind w:left="6338" w:hanging="360"/>
      </w:pPr>
      <w:rPr>
        <w:rFonts w:hint="default"/>
        <w:lang w:val="es-ES" w:eastAsia="en-US" w:bidi="ar-SA"/>
      </w:rPr>
    </w:lvl>
  </w:abstractNum>
  <w:abstractNum w:abstractNumId="2" w15:restartNumberingAfterBreak="0">
    <w:nsid w:val="12D52377"/>
    <w:multiLevelType w:val="multilevel"/>
    <w:tmpl w:val="99D03B50"/>
    <w:lvl w:ilvl="0">
      <w:start w:val="1"/>
      <w:numFmt w:val="decimal"/>
      <w:lvlText w:val="%1."/>
      <w:lvlJc w:val="left"/>
      <w:pPr>
        <w:ind w:left="4322" w:hanging="360"/>
        <w:jc w:val="right"/>
      </w:pPr>
      <w:rPr>
        <w:rFonts w:ascii="Tahoma" w:eastAsia="Tahoma" w:hAnsi="Tahoma" w:cs="Tahoma" w:hint="default"/>
        <w:b/>
        <w:bCs/>
        <w:i w:val="0"/>
        <w:iCs w:val="0"/>
        <w:spacing w:val="0"/>
        <w:w w:val="100"/>
        <w:sz w:val="24"/>
        <w:szCs w:val="24"/>
        <w:lang w:val="es-ES" w:eastAsia="en-US" w:bidi="ar-SA"/>
      </w:rPr>
    </w:lvl>
    <w:lvl w:ilvl="1">
      <w:start w:val="1"/>
      <w:numFmt w:val="decimal"/>
      <w:lvlText w:val="%1.%2"/>
      <w:lvlJc w:val="left"/>
      <w:pPr>
        <w:ind w:left="2126" w:hanging="1056"/>
      </w:pPr>
      <w:rPr>
        <w:rFonts w:hint="default"/>
        <w:spacing w:val="0"/>
        <w:w w:val="100"/>
        <w:lang w:val="es-ES" w:eastAsia="en-US" w:bidi="ar-SA"/>
      </w:rPr>
    </w:lvl>
    <w:lvl w:ilvl="2">
      <w:start w:val="1"/>
      <w:numFmt w:val="decimal"/>
      <w:lvlText w:val="%1.%2.%3"/>
      <w:lvlJc w:val="left"/>
      <w:pPr>
        <w:ind w:left="2126" w:hanging="1056"/>
      </w:pPr>
      <w:rPr>
        <w:rFonts w:ascii="Tahoma" w:eastAsia="Tahoma" w:hAnsi="Tahoma" w:cs="Tahoma" w:hint="default"/>
        <w:b/>
        <w:bCs/>
        <w:i w:val="0"/>
        <w:iCs w:val="0"/>
        <w:spacing w:val="-1"/>
        <w:w w:val="100"/>
        <w:sz w:val="24"/>
        <w:szCs w:val="24"/>
        <w:lang w:val="es-ES" w:eastAsia="en-US" w:bidi="ar-SA"/>
      </w:rPr>
    </w:lvl>
    <w:lvl w:ilvl="3">
      <w:numFmt w:val="bullet"/>
      <w:lvlText w:val="•"/>
      <w:lvlJc w:val="left"/>
      <w:pPr>
        <w:ind w:left="5062" w:hanging="1056"/>
      </w:pPr>
      <w:rPr>
        <w:rFonts w:hint="default"/>
        <w:lang w:val="es-ES" w:eastAsia="en-US" w:bidi="ar-SA"/>
      </w:rPr>
    </w:lvl>
    <w:lvl w:ilvl="4">
      <w:numFmt w:val="bullet"/>
      <w:lvlText w:val="•"/>
      <w:lvlJc w:val="left"/>
      <w:pPr>
        <w:ind w:left="5804" w:hanging="1056"/>
      </w:pPr>
      <w:rPr>
        <w:rFonts w:hint="default"/>
        <w:lang w:val="es-ES" w:eastAsia="en-US" w:bidi="ar-SA"/>
      </w:rPr>
    </w:lvl>
    <w:lvl w:ilvl="5">
      <w:numFmt w:val="bullet"/>
      <w:lvlText w:val="•"/>
      <w:lvlJc w:val="left"/>
      <w:pPr>
        <w:ind w:left="6546" w:hanging="1056"/>
      </w:pPr>
      <w:rPr>
        <w:rFonts w:hint="default"/>
        <w:lang w:val="es-ES" w:eastAsia="en-US" w:bidi="ar-SA"/>
      </w:rPr>
    </w:lvl>
    <w:lvl w:ilvl="6">
      <w:numFmt w:val="bullet"/>
      <w:lvlText w:val="•"/>
      <w:lvlJc w:val="left"/>
      <w:pPr>
        <w:ind w:left="7289" w:hanging="1056"/>
      </w:pPr>
      <w:rPr>
        <w:rFonts w:hint="default"/>
        <w:lang w:val="es-ES" w:eastAsia="en-US" w:bidi="ar-SA"/>
      </w:rPr>
    </w:lvl>
    <w:lvl w:ilvl="7">
      <w:numFmt w:val="bullet"/>
      <w:lvlText w:val="•"/>
      <w:lvlJc w:val="left"/>
      <w:pPr>
        <w:ind w:left="8031" w:hanging="1056"/>
      </w:pPr>
      <w:rPr>
        <w:rFonts w:hint="default"/>
        <w:lang w:val="es-ES" w:eastAsia="en-US" w:bidi="ar-SA"/>
      </w:rPr>
    </w:lvl>
    <w:lvl w:ilvl="8">
      <w:numFmt w:val="bullet"/>
      <w:lvlText w:val="•"/>
      <w:lvlJc w:val="left"/>
      <w:pPr>
        <w:ind w:left="8773" w:hanging="1056"/>
      </w:pPr>
      <w:rPr>
        <w:rFonts w:hint="default"/>
        <w:lang w:val="es-ES" w:eastAsia="en-US" w:bidi="ar-SA"/>
      </w:rPr>
    </w:lvl>
  </w:abstractNum>
  <w:abstractNum w:abstractNumId="3" w15:restartNumberingAfterBreak="0">
    <w:nsid w:val="189D6DCE"/>
    <w:multiLevelType w:val="hybridMultilevel"/>
    <w:tmpl w:val="A8E4D93A"/>
    <w:lvl w:ilvl="0" w:tplc="2BFCDCFC">
      <w:numFmt w:val="bullet"/>
      <w:lvlText w:val="-"/>
      <w:lvlJc w:val="left"/>
      <w:pPr>
        <w:ind w:left="1070" w:hanging="360"/>
      </w:pPr>
      <w:rPr>
        <w:rFonts w:ascii="Arial MT" w:eastAsia="Arial MT" w:hAnsi="Arial MT" w:cs="Arial MT" w:hint="default"/>
        <w:b w:val="0"/>
        <w:bCs w:val="0"/>
        <w:i w:val="0"/>
        <w:iCs w:val="0"/>
        <w:spacing w:val="0"/>
        <w:w w:val="100"/>
        <w:sz w:val="22"/>
        <w:szCs w:val="22"/>
        <w:lang w:val="es-ES" w:eastAsia="en-US" w:bidi="ar-SA"/>
      </w:rPr>
    </w:lvl>
    <w:lvl w:ilvl="1" w:tplc="5926752E">
      <w:numFmt w:val="bullet"/>
      <w:lvlText w:val=""/>
      <w:lvlJc w:val="left"/>
      <w:pPr>
        <w:ind w:left="1353" w:hanging="360"/>
      </w:pPr>
      <w:rPr>
        <w:rFonts w:ascii="Symbol" w:eastAsia="Symbol" w:hAnsi="Symbol" w:cs="Symbol" w:hint="default"/>
        <w:spacing w:val="0"/>
        <w:w w:val="100"/>
        <w:lang w:val="es-ES" w:eastAsia="en-US" w:bidi="ar-SA"/>
      </w:rPr>
    </w:lvl>
    <w:lvl w:ilvl="2" w:tplc="DD9C429C">
      <w:numFmt w:val="bullet"/>
      <w:lvlText w:val="•"/>
      <w:lvlJc w:val="left"/>
      <w:pPr>
        <w:ind w:left="2419" w:hanging="360"/>
      </w:pPr>
      <w:rPr>
        <w:rFonts w:hint="default"/>
        <w:lang w:val="es-ES" w:eastAsia="en-US" w:bidi="ar-SA"/>
      </w:rPr>
    </w:lvl>
    <w:lvl w:ilvl="3" w:tplc="EB70BE34">
      <w:numFmt w:val="bullet"/>
      <w:lvlText w:val="•"/>
      <w:lvlJc w:val="left"/>
      <w:pPr>
        <w:ind w:left="3399" w:hanging="360"/>
      </w:pPr>
      <w:rPr>
        <w:rFonts w:hint="default"/>
        <w:lang w:val="es-ES" w:eastAsia="en-US" w:bidi="ar-SA"/>
      </w:rPr>
    </w:lvl>
    <w:lvl w:ilvl="4" w:tplc="551C80B0">
      <w:numFmt w:val="bullet"/>
      <w:lvlText w:val="•"/>
      <w:lvlJc w:val="left"/>
      <w:pPr>
        <w:ind w:left="4379" w:hanging="360"/>
      </w:pPr>
      <w:rPr>
        <w:rFonts w:hint="default"/>
        <w:lang w:val="es-ES" w:eastAsia="en-US" w:bidi="ar-SA"/>
      </w:rPr>
    </w:lvl>
    <w:lvl w:ilvl="5" w:tplc="4710BF26">
      <w:numFmt w:val="bullet"/>
      <w:lvlText w:val="•"/>
      <w:lvlJc w:val="left"/>
      <w:pPr>
        <w:ind w:left="5359" w:hanging="360"/>
      </w:pPr>
      <w:rPr>
        <w:rFonts w:hint="default"/>
        <w:lang w:val="es-ES" w:eastAsia="en-US" w:bidi="ar-SA"/>
      </w:rPr>
    </w:lvl>
    <w:lvl w:ilvl="6" w:tplc="AB5C65A2">
      <w:numFmt w:val="bullet"/>
      <w:lvlText w:val="•"/>
      <w:lvlJc w:val="left"/>
      <w:pPr>
        <w:ind w:left="6339" w:hanging="360"/>
      </w:pPr>
      <w:rPr>
        <w:rFonts w:hint="default"/>
        <w:lang w:val="es-ES" w:eastAsia="en-US" w:bidi="ar-SA"/>
      </w:rPr>
    </w:lvl>
    <w:lvl w:ilvl="7" w:tplc="7114797A">
      <w:numFmt w:val="bullet"/>
      <w:lvlText w:val="•"/>
      <w:lvlJc w:val="left"/>
      <w:pPr>
        <w:ind w:left="7318" w:hanging="360"/>
      </w:pPr>
      <w:rPr>
        <w:rFonts w:hint="default"/>
        <w:lang w:val="es-ES" w:eastAsia="en-US" w:bidi="ar-SA"/>
      </w:rPr>
    </w:lvl>
    <w:lvl w:ilvl="8" w:tplc="DC9E3EC4">
      <w:numFmt w:val="bullet"/>
      <w:lvlText w:val="•"/>
      <w:lvlJc w:val="left"/>
      <w:pPr>
        <w:ind w:left="8298" w:hanging="360"/>
      </w:pPr>
      <w:rPr>
        <w:rFonts w:hint="default"/>
        <w:lang w:val="es-ES" w:eastAsia="en-US" w:bidi="ar-SA"/>
      </w:rPr>
    </w:lvl>
  </w:abstractNum>
  <w:abstractNum w:abstractNumId="4" w15:restartNumberingAfterBreak="0">
    <w:nsid w:val="23162982"/>
    <w:multiLevelType w:val="hybridMultilevel"/>
    <w:tmpl w:val="52807B2E"/>
    <w:lvl w:ilvl="0" w:tplc="F22E77C6">
      <w:numFmt w:val="bullet"/>
      <w:lvlText w:val="-"/>
      <w:lvlJc w:val="left"/>
      <w:pPr>
        <w:ind w:left="828" w:hanging="361"/>
      </w:pPr>
      <w:rPr>
        <w:rFonts w:ascii="Times New Roman" w:eastAsia="Times New Roman" w:hAnsi="Times New Roman" w:cs="Times New Roman" w:hint="default"/>
        <w:b w:val="0"/>
        <w:bCs w:val="0"/>
        <w:i w:val="0"/>
        <w:iCs w:val="0"/>
        <w:spacing w:val="0"/>
        <w:w w:val="100"/>
        <w:sz w:val="22"/>
        <w:szCs w:val="22"/>
        <w:lang w:val="es-ES" w:eastAsia="en-US" w:bidi="ar-SA"/>
      </w:rPr>
    </w:lvl>
    <w:lvl w:ilvl="1" w:tplc="8B082A90">
      <w:numFmt w:val="bullet"/>
      <w:lvlText w:val="•"/>
      <w:lvlJc w:val="left"/>
      <w:pPr>
        <w:ind w:left="1278" w:hanging="361"/>
      </w:pPr>
      <w:rPr>
        <w:rFonts w:hint="default"/>
        <w:lang w:val="es-ES" w:eastAsia="en-US" w:bidi="ar-SA"/>
      </w:rPr>
    </w:lvl>
    <w:lvl w:ilvl="2" w:tplc="2762672A">
      <w:numFmt w:val="bullet"/>
      <w:lvlText w:val="•"/>
      <w:lvlJc w:val="left"/>
      <w:pPr>
        <w:ind w:left="1736" w:hanging="361"/>
      </w:pPr>
      <w:rPr>
        <w:rFonts w:hint="default"/>
        <w:lang w:val="es-ES" w:eastAsia="en-US" w:bidi="ar-SA"/>
      </w:rPr>
    </w:lvl>
    <w:lvl w:ilvl="3" w:tplc="152CA70C">
      <w:numFmt w:val="bullet"/>
      <w:lvlText w:val="•"/>
      <w:lvlJc w:val="left"/>
      <w:pPr>
        <w:ind w:left="2194" w:hanging="361"/>
      </w:pPr>
      <w:rPr>
        <w:rFonts w:hint="default"/>
        <w:lang w:val="es-ES" w:eastAsia="en-US" w:bidi="ar-SA"/>
      </w:rPr>
    </w:lvl>
    <w:lvl w:ilvl="4" w:tplc="20DE6E28">
      <w:numFmt w:val="bullet"/>
      <w:lvlText w:val="•"/>
      <w:lvlJc w:val="left"/>
      <w:pPr>
        <w:ind w:left="2652" w:hanging="361"/>
      </w:pPr>
      <w:rPr>
        <w:rFonts w:hint="default"/>
        <w:lang w:val="es-ES" w:eastAsia="en-US" w:bidi="ar-SA"/>
      </w:rPr>
    </w:lvl>
    <w:lvl w:ilvl="5" w:tplc="6A98AB46">
      <w:numFmt w:val="bullet"/>
      <w:lvlText w:val="•"/>
      <w:lvlJc w:val="left"/>
      <w:pPr>
        <w:ind w:left="3110" w:hanging="361"/>
      </w:pPr>
      <w:rPr>
        <w:rFonts w:hint="default"/>
        <w:lang w:val="es-ES" w:eastAsia="en-US" w:bidi="ar-SA"/>
      </w:rPr>
    </w:lvl>
    <w:lvl w:ilvl="6" w:tplc="2AC8C188">
      <w:numFmt w:val="bullet"/>
      <w:lvlText w:val="•"/>
      <w:lvlJc w:val="left"/>
      <w:pPr>
        <w:ind w:left="3568" w:hanging="361"/>
      </w:pPr>
      <w:rPr>
        <w:rFonts w:hint="default"/>
        <w:lang w:val="es-ES" w:eastAsia="en-US" w:bidi="ar-SA"/>
      </w:rPr>
    </w:lvl>
    <w:lvl w:ilvl="7" w:tplc="FD960ED6">
      <w:numFmt w:val="bullet"/>
      <w:lvlText w:val="•"/>
      <w:lvlJc w:val="left"/>
      <w:pPr>
        <w:ind w:left="4026" w:hanging="361"/>
      </w:pPr>
      <w:rPr>
        <w:rFonts w:hint="default"/>
        <w:lang w:val="es-ES" w:eastAsia="en-US" w:bidi="ar-SA"/>
      </w:rPr>
    </w:lvl>
    <w:lvl w:ilvl="8" w:tplc="988C9B40">
      <w:numFmt w:val="bullet"/>
      <w:lvlText w:val="•"/>
      <w:lvlJc w:val="left"/>
      <w:pPr>
        <w:ind w:left="4484" w:hanging="361"/>
      </w:pPr>
      <w:rPr>
        <w:rFonts w:hint="default"/>
        <w:lang w:val="es-ES" w:eastAsia="en-US" w:bidi="ar-SA"/>
      </w:rPr>
    </w:lvl>
  </w:abstractNum>
  <w:abstractNum w:abstractNumId="5" w15:restartNumberingAfterBreak="0">
    <w:nsid w:val="247267F3"/>
    <w:multiLevelType w:val="hybridMultilevel"/>
    <w:tmpl w:val="343894D0"/>
    <w:lvl w:ilvl="0" w:tplc="71843B88">
      <w:numFmt w:val="bullet"/>
      <w:lvlText w:val=""/>
      <w:lvlJc w:val="left"/>
      <w:pPr>
        <w:ind w:left="427" w:hanging="359"/>
      </w:pPr>
      <w:rPr>
        <w:rFonts w:ascii="Symbol" w:eastAsia="Symbol" w:hAnsi="Symbol" w:cs="Symbol" w:hint="default"/>
        <w:b w:val="0"/>
        <w:bCs w:val="0"/>
        <w:i w:val="0"/>
        <w:iCs w:val="0"/>
        <w:spacing w:val="0"/>
        <w:w w:val="100"/>
        <w:sz w:val="22"/>
        <w:szCs w:val="22"/>
        <w:lang w:val="es-ES" w:eastAsia="en-US" w:bidi="ar-SA"/>
      </w:rPr>
    </w:lvl>
    <w:lvl w:ilvl="1" w:tplc="3CE20D5E">
      <w:numFmt w:val="bullet"/>
      <w:lvlText w:val="•"/>
      <w:lvlJc w:val="left"/>
      <w:pPr>
        <w:ind w:left="1126" w:hanging="359"/>
      </w:pPr>
      <w:rPr>
        <w:rFonts w:hint="default"/>
        <w:lang w:val="es-ES" w:eastAsia="en-US" w:bidi="ar-SA"/>
      </w:rPr>
    </w:lvl>
    <w:lvl w:ilvl="2" w:tplc="1BD65A08">
      <w:numFmt w:val="bullet"/>
      <w:lvlText w:val="•"/>
      <w:lvlJc w:val="left"/>
      <w:pPr>
        <w:ind w:left="1833" w:hanging="359"/>
      </w:pPr>
      <w:rPr>
        <w:rFonts w:hint="default"/>
        <w:lang w:val="es-ES" w:eastAsia="en-US" w:bidi="ar-SA"/>
      </w:rPr>
    </w:lvl>
    <w:lvl w:ilvl="3" w:tplc="4AE0CE02">
      <w:numFmt w:val="bullet"/>
      <w:lvlText w:val="•"/>
      <w:lvlJc w:val="left"/>
      <w:pPr>
        <w:ind w:left="2540" w:hanging="359"/>
      </w:pPr>
      <w:rPr>
        <w:rFonts w:hint="default"/>
        <w:lang w:val="es-ES" w:eastAsia="en-US" w:bidi="ar-SA"/>
      </w:rPr>
    </w:lvl>
    <w:lvl w:ilvl="4" w:tplc="DE84F88A">
      <w:numFmt w:val="bullet"/>
      <w:lvlText w:val="•"/>
      <w:lvlJc w:val="left"/>
      <w:pPr>
        <w:ind w:left="3246" w:hanging="359"/>
      </w:pPr>
      <w:rPr>
        <w:rFonts w:hint="default"/>
        <w:lang w:val="es-ES" w:eastAsia="en-US" w:bidi="ar-SA"/>
      </w:rPr>
    </w:lvl>
    <w:lvl w:ilvl="5" w:tplc="64360A1C">
      <w:numFmt w:val="bullet"/>
      <w:lvlText w:val="•"/>
      <w:lvlJc w:val="left"/>
      <w:pPr>
        <w:ind w:left="3953" w:hanging="359"/>
      </w:pPr>
      <w:rPr>
        <w:rFonts w:hint="default"/>
        <w:lang w:val="es-ES" w:eastAsia="en-US" w:bidi="ar-SA"/>
      </w:rPr>
    </w:lvl>
    <w:lvl w:ilvl="6" w:tplc="301AD936">
      <w:numFmt w:val="bullet"/>
      <w:lvlText w:val="•"/>
      <w:lvlJc w:val="left"/>
      <w:pPr>
        <w:ind w:left="4660" w:hanging="359"/>
      </w:pPr>
      <w:rPr>
        <w:rFonts w:hint="default"/>
        <w:lang w:val="es-ES" w:eastAsia="en-US" w:bidi="ar-SA"/>
      </w:rPr>
    </w:lvl>
    <w:lvl w:ilvl="7" w:tplc="806AEFBA">
      <w:numFmt w:val="bullet"/>
      <w:lvlText w:val="•"/>
      <w:lvlJc w:val="left"/>
      <w:pPr>
        <w:ind w:left="5366" w:hanging="359"/>
      </w:pPr>
      <w:rPr>
        <w:rFonts w:hint="default"/>
        <w:lang w:val="es-ES" w:eastAsia="en-US" w:bidi="ar-SA"/>
      </w:rPr>
    </w:lvl>
    <w:lvl w:ilvl="8" w:tplc="4224BD8E">
      <w:numFmt w:val="bullet"/>
      <w:lvlText w:val="•"/>
      <w:lvlJc w:val="left"/>
      <w:pPr>
        <w:ind w:left="6073" w:hanging="359"/>
      </w:pPr>
      <w:rPr>
        <w:rFonts w:hint="default"/>
        <w:lang w:val="es-ES" w:eastAsia="en-US" w:bidi="ar-SA"/>
      </w:rPr>
    </w:lvl>
  </w:abstractNum>
  <w:abstractNum w:abstractNumId="6" w15:restartNumberingAfterBreak="0">
    <w:nsid w:val="2B102CDE"/>
    <w:multiLevelType w:val="hybridMultilevel"/>
    <w:tmpl w:val="DA7E9F06"/>
    <w:lvl w:ilvl="0" w:tplc="1AD82ED8">
      <w:numFmt w:val="bullet"/>
      <w:lvlText w:val=""/>
      <w:lvlJc w:val="left"/>
      <w:pPr>
        <w:ind w:left="470" w:hanging="360"/>
      </w:pPr>
      <w:rPr>
        <w:rFonts w:ascii="Symbol" w:eastAsia="Symbol" w:hAnsi="Symbol" w:cs="Symbol" w:hint="default"/>
        <w:b w:val="0"/>
        <w:bCs w:val="0"/>
        <w:i w:val="0"/>
        <w:iCs w:val="0"/>
        <w:spacing w:val="0"/>
        <w:w w:val="100"/>
        <w:sz w:val="22"/>
        <w:szCs w:val="22"/>
        <w:lang w:val="es-ES" w:eastAsia="en-US" w:bidi="ar-SA"/>
      </w:rPr>
    </w:lvl>
    <w:lvl w:ilvl="1" w:tplc="81B0E57E">
      <w:numFmt w:val="bullet"/>
      <w:lvlText w:val="•"/>
      <w:lvlJc w:val="left"/>
      <w:pPr>
        <w:ind w:left="1212" w:hanging="360"/>
      </w:pPr>
      <w:rPr>
        <w:rFonts w:hint="default"/>
        <w:lang w:val="es-ES" w:eastAsia="en-US" w:bidi="ar-SA"/>
      </w:rPr>
    </w:lvl>
    <w:lvl w:ilvl="2" w:tplc="D9F4E03A">
      <w:numFmt w:val="bullet"/>
      <w:lvlText w:val="•"/>
      <w:lvlJc w:val="left"/>
      <w:pPr>
        <w:ind w:left="1944" w:hanging="360"/>
      </w:pPr>
      <w:rPr>
        <w:rFonts w:hint="default"/>
        <w:lang w:val="es-ES" w:eastAsia="en-US" w:bidi="ar-SA"/>
      </w:rPr>
    </w:lvl>
    <w:lvl w:ilvl="3" w:tplc="D4486CE2">
      <w:numFmt w:val="bullet"/>
      <w:lvlText w:val="•"/>
      <w:lvlJc w:val="left"/>
      <w:pPr>
        <w:ind w:left="2676" w:hanging="360"/>
      </w:pPr>
      <w:rPr>
        <w:rFonts w:hint="default"/>
        <w:lang w:val="es-ES" w:eastAsia="en-US" w:bidi="ar-SA"/>
      </w:rPr>
    </w:lvl>
    <w:lvl w:ilvl="4" w:tplc="900A3768">
      <w:numFmt w:val="bullet"/>
      <w:lvlText w:val="•"/>
      <w:lvlJc w:val="left"/>
      <w:pPr>
        <w:ind w:left="3409" w:hanging="360"/>
      </w:pPr>
      <w:rPr>
        <w:rFonts w:hint="default"/>
        <w:lang w:val="es-ES" w:eastAsia="en-US" w:bidi="ar-SA"/>
      </w:rPr>
    </w:lvl>
    <w:lvl w:ilvl="5" w:tplc="149293AC">
      <w:numFmt w:val="bullet"/>
      <w:lvlText w:val="•"/>
      <w:lvlJc w:val="left"/>
      <w:pPr>
        <w:ind w:left="4141" w:hanging="360"/>
      </w:pPr>
      <w:rPr>
        <w:rFonts w:hint="default"/>
        <w:lang w:val="es-ES" w:eastAsia="en-US" w:bidi="ar-SA"/>
      </w:rPr>
    </w:lvl>
    <w:lvl w:ilvl="6" w:tplc="D06A1124">
      <w:numFmt w:val="bullet"/>
      <w:lvlText w:val="•"/>
      <w:lvlJc w:val="left"/>
      <w:pPr>
        <w:ind w:left="4873" w:hanging="360"/>
      </w:pPr>
      <w:rPr>
        <w:rFonts w:hint="default"/>
        <w:lang w:val="es-ES" w:eastAsia="en-US" w:bidi="ar-SA"/>
      </w:rPr>
    </w:lvl>
    <w:lvl w:ilvl="7" w:tplc="DD0244CC">
      <w:numFmt w:val="bullet"/>
      <w:lvlText w:val="•"/>
      <w:lvlJc w:val="left"/>
      <w:pPr>
        <w:ind w:left="5606" w:hanging="360"/>
      </w:pPr>
      <w:rPr>
        <w:rFonts w:hint="default"/>
        <w:lang w:val="es-ES" w:eastAsia="en-US" w:bidi="ar-SA"/>
      </w:rPr>
    </w:lvl>
    <w:lvl w:ilvl="8" w:tplc="DD1ABA9E">
      <w:numFmt w:val="bullet"/>
      <w:lvlText w:val="•"/>
      <w:lvlJc w:val="left"/>
      <w:pPr>
        <w:ind w:left="6338" w:hanging="360"/>
      </w:pPr>
      <w:rPr>
        <w:rFonts w:hint="default"/>
        <w:lang w:val="es-ES" w:eastAsia="en-US" w:bidi="ar-SA"/>
      </w:rPr>
    </w:lvl>
  </w:abstractNum>
  <w:abstractNum w:abstractNumId="7" w15:restartNumberingAfterBreak="0">
    <w:nsid w:val="2EE256D4"/>
    <w:multiLevelType w:val="hybridMultilevel"/>
    <w:tmpl w:val="A1501226"/>
    <w:lvl w:ilvl="0" w:tplc="C1F09752">
      <w:numFmt w:val="bullet"/>
      <w:lvlText w:val=""/>
      <w:lvlJc w:val="left"/>
      <w:pPr>
        <w:ind w:left="1070" w:hanging="360"/>
      </w:pPr>
      <w:rPr>
        <w:rFonts w:ascii="Symbol" w:eastAsia="Symbol" w:hAnsi="Symbol" w:cs="Symbol" w:hint="default"/>
        <w:spacing w:val="0"/>
        <w:w w:val="100"/>
        <w:lang w:val="es-ES" w:eastAsia="en-US" w:bidi="ar-SA"/>
      </w:rPr>
    </w:lvl>
    <w:lvl w:ilvl="1" w:tplc="D090A930">
      <w:numFmt w:val="bullet"/>
      <w:lvlText w:val="•"/>
      <w:lvlJc w:val="left"/>
      <w:pPr>
        <w:ind w:left="1979" w:hanging="360"/>
      </w:pPr>
      <w:rPr>
        <w:rFonts w:hint="default"/>
        <w:lang w:val="es-ES" w:eastAsia="en-US" w:bidi="ar-SA"/>
      </w:rPr>
    </w:lvl>
    <w:lvl w:ilvl="2" w:tplc="37E26488">
      <w:numFmt w:val="bullet"/>
      <w:lvlText w:val="•"/>
      <w:lvlJc w:val="left"/>
      <w:pPr>
        <w:ind w:left="2899" w:hanging="360"/>
      </w:pPr>
      <w:rPr>
        <w:rFonts w:hint="default"/>
        <w:lang w:val="es-ES" w:eastAsia="en-US" w:bidi="ar-SA"/>
      </w:rPr>
    </w:lvl>
    <w:lvl w:ilvl="3" w:tplc="26668DC4">
      <w:numFmt w:val="bullet"/>
      <w:lvlText w:val="•"/>
      <w:lvlJc w:val="left"/>
      <w:pPr>
        <w:ind w:left="3819" w:hanging="360"/>
      </w:pPr>
      <w:rPr>
        <w:rFonts w:hint="default"/>
        <w:lang w:val="es-ES" w:eastAsia="en-US" w:bidi="ar-SA"/>
      </w:rPr>
    </w:lvl>
    <w:lvl w:ilvl="4" w:tplc="FCD87D5E">
      <w:numFmt w:val="bullet"/>
      <w:lvlText w:val="•"/>
      <w:lvlJc w:val="left"/>
      <w:pPr>
        <w:ind w:left="4739" w:hanging="360"/>
      </w:pPr>
      <w:rPr>
        <w:rFonts w:hint="default"/>
        <w:lang w:val="es-ES" w:eastAsia="en-US" w:bidi="ar-SA"/>
      </w:rPr>
    </w:lvl>
    <w:lvl w:ilvl="5" w:tplc="DD3AB3D2">
      <w:numFmt w:val="bullet"/>
      <w:lvlText w:val="•"/>
      <w:lvlJc w:val="left"/>
      <w:pPr>
        <w:ind w:left="5659" w:hanging="360"/>
      </w:pPr>
      <w:rPr>
        <w:rFonts w:hint="default"/>
        <w:lang w:val="es-ES" w:eastAsia="en-US" w:bidi="ar-SA"/>
      </w:rPr>
    </w:lvl>
    <w:lvl w:ilvl="6" w:tplc="1400BC4E">
      <w:numFmt w:val="bullet"/>
      <w:lvlText w:val="•"/>
      <w:lvlJc w:val="left"/>
      <w:pPr>
        <w:ind w:left="6579" w:hanging="360"/>
      </w:pPr>
      <w:rPr>
        <w:rFonts w:hint="default"/>
        <w:lang w:val="es-ES" w:eastAsia="en-US" w:bidi="ar-SA"/>
      </w:rPr>
    </w:lvl>
    <w:lvl w:ilvl="7" w:tplc="97B8E714">
      <w:numFmt w:val="bullet"/>
      <w:lvlText w:val="•"/>
      <w:lvlJc w:val="left"/>
      <w:pPr>
        <w:ind w:left="7498" w:hanging="360"/>
      </w:pPr>
      <w:rPr>
        <w:rFonts w:hint="default"/>
        <w:lang w:val="es-ES" w:eastAsia="en-US" w:bidi="ar-SA"/>
      </w:rPr>
    </w:lvl>
    <w:lvl w:ilvl="8" w:tplc="70DE6062">
      <w:numFmt w:val="bullet"/>
      <w:lvlText w:val="•"/>
      <w:lvlJc w:val="left"/>
      <w:pPr>
        <w:ind w:left="8418" w:hanging="360"/>
      </w:pPr>
      <w:rPr>
        <w:rFonts w:hint="default"/>
        <w:lang w:val="es-ES" w:eastAsia="en-US" w:bidi="ar-SA"/>
      </w:rPr>
    </w:lvl>
  </w:abstractNum>
  <w:abstractNum w:abstractNumId="8" w15:restartNumberingAfterBreak="0">
    <w:nsid w:val="301C57A8"/>
    <w:multiLevelType w:val="hybridMultilevel"/>
    <w:tmpl w:val="39862C76"/>
    <w:lvl w:ilvl="0" w:tplc="325A24E6">
      <w:numFmt w:val="bullet"/>
      <w:lvlText w:val=""/>
      <w:lvlJc w:val="left"/>
      <w:pPr>
        <w:ind w:left="467" w:hanging="360"/>
      </w:pPr>
      <w:rPr>
        <w:rFonts w:ascii="Symbol" w:eastAsia="Symbol" w:hAnsi="Symbol" w:cs="Symbol" w:hint="default"/>
        <w:b w:val="0"/>
        <w:bCs w:val="0"/>
        <w:i w:val="0"/>
        <w:iCs w:val="0"/>
        <w:spacing w:val="0"/>
        <w:w w:val="100"/>
        <w:sz w:val="22"/>
        <w:szCs w:val="22"/>
        <w:lang w:val="es-ES" w:eastAsia="en-US" w:bidi="ar-SA"/>
      </w:rPr>
    </w:lvl>
    <w:lvl w:ilvl="1" w:tplc="EBAA750C">
      <w:numFmt w:val="bullet"/>
      <w:lvlText w:val="•"/>
      <w:lvlJc w:val="left"/>
      <w:pPr>
        <w:ind w:left="1188" w:hanging="360"/>
      </w:pPr>
      <w:rPr>
        <w:rFonts w:hint="default"/>
        <w:lang w:val="es-ES" w:eastAsia="en-US" w:bidi="ar-SA"/>
      </w:rPr>
    </w:lvl>
    <w:lvl w:ilvl="2" w:tplc="B4581FFE">
      <w:numFmt w:val="bullet"/>
      <w:lvlText w:val="•"/>
      <w:lvlJc w:val="left"/>
      <w:pPr>
        <w:ind w:left="1917" w:hanging="360"/>
      </w:pPr>
      <w:rPr>
        <w:rFonts w:hint="default"/>
        <w:lang w:val="es-ES" w:eastAsia="en-US" w:bidi="ar-SA"/>
      </w:rPr>
    </w:lvl>
    <w:lvl w:ilvl="3" w:tplc="B97EA5C6">
      <w:numFmt w:val="bullet"/>
      <w:lvlText w:val="•"/>
      <w:lvlJc w:val="left"/>
      <w:pPr>
        <w:ind w:left="2646" w:hanging="360"/>
      </w:pPr>
      <w:rPr>
        <w:rFonts w:hint="default"/>
        <w:lang w:val="es-ES" w:eastAsia="en-US" w:bidi="ar-SA"/>
      </w:rPr>
    </w:lvl>
    <w:lvl w:ilvl="4" w:tplc="42DEB796">
      <w:numFmt w:val="bullet"/>
      <w:lvlText w:val="•"/>
      <w:lvlJc w:val="left"/>
      <w:pPr>
        <w:ind w:left="3375" w:hanging="360"/>
      </w:pPr>
      <w:rPr>
        <w:rFonts w:hint="default"/>
        <w:lang w:val="es-ES" w:eastAsia="en-US" w:bidi="ar-SA"/>
      </w:rPr>
    </w:lvl>
    <w:lvl w:ilvl="5" w:tplc="9D9E288E">
      <w:numFmt w:val="bullet"/>
      <w:lvlText w:val="•"/>
      <w:lvlJc w:val="left"/>
      <w:pPr>
        <w:ind w:left="4104" w:hanging="360"/>
      </w:pPr>
      <w:rPr>
        <w:rFonts w:hint="default"/>
        <w:lang w:val="es-ES" w:eastAsia="en-US" w:bidi="ar-SA"/>
      </w:rPr>
    </w:lvl>
    <w:lvl w:ilvl="6" w:tplc="5ADAFA8C">
      <w:numFmt w:val="bullet"/>
      <w:lvlText w:val="•"/>
      <w:lvlJc w:val="left"/>
      <w:pPr>
        <w:ind w:left="4833" w:hanging="360"/>
      </w:pPr>
      <w:rPr>
        <w:rFonts w:hint="default"/>
        <w:lang w:val="es-ES" w:eastAsia="en-US" w:bidi="ar-SA"/>
      </w:rPr>
    </w:lvl>
    <w:lvl w:ilvl="7" w:tplc="868AE0C6">
      <w:numFmt w:val="bullet"/>
      <w:lvlText w:val="•"/>
      <w:lvlJc w:val="left"/>
      <w:pPr>
        <w:ind w:left="5562" w:hanging="360"/>
      </w:pPr>
      <w:rPr>
        <w:rFonts w:hint="default"/>
        <w:lang w:val="es-ES" w:eastAsia="en-US" w:bidi="ar-SA"/>
      </w:rPr>
    </w:lvl>
    <w:lvl w:ilvl="8" w:tplc="85C8EBC0">
      <w:numFmt w:val="bullet"/>
      <w:lvlText w:val="•"/>
      <w:lvlJc w:val="left"/>
      <w:pPr>
        <w:ind w:left="6291" w:hanging="360"/>
      </w:pPr>
      <w:rPr>
        <w:rFonts w:hint="default"/>
        <w:lang w:val="es-ES" w:eastAsia="en-US" w:bidi="ar-SA"/>
      </w:rPr>
    </w:lvl>
  </w:abstractNum>
  <w:abstractNum w:abstractNumId="9" w15:restartNumberingAfterBreak="0">
    <w:nsid w:val="37307738"/>
    <w:multiLevelType w:val="multilevel"/>
    <w:tmpl w:val="BE36D23E"/>
    <w:lvl w:ilvl="0">
      <w:start w:val="11"/>
      <w:numFmt w:val="decimal"/>
      <w:lvlText w:val="%1"/>
      <w:lvlJc w:val="left"/>
      <w:pPr>
        <w:ind w:left="2126" w:hanging="1056"/>
      </w:pPr>
      <w:rPr>
        <w:rFonts w:hint="default"/>
        <w:lang w:val="es-ES" w:eastAsia="en-US" w:bidi="ar-SA"/>
      </w:rPr>
    </w:lvl>
    <w:lvl w:ilvl="1">
      <w:start w:val="1"/>
      <w:numFmt w:val="decimal"/>
      <w:lvlText w:val="%1.%2"/>
      <w:lvlJc w:val="left"/>
      <w:pPr>
        <w:ind w:left="2126" w:hanging="1056"/>
      </w:pPr>
      <w:rPr>
        <w:rFonts w:ascii="Tahoma" w:eastAsia="Tahoma" w:hAnsi="Tahoma" w:cs="Tahoma" w:hint="default"/>
        <w:b/>
        <w:bCs/>
        <w:i w:val="0"/>
        <w:iCs w:val="0"/>
        <w:spacing w:val="0"/>
        <w:w w:val="100"/>
        <w:sz w:val="24"/>
        <w:szCs w:val="24"/>
        <w:lang w:val="es-ES" w:eastAsia="en-US" w:bidi="ar-SA"/>
      </w:rPr>
    </w:lvl>
    <w:lvl w:ilvl="2">
      <w:start w:val="12"/>
      <w:numFmt w:val="decimal"/>
      <w:lvlText w:val="%3."/>
      <w:lvlJc w:val="left"/>
      <w:pPr>
        <w:ind w:left="3295" w:hanging="709"/>
        <w:jc w:val="right"/>
      </w:pPr>
      <w:rPr>
        <w:rFonts w:ascii="Tahoma" w:eastAsia="Tahoma" w:hAnsi="Tahoma" w:cs="Tahoma" w:hint="default"/>
        <w:b/>
        <w:bCs/>
        <w:i w:val="0"/>
        <w:iCs w:val="0"/>
        <w:spacing w:val="0"/>
        <w:w w:val="100"/>
        <w:sz w:val="24"/>
        <w:szCs w:val="24"/>
        <w:lang w:val="es-ES" w:eastAsia="en-US" w:bidi="ar-SA"/>
      </w:rPr>
    </w:lvl>
    <w:lvl w:ilvl="3">
      <w:start w:val="1"/>
      <w:numFmt w:val="decimal"/>
      <w:lvlText w:val="%3.%4"/>
      <w:lvlJc w:val="left"/>
      <w:pPr>
        <w:ind w:left="2195" w:hanging="1126"/>
      </w:pPr>
      <w:rPr>
        <w:rFonts w:ascii="Tahoma" w:eastAsia="Tahoma" w:hAnsi="Tahoma" w:cs="Tahoma" w:hint="default"/>
        <w:b/>
        <w:bCs/>
        <w:i w:val="0"/>
        <w:iCs w:val="0"/>
        <w:spacing w:val="0"/>
        <w:w w:val="100"/>
        <w:sz w:val="24"/>
        <w:szCs w:val="24"/>
        <w:lang w:val="es-ES" w:eastAsia="en-US" w:bidi="ar-SA"/>
      </w:rPr>
    </w:lvl>
    <w:lvl w:ilvl="4">
      <w:start w:val="1"/>
      <w:numFmt w:val="decimal"/>
      <w:lvlText w:val="%3.%4.%5"/>
      <w:lvlJc w:val="left"/>
      <w:pPr>
        <w:ind w:left="2834" w:hanging="1405"/>
      </w:pPr>
      <w:rPr>
        <w:rFonts w:ascii="Tahoma" w:eastAsia="Tahoma" w:hAnsi="Tahoma" w:cs="Tahoma" w:hint="default"/>
        <w:b/>
        <w:bCs/>
        <w:i w:val="0"/>
        <w:iCs w:val="0"/>
        <w:spacing w:val="-1"/>
        <w:w w:val="100"/>
        <w:sz w:val="24"/>
        <w:szCs w:val="24"/>
        <w:lang w:val="es-ES" w:eastAsia="en-US" w:bidi="ar-SA"/>
      </w:rPr>
    </w:lvl>
    <w:lvl w:ilvl="5">
      <w:numFmt w:val="bullet"/>
      <w:lvlText w:val="•"/>
      <w:lvlJc w:val="left"/>
      <w:pPr>
        <w:ind w:left="5288" w:hanging="1405"/>
      </w:pPr>
      <w:rPr>
        <w:rFonts w:hint="default"/>
        <w:lang w:val="es-ES" w:eastAsia="en-US" w:bidi="ar-SA"/>
      </w:rPr>
    </w:lvl>
    <w:lvl w:ilvl="6">
      <w:numFmt w:val="bullet"/>
      <w:lvlText w:val="•"/>
      <w:lvlJc w:val="left"/>
      <w:pPr>
        <w:ind w:left="6282" w:hanging="1405"/>
      </w:pPr>
      <w:rPr>
        <w:rFonts w:hint="default"/>
        <w:lang w:val="es-ES" w:eastAsia="en-US" w:bidi="ar-SA"/>
      </w:rPr>
    </w:lvl>
    <w:lvl w:ilvl="7">
      <w:numFmt w:val="bullet"/>
      <w:lvlText w:val="•"/>
      <w:lvlJc w:val="left"/>
      <w:pPr>
        <w:ind w:left="7276" w:hanging="1405"/>
      </w:pPr>
      <w:rPr>
        <w:rFonts w:hint="default"/>
        <w:lang w:val="es-ES" w:eastAsia="en-US" w:bidi="ar-SA"/>
      </w:rPr>
    </w:lvl>
    <w:lvl w:ilvl="8">
      <w:numFmt w:val="bullet"/>
      <w:lvlText w:val="•"/>
      <w:lvlJc w:val="left"/>
      <w:pPr>
        <w:ind w:left="8270" w:hanging="1405"/>
      </w:pPr>
      <w:rPr>
        <w:rFonts w:hint="default"/>
        <w:lang w:val="es-ES" w:eastAsia="en-US" w:bidi="ar-SA"/>
      </w:rPr>
    </w:lvl>
  </w:abstractNum>
  <w:abstractNum w:abstractNumId="10" w15:restartNumberingAfterBreak="0">
    <w:nsid w:val="40A06A28"/>
    <w:multiLevelType w:val="hybridMultilevel"/>
    <w:tmpl w:val="A8A8D110"/>
    <w:lvl w:ilvl="0" w:tplc="FEBC0A54">
      <w:numFmt w:val="bullet"/>
      <w:lvlText w:val=""/>
      <w:lvlJc w:val="left"/>
      <w:pPr>
        <w:ind w:left="467" w:hanging="360"/>
      </w:pPr>
      <w:rPr>
        <w:rFonts w:ascii="Symbol" w:eastAsia="Symbol" w:hAnsi="Symbol" w:cs="Symbol" w:hint="default"/>
        <w:b w:val="0"/>
        <w:bCs w:val="0"/>
        <w:i w:val="0"/>
        <w:iCs w:val="0"/>
        <w:spacing w:val="0"/>
        <w:w w:val="100"/>
        <w:sz w:val="22"/>
        <w:szCs w:val="22"/>
        <w:lang w:val="es-ES" w:eastAsia="en-US" w:bidi="ar-SA"/>
      </w:rPr>
    </w:lvl>
    <w:lvl w:ilvl="1" w:tplc="7C00956A">
      <w:numFmt w:val="bullet"/>
      <w:lvlText w:val="•"/>
      <w:lvlJc w:val="left"/>
      <w:pPr>
        <w:ind w:left="1193" w:hanging="360"/>
      </w:pPr>
      <w:rPr>
        <w:rFonts w:hint="default"/>
        <w:lang w:val="es-ES" w:eastAsia="en-US" w:bidi="ar-SA"/>
      </w:rPr>
    </w:lvl>
    <w:lvl w:ilvl="2" w:tplc="8EA85DAC">
      <w:numFmt w:val="bullet"/>
      <w:lvlText w:val="•"/>
      <w:lvlJc w:val="left"/>
      <w:pPr>
        <w:ind w:left="1926" w:hanging="360"/>
      </w:pPr>
      <w:rPr>
        <w:rFonts w:hint="default"/>
        <w:lang w:val="es-ES" w:eastAsia="en-US" w:bidi="ar-SA"/>
      </w:rPr>
    </w:lvl>
    <w:lvl w:ilvl="3" w:tplc="0BDEA5B6">
      <w:numFmt w:val="bullet"/>
      <w:lvlText w:val="•"/>
      <w:lvlJc w:val="left"/>
      <w:pPr>
        <w:ind w:left="2660" w:hanging="360"/>
      </w:pPr>
      <w:rPr>
        <w:rFonts w:hint="default"/>
        <w:lang w:val="es-ES" w:eastAsia="en-US" w:bidi="ar-SA"/>
      </w:rPr>
    </w:lvl>
    <w:lvl w:ilvl="4" w:tplc="BF4C8056">
      <w:numFmt w:val="bullet"/>
      <w:lvlText w:val="•"/>
      <w:lvlJc w:val="left"/>
      <w:pPr>
        <w:ind w:left="3393" w:hanging="360"/>
      </w:pPr>
      <w:rPr>
        <w:rFonts w:hint="default"/>
        <w:lang w:val="es-ES" w:eastAsia="en-US" w:bidi="ar-SA"/>
      </w:rPr>
    </w:lvl>
    <w:lvl w:ilvl="5" w:tplc="C6FE78CA">
      <w:numFmt w:val="bullet"/>
      <w:lvlText w:val="•"/>
      <w:lvlJc w:val="left"/>
      <w:pPr>
        <w:ind w:left="4127" w:hanging="360"/>
      </w:pPr>
      <w:rPr>
        <w:rFonts w:hint="default"/>
        <w:lang w:val="es-ES" w:eastAsia="en-US" w:bidi="ar-SA"/>
      </w:rPr>
    </w:lvl>
    <w:lvl w:ilvl="6" w:tplc="6694B15A">
      <w:numFmt w:val="bullet"/>
      <w:lvlText w:val="•"/>
      <w:lvlJc w:val="left"/>
      <w:pPr>
        <w:ind w:left="4860" w:hanging="360"/>
      </w:pPr>
      <w:rPr>
        <w:rFonts w:hint="default"/>
        <w:lang w:val="es-ES" w:eastAsia="en-US" w:bidi="ar-SA"/>
      </w:rPr>
    </w:lvl>
    <w:lvl w:ilvl="7" w:tplc="5F940530">
      <w:numFmt w:val="bullet"/>
      <w:lvlText w:val="•"/>
      <w:lvlJc w:val="left"/>
      <w:pPr>
        <w:ind w:left="5593" w:hanging="360"/>
      </w:pPr>
      <w:rPr>
        <w:rFonts w:hint="default"/>
        <w:lang w:val="es-ES" w:eastAsia="en-US" w:bidi="ar-SA"/>
      </w:rPr>
    </w:lvl>
    <w:lvl w:ilvl="8" w:tplc="706673B2">
      <w:numFmt w:val="bullet"/>
      <w:lvlText w:val="•"/>
      <w:lvlJc w:val="left"/>
      <w:pPr>
        <w:ind w:left="6327" w:hanging="360"/>
      </w:pPr>
      <w:rPr>
        <w:rFonts w:hint="default"/>
        <w:lang w:val="es-ES" w:eastAsia="en-US" w:bidi="ar-SA"/>
      </w:rPr>
    </w:lvl>
  </w:abstractNum>
  <w:abstractNum w:abstractNumId="11" w15:restartNumberingAfterBreak="0">
    <w:nsid w:val="420E44B6"/>
    <w:multiLevelType w:val="hybridMultilevel"/>
    <w:tmpl w:val="6E9A9A32"/>
    <w:lvl w:ilvl="0" w:tplc="2012D46A">
      <w:numFmt w:val="bullet"/>
      <w:lvlText w:val=""/>
      <w:lvlJc w:val="left"/>
      <w:pPr>
        <w:ind w:left="1430" w:hanging="360"/>
      </w:pPr>
      <w:rPr>
        <w:rFonts w:ascii="Symbol" w:eastAsia="Symbol" w:hAnsi="Symbol" w:cs="Symbol" w:hint="default"/>
        <w:b w:val="0"/>
        <w:bCs w:val="0"/>
        <w:i w:val="0"/>
        <w:iCs w:val="0"/>
        <w:spacing w:val="0"/>
        <w:w w:val="100"/>
        <w:sz w:val="22"/>
        <w:szCs w:val="22"/>
        <w:lang w:val="es-ES" w:eastAsia="en-US" w:bidi="ar-SA"/>
      </w:rPr>
    </w:lvl>
    <w:lvl w:ilvl="1" w:tplc="892E2252">
      <w:numFmt w:val="bullet"/>
      <w:lvlText w:val="•"/>
      <w:lvlJc w:val="left"/>
      <w:pPr>
        <w:ind w:left="2321" w:hanging="360"/>
      </w:pPr>
      <w:rPr>
        <w:rFonts w:hint="default"/>
        <w:lang w:val="es-ES" w:eastAsia="en-US" w:bidi="ar-SA"/>
      </w:rPr>
    </w:lvl>
    <w:lvl w:ilvl="2" w:tplc="E9FAD676">
      <w:numFmt w:val="bullet"/>
      <w:lvlText w:val="•"/>
      <w:lvlJc w:val="left"/>
      <w:pPr>
        <w:ind w:left="3203" w:hanging="360"/>
      </w:pPr>
      <w:rPr>
        <w:rFonts w:hint="default"/>
        <w:lang w:val="es-ES" w:eastAsia="en-US" w:bidi="ar-SA"/>
      </w:rPr>
    </w:lvl>
    <w:lvl w:ilvl="3" w:tplc="2D96385C">
      <w:numFmt w:val="bullet"/>
      <w:lvlText w:val="•"/>
      <w:lvlJc w:val="left"/>
      <w:pPr>
        <w:ind w:left="4085" w:hanging="360"/>
      </w:pPr>
      <w:rPr>
        <w:rFonts w:hint="default"/>
        <w:lang w:val="es-ES" w:eastAsia="en-US" w:bidi="ar-SA"/>
      </w:rPr>
    </w:lvl>
    <w:lvl w:ilvl="4" w:tplc="8F3A5136">
      <w:numFmt w:val="bullet"/>
      <w:lvlText w:val="•"/>
      <w:lvlJc w:val="left"/>
      <w:pPr>
        <w:ind w:left="4967" w:hanging="360"/>
      </w:pPr>
      <w:rPr>
        <w:rFonts w:hint="default"/>
        <w:lang w:val="es-ES" w:eastAsia="en-US" w:bidi="ar-SA"/>
      </w:rPr>
    </w:lvl>
    <w:lvl w:ilvl="5" w:tplc="17CE8546">
      <w:numFmt w:val="bullet"/>
      <w:lvlText w:val="•"/>
      <w:lvlJc w:val="left"/>
      <w:pPr>
        <w:ind w:left="5849" w:hanging="360"/>
      </w:pPr>
      <w:rPr>
        <w:rFonts w:hint="default"/>
        <w:lang w:val="es-ES" w:eastAsia="en-US" w:bidi="ar-SA"/>
      </w:rPr>
    </w:lvl>
    <w:lvl w:ilvl="6" w:tplc="663C9F9E">
      <w:numFmt w:val="bullet"/>
      <w:lvlText w:val="•"/>
      <w:lvlJc w:val="left"/>
      <w:pPr>
        <w:ind w:left="6731" w:hanging="360"/>
      </w:pPr>
      <w:rPr>
        <w:rFonts w:hint="default"/>
        <w:lang w:val="es-ES" w:eastAsia="en-US" w:bidi="ar-SA"/>
      </w:rPr>
    </w:lvl>
    <w:lvl w:ilvl="7" w:tplc="0CB266F8">
      <w:numFmt w:val="bullet"/>
      <w:lvlText w:val="•"/>
      <w:lvlJc w:val="left"/>
      <w:pPr>
        <w:ind w:left="7612" w:hanging="360"/>
      </w:pPr>
      <w:rPr>
        <w:rFonts w:hint="default"/>
        <w:lang w:val="es-ES" w:eastAsia="en-US" w:bidi="ar-SA"/>
      </w:rPr>
    </w:lvl>
    <w:lvl w:ilvl="8" w:tplc="AE882914">
      <w:numFmt w:val="bullet"/>
      <w:lvlText w:val="•"/>
      <w:lvlJc w:val="left"/>
      <w:pPr>
        <w:ind w:left="8494" w:hanging="360"/>
      </w:pPr>
      <w:rPr>
        <w:rFonts w:hint="default"/>
        <w:lang w:val="es-ES" w:eastAsia="en-US" w:bidi="ar-SA"/>
      </w:rPr>
    </w:lvl>
  </w:abstractNum>
  <w:abstractNum w:abstractNumId="12" w15:restartNumberingAfterBreak="0">
    <w:nsid w:val="44B93AEE"/>
    <w:multiLevelType w:val="hybridMultilevel"/>
    <w:tmpl w:val="E47CEF9C"/>
    <w:lvl w:ilvl="0" w:tplc="EB8E5CA2">
      <w:numFmt w:val="bullet"/>
      <w:lvlText w:val=""/>
      <w:lvlJc w:val="left"/>
      <w:pPr>
        <w:ind w:left="467" w:hanging="360"/>
      </w:pPr>
      <w:rPr>
        <w:rFonts w:ascii="Symbol" w:eastAsia="Symbol" w:hAnsi="Symbol" w:cs="Symbol" w:hint="default"/>
        <w:b w:val="0"/>
        <w:bCs w:val="0"/>
        <w:i w:val="0"/>
        <w:iCs w:val="0"/>
        <w:spacing w:val="0"/>
        <w:w w:val="100"/>
        <w:sz w:val="22"/>
        <w:szCs w:val="22"/>
        <w:lang w:val="es-ES" w:eastAsia="en-US" w:bidi="ar-SA"/>
      </w:rPr>
    </w:lvl>
    <w:lvl w:ilvl="1" w:tplc="35BA6AAC">
      <w:numFmt w:val="bullet"/>
      <w:lvlText w:val="•"/>
      <w:lvlJc w:val="left"/>
      <w:pPr>
        <w:ind w:left="1193" w:hanging="360"/>
      </w:pPr>
      <w:rPr>
        <w:rFonts w:hint="default"/>
        <w:lang w:val="es-ES" w:eastAsia="en-US" w:bidi="ar-SA"/>
      </w:rPr>
    </w:lvl>
    <w:lvl w:ilvl="2" w:tplc="E2D8F640">
      <w:numFmt w:val="bullet"/>
      <w:lvlText w:val="•"/>
      <w:lvlJc w:val="left"/>
      <w:pPr>
        <w:ind w:left="1926" w:hanging="360"/>
      </w:pPr>
      <w:rPr>
        <w:rFonts w:hint="default"/>
        <w:lang w:val="es-ES" w:eastAsia="en-US" w:bidi="ar-SA"/>
      </w:rPr>
    </w:lvl>
    <w:lvl w:ilvl="3" w:tplc="A2726304">
      <w:numFmt w:val="bullet"/>
      <w:lvlText w:val="•"/>
      <w:lvlJc w:val="left"/>
      <w:pPr>
        <w:ind w:left="2660" w:hanging="360"/>
      </w:pPr>
      <w:rPr>
        <w:rFonts w:hint="default"/>
        <w:lang w:val="es-ES" w:eastAsia="en-US" w:bidi="ar-SA"/>
      </w:rPr>
    </w:lvl>
    <w:lvl w:ilvl="4" w:tplc="1F50C918">
      <w:numFmt w:val="bullet"/>
      <w:lvlText w:val="•"/>
      <w:lvlJc w:val="left"/>
      <w:pPr>
        <w:ind w:left="3393" w:hanging="360"/>
      </w:pPr>
      <w:rPr>
        <w:rFonts w:hint="default"/>
        <w:lang w:val="es-ES" w:eastAsia="en-US" w:bidi="ar-SA"/>
      </w:rPr>
    </w:lvl>
    <w:lvl w:ilvl="5" w:tplc="14382928">
      <w:numFmt w:val="bullet"/>
      <w:lvlText w:val="•"/>
      <w:lvlJc w:val="left"/>
      <w:pPr>
        <w:ind w:left="4127" w:hanging="360"/>
      </w:pPr>
      <w:rPr>
        <w:rFonts w:hint="default"/>
        <w:lang w:val="es-ES" w:eastAsia="en-US" w:bidi="ar-SA"/>
      </w:rPr>
    </w:lvl>
    <w:lvl w:ilvl="6" w:tplc="3A72B826">
      <w:numFmt w:val="bullet"/>
      <w:lvlText w:val="•"/>
      <w:lvlJc w:val="left"/>
      <w:pPr>
        <w:ind w:left="4860" w:hanging="360"/>
      </w:pPr>
      <w:rPr>
        <w:rFonts w:hint="default"/>
        <w:lang w:val="es-ES" w:eastAsia="en-US" w:bidi="ar-SA"/>
      </w:rPr>
    </w:lvl>
    <w:lvl w:ilvl="7" w:tplc="0E0E7EBE">
      <w:numFmt w:val="bullet"/>
      <w:lvlText w:val="•"/>
      <w:lvlJc w:val="left"/>
      <w:pPr>
        <w:ind w:left="5593" w:hanging="360"/>
      </w:pPr>
      <w:rPr>
        <w:rFonts w:hint="default"/>
        <w:lang w:val="es-ES" w:eastAsia="en-US" w:bidi="ar-SA"/>
      </w:rPr>
    </w:lvl>
    <w:lvl w:ilvl="8" w:tplc="D7740D04">
      <w:numFmt w:val="bullet"/>
      <w:lvlText w:val="•"/>
      <w:lvlJc w:val="left"/>
      <w:pPr>
        <w:ind w:left="6327" w:hanging="360"/>
      </w:pPr>
      <w:rPr>
        <w:rFonts w:hint="default"/>
        <w:lang w:val="es-ES" w:eastAsia="en-US" w:bidi="ar-SA"/>
      </w:rPr>
    </w:lvl>
  </w:abstractNum>
  <w:abstractNum w:abstractNumId="13" w15:restartNumberingAfterBreak="0">
    <w:nsid w:val="4CBD313F"/>
    <w:multiLevelType w:val="hybridMultilevel"/>
    <w:tmpl w:val="1A883FF8"/>
    <w:lvl w:ilvl="0" w:tplc="82D249AE">
      <w:numFmt w:val="bullet"/>
      <w:lvlText w:val=""/>
      <w:lvlJc w:val="left"/>
      <w:pPr>
        <w:ind w:left="1070" w:hanging="360"/>
      </w:pPr>
      <w:rPr>
        <w:rFonts w:ascii="Symbol" w:eastAsia="Symbol" w:hAnsi="Symbol" w:cs="Symbol" w:hint="default"/>
        <w:b w:val="0"/>
        <w:bCs w:val="0"/>
        <w:i w:val="0"/>
        <w:iCs w:val="0"/>
        <w:spacing w:val="0"/>
        <w:w w:val="100"/>
        <w:sz w:val="22"/>
        <w:szCs w:val="22"/>
        <w:lang w:val="es-ES" w:eastAsia="en-US" w:bidi="ar-SA"/>
      </w:rPr>
    </w:lvl>
    <w:lvl w:ilvl="1" w:tplc="F7FE7C8A">
      <w:numFmt w:val="bullet"/>
      <w:lvlText w:val="•"/>
      <w:lvlJc w:val="left"/>
      <w:pPr>
        <w:ind w:left="1979" w:hanging="360"/>
      </w:pPr>
      <w:rPr>
        <w:rFonts w:hint="default"/>
        <w:lang w:val="es-ES" w:eastAsia="en-US" w:bidi="ar-SA"/>
      </w:rPr>
    </w:lvl>
    <w:lvl w:ilvl="2" w:tplc="3F6A4988">
      <w:numFmt w:val="bullet"/>
      <w:lvlText w:val="•"/>
      <w:lvlJc w:val="left"/>
      <w:pPr>
        <w:ind w:left="2899" w:hanging="360"/>
      </w:pPr>
      <w:rPr>
        <w:rFonts w:hint="default"/>
        <w:lang w:val="es-ES" w:eastAsia="en-US" w:bidi="ar-SA"/>
      </w:rPr>
    </w:lvl>
    <w:lvl w:ilvl="3" w:tplc="615A1EBC">
      <w:numFmt w:val="bullet"/>
      <w:lvlText w:val="•"/>
      <w:lvlJc w:val="left"/>
      <w:pPr>
        <w:ind w:left="3819" w:hanging="360"/>
      </w:pPr>
      <w:rPr>
        <w:rFonts w:hint="default"/>
        <w:lang w:val="es-ES" w:eastAsia="en-US" w:bidi="ar-SA"/>
      </w:rPr>
    </w:lvl>
    <w:lvl w:ilvl="4" w:tplc="888CD3A2">
      <w:numFmt w:val="bullet"/>
      <w:lvlText w:val="•"/>
      <w:lvlJc w:val="left"/>
      <w:pPr>
        <w:ind w:left="4739" w:hanging="360"/>
      </w:pPr>
      <w:rPr>
        <w:rFonts w:hint="default"/>
        <w:lang w:val="es-ES" w:eastAsia="en-US" w:bidi="ar-SA"/>
      </w:rPr>
    </w:lvl>
    <w:lvl w:ilvl="5" w:tplc="A22E287A">
      <w:numFmt w:val="bullet"/>
      <w:lvlText w:val="•"/>
      <w:lvlJc w:val="left"/>
      <w:pPr>
        <w:ind w:left="5659" w:hanging="360"/>
      </w:pPr>
      <w:rPr>
        <w:rFonts w:hint="default"/>
        <w:lang w:val="es-ES" w:eastAsia="en-US" w:bidi="ar-SA"/>
      </w:rPr>
    </w:lvl>
    <w:lvl w:ilvl="6" w:tplc="435A5EF6">
      <w:numFmt w:val="bullet"/>
      <w:lvlText w:val="•"/>
      <w:lvlJc w:val="left"/>
      <w:pPr>
        <w:ind w:left="6579" w:hanging="360"/>
      </w:pPr>
      <w:rPr>
        <w:rFonts w:hint="default"/>
        <w:lang w:val="es-ES" w:eastAsia="en-US" w:bidi="ar-SA"/>
      </w:rPr>
    </w:lvl>
    <w:lvl w:ilvl="7" w:tplc="6C102686">
      <w:numFmt w:val="bullet"/>
      <w:lvlText w:val="•"/>
      <w:lvlJc w:val="left"/>
      <w:pPr>
        <w:ind w:left="7498" w:hanging="360"/>
      </w:pPr>
      <w:rPr>
        <w:rFonts w:hint="default"/>
        <w:lang w:val="es-ES" w:eastAsia="en-US" w:bidi="ar-SA"/>
      </w:rPr>
    </w:lvl>
    <w:lvl w:ilvl="8" w:tplc="693CB5F6">
      <w:numFmt w:val="bullet"/>
      <w:lvlText w:val="•"/>
      <w:lvlJc w:val="left"/>
      <w:pPr>
        <w:ind w:left="8418" w:hanging="360"/>
      </w:pPr>
      <w:rPr>
        <w:rFonts w:hint="default"/>
        <w:lang w:val="es-ES" w:eastAsia="en-US" w:bidi="ar-SA"/>
      </w:rPr>
    </w:lvl>
  </w:abstractNum>
  <w:abstractNum w:abstractNumId="14" w15:restartNumberingAfterBreak="0">
    <w:nsid w:val="509B1116"/>
    <w:multiLevelType w:val="hybridMultilevel"/>
    <w:tmpl w:val="60E2277E"/>
    <w:lvl w:ilvl="0" w:tplc="7A580AFC">
      <w:start w:val="1"/>
      <w:numFmt w:val="decimal"/>
      <w:lvlText w:val="%1-"/>
      <w:lvlJc w:val="left"/>
      <w:pPr>
        <w:ind w:left="108" w:hanging="401"/>
      </w:pPr>
      <w:rPr>
        <w:rFonts w:ascii="Arial MT" w:eastAsia="Arial MT" w:hAnsi="Arial MT" w:cs="Arial MT" w:hint="default"/>
        <w:b w:val="0"/>
        <w:bCs w:val="0"/>
        <w:i w:val="0"/>
        <w:iCs w:val="0"/>
        <w:spacing w:val="-1"/>
        <w:w w:val="100"/>
        <w:sz w:val="22"/>
        <w:szCs w:val="22"/>
        <w:lang w:val="es-ES" w:eastAsia="en-US" w:bidi="ar-SA"/>
      </w:rPr>
    </w:lvl>
    <w:lvl w:ilvl="1" w:tplc="A986F7B0">
      <w:numFmt w:val="bullet"/>
      <w:lvlText w:val="•"/>
      <w:lvlJc w:val="left"/>
      <w:pPr>
        <w:ind w:left="705" w:hanging="401"/>
      </w:pPr>
      <w:rPr>
        <w:rFonts w:hint="default"/>
        <w:lang w:val="es-ES" w:eastAsia="en-US" w:bidi="ar-SA"/>
      </w:rPr>
    </w:lvl>
    <w:lvl w:ilvl="2" w:tplc="BAB6851C">
      <w:numFmt w:val="bullet"/>
      <w:lvlText w:val="•"/>
      <w:lvlJc w:val="left"/>
      <w:pPr>
        <w:ind w:left="1311" w:hanging="401"/>
      </w:pPr>
      <w:rPr>
        <w:rFonts w:hint="default"/>
        <w:lang w:val="es-ES" w:eastAsia="en-US" w:bidi="ar-SA"/>
      </w:rPr>
    </w:lvl>
    <w:lvl w:ilvl="3" w:tplc="E94A5878">
      <w:numFmt w:val="bullet"/>
      <w:lvlText w:val="•"/>
      <w:lvlJc w:val="left"/>
      <w:pPr>
        <w:ind w:left="1917" w:hanging="401"/>
      </w:pPr>
      <w:rPr>
        <w:rFonts w:hint="default"/>
        <w:lang w:val="es-ES" w:eastAsia="en-US" w:bidi="ar-SA"/>
      </w:rPr>
    </w:lvl>
    <w:lvl w:ilvl="4" w:tplc="73BC7D18">
      <w:numFmt w:val="bullet"/>
      <w:lvlText w:val="•"/>
      <w:lvlJc w:val="left"/>
      <w:pPr>
        <w:ind w:left="2523" w:hanging="401"/>
      </w:pPr>
      <w:rPr>
        <w:rFonts w:hint="default"/>
        <w:lang w:val="es-ES" w:eastAsia="en-US" w:bidi="ar-SA"/>
      </w:rPr>
    </w:lvl>
    <w:lvl w:ilvl="5" w:tplc="6F3E05BE">
      <w:numFmt w:val="bullet"/>
      <w:lvlText w:val="•"/>
      <w:lvlJc w:val="left"/>
      <w:pPr>
        <w:ind w:left="3129" w:hanging="401"/>
      </w:pPr>
      <w:rPr>
        <w:rFonts w:hint="default"/>
        <w:lang w:val="es-ES" w:eastAsia="en-US" w:bidi="ar-SA"/>
      </w:rPr>
    </w:lvl>
    <w:lvl w:ilvl="6" w:tplc="9530FBEA">
      <w:numFmt w:val="bullet"/>
      <w:lvlText w:val="•"/>
      <w:lvlJc w:val="left"/>
      <w:pPr>
        <w:ind w:left="3735" w:hanging="401"/>
      </w:pPr>
      <w:rPr>
        <w:rFonts w:hint="default"/>
        <w:lang w:val="es-ES" w:eastAsia="en-US" w:bidi="ar-SA"/>
      </w:rPr>
    </w:lvl>
    <w:lvl w:ilvl="7" w:tplc="E7F4FFD2">
      <w:numFmt w:val="bullet"/>
      <w:lvlText w:val="•"/>
      <w:lvlJc w:val="left"/>
      <w:pPr>
        <w:ind w:left="4341" w:hanging="401"/>
      </w:pPr>
      <w:rPr>
        <w:rFonts w:hint="default"/>
        <w:lang w:val="es-ES" w:eastAsia="en-US" w:bidi="ar-SA"/>
      </w:rPr>
    </w:lvl>
    <w:lvl w:ilvl="8" w:tplc="D9CE329A">
      <w:numFmt w:val="bullet"/>
      <w:lvlText w:val="•"/>
      <w:lvlJc w:val="left"/>
      <w:pPr>
        <w:ind w:left="4947" w:hanging="401"/>
      </w:pPr>
      <w:rPr>
        <w:rFonts w:hint="default"/>
        <w:lang w:val="es-ES" w:eastAsia="en-US" w:bidi="ar-SA"/>
      </w:rPr>
    </w:lvl>
  </w:abstractNum>
  <w:abstractNum w:abstractNumId="15" w15:restartNumberingAfterBreak="0">
    <w:nsid w:val="515E3F43"/>
    <w:multiLevelType w:val="multilevel"/>
    <w:tmpl w:val="627A7E1E"/>
    <w:lvl w:ilvl="0">
      <w:start w:val="12"/>
      <w:numFmt w:val="decimal"/>
      <w:lvlText w:val="%1"/>
      <w:lvlJc w:val="left"/>
      <w:pPr>
        <w:ind w:left="2834" w:hanging="1045"/>
      </w:pPr>
      <w:rPr>
        <w:rFonts w:hint="default"/>
        <w:lang w:val="es-ES" w:eastAsia="en-US" w:bidi="ar-SA"/>
      </w:rPr>
    </w:lvl>
    <w:lvl w:ilvl="1">
      <w:start w:val="2"/>
      <w:numFmt w:val="decimal"/>
      <w:lvlText w:val="%1.%2"/>
      <w:lvlJc w:val="left"/>
      <w:pPr>
        <w:ind w:left="2834" w:hanging="1045"/>
      </w:pPr>
      <w:rPr>
        <w:rFonts w:hint="default"/>
        <w:lang w:val="es-ES" w:eastAsia="en-US" w:bidi="ar-SA"/>
      </w:rPr>
    </w:lvl>
    <w:lvl w:ilvl="2">
      <w:start w:val="1"/>
      <w:numFmt w:val="decimal"/>
      <w:lvlText w:val="%1.%2.%3"/>
      <w:lvlJc w:val="left"/>
      <w:pPr>
        <w:ind w:left="2834" w:hanging="1045"/>
      </w:pPr>
      <w:rPr>
        <w:rFonts w:hint="default"/>
        <w:lang w:val="es-ES" w:eastAsia="en-US" w:bidi="ar-SA"/>
      </w:rPr>
    </w:lvl>
    <w:lvl w:ilvl="3">
      <w:start w:val="1"/>
      <w:numFmt w:val="decimal"/>
      <w:lvlText w:val="%1.%2.%3.%4"/>
      <w:lvlJc w:val="left"/>
      <w:pPr>
        <w:ind w:left="2834" w:hanging="1045"/>
      </w:pPr>
      <w:rPr>
        <w:rFonts w:ascii="Tahoma" w:eastAsia="Tahoma" w:hAnsi="Tahoma" w:cs="Tahoma" w:hint="default"/>
        <w:b/>
        <w:bCs/>
        <w:i w:val="0"/>
        <w:iCs w:val="0"/>
        <w:spacing w:val="-1"/>
        <w:w w:val="100"/>
        <w:sz w:val="24"/>
        <w:szCs w:val="24"/>
        <w:lang w:val="es-ES" w:eastAsia="en-US" w:bidi="ar-SA"/>
      </w:rPr>
    </w:lvl>
    <w:lvl w:ilvl="4">
      <w:numFmt w:val="bullet"/>
      <w:lvlText w:val="•"/>
      <w:lvlJc w:val="left"/>
      <w:pPr>
        <w:ind w:left="5807" w:hanging="1045"/>
      </w:pPr>
      <w:rPr>
        <w:rFonts w:hint="default"/>
        <w:lang w:val="es-ES" w:eastAsia="en-US" w:bidi="ar-SA"/>
      </w:rPr>
    </w:lvl>
    <w:lvl w:ilvl="5">
      <w:numFmt w:val="bullet"/>
      <w:lvlText w:val="•"/>
      <w:lvlJc w:val="left"/>
      <w:pPr>
        <w:ind w:left="6549" w:hanging="1045"/>
      </w:pPr>
      <w:rPr>
        <w:rFonts w:hint="default"/>
        <w:lang w:val="es-ES" w:eastAsia="en-US" w:bidi="ar-SA"/>
      </w:rPr>
    </w:lvl>
    <w:lvl w:ilvl="6">
      <w:numFmt w:val="bullet"/>
      <w:lvlText w:val="•"/>
      <w:lvlJc w:val="left"/>
      <w:pPr>
        <w:ind w:left="7291" w:hanging="1045"/>
      </w:pPr>
      <w:rPr>
        <w:rFonts w:hint="default"/>
        <w:lang w:val="es-ES" w:eastAsia="en-US" w:bidi="ar-SA"/>
      </w:rPr>
    </w:lvl>
    <w:lvl w:ilvl="7">
      <w:numFmt w:val="bullet"/>
      <w:lvlText w:val="•"/>
      <w:lvlJc w:val="left"/>
      <w:pPr>
        <w:ind w:left="8032" w:hanging="1045"/>
      </w:pPr>
      <w:rPr>
        <w:rFonts w:hint="default"/>
        <w:lang w:val="es-ES" w:eastAsia="en-US" w:bidi="ar-SA"/>
      </w:rPr>
    </w:lvl>
    <w:lvl w:ilvl="8">
      <w:numFmt w:val="bullet"/>
      <w:lvlText w:val="•"/>
      <w:lvlJc w:val="left"/>
      <w:pPr>
        <w:ind w:left="8774" w:hanging="1045"/>
      </w:pPr>
      <w:rPr>
        <w:rFonts w:hint="default"/>
        <w:lang w:val="es-ES" w:eastAsia="en-US" w:bidi="ar-SA"/>
      </w:rPr>
    </w:lvl>
  </w:abstractNum>
  <w:abstractNum w:abstractNumId="16" w15:restartNumberingAfterBreak="0">
    <w:nsid w:val="55C51BB8"/>
    <w:multiLevelType w:val="hybridMultilevel"/>
    <w:tmpl w:val="21284E84"/>
    <w:lvl w:ilvl="0" w:tplc="A46C5D14">
      <w:numFmt w:val="bullet"/>
      <w:lvlText w:val=""/>
      <w:lvlJc w:val="left"/>
      <w:pPr>
        <w:ind w:left="467" w:hanging="360"/>
      </w:pPr>
      <w:rPr>
        <w:rFonts w:ascii="Symbol" w:eastAsia="Symbol" w:hAnsi="Symbol" w:cs="Symbol" w:hint="default"/>
        <w:b w:val="0"/>
        <w:bCs w:val="0"/>
        <w:i w:val="0"/>
        <w:iCs w:val="0"/>
        <w:spacing w:val="0"/>
        <w:w w:val="100"/>
        <w:sz w:val="22"/>
        <w:szCs w:val="22"/>
        <w:lang w:val="es-ES" w:eastAsia="en-US" w:bidi="ar-SA"/>
      </w:rPr>
    </w:lvl>
    <w:lvl w:ilvl="1" w:tplc="58E84276">
      <w:numFmt w:val="bullet"/>
      <w:lvlText w:val="•"/>
      <w:lvlJc w:val="left"/>
      <w:pPr>
        <w:ind w:left="1188" w:hanging="360"/>
      </w:pPr>
      <w:rPr>
        <w:rFonts w:hint="default"/>
        <w:lang w:val="es-ES" w:eastAsia="en-US" w:bidi="ar-SA"/>
      </w:rPr>
    </w:lvl>
    <w:lvl w:ilvl="2" w:tplc="35681D7C">
      <w:numFmt w:val="bullet"/>
      <w:lvlText w:val="•"/>
      <w:lvlJc w:val="left"/>
      <w:pPr>
        <w:ind w:left="1917" w:hanging="360"/>
      </w:pPr>
      <w:rPr>
        <w:rFonts w:hint="default"/>
        <w:lang w:val="es-ES" w:eastAsia="en-US" w:bidi="ar-SA"/>
      </w:rPr>
    </w:lvl>
    <w:lvl w:ilvl="3" w:tplc="76D66678">
      <w:numFmt w:val="bullet"/>
      <w:lvlText w:val="•"/>
      <w:lvlJc w:val="left"/>
      <w:pPr>
        <w:ind w:left="2646" w:hanging="360"/>
      </w:pPr>
      <w:rPr>
        <w:rFonts w:hint="default"/>
        <w:lang w:val="es-ES" w:eastAsia="en-US" w:bidi="ar-SA"/>
      </w:rPr>
    </w:lvl>
    <w:lvl w:ilvl="4" w:tplc="9538F56A">
      <w:numFmt w:val="bullet"/>
      <w:lvlText w:val="•"/>
      <w:lvlJc w:val="left"/>
      <w:pPr>
        <w:ind w:left="3375" w:hanging="360"/>
      </w:pPr>
      <w:rPr>
        <w:rFonts w:hint="default"/>
        <w:lang w:val="es-ES" w:eastAsia="en-US" w:bidi="ar-SA"/>
      </w:rPr>
    </w:lvl>
    <w:lvl w:ilvl="5" w:tplc="637C2716">
      <w:numFmt w:val="bullet"/>
      <w:lvlText w:val="•"/>
      <w:lvlJc w:val="left"/>
      <w:pPr>
        <w:ind w:left="4104" w:hanging="360"/>
      </w:pPr>
      <w:rPr>
        <w:rFonts w:hint="default"/>
        <w:lang w:val="es-ES" w:eastAsia="en-US" w:bidi="ar-SA"/>
      </w:rPr>
    </w:lvl>
    <w:lvl w:ilvl="6" w:tplc="BCDA989A">
      <w:numFmt w:val="bullet"/>
      <w:lvlText w:val="•"/>
      <w:lvlJc w:val="left"/>
      <w:pPr>
        <w:ind w:left="4833" w:hanging="360"/>
      </w:pPr>
      <w:rPr>
        <w:rFonts w:hint="default"/>
        <w:lang w:val="es-ES" w:eastAsia="en-US" w:bidi="ar-SA"/>
      </w:rPr>
    </w:lvl>
    <w:lvl w:ilvl="7" w:tplc="F4749BA2">
      <w:numFmt w:val="bullet"/>
      <w:lvlText w:val="•"/>
      <w:lvlJc w:val="left"/>
      <w:pPr>
        <w:ind w:left="5562" w:hanging="360"/>
      </w:pPr>
      <w:rPr>
        <w:rFonts w:hint="default"/>
        <w:lang w:val="es-ES" w:eastAsia="en-US" w:bidi="ar-SA"/>
      </w:rPr>
    </w:lvl>
    <w:lvl w:ilvl="8" w:tplc="34CA7A7C">
      <w:numFmt w:val="bullet"/>
      <w:lvlText w:val="•"/>
      <w:lvlJc w:val="left"/>
      <w:pPr>
        <w:ind w:left="6291" w:hanging="360"/>
      </w:pPr>
      <w:rPr>
        <w:rFonts w:hint="default"/>
        <w:lang w:val="es-ES" w:eastAsia="en-US" w:bidi="ar-SA"/>
      </w:rPr>
    </w:lvl>
  </w:abstractNum>
  <w:abstractNum w:abstractNumId="17" w15:restartNumberingAfterBreak="0">
    <w:nsid w:val="59A85ADF"/>
    <w:multiLevelType w:val="hybridMultilevel"/>
    <w:tmpl w:val="D3062A66"/>
    <w:lvl w:ilvl="0" w:tplc="D7AA267A">
      <w:numFmt w:val="bullet"/>
      <w:lvlText w:val="-"/>
      <w:lvlJc w:val="left"/>
      <w:pPr>
        <w:ind w:left="846" w:hanging="137"/>
      </w:pPr>
      <w:rPr>
        <w:rFonts w:ascii="Arial MT" w:eastAsia="Arial MT" w:hAnsi="Arial MT" w:cs="Arial MT" w:hint="default"/>
        <w:b w:val="0"/>
        <w:bCs w:val="0"/>
        <w:i w:val="0"/>
        <w:iCs w:val="0"/>
        <w:spacing w:val="0"/>
        <w:w w:val="100"/>
        <w:sz w:val="22"/>
        <w:szCs w:val="22"/>
        <w:lang w:val="es-ES" w:eastAsia="en-US" w:bidi="ar-SA"/>
      </w:rPr>
    </w:lvl>
    <w:lvl w:ilvl="1" w:tplc="9F9A6C8C">
      <w:numFmt w:val="bullet"/>
      <w:lvlText w:val="•"/>
      <w:lvlJc w:val="left"/>
      <w:pPr>
        <w:ind w:left="1781" w:hanging="137"/>
      </w:pPr>
      <w:rPr>
        <w:rFonts w:hint="default"/>
        <w:lang w:val="es-ES" w:eastAsia="en-US" w:bidi="ar-SA"/>
      </w:rPr>
    </w:lvl>
    <w:lvl w:ilvl="2" w:tplc="9690BA58">
      <w:numFmt w:val="bullet"/>
      <w:lvlText w:val="•"/>
      <w:lvlJc w:val="left"/>
      <w:pPr>
        <w:ind w:left="2723" w:hanging="137"/>
      </w:pPr>
      <w:rPr>
        <w:rFonts w:hint="default"/>
        <w:lang w:val="es-ES" w:eastAsia="en-US" w:bidi="ar-SA"/>
      </w:rPr>
    </w:lvl>
    <w:lvl w:ilvl="3" w:tplc="74B82608">
      <w:numFmt w:val="bullet"/>
      <w:lvlText w:val="•"/>
      <w:lvlJc w:val="left"/>
      <w:pPr>
        <w:ind w:left="3665" w:hanging="137"/>
      </w:pPr>
      <w:rPr>
        <w:rFonts w:hint="default"/>
        <w:lang w:val="es-ES" w:eastAsia="en-US" w:bidi="ar-SA"/>
      </w:rPr>
    </w:lvl>
    <w:lvl w:ilvl="4" w:tplc="4FD067AC">
      <w:numFmt w:val="bullet"/>
      <w:lvlText w:val="•"/>
      <w:lvlJc w:val="left"/>
      <w:pPr>
        <w:ind w:left="4607" w:hanging="137"/>
      </w:pPr>
      <w:rPr>
        <w:rFonts w:hint="default"/>
        <w:lang w:val="es-ES" w:eastAsia="en-US" w:bidi="ar-SA"/>
      </w:rPr>
    </w:lvl>
    <w:lvl w:ilvl="5" w:tplc="9E140000">
      <w:numFmt w:val="bullet"/>
      <w:lvlText w:val="•"/>
      <w:lvlJc w:val="left"/>
      <w:pPr>
        <w:ind w:left="5549" w:hanging="137"/>
      </w:pPr>
      <w:rPr>
        <w:rFonts w:hint="default"/>
        <w:lang w:val="es-ES" w:eastAsia="en-US" w:bidi="ar-SA"/>
      </w:rPr>
    </w:lvl>
    <w:lvl w:ilvl="6" w:tplc="4BB60490">
      <w:numFmt w:val="bullet"/>
      <w:lvlText w:val="•"/>
      <w:lvlJc w:val="left"/>
      <w:pPr>
        <w:ind w:left="6491" w:hanging="137"/>
      </w:pPr>
      <w:rPr>
        <w:rFonts w:hint="default"/>
        <w:lang w:val="es-ES" w:eastAsia="en-US" w:bidi="ar-SA"/>
      </w:rPr>
    </w:lvl>
    <w:lvl w:ilvl="7" w:tplc="5A06F6AC">
      <w:numFmt w:val="bullet"/>
      <w:lvlText w:val="•"/>
      <w:lvlJc w:val="left"/>
      <w:pPr>
        <w:ind w:left="7432" w:hanging="137"/>
      </w:pPr>
      <w:rPr>
        <w:rFonts w:hint="default"/>
        <w:lang w:val="es-ES" w:eastAsia="en-US" w:bidi="ar-SA"/>
      </w:rPr>
    </w:lvl>
    <w:lvl w:ilvl="8" w:tplc="BD4C8C76">
      <w:numFmt w:val="bullet"/>
      <w:lvlText w:val="•"/>
      <w:lvlJc w:val="left"/>
      <w:pPr>
        <w:ind w:left="8374" w:hanging="137"/>
      </w:pPr>
      <w:rPr>
        <w:rFonts w:hint="default"/>
        <w:lang w:val="es-ES" w:eastAsia="en-US" w:bidi="ar-SA"/>
      </w:rPr>
    </w:lvl>
  </w:abstractNum>
  <w:abstractNum w:abstractNumId="18" w15:restartNumberingAfterBreak="0">
    <w:nsid w:val="5AE128B7"/>
    <w:multiLevelType w:val="hybridMultilevel"/>
    <w:tmpl w:val="527243C6"/>
    <w:lvl w:ilvl="0" w:tplc="81FC34E2">
      <w:numFmt w:val="bullet"/>
      <w:lvlText w:val=""/>
      <w:lvlJc w:val="left"/>
      <w:pPr>
        <w:ind w:left="1070" w:hanging="360"/>
      </w:pPr>
      <w:rPr>
        <w:rFonts w:ascii="Symbol" w:eastAsia="Symbol" w:hAnsi="Symbol" w:cs="Symbol" w:hint="default"/>
        <w:b w:val="0"/>
        <w:bCs w:val="0"/>
        <w:i w:val="0"/>
        <w:iCs w:val="0"/>
        <w:spacing w:val="0"/>
        <w:w w:val="100"/>
        <w:sz w:val="22"/>
        <w:szCs w:val="22"/>
        <w:lang w:val="es-ES" w:eastAsia="en-US" w:bidi="ar-SA"/>
      </w:rPr>
    </w:lvl>
    <w:lvl w:ilvl="1" w:tplc="5052F39E">
      <w:numFmt w:val="bullet"/>
      <w:lvlText w:val="•"/>
      <w:lvlJc w:val="left"/>
      <w:pPr>
        <w:ind w:left="1979" w:hanging="360"/>
      </w:pPr>
      <w:rPr>
        <w:rFonts w:hint="default"/>
        <w:lang w:val="es-ES" w:eastAsia="en-US" w:bidi="ar-SA"/>
      </w:rPr>
    </w:lvl>
    <w:lvl w:ilvl="2" w:tplc="A6A45A0A">
      <w:numFmt w:val="bullet"/>
      <w:lvlText w:val="•"/>
      <w:lvlJc w:val="left"/>
      <w:pPr>
        <w:ind w:left="2899" w:hanging="360"/>
      </w:pPr>
      <w:rPr>
        <w:rFonts w:hint="default"/>
        <w:lang w:val="es-ES" w:eastAsia="en-US" w:bidi="ar-SA"/>
      </w:rPr>
    </w:lvl>
    <w:lvl w:ilvl="3" w:tplc="924AA7A2">
      <w:numFmt w:val="bullet"/>
      <w:lvlText w:val="•"/>
      <w:lvlJc w:val="left"/>
      <w:pPr>
        <w:ind w:left="3819" w:hanging="360"/>
      </w:pPr>
      <w:rPr>
        <w:rFonts w:hint="default"/>
        <w:lang w:val="es-ES" w:eastAsia="en-US" w:bidi="ar-SA"/>
      </w:rPr>
    </w:lvl>
    <w:lvl w:ilvl="4" w:tplc="6F12A064">
      <w:numFmt w:val="bullet"/>
      <w:lvlText w:val="•"/>
      <w:lvlJc w:val="left"/>
      <w:pPr>
        <w:ind w:left="4739" w:hanging="360"/>
      </w:pPr>
      <w:rPr>
        <w:rFonts w:hint="default"/>
        <w:lang w:val="es-ES" w:eastAsia="en-US" w:bidi="ar-SA"/>
      </w:rPr>
    </w:lvl>
    <w:lvl w:ilvl="5" w:tplc="9E12997C">
      <w:numFmt w:val="bullet"/>
      <w:lvlText w:val="•"/>
      <w:lvlJc w:val="left"/>
      <w:pPr>
        <w:ind w:left="5659" w:hanging="360"/>
      </w:pPr>
      <w:rPr>
        <w:rFonts w:hint="default"/>
        <w:lang w:val="es-ES" w:eastAsia="en-US" w:bidi="ar-SA"/>
      </w:rPr>
    </w:lvl>
    <w:lvl w:ilvl="6" w:tplc="AA5E6718">
      <w:numFmt w:val="bullet"/>
      <w:lvlText w:val="•"/>
      <w:lvlJc w:val="left"/>
      <w:pPr>
        <w:ind w:left="6579" w:hanging="360"/>
      </w:pPr>
      <w:rPr>
        <w:rFonts w:hint="default"/>
        <w:lang w:val="es-ES" w:eastAsia="en-US" w:bidi="ar-SA"/>
      </w:rPr>
    </w:lvl>
    <w:lvl w:ilvl="7" w:tplc="62C462EE">
      <w:numFmt w:val="bullet"/>
      <w:lvlText w:val="•"/>
      <w:lvlJc w:val="left"/>
      <w:pPr>
        <w:ind w:left="7498" w:hanging="360"/>
      </w:pPr>
      <w:rPr>
        <w:rFonts w:hint="default"/>
        <w:lang w:val="es-ES" w:eastAsia="en-US" w:bidi="ar-SA"/>
      </w:rPr>
    </w:lvl>
    <w:lvl w:ilvl="8" w:tplc="D1A2B8BE">
      <w:numFmt w:val="bullet"/>
      <w:lvlText w:val="•"/>
      <w:lvlJc w:val="left"/>
      <w:pPr>
        <w:ind w:left="8418" w:hanging="360"/>
      </w:pPr>
      <w:rPr>
        <w:rFonts w:hint="default"/>
        <w:lang w:val="es-ES" w:eastAsia="en-US" w:bidi="ar-SA"/>
      </w:rPr>
    </w:lvl>
  </w:abstractNum>
  <w:abstractNum w:abstractNumId="19" w15:restartNumberingAfterBreak="0">
    <w:nsid w:val="5B8E2FDA"/>
    <w:multiLevelType w:val="hybridMultilevel"/>
    <w:tmpl w:val="1B96A1D4"/>
    <w:lvl w:ilvl="0" w:tplc="C51C6814">
      <w:numFmt w:val="bullet"/>
      <w:lvlText w:val=""/>
      <w:lvlJc w:val="left"/>
      <w:pPr>
        <w:ind w:left="1430" w:hanging="360"/>
      </w:pPr>
      <w:rPr>
        <w:rFonts w:ascii="Symbol" w:eastAsia="Symbol" w:hAnsi="Symbol" w:cs="Symbol" w:hint="default"/>
        <w:b w:val="0"/>
        <w:bCs w:val="0"/>
        <w:i w:val="0"/>
        <w:iCs w:val="0"/>
        <w:spacing w:val="0"/>
        <w:w w:val="100"/>
        <w:sz w:val="22"/>
        <w:szCs w:val="22"/>
        <w:lang w:val="es-ES" w:eastAsia="en-US" w:bidi="ar-SA"/>
      </w:rPr>
    </w:lvl>
    <w:lvl w:ilvl="1" w:tplc="1ED8AFBE">
      <w:numFmt w:val="bullet"/>
      <w:lvlText w:val="•"/>
      <w:lvlJc w:val="left"/>
      <w:pPr>
        <w:ind w:left="2321" w:hanging="360"/>
      </w:pPr>
      <w:rPr>
        <w:rFonts w:hint="default"/>
        <w:lang w:val="es-ES" w:eastAsia="en-US" w:bidi="ar-SA"/>
      </w:rPr>
    </w:lvl>
    <w:lvl w:ilvl="2" w:tplc="A412AF4C">
      <w:numFmt w:val="bullet"/>
      <w:lvlText w:val="•"/>
      <w:lvlJc w:val="left"/>
      <w:pPr>
        <w:ind w:left="3203" w:hanging="360"/>
      </w:pPr>
      <w:rPr>
        <w:rFonts w:hint="default"/>
        <w:lang w:val="es-ES" w:eastAsia="en-US" w:bidi="ar-SA"/>
      </w:rPr>
    </w:lvl>
    <w:lvl w:ilvl="3" w:tplc="8676FBB2">
      <w:numFmt w:val="bullet"/>
      <w:lvlText w:val="•"/>
      <w:lvlJc w:val="left"/>
      <w:pPr>
        <w:ind w:left="4085" w:hanging="360"/>
      </w:pPr>
      <w:rPr>
        <w:rFonts w:hint="default"/>
        <w:lang w:val="es-ES" w:eastAsia="en-US" w:bidi="ar-SA"/>
      </w:rPr>
    </w:lvl>
    <w:lvl w:ilvl="4" w:tplc="7366ABBE">
      <w:numFmt w:val="bullet"/>
      <w:lvlText w:val="•"/>
      <w:lvlJc w:val="left"/>
      <w:pPr>
        <w:ind w:left="4967" w:hanging="360"/>
      </w:pPr>
      <w:rPr>
        <w:rFonts w:hint="default"/>
        <w:lang w:val="es-ES" w:eastAsia="en-US" w:bidi="ar-SA"/>
      </w:rPr>
    </w:lvl>
    <w:lvl w:ilvl="5" w:tplc="46241FE2">
      <w:numFmt w:val="bullet"/>
      <w:lvlText w:val="•"/>
      <w:lvlJc w:val="left"/>
      <w:pPr>
        <w:ind w:left="5849" w:hanging="360"/>
      </w:pPr>
      <w:rPr>
        <w:rFonts w:hint="default"/>
        <w:lang w:val="es-ES" w:eastAsia="en-US" w:bidi="ar-SA"/>
      </w:rPr>
    </w:lvl>
    <w:lvl w:ilvl="6" w:tplc="7C90389C">
      <w:numFmt w:val="bullet"/>
      <w:lvlText w:val="•"/>
      <w:lvlJc w:val="left"/>
      <w:pPr>
        <w:ind w:left="6731" w:hanging="360"/>
      </w:pPr>
      <w:rPr>
        <w:rFonts w:hint="default"/>
        <w:lang w:val="es-ES" w:eastAsia="en-US" w:bidi="ar-SA"/>
      </w:rPr>
    </w:lvl>
    <w:lvl w:ilvl="7" w:tplc="1A72EB2C">
      <w:numFmt w:val="bullet"/>
      <w:lvlText w:val="•"/>
      <w:lvlJc w:val="left"/>
      <w:pPr>
        <w:ind w:left="7612" w:hanging="360"/>
      </w:pPr>
      <w:rPr>
        <w:rFonts w:hint="default"/>
        <w:lang w:val="es-ES" w:eastAsia="en-US" w:bidi="ar-SA"/>
      </w:rPr>
    </w:lvl>
    <w:lvl w:ilvl="8" w:tplc="BE9AB95A">
      <w:numFmt w:val="bullet"/>
      <w:lvlText w:val="•"/>
      <w:lvlJc w:val="left"/>
      <w:pPr>
        <w:ind w:left="8494" w:hanging="360"/>
      </w:pPr>
      <w:rPr>
        <w:rFonts w:hint="default"/>
        <w:lang w:val="es-ES" w:eastAsia="en-US" w:bidi="ar-SA"/>
      </w:rPr>
    </w:lvl>
  </w:abstractNum>
  <w:abstractNum w:abstractNumId="20" w15:restartNumberingAfterBreak="0">
    <w:nsid w:val="665064E3"/>
    <w:multiLevelType w:val="hybridMultilevel"/>
    <w:tmpl w:val="3578B42C"/>
    <w:lvl w:ilvl="0" w:tplc="A6D6DC66">
      <w:numFmt w:val="bullet"/>
      <w:lvlText w:val=""/>
      <w:lvlJc w:val="left"/>
      <w:pPr>
        <w:ind w:left="467" w:hanging="360"/>
      </w:pPr>
      <w:rPr>
        <w:rFonts w:ascii="Symbol" w:eastAsia="Symbol" w:hAnsi="Symbol" w:cs="Symbol" w:hint="default"/>
        <w:b w:val="0"/>
        <w:bCs w:val="0"/>
        <w:i w:val="0"/>
        <w:iCs w:val="0"/>
        <w:spacing w:val="0"/>
        <w:w w:val="100"/>
        <w:sz w:val="22"/>
        <w:szCs w:val="22"/>
        <w:lang w:val="es-ES" w:eastAsia="en-US" w:bidi="ar-SA"/>
      </w:rPr>
    </w:lvl>
    <w:lvl w:ilvl="1" w:tplc="AE6845E0">
      <w:numFmt w:val="bullet"/>
      <w:lvlText w:val="•"/>
      <w:lvlJc w:val="left"/>
      <w:pPr>
        <w:ind w:left="1193" w:hanging="360"/>
      </w:pPr>
      <w:rPr>
        <w:rFonts w:hint="default"/>
        <w:lang w:val="es-ES" w:eastAsia="en-US" w:bidi="ar-SA"/>
      </w:rPr>
    </w:lvl>
    <w:lvl w:ilvl="2" w:tplc="05CA6024">
      <w:numFmt w:val="bullet"/>
      <w:lvlText w:val="•"/>
      <w:lvlJc w:val="left"/>
      <w:pPr>
        <w:ind w:left="1926" w:hanging="360"/>
      </w:pPr>
      <w:rPr>
        <w:rFonts w:hint="default"/>
        <w:lang w:val="es-ES" w:eastAsia="en-US" w:bidi="ar-SA"/>
      </w:rPr>
    </w:lvl>
    <w:lvl w:ilvl="3" w:tplc="C9A41AE8">
      <w:numFmt w:val="bullet"/>
      <w:lvlText w:val="•"/>
      <w:lvlJc w:val="left"/>
      <w:pPr>
        <w:ind w:left="2660" w:hanging="360"/>
      </w:pPr>
      <w:rPr>
        <w:rFonts w:hint="default"/>
        <w:lang w:val="es-ES" w:eastAsia="en-US" w:bidi="ar-SA"/>
      </w:rPr>
    </w:lvl>
    <w:lvl w:ilvl="4" w:tplc="7B1C5A08">
      <w:numFmt w:val="bullet"/>
      <w:lvlText w:val="•"/>
      <w:lvlJc w:val="left"/>
      <w:pPr>
        <w:ind w:left="3393" w:hanging="360"/>
      </w:pPr>
      <w:rPr>
        <w:rFonts w:hint="default"/>
        <w:lang w:val="es-ES" w:eastAsia="en-US" w:bidi="ar-SA"/>
      </w:rPr>
    </w:lvl>
    <w:lvl w:ilvl="5" w:tplc="5CFA359A">
      <w:numFmt w:val="bullet"/>
      <w:lvlText w:val="•"/>
      <w:lvlJc w:val="left"/>
      <w:pPr>
        <w:ind w:left="4127" w:hanging="360"/>
      </w:pPr>
      <w:rPr>
        <w:rFonts w:hint="default"/>
        <w:lang w:val="es-ES" w:eastAsia="en-US" w:bidi="ar-SA"/>
      </w:rPr>
    </w:lvl>
    <w:lvl w:ilvl="6" w:tplc="BDEC86D4">
      <w:numFmt w:val="bullet"/>
      <w:lvlText w:val="•"/>
      <w:lvlJc w:val="left"/>
      <w:pPr>
        <w:ind w:left="4860" w:hanging="360"/>
      </w:pPr>
      <w:rPr>
        <w:rFonts w:hint="default"/>
        <w:lang w:val="es-ES" w:eastAsia="en-US" w:bidi="ar-SA"/>
      </w:rPr>
    </w:lvl>
    <w:lvl w:ilvl="7" w:tplc="F71ED624">
      <w:numFmt w:val="bullet"/>
      <w:lvlText w:val="•"/>
      <w:lvlJc w:val="left"/>
      <w:pPr>
        <w:ind w:left="5593" w:hanging="360"/>
      </w:pPr>
      <w:rPr>
        <w:rFonts w:hint="default"/>
        <w:lang w:val="es-ES" w:eastAsia="en-US" w:bidi="ar-SA"/>
      </w:rPr>
    </w:lvl>
    <w:lvl w:ilvl="8" w:tplc="CA8C07FC">
      <w:numFmt w:val="bullet"/>
      <w:lvlText w:val="•"/>
      <w:lvlJc w:val="left"/>
      <w:pPr>
        <w:ind w:left="6327" w:hanging="360"/>
      </w:pPr>
      <w:rPr>
        <w:rFonts w:hint="default"/>
        <w:lang w:val="es-ES" w:eastAsia="en-US" w:bidi="ar-SA"/>
      </w:rPr>
    </w:lvl>
  </w:abstractNum>
  <w:abstractNum w:abstractNumId="21" w15:restartNumberingAfterBreak="0">
    <w:nsid w:val="689F606E"/>
    <w:multiLevelType w:val="multilevel"/>
    <w:tmpl w:val="36081956"/>
    <w:lvl w:ilvl="0">
      <w:start w:val="14"/>
      <w:numFmt w:val="decimal"/>
      <w:lvlText w:val="%1"/>
      <w:lvlJc w:val="left"/>
      <w:pPr>
        <w:ind w:left="2195" w:hanging="1126"/>
      </w:pPr>
      <w:rPr>
        <w:rFonts w:hint="default"/>
        <w:lang w:val="es-ES" w:eastAsia="en-US" w:bidi="ar-SA"/>
      </w:rPr>
    </w:lvl>
    <w:lvl w:ilvl="1">
      <w:start w:val="5"/>
      <w:numFmt w:val="decimal"/>
      <w:lvlText w:val="%1.%2"/>
      <w:lvlJc w:val="left"/>
      <w:pPr>
        <w:ind w:left="2195" w:hanging="1126"/>
      </w:pPr>
      <w:rPr>
        <w:rFonts w:ascii="Tahoma" w:eastAsia="Tahoma" w:hAnsi="Tahoma" w:cs="Tahoma" w:hint="default"/>
        <w:b/>
        <w:bCs/>
        <w:i w:val="0"/>
        <w:iCs w:val="0"/>
        <w:spacing w:val="0"/>
        <w:w w:val="100"/>
        <w:sz w:val="24"/>
        <w:szCs w:val="24"/>
        <w:lang w:val="es-ES" w:eastAsia="en-US" w:bidi="ar-SA"/>
      </w:rPr>
    </w:lvl>
    <w:lvl w:ilvl="2">
      <w:numFmt w:val="bullet"/>
      <w:lvlText w:val="•"/>
      <w:lvlJc w:val="left"/>
      <w:pPr>
        <w:ind w:left="3811" w:hanging="1126"/>
      </w:pPr>
      <w:rPr>
        <w:rFonts w:hint="default"/>
        <w:lang w:val="es-ES" w:eastAsia="en-US" w:bidi="ar-SA"/>
      </w:rPr>
    </w:lvl>
    <w:lvl w:ilvl="3">
      <w:numFmt w:val="bullet"/>
      <w:lvlText w:val="•"/>
      <w:lvlJc w:val="left"/>
      <w:pPr>
        <w:ind w:left="4617" w:hanging="1126"/>
      </w:pPr>
      <w:rPr>
        <w:rFonts w:hint="default"/>
        <w:lang w:val="es-ES" w:eastAsia="en-US" w:bidi="ar-SA"/>
      </w:rPr>
    </w:lvl>
    <w:lvl w:ilvl="4">
      <w:numFmt w:val="bullet"/>
      <w:lvlText w:val="•"/>
      <w:lvlJc w:val="left"/>
      <w:pPr>
        <w:ind w:left="5423" w:hanging="1126"/>
      </w:pPr>
      <w:rPr>
        <w:rFonts w:hint="default"/>
        <w:lang w:val="es-ES" w:eastAsia="en-US" w:bidi="ar-SA"/>
      </w:rPr>
    </w:lvl>
    <w:lvl w:ilvl="5">
      <w:numFmt w:val="bullet"/>
      <w:lvlText w:val="•"/>
      <w:lvlJc w:val="left"/>
      <w:pPr>
        <w:ind w:left="6229" w:hanging="1126"/>
      </w:pPr>
      <w:rPr>
        <w:rFonts w:hint="default"/>
        <w:lang w:val="es-ES" w:eastAsia="en-US" w:bidi="ar-SA"/>
      </w:rPr>
    </w:lvl>
    <w:lvl w:ilvl="6">
      <w:numFmt w:val="bullet"/>
      <w:lvlText w:val="•"/>
      <w:lvlJc w:val="left"/>
      <w:pPr>
        <w:ind w:left="7035" w:hanging="1126"/>
      </w:pPr>
      <w:rPr>
        <w:rFonts w:hint="default"/>
        <w:lang w:val="es-ES" w:eastAsia="en-US" w:bidi="ar-SA"/>
      </w:rPr>
    </w:lvl>
    <w:lvl w:ilvl="7">
      <w:numFmt w:val="bullet"/>
      <w:lvlText w:val="•"/>
      <w:lvlJc w:val="left"/>
      <w:pPr>
        <w:ind w:left="7840" w:hanging="1126"/>
      </w:pPr>
      <w:rPr>
        <w:rFonts w:hint="default"/>
        <w:lang w:val="es-ES" w:eastAsia="en-US" w:bidi="ar-SA"/>
      </w:rPr>
    </w:lvl>
    <w:lvl w:ilvl="8">
      <w:numFmt w:val="bullet"/>
      <w:lvlText w:val="•"/>
      <w:lvlJc w:val="left"/>
      <w:pPr>
        <w:ind w:left="8646" w:hanging="1126"/>
      </w:pPr>
      <w:rPr>
        <w:rFonts w:hint="default"/>
        <w:lang w:val="es-ES" w:eastAsia="en-US" w:bidi="ar-SA"/>
      </w:rPr>
    </w:lvl>
  </w:abstractNum>
  <w:abstractNum w:abstractNumId="22" w15:restartNumberingAfterBreak="0">
    <w:nsid w:val="69D32102"/>
    <w:multiLevelType w:val="hybridMultilevel"/>
    <w:tmpl w:val="F9EC8D92"/>
    <w:lvl w:ilvl="0" w:tplc="927C452C">
      <w:numFmt w:val="bullet"/>
      <w:lvlText w:val=""/>
      <w:lvlJc w:val="left"/>
      <w:pPr>
        <w:ind w:left="1430" w:hanging="360"/>
      </w:pPr>
      <w:rPr>
        <w:rFonts w:ascii="Symbol" w:eastAsia="Symbol" w:hAnsi="Symbol" w:cs="Symbol" w:hint="default"/>
        <w:b w:val="0"/>
        <w:bCs w:val="0"/>
        <w:i w:val="0"/>
        <w:iCs w:val="0"/>
        <w:spacing w:val="0"/>
        <w:w w:val="100"/>
        <w:sz w:val="22"/>
        <w:szCs w:val="22"/>
        <w:lang w:val="es-ES" w:eastAsia="en-US" w:bidi="ar-SA"/>
      </w:rPr>
    </w:lvl>
    <w:lvl w:ilvl="1" w:tplc="00E25B9A">
      <w:numFmt w:val="bullet"/>
      <w:lvlText w:val="•"/>
      <w:lvlJc w:val="left"/>
      <w:pPr>
        <w:ind w:left="2321" w:hanging="360"/>
      </w:pPr>
      <w:rPr>
        <w:rFonts w:hint="default"/>
        <w:lang w:val="es-ES" w:eastAsia="en-US" w:bidi="ar-SA"/>
      </w:rPr>
    </w:lvl>
    <w:lvl w:ilvl="2" w:tplc="87261F5E">
      <w:numFmt w:val="bullet"/>
      <w:lvlText w:val="•"/>
      <w:lvlJc w:val="left"/>
      <w:pPr>
        <w:ind w:left="3203" w:hanging="360"/>
      </w:pPr>
      <w:rPr>
        <w:rFonts w:hint="default"/>
        <w:lang w:val="es-ES" w:eastAsia="en-US" w:bidi="ar-SA"/>
      </w:rPr>
    </w:lvl>
    <w:lvl w:ilvl="3" w:tplc="BA26C276">
      <w:numFmt w:val="bullet"/>
      <w:lvlText w:val="•"/>
      <w:lvlJc w:val="left"/>
      <w:pPr>
        <w:ind w:left="4085" w:hanging="360"/>
      </w:pPr>
      <w:rPr>
        <w:rFonts w:hint="default"/>
        <w:lang w:val="es-ES" w:eastAsia="en-US" w:bidi="ar-SA"/>
      </w:rPr>
    </w:lvl>
    <w:lvl w:ilvl="4" w:tplc="A530B5B8">
      <w:numFmt w:val="bullet"/>
      <w:lvlText w:val="•"/>
      <w:lvlJc w:val="left"/>
      <w:pPr>
        <w:ind w:left="4967" w:hanging="360"/>
      </w:pPr>
      <w:rPr>
        <w:rFonts w:hint="default"/>
        <w:lang w:val="es-ES" w:eastAsia="en-US" w:bidi="ar-SA"/>
      </w:rPr>
    </w:lvl>
    <w:lvl w:ilvl="5" w:tplc="F504443E">
      <w:numFmt w:val="bullet"/>
      <w:lvlText w:val="•"/>
      <w:lvlJc w:val="left"/>
      <w:pPr>
        <w:ind w:left="5849" w:hanging="360"/>
      </w:pPr>
      <w:rPr>
        <w:rFonts w:hint="default"/>
        <w:lang w:val="es-ES" w:eastAsia="en-US" w:bidi="ar-SA"/>
      </w:rPr>
    </w:lvl>
    <w:lvl w:ilvl="6" w:tplc="8A822AFA">
      <w:numFmt w:val="bullet"/>
      <w:lvlText w:val="•"/>
      <w:lvlJc w:val="left"/>
      <w:pPr>
        <w:ind w:left="6731" w:hanging="360"/>
      </w:pPr>
      <w:rPr>
        <w:rFonts w:hint="default"/>
        <w:lang w:val="es-ES" w:eastAsia="en-US" w:bidi="ar-SA"/>
      </w:rPr>
    </w:lvl>
    <w:lvl w:ilvl="7" w:tplc="03FE761A">
      <w:numFmt w:val="bullet"/>
      <w:lvlText w:val="•"/>
      <w:lvlJc w:val="left"/>
      <w:pPr>
        <w:ind w:left="7612" w:hanging="360"/>
      </w:pPr>
      <w:rPr>
        <w:rFonts w:hint="default"/>
        <w:lang w:val="es-ES" w:eastAsia="en-US" w:bidi="ar-SA"/>
      </w:rPr>
    </w:lvl>
    <w:lvl w:ilvl="8" w:tplc="5D108946">
      <w:numFmt w:val="bullet"/>
      <w:lvlText w:val="•"/>
      <w:lvlJc w:val="left"/>
      <w:pPr>
        <w:ind w:left="8494" w:hanging="360"/>
      </w:pPr>
      <w:rPr>
        <w:rFonts w:hint="default"/>
        <w:lang w:val="es-ES" w:eastAsia="en-US" w:bidi="ar-SA"/>
      </w:rPr>
    </w:lvl>
  </w:abstractNum>
  <w:abstractNum w:abstractNumId="23" w15:restartNumberingAfterBreak="0">
    <w:nsid w:val="6E883742"/>
    <w:multiLevelType w:val="hybridMultilevel"/>
    <w:tmpl w:val="3FA87C5C"/>
    <w:lvl w:ilvl="0" w:tplc="6686BD10">
      <w:numFmt w:val="bullet"/>
      <w:lvlText w:val=""/>
      <w:lvlJc w:val="left"/>
      <w:pPr>
        <w:ind w:left="1070" w:hanging="360"/>
      </w:pPr>
      <w:rPr>
        <w:rFonts w:ascii="Symbol" w:eastAsia="Symbol" w:hAnsi="Symbol" w:cs="Symbol" w:hint="default"/>
        <w:b w:val="0"/>
        <w:bCs w:val="0"/>
        <w:i w:val="0"/>
        <w:iCs w:val="0"/>
        <w:spacing w:val="0"/>
        <w:w w:val="100"/>
        <w:sz w:val="22"/>
        <w:szCs w:val="22"/>
        <w:lang w:val="es-ES" w:eastAsia="en-US" w:bidi="ar-SA"/>
      </w:rPr>
    </w:lvl>
    <w:lvl w:ilvl="1" w:tplc="8ED4C6C0">
      <w:numFmt w:val="bullet"/>
      <w:lvlText w:val="-"/>
      <w:lvlJc w:val="left"/>
      <w:pPr>
        <w:ind w:left="1790" w:hanging="360"/>
      </w:pPr>
      <w:rPr>
        <w:rFonts w:ascii="Sylfaen" w:eastAsia="Sylfaen" w:hAnsi="Sylfaen" w:cs="Sylfaen" w:hint="default"/>
        <w:b w:val="0"/>
        <w:bCs w:val="0"/>
        <w:i w:val="0"/>
        <w:iCs w:val="0"/>
        <w:spacing w:val="0"/>
        <w:w w:val="100"/>
        <w:sz w:val="22"/>
        <w:szCs w:val="22"/>
        <w:lang w:val="es-ES" w:eastAsia="en-US" w:bidi="ar-SA"/>
      </w:rPr>
    </w:lvl>
    <w:lvl w:ilvl="2" w:tplc="5E0C4862">
      <w:numFmt w:val="bullet"/>
      <w:lvlText w:val="•"/>
      <w:lvlJc w:val="left"/>
      <w:pPr>
        <w:ind w:left="2739" w:hanging="360"/>
      </w:pPr>
      <w:rPr>
        <w:rFonts w:hint="default"/>
        <w:lang w:val="es-ES" w:eastAsia="en-US" w:bidi="ar-SA"/>
      </w:rPr>
    </w:lvl>
    <w:lvl w:ilvl="3" w:tplc="40D2483A">
      <w:numFmt w:val="bullet"/>
      <w:lvlText w:val="•"/>
      <w:lvlJc w:val="left"/>
      <w:pPr>
        <w:ind w:left="3679" w:hanging="360"/>
      </w:pPr>
      <w:rPr>
        <w:rFonts w:hint="default"/>
        <w:lang w:val="es-ES" w:eastAsia="en-US" w:bidi="ar-SA"/>
      </w:rPr>
    </w:lvl>
    <w:lvl w:ilvl="4" w:tplc="4162DA02">
      <w:numFmt w:val="bullet"/>
      <w:lvlText w:val="•"/>
      <w:lvlJc w:val="left"/>
      <w:pPr>
        <w:ind w:left="4619" w:hanging="360"/>
      </w:pPr>
      <w:rPr>
        <w:rFonts w:hint="default"/>
        <w:lang w:val="es-ES" w:eastAsia="en-US" w:bidi="ar-SA"/>
      </w:rPr>
    </w:lvl>
    <w:lvl w:ilvl="5" w:tplc="357AD9F8">
      <w:numFmt w:val="bullet"/>
      <w:lvlText w:val="•"/>
      <w:lvlJc w:val="left"/>
      <w:pPr>
        <w:ind w:left="5559" w:hanging="360"/>
      </w:pPr>
      <w:rPr>
        <w:rFonts w:hint="default"/>
        <w:lang w:val="es-ES" w:eastAsia="en-US" w:bidi="ar-SA"/>
      </w:rPr>
    </w:lvl>
    <w:lvl w:ilvl="6" w:tplc="BF5CA1A2">
      <w:numFmt w:val="bullet"/>
      <w:lvlText w:val="•"/>
      <w:lvlJc w:val="left"/>
      <w:pPr>
        <w:ind w:left="6499" w:hanging="360"/>
      </w:pPr>
      <w:rPr>
        <w:rFonts w:hint="default"/>
        <w:lang w:val="es-ES" w:eastAsia="en-US" w:bidi="ar-SA"/>
      </w:rPr>
    </w:lvl>
    <w:lvl w:ilvl="7" w:tplc="3A786F86">
      <w:numFmt w:val="bullet"/>
      <w:lvlText w:val="•"/>
      <w:lvlJc w:val="left"/>
      <w:pPr>
        <w:ind w:left="7438" w:hanging="360"/>
      </w:pPr>
      <w:rPr>
        <w:rFonts w:hint="default"/>
        <w:lang w:val="es-ES" w:eastAsia="en-US" w:bidi="ar-SA"/>
      </w:rPr>
    </w:lvl>
    <w:lvl w:ilvl="8" w:tplc="E9261994">
      <w:numFmt w:val="bullet"/>
      <w:lvlText w:val="•"/>
      <w:lvlJc w:val="left"/>
      <w:pPr>
        <w:ind w:left="8378" w:hanging="360"/>
      </w:pPr>
      <w:rPr>
        <w:rFonts w:hint="default"/>
        <w:lang w:val="es-ES" w:eastAsia="en-US" w:bidi="ar-SA"/>
      </w:rPr>
    </w:lvl>
  </w:abstractNum>
  <w:abstractNum w:abstractNumId="24" w15:restartNumberingAfterBreak="0">
    <w:nsid w:val="6FAB4F59"/>
    <w:multiLevelType w:val="hybridMultilevel"/>
    <w:tmpl w:val="B270F5D0"/>
    <w:lvl w:ilvl="0" w:tplc="DAE89B3C">
      <w:numFmt w:val="bullet"/>
      <w:lvlText w:val=""/>
      <w:lvlJc w:val="left"/>
      <w:pPr>
        <w:ind w:left="464" w:hanging="360"/>
      </w:pPr>
      <w:rPr>
        <w:rFonts w:ascii="Symbol" w:eastAsia="Symbol" w:hAnsi="Symbol" w:cs="Symbol" w:hint="default"/>
        <w:b w:val="0"/>
        <w:bCs w:val="0"/>
        <w:i w:val="0"/>
        <w:iCs w:val="0"/>
        <w:spacing w:val="0"/>
        <w:w w:val="100"/>
        <w:sz w:val="22"/>
        <w:szCs w:val="22"/>
        <w:lang w:val="es-ES" w:eastAsia="en-US" w:bidi="ar-SA"/>
      </w:rPr>
    </w:lvl>
    <w:lvl w:ilvl="1" w:tplc="FBC2EA66">
      <w:numFmt w:val="bullet"/>
      <w:lvlText w:val="•"/>
      <w:lvlJc w:val="left"/>
      <w:pPr>
        <w:ind w:left="1188" w:hanging="360"/>
      </w:pPr>
      <w:rPr>
        <w:rFonts w:hint="default"/>
        <w:lang w:val="es-ES" w:eastAsia="en-US" w:bidi="ar-SA"/>
      </w:rPr>
    </w:lvl>
    <w:lvl w:ilvl="2" w:tplc="D804C0D0">
      <w:numFmt w:val="bullet"/>
      <w:lvlText w:val="•"/>
      <w:lvlJc w:val="left"/>
      <w:pPr>
        <w:ind w:left="1917" w:hanging="360"/>
      </w:pPr>
      <w:rPr>
        <w:rFonts w:hint="default"/>
        <w:lang w:val="es-ES" w:eastAsia="en-US" w:bidi="ar-SA"/>
      </w:rPr>
    </w:lvl>
    <w:lvl w:ilvl="3" w:tplc="830CD2EC">
      <w:numFmt w:val="bullet"/>
      <w:lvlText w:val="•"/>
      <w:lvlJc w:val="left"/>
      <w:pPr>
        <w:ind w:left="2646" w:hanging="360"/>
      </w:pPr>
      <w:rPr>
        <w:rFonts w:hint="default"/>
        <w:lang w:val="es-ES" w:eastAsia="en-US" w:bidi="ar-SA"/>
      </w:rPr>
    </w:lvl>
    <w:lvl w:ilvl="4" w:tplc="670C906A">
      <w:numFmt w:val="bullet"/>
      <w:lvlText w:val="•"/>
      <w:lvlJc w:val="left"/>
      <w:pPr>
        <w:ind w:left="3375" w:hanging="360"/>
      </w:pPr>
      <w:rPr>
        <w:rFonts w:hint="default"/>
        <w:lang w:val="es-ES" w:eastAsia="en-US" w:bidi="ar-SA"/>
      </w:rPr>
    </w:lvl>
    <w:lvl w:ilvl="5" w:tplc="AF3E7708">
      <w:numFmt w:val="bullet"/>
      <w:lvlText w:val="•"/>
      <w:lvlJc w:val="left"/>
      <w:pPr>
        <w:ind w:left="4104" w:hanging="360"/>
      </w:pPr>
      <w:rPr>
        <w:rFonts w:hint="default"/>
        <w:lang w:val="es-ES" w:eastAsia="en-US" w:bidi="ar-SA"/>
      </w:rPr>
    </w:lvl>
    <w:lvl w:ilvl="6" w:tplc="FC747F0E">
      <w:numFmt w:val="bullet"/>
      <w:lvlText w:val="•"/>
      <w:lvlJc w:val="left"/>
      <w:pPr>
        <w:ind w:left="4833" w:hanging="360"/>
      </w:pPr>
      <w:rPr>
        <w:rFonts w:hint="default"/>
        <w:lang w:val="es-ES" w:eastAsia="en-US" w:bidi="ar-SA"/>
      </w:rPr>
    </w:lvl>
    <w:lvl w:ilvl="7" w:tplc="B1A0D0EE">
      <w:numFmt w:val="bullet"/>
      <w:lvlText w:val="•"/>
      <w:lvlJc w:val="left"/>
      <w:pPr>
        <w:ind w:left="5562" w:hanging="360"/>
      </w:pPr>
      <w:rPr>
        <w:rFonts w:hint="default"/>
        <w:lang w:val="es-ES" w:eastAsia="en-US" w:bidi="ar-SA"/>
      </w:rPr>
    </w:lvl>
    <w:lvl w:ilvl="8" w:tplc="EEFA75CA">
      <w:numFmt w:val="bullet"/>
      <w:lvlText w:val="•"/>
      <w:lvlJc w:val="left"/>
      <w:pPr>
        <w:ind w:left="6291" w:hanging="360"/>
      </w:pPr>
      <w:rPr>
        <w:rFonts w:hint="default"/>
        <w:lang w:val="es-ES" w:eastAsia="en-US" w:bidi="ar-SA"/>
      </w:rPr>
    </w:lvl>
  </w:abstractNum>
  <w:abstractNum w:abstractNumId="25" w15:restartNumberingAfterBreak="0">
    <w:nsid w:val="6FC935CD"/>
    <w:multiLevelType w:val="hybridMultilevel"/>
    <w:tmpl w:val="714E260E"/>
    <w:lvl w:ilvl="0" w:tplc="2FDEBB50">
      <w:numFmt w:val="bullet"/>
      <w:lvlText w:val=""/>
      <w:lvlJc w:val="left"/>
      <w:pPr>
        <w:ind w:left="470" w:hanging="360"/>
      </w:pPr>
      <w:rPr>
        <w:rFonts w:ascii="Symbol" w:eastAsia="Symbol" w:hAnsi="Symbol" w:cs="Symbol" w:hint="default"/>
        <w:b w:val="0"/>
        <w:bCs w:val="0"/>
        <w:i w:val="0"/>
        <w:iCs w:val="0"/>
        <w:spacing w:val="0"/>
        <w:w w:val="100"/>
        <w:sz w:val="22"/>
        <w:szCs w:val="22"/>
        <w:lang w:val="es-ES" w:eastAsia="en-US" w:bidi="ar-SA"/>
      </w:rPr>
    </w:lvl>
    <w:lvl w:ilvl="1" w:tplc="6D943936">
      <w:numFmt w:val="bullet"/>
      <w:lvlText w:val="•"/>
      <w:lvlJc w:val="left"/>
      <w:pPr>
        <w:ind w:left="1212" w:hanging="360"/>
      </w:pPr>
      <w:rPr>
        <w:rFonts w:hint="default"/>
        <w:lang w:val="es-ES" w:eastAsia="en-US" w:bidi="ar-SA"/>
      </w:rPr>
    </w:lvl>
    <w:lvl w:ilvl="2" w:tplc="6082BAC4">
      <w:numFmt w:val="bullet"/>
      <w:lvlText w:val="•"/>
      <w:lvlJc w:val="left"/>
      <w:pPr>
        <w:ind w:left="1944" w:hanging="360"/>
      </w:pPr>
      <w:rPr>
        <w:rFonts w:hint="default"/>
        <w:lang w:val="es-ES" w:eastAsia="en-US" w:bidi="ar-SA"/>
      </w:rPr>
    </w:lvl>
    <w:lvl w:ilvl="3" w:tplc="690A1A68">
      <w:numFmt w:val="bullet"/>
      <w:lvlText w:val="•"/>
      <w:lvlJc w:val="left"/>
      <w:pPr>
        <w:ind w:left="2676" w:hanging="360"/>
      </w:pPr>
      <w:rPr>
        <w:rFonts w:hint="default"/>
        <w:lang w:val="es-ES" w:eastAsia="en-US" w:bidi="ar-SA"/>
      </w:rPr>
    </w:lvl>
    <w:lvl w:ilvl="4" w:tplc="49D84822">
      <w:numFmt w:val="bullet"/>
      <w:lvlText w:val="•"/>
      <w:lvlJc w:val="left"/>
      <w:pPr>
        <w:ind w:left="3409" w:hanging="360"/>
      </w:pPr>
      <w:rPr>
        <w:rFonts w:hint="default"/>
        <w:lang w:val="es-ES" w:eastAsia="en-US" w:bidi="ar-SA"/>
      </w:rPr>
    </w:lvl>
    <w:lvl w:ilvl="5" w:tplc="8EBC45D8">
      <w:numFmt w:val="bullet"/>
      <w:lvlText w:val="•"/>
      <w:lvlJc w:val="left"/>
      <w:pPr>
        <w:ind w:left="4141" w:hanging="360"/>
      </w:pPr>
      <w:rPr>
        <w:rFonts w:hint="default"/>
        <w:lang w:val="es-ES" w:eastAsia="en-US" w:bidi="ar-SA"/>
      </w:rPr>
    </w:lvl>
    <w:lvl w:ilvl="6" w:tplc="CA2CAC94">
      <w:numFmt w:val="bullet"/>
      <w:lvlText w:val="•"/>
      <w:lvlJc w:val="left"/>
      <w:pPr>
        <w:ind w:left="4873" w:hanging="360"/>
      </w:pPr>
      <w:rPr>
        <w:rFonts w:hint="default"/>
        <w:lang w:val="es-ES" w:eastAsia="en-US" w:bidi="ar-SA"/>
      </w:rPr>
    </w:lvl>
    <w:lvl w:ilvl="7" w:tplc="419ED150">
      <w:numFmt w:val="bullet"/>
      <w:lvlText w:val="•"/>
      <w:lvlJc w:val="left"/>
      <w:pPr>
        <w:ind w:left="5606" w:hanging="360"/>
      </w:pPr>
      <w:rPr>
        <w:rFonts w:hint="default"/>
        <w:lang w:val="es-ES" w:eastAsia="en-US" w:bidi="ar-SA"/>
      </w:rPr>
    </w:lvl>
    <w:lvl w:ilvl="8" w:tplc="9E1644E2">
      <w:numFmt w:val="bullet"/>
      <w:lvlText w:val="•"/>
      <w:lvlJc w:val="left"/>
      <w:pPr>
        <w:ind w:left="6338" w:hanging="360"/>
      </w:pPr>
      <w:rPr>
        <w:rFonts w:hint="default"/>
        <w:lang w:val="es-ES" w:eastAsia="en-US" w:bidi="ar-SA"/>
      </w:rPr>
    </w:lvl>
  </w:abstractNum>
  <w:abstractNum w:abstractNumId="26" w15:restartNumberingAfterBreak="0">
    <w:nsid w:val="78971286"/>
    <w:multiLevelType w:val="hybridMultilevel"/>
    <w:tmpl w:val="B11AA3BC"/>
    <w:lvl w:ilvl="0" w:tplc="E09C5650">
      <w:numFmt w:val="bullet"/>
      <w:lvlText w:val=""/>
      <w:lvlJc w:val="left"/>
      <w:pPr>
        <w:ind w:left="1430" w:hanging="360"/>
      </w:pPr>
      <w:rPr>
        <w:rFonts w:ascii="Symbol" w:eastAsia="Symbol" w:hAnsi="Symbol" w:cs="Symbol" w:hint="default"/>
        <w:b w:val="0"/>
        <w:bCs w:val="0"/>
        <w:i w:val="0"/>
        <w:iCs w:val="0"/>
        <w:spacing w:val="0"/>
        <w:w w:val="100"/>
        <w:sz w:val="22"/>
        <w:szCs w:val="22"/>
        <w:lang w:val="es-ES" w:eastAsia="en-US" w:bidi="ar-SA"/>
      </w:rPr>
    </w:lvl>
    <w:lvl w:ilvl="1" w:tplc="98C64BF2">
      <w:numFmt w:val="bullet"/>
      <w:lvlText w:val="•"/>
      <w:lvlJc w:val="left"/>
      <w:pPr>
        <w:ind w:left="2321" w:hanging="360"/>
      </w:pPr>
      <w:rPr>
        <w:rFonts w:hint="default"/>
        <w:lang w:val="es-ES" w:eastAsia="en-US" w:bidi="ar-SA"/>
      </w:rPr>
    </w:lvl>
    <w:lvl w:ilvl="2" w:tplc="EE3ADC42">
      <w:numFmt w:val="bullet"/>
      <w:lvlText w:val="•"/>
      <w:lvlJc w:val="left"/>
      <w:pPr>
        <w:ind w:left="3203" w:hanging="360"/>
      </w:pPr>
      <w:rPr>
        <w:rFonts w:hint="default"/>
        <w:lang w:val="es-ES" w:eastAsia="en-US" w:bidi="ar-SA"/>
      </w:rPr>
    </w:lvl>
    <w:lvl w:ilvl="3" w:tplc="8C506B66">
      <w:numFmt w:val="bullet"/>
      <w:lvlText w:val="•"/>
      <w:lvlJc w:val="left"/>
      <w:pPr>
        <w:ind w:left="4085" w:hanging="360"/>
      </w:pPr>
      <w:rPr>
        <w:rFonts w:hint="default"/>
        <w:lang w:val="es-ES" w:eastAsia="en-US" w:bidi="ar-SA"/>
      </w:rPr>
    </w:lvl>
    <w:lvl w:ilvl="4" w:tplc="A9DA8462">
      <w:numFmt w:val="bullet"/>
      <w:lvlText w:val="•"/>
      <w:lvlJc w:val="left"/>
      <w:pPr>
        <w:ind w:left="4967" w:hanging="360"/>
      </w:pPr>
      <w:rPr>
        <w:rFonts w:hint="default"/>
        <w:lang w:val="es-ES" w:eastAsia="en-US" w:bidi="ar-SA"/>
      </w:rPr>
    </w:lvl>
    <w:lvl w:ilvl="5" w:tplc="0D4C89BE">
      <w:numFmt w:val="bullet"/>
      <w:lvlText w:val="•"/>
      <w:lvlJc w:val="left"/>
      <w:pPr>
        <w:ind w:left="5849" w:hanging="360"/>
      </w:pPr>
      <w:rPr>
        <w:rFonts w:hint="default"/>
        <w:lang w:val="es-ES" w:eastAsia="en-US" w:bidi="ar-SA"/>
      </w:rPr>
    </w:lvl>
    <w:lvl w:ilvl="6" w:tplc="D612F33C">
      <w:numFmt w:val="bullet"/>
      <w:lvlText w:val="•"/>
      <w:lvlJc w:val="left"/>
      <w:pPr>
        <w:ind w:left="6731" w:hanging="360"/>
      </w:pPr>
      <w:rPr>
        <w:rFonts w:hint="default"/>
        <w:lang w:val="es-ES" w:eastAsia="en-US" w:bidi="ar-SA"/>
      </w:rPr>
    </w:lvl>
    <w:lvl w:ilvl="7" w:tplc="D7D6B854">
      <w:numFmt w:val="bullet"/>
      <w:lvlText w:val="•"/>
      <w:lvlJc w:val="left"/>
      <w:pPr>
        <w:ind w:left="7612" w:hanging="360"/>
      </w:pPr>
      <w:rPr>
        <w:rFonts w:hint="default"/>
        <w:lang w:val="es-ES" w:eastAsia="en-US" w:bidi="ar-SA"/>
      </w:rPr>
    </w:lvl>
    <w:lvl w:ilvl="8" w:tplc="F15023AA">
      <w:numFmt w:val="bullet"/>
      <w:lvlText w:val="•"/>
      <w:lvlJc w:val="left"/>
      <w:pPr>
        <w:ind w:left="8494" w:hanging="360"/>
      </w:pPr>
      <w:rPr>
        <w:rFonts w:hint="default"/>
        <w:lang w:val="es-ES" w:eastAsia="en-US" w:bidi="ar-SA"/>
      </w:rPr>
    </w:lvl>
  </w:abstractNum>
  <w:num w:numId="1" w16cid:durableId="844247331">
    <w:abstractNumId w:val="13"/>
  </w:num>
  <w:num w:numId="2" w16cid:durableId="1544713623">
    <w:abstractNumId w:val="0"/>
  </w:num>
  <w:num w:numId="3" w16cid:durableId="873273077">
    <w:abstractNumId w:val="17"/>
  </w:num>
  <w:num w:numId="4" w16cid:durableId="47383867">
    <w:abstractNumId w:val="26"/>
  </w:num>
  <w:num w:numId="5" w16cid:durableId="830289957">
    <w:abstractNumId w:val="18"/>
  </w:num>
  <w:num w:numId="6" w16cid:durableId="2079397474">
    <w:abstractNumId w:val="22"/>
  </w:num>
  <w:num w:numId="7" w16cid:durableId="1263802375">
    <w:abstractNumId w:val="21"/>
  </w:num>
  <w:num w:numId="8" w16cid:durableId="1182670361">
    <w:abstractNumId w:val="23"/>
  </w:num>
  <w:num w:numId="9" w16cid:durableId="218706424">
    <w:abstractNumId w:val="11"/>
  </w:num>
  <w:num w:numId="10" w16cid:durableId="103350613">
    <w:abstractNumId w:val="5"/>
  </w:num>
  <w:num w:numId="11" w16cid:durableId="336732094">
    <w:abstractNumId w:val="16"/>
  </w:num>
  <w:num w:numId="12" w16cid:durableId="1846898378">
    <w:abstractNumId w:val="8"/>
  </w:num>
  <w:num w:numId="13" w16cid:durableId="1554348950">
    <w:abstractNumId w:val="24"/>
  </w:num>
  <w:num w:numId="14" w16cid:durableId="1328292650">
    <w:abstractNumId w:val="6"/>
  </w:num>
  <w:num w:numId="15" w16cid:durableId="1132870705">
    <w:abstractNumId w:val="25"/>
  </w:num>
  <w:num w:numId="16" w16cid:durableId="182520882">
    <w:abstractNumId w:val="1"/>
  </w:num>
  <w:num w:numId="17" w16cid:durableId="1013611118">
    <w:abstractNumId w:val="10"/>
  </w:num>
  <w:num w:numId="18" w16cid:durableId="335233173">
    <w:abstractNumId w:val="20"/>
  </w:num>
  <w:num w:numId="19" w16cid:durableId="864824861">
    <w:abstractNumId w:val="12"/>
  </w:num>
  <w:num w:numId="20" w16cid:durableId="1604726068">
    <w:abstractNumId w:val="15"/>
  </w:num>
  <w:num w:numId="21" w16cid:durableId="13042984">
    <w:abstractNumId w:val="3"/>
  </w:num>
  <w:num w:numId="22" w16cid:durableId="149101325">
    <w:abstractNumId w:val="9"/>
  </w:num>
  <w:num w:numId="23" w16cid:durableId="1368798128">
    <w:abstractNumId w:val="14"/>
  </w:num>
  <w:num w:numId="24" w16cid:durableId="697318081">
    <w:abstractNumId w:val="19"/>
  </w:num>
  <w:num w:numId="25" w16cid:durableId="1318263543">
    <w:abstractNumId w:val="4"/>
  </w:num>
  <w:num w:numId="26" w16cid:durableId="218826664">
    <w:abstractNumId w:val="7"/>
  </w:num>
  <w:num w:numId="27" w16cid:durableId="565994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5CD"/>
    <w:rsid w:val="00040A7B"/>
    <w:rsid w:val="00204488"/>
    <w:rsid w:val="00237EDB"/>
    <w:rsid w:val="0024328F"/>
    <w:rsid w:val="002A128F"/>
    <w:rsid w:val="003315CD"/>
    <w:rsid w:val="00331E33"/>
    <w:rsid w:val="00592674"/>
    <w:rsid w:val="005D3C6B"/>
    <w:rsid w:val="005E1AC9"/>
    <w:rsid w:val="00600AE6"/>
    <w:rsid w:val="007348A7"/>
    <w:rsid w:val="0082365E"/>
    <w:rsid w:val="00A14DD1"/>
    <w:rsid w:val="00AB30D5"/>
    <w:rsid w:val="00C742CC"/>
    <w:rsid w:val="00C940AE"/>
    <w:rsid w:val="00CE539A"/>
    <w:rsid w:val="00EB7158"/>
    <w:rsid w:val="00FD43D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148C8"/>
  <w15:docId w15:val="{CC475167-B20C-4AC7-A2A5-A65F89FB4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806" w:hanging="358"/>
      <w:outlineLvl w:val="0"/>
    </w:pPr>
    <w:rPr>
      <w:rFonts w:ascii="Tahoma" w:eastAsia="Tahoma" w:hAnsi="Tahoma" w:cs="Tahoma"/>
      <w:b/>
      <w:bCs/>
      <w:sz w:val="24"/>
      <w:szCs w:val="24"/>
    </w:rPr>
  </w:style>
  <w:style w:type="paragraph" w:styleId="Ttulo2">
    <w:name w:val="heading 2"/>
    <w:basedOn w:val="Normal"/>
    <w:uiPriority w:val="9"/>
    <w:unhideWhenUsed/>
    <w:qFormat/>
    <w:pPr>
      <w:ind w:left="2125" w:hanging="1056"/>
      <w:outlineLvl w:val="1"/>
    </w:pPr>
    <w:rPr>
      <w:rFonts w:ascii="Tahoma" w:eastAsia="Tahoma" w:hAnsi="Tahoma" w:cs="Tahoma"/>
      <w:b/>
      <w:bCs/>
      <w:sz w:val="24"/>
      <w:szCs w:val="24"/>
    </w:rPr>
  </w:style>
  <w:style w:type="paragraph" w:styleId="Ttulo3">
    <w:name w:val="heading 3"/>
    <w:basedOn w:val="Normal"/>
    <w:uiPriority w:val="9"/>
    <w:unhideWhenUsed/>
    <w:qFormat/>
    <w:pPr>
      <w:ind w:left="710"/>
      <w:outlineLvl w:val="2"/>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Ttulo">
    <w:name w:val="Title"/>
    <w:basedOn w:val="Normal"/>
    <w:uiPriority w:val="10"/>
    <w:qFormat/>
    <w:pPr>
      <w:spacing w:before="1"/>
      <w:ind w:left="103" w:right="98"/>
      <w:jc w:val="center"/>
    </w:pPr>
    <w:rPr>
      <w:rFonts w:ascii="Tahoma" w:eastAsia="Tahoma" w:hAnsi="Tahoma" w:cs="Tahoma"/>
      <w:sz w:val="36"/>
      <w:szCs w:val="36"/>
    </w:rPr>
  </w:style>
  <w:style w:type="paragraph" w:styleId="Prrafodelista">
    <w:name w:val="List Paragraph"/>
    <w:basedOn w:val="Normal"/>
    <w:uiPriority w:val="1"/>
    <w:qFormat/>
    <w:pPr>
      <w:ind w:left="1069"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AB30D5"/>
    <w:pPr>
      <w:tabs>
        <w:tab w:val="center" w:pos="4419"/>
        <w:tab w:val="right" w:pos="8838"/>
      </w:tabs>
    </w:pPr>
  </w:style>
  <w:style w:type="character" w:customStyle="1" w:styleId="EncabezadoCar">
    <w:name w:val="Encabezado Car"/>
    <w:basedOn w:val="Fuentedeprrafopredeter"/>
    <w:link w:val="Encabezado"/>
    <w:uiPriority w:val="99"/>
    <w:rsid w:val="00AB30D5"/>
    <w:rPr>
      <w:rFonts w:ascii="Arial MT" w:eastAsia="Arial MT" w:hAnsi="Arial MT" w:cs="Arial MT"/>
      <w:lang w:val="es-ES"/>
    </w:rPr>
  </w:style>
  <w:style w:type="paragraph" w:styleId="Piedepgina">
    <w:name w:val="footer"/>
    <w:basedOn w:val="Normal"/>
    <w:link w:val="PiedepginaCar"/>
    <w:uiPriority w:val="99"/>
    <w:unhideWhenUsed/>
    <w:rsid w:val="00AB30D5"/>
    <w:pPr>
      <w:tabs>
        <w:tab w:val="center" w:pos="4419"/>
        <w:tab w:val="right" w:pos="8838"/>
      </w:tabs>
    </w:pPr>
  </w:style>
  <w:style w:type="character" w:customStyle="1" w:styleId="PiedepginaCar">
    <w:name w:val="Pie de página Car"/>
    <w:basedOn w:val="Fuentedeprrafopredeter"/>
    <w:link w:val="Piedepgina"/>
    <w:uiPriority w:val="99"/>
    <w:rsid w:val="00AB30D5"/>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5E1AC9"/>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38.xml"/><Relationship Id="rId21" Type="http://schemas.openxmlformats.org/officeDocument/2006/relationships/footer" Target="footer4.xml"/><Relationship Id="rId42" Type="http://schemas.openxmlformats.org/officeDocument/2006/relationships/header" Target="header11.xml"/><Relationship Id="rId63" Type="http://schemas.openxmlformats.org/officeDocument/2006/relationships/header" Target="header19.xml"/><Relationship Id="rId84" Type="http://schemas.openxmlformats.org/officeDocument/2006/relationships/header" Target="header28.xml"/><Relationship Id="rId16" Type="http://schemas.openxmlformats.org/officeDocument/2006/relationships/footer" Target="footer3.xml"/><Relationship Id="rId107" Type="http://schemas.openxmlformats.org/officeDocument/2006/relationships/image" Target="media/image32.jpeg"/><Relationship Id="rId11" Type="http://schemas.openxmlformats.org/officeDocument/2006/relationships/header" Target="header1.xml"/><Relationship Id="rId32" Type="http://schemas.openxmlformats.org/officeDocument/2006/relationships/header" Target="header7.xml"/><Relationship Id="rId37" Type="http://schemas.openxmlformats.org/officeDocument/2006/relationships/header" Target="header9.xml"/><Relationship Id="rId53" Type="http://schemas.openxmlformats.org/officeDocument/2006/relationships/footer" Target="footer15.xml"/><Relationship Id="rId58" Type="http://schemas.openxmlformats.org/officeDocument/2006/relationships/footer" Target="footer17.xml"/><Relationship Id="rId74" Type="http://schemas.openxmlformats.org/officeDocument/2006/relationships/header" Target="header23.xml"/><Relationship Id="rId79" Type="http://schemas.openxmlformats.org/officeDocument/2006/relationships/footer" Target="footer25.xml"/><Relationship Id="rId102" Type="http://schemas.openxmlformats.org/officeDocument/2006/relationships/image" Target="media/image29.jpeg"/><Relationship Id="rId123" Type="http://schemas.openxmlformats.org/officeDocument/2006/relationships/image" Target="media/image42.jpeg"/><Relationship Id="rId128" Type="http://schemas.openxmlformats.org/officeDocument/2006/relationships/image" Target="media/image47.jpeg"/><Relationship Id="rId5" Type="http://schemas.openxmlformats.org/officeDocument/2006/relationships/footnotes" Target="footnotes.xml"/><Relationship Id="rId90" Type="http://schemas.openxmlformats.org/officeDocument/2006/relationships/footer" Target="footer30.xml"/><Relationship Id="rId95" Type="http://schemas.openxmlformats.org/officeDocument/2006/relationships/footer" Target="footer32.xml"/><Relationship Id="rId22" Type="http://schemas.openxmlformats.org/officeDocument/2006/relationships/header" Target="header5.xml"/><Relationship Id="rId27" Type="http://schemas.openxmlformats.org/officeDocument/2006/relationships/image" Target="media/image12.png"/><Relationship Id="rId43" Type="http://schemas.openxmlformats.org/officeDocument/2006/relationships/footer" Target="footer11.xml"/><Relationship Id="rId48" Type="http://schemas.openxmlformats.org/officeDocument/2006/relationships/footer" Target="footer13.xml"/><Relationship Id="rId64" Type="http://schemas.openxmlformats.org/officeDocument/2006/relationships/footer" Target="footer19.xml"/><Relationship Id="rId69" Type="http://schemas.openxmlformats.org/officeDocument/2006/relationships/footer" Target="footer21.xml"/><Relationship Id="rId113" Type="http://schemas.openxmlformats.org/officeDocument/2006/relationships/image" Target="media/image36.jpeg"/><Relationship Id="rId118" Type="http://schemas.openxmlformats.org/officeDocument/2006/relationships/image" Target="media/image37.jpeg"/><Relationship Id="rId134" Type="http://schemas.openxmlformats.org/officeDocument/2006/relationships/image" Target="media/image52.png"/><Relationship Id="rId80" Type="http://schemas.openxmlformats.org/officeDocument/2006/relationships/header" Target="header26.xml"/><Relationship Id="rId85" Type="http://schemas.openxmlformats.org/officeDocument/2006/relationships/footer" Target="footer28.xml"/><Relationship Id="rId12" Type="http://schemas.openxmlformats.org/officeDocument/2006/relationships/footer" Target="footer1.xml"/><Relationship Id="rId17" Type="http://schemas.openxmlformats.org/officeDocument/2006/relationships/hyperlink" Target="mailto:socupacional.bogota@losolivos.co" TargetMode="External"/><Relationship Id="rId33" Type="http://schemas.openxmlformats.org/officeDocument/2006/relationships/footer" Target="footer7.xml"/><Relationship Id="rId38" Type="http://schemas.openxmlformats.org/officeDocument/2006/relationships/footer" Target="footer9.xml"/><Relationship Id="rId59" Type="http://schemas.openxmlformats.org/officeDocument/2006/relationships/image" Target="media/image20.jpeg"/><Relationship Id="rId103" Type="http://schemas.openxmlformats.org/officeDocument/2006/relationships/image" Target="media/image30.jpeg"/><Relationship Id="rId108" Type="http://schemas.openxmlformats.org/officeDocument/2006/relationships/image" Target="media/image33.jpeg"/><Relationship Id="rId124" Type="http://schemas.openxmlformats.org/officeDocument/2006/relationships/image" Target="media/image43.png"/><Relationship Id="rId129" Type="http://schemas.openxmlformats.org/officeDocument/2006/relationships/image" Target="media/image48.jpeg"/><Relationship Id="rId54" Type="http://schemas.openxmlformats.org/officeDocument/2006/relationships/header" Target="header16.xml"/><Relationship Id="rId70" Type="http://schemas.openxmlformats.org/officeDocument/2006/relationships/header" Target="header22.xml"/><Relationship Id="rId75" Type="http://schemas.openxmlformats.org/officeDocument/2006/relationships/footer" Target="footer23.xml"/><Relationship Id="rId91" Type="http://schemas.openxmlformats.org/officeDocument/2006/relationships/header" Target="header31.xml"/><Relationship Id="rId96"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5.xml"/><Relationship Id="rId28" Type="http://schemas.openxmlformats.org/officeDocument/2006/relationships/image" Target="media/image13.png"/><Relationship Id="rId49" Type="http://schemas.openxmlformats.org/officeDocument/2006/relationships/header" Target="header14.xml"/><Relationship Id="rId114" Type="http://schemas.openxmlformats.org/officeDocument/2006/relationships/header" Target="header37.xml"/><Relationship Id="rId119" Type="http://schemas.openxmlformats.org/officeDocument/2006/relationships/image" Target="media/image38.jpeg"/><Relationship Id="rId44" Type="http://schemas.openxmlformats.org/officeDocument/2006/relationships/header" Target="header12.xml"/><Relationship Id="rId60" Type="http://schemas.openxmlformats.org/officeDocument/2006/relationships/header" Target="header18.xml"/><Relationship Id="rId65" Type="http://schemas.openxmlformats.org/officeDocument/2006/relationships/header" Target="header20.xml"/><Relationship Id="rId81" Type="http://schemas.openxmlformats.org/officeDocument/2006/relationships/footer" Target="footer26.xml"/><Relationship Id="rId86" Type="http://schemas.openxmlformats.org/officeDocument/2006/relationships/image" Target="media/image25.png"/><Relationship Id="rId130" Type="http://schemas.openxmlformats.org/officeDocument/2006/relationships/image" Target="media/image49.jpeg"/><Relationship Id="rId135"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7.png"/><Relationship Id="rId39" Type="http://schemas.openxmlformats.org/officeDocument/2006/relationships/header" Target="header10.xml"/><Relationship Id="rId109" Type="http://schemas.openxmlformats.org/officeDocument/2006/relationships/header" Target="header36.xml"/><Relationship Id="rId34" Type="http://schemas.openxmlformats.org/officeDocument/2006/relationships/header" Target="header8.xml"/><Relationship Id="rId50" Type="http://schemas.openxmlformats.org/officeDocument/2006/relationships/footer" Target="footer14.xml"/><Relationship Id="rId55" Type="http://schemas.openxmlformats.org/officeDocument/2006/relationships/footer" Target="footer16.xml"/><Relationship Id="rId76" Type="http://schemas.openxmlformats.org/officeDocument/2006/relationships/header" Target="header24.xml"/><Relationship Id="rId97" Type="http://schemas.openxmlformats.org/officeDocument/2006/relationships/footer" Target="footer33.xml"/><Relationship Id="rId104" Type="http://schemas.openxmlformats.org/officeDocument/2006/relationships/image" Target="media/image31.jpeg"/><Relationship Id="rId120" Type="http://schemas.openxmlformats.org/officeDocument/2006/relationships/image" Target="media/image39.png"/><Relationship Id="rId125" Type="http://schemas.openxmlformats.org/officeDocument/2006/relationships/image" Target="media/image44.jpeg"/><Relationship Id="rId7" Type="http://schemas.openxmlformats.org/officeDocument/2006/relationships/image" Target="media/image1.png"/><Relationship Id="rId71" Type="http://schemas.openxmlformats.org/officeDocument/2006/relationships/footer" Target="footer22.xml"/><Relationship Id="rId92" Type="http://schemas.openxmlformats.org/officeDocument/2006/relationships/footer" Target="footer31.xml"/><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footer" Target="footer10.xml"/><Relationship Id="rId45" Type="http://schemas.openxmlformats.org/officeDocument/2006/relationships/footer" Target="footer12.xml"/><Relationship Id="rId66" Type="http://schemas.openxmlformats.org/officeDocument/2006/relationships/footer" Target="footer20.xml"/><Relationship Id="rId87" Type="http://schemas.openxmlformats.org/officeDocument/2006/relationships/header" Target="header29.xml"/><Relationship Id="rId110" Type="http://schemas.openxmlformats.org/officeDocument/2006/relationships/footer" Target="footer36.xml"/><Relationship Id="rId115" Type="http://schemas.openxmlformats.org/officeDocument/2006/relationships/footer" Target="footer37.xml"/><Relationship Id="rId131" Type="http://schemas.openxmlformats.org/officeDocument/2006/relationships/image" Target="media/image50.jpeg"/><Relationship Id="rId136" Type="http://schemas.openxmlformats.org/officeDocument/2006/relationships/theme" Target="theme/theme1.xml"/><Relationship Id="rId61" Type="http://schemas.openxmlformats.org/officeDocument/2006/relationships/footer" Target="footer18.xml"/><Relationship Id="rId82" Type="http://schemas.openxmlformats.org/officeDocument/2006/relationships/header" Target="header27.xml"/><Relationship Id="rId19" Type="http://schemas.openxmlformats.org/officeDocument/2006/relationships/image" Target="media/image8.png"/><Relationship Id="rId14" Type="http://schemas.openxmlformats.org/officeDocument/2006/relationships/footer" Target="footer2.xml"/><Relationship Id="rId30" Type="http://schemas.openxmlformats.org/officeDocument/2006/relationships/header" Target="header6.xml"/><Relationship Id="rId35" Type="http://schemas.openxmlformats.org/officeDocument/2006/relationships/footer" Target="footer8.xml"/><Relationship Id="rId56" Type="http://schemas.openxmlformats.org/officeDocument/2006/relationships/image" Target="media/image19.jpeg"/><Relationship Id="rId77" Type="http://schemas.openxmlformats.org/officeDocument/2006/relationships/footer" Target="footer24.xml"/><Relationship Id="rId100" Type="http://schemas.openxmlformats.org/officeDocument/2006/relationships/footer" Target="footer34.xml"/><Relationship Id="rId105" Type="http://schemas.openxmlformats.org/officeDocument/2006/relationships/header" Target="header35.xml"/><Relationship Id="rId126" Type="http://schemas.openxmlformats.org/officeDocument/2006/relationships/image" Target="media/image45.jpeg"/><Relationship Id="rId8" Type="http://schemas.openxmlformats.org/officeDocument/2006/relationships/image" Target="media/image2.png"/><Relationship Id="rId51" Type="http://schemas.openxmlformats.org/officeDocument/2006/relationships/image" Target="media/image18.jpeg"/><Relationship Id="rId72" Type="http://schemas.openxmlformats.org/officeDocument/2006/relationships/image" Target="media/image23.jpeg"/><Relationship Id="rId93" Type="http://schemas.openxmlformats.org/officeDocument/2006/relationships/image" Target="media/image26.jpeg"/><Relationship Id="rId98" Type="http://schemas.openxmlformats.org/officeDocument/2006/relationships/image" Target="media/image27.jpeg"/><Relationship Id="rId121" Type="http://schemas.openxmlformats.org/officeDocument/2006/relationships/image" Target="media/image40.jpeg"/><Relationship Id="rId3" Type="http://schemas.openxmlformats.org/officeDocument/2006/relationships/settings" Target="settings.xml"/><Relationship Id="rId25" Type="http://schemas.openxmlformats.org/officeDocument/2006/relationships/image" Target="media/image10.png"/><Relationship Id="rId46" Type="http://schemas.openxmlformats.org/officeDocument/2006/relationships/image" Target="media/image17.jpeg"/><Relationship Id="rId67" Type="http://schemas.openxmlformats.org/officeDocument/2006/relationships/image" Target="media/image22.jpeg"/><Relationship Id="rId116" Type="http://schemas.openxmlformats.org/officeDocument/2006/relationships/header" Target="header38.xml"/><Relationship Id="rId20" Type="http://schemas.openxmlformats.org/officeDocument/2006/relationships/header" Target="header4.xml"/><Relationship Id="rId41" Type="http://schemas.openxmlformats.org/officeDocument/2006/relationships/image" Target="media/image16.jpeg"/><Relationship Id="rId62" Type="http://schemas.openxmlformats.org/officeDocument/2006/relationships/image" Target="media/image21.jpeg"/><Relationship Id="rId83" Type="http://schemas.openxmlformats.org/officeDocument/2006/relationships/footer" Target="footer27.xml"/><Relationship Id="rId88" Type="http://schemas.openxmlformats.org/officeDocument/2006/relationships/footer" Target="footer29.xml"/><Relationship Id="rId111" Type="http://schemas.openxmlformats.org/officeDocument/2006/relationships/image" Target="media/image34.jpeg"/><Relationship Id="rId132" Type="http://schemas.openxmlformats.org/officeDocument/2006/relationships/image" Target="media/image51.jpeg"/><Relationship Id="rId15" Type="http://schemas.openxmlformats.org/officeDocument/2006/relationships/header" Target="header3.xml"/><Relationship Id="rId36" Type="http://schemas.openxmlformats.org/officeDocument/2006/relationships/image" Target="media/image15.jpeg"/><Relationship Id="rId57" Type="http://schemas.openxmlformats.org/officeDocument/2006/relationships/header" Target="header17.xml"/><Relationship Id="rId106" Type="http://schemas.openxmlformats.org/officeDocument/2006/relationships/footer" Target="footer35.xml"/><Relationship Id="rId127" Type="http://schemas.openxmlformats.org/officeDocument/2006/relationships/image" Target="media/image46.jpeg"/><Relationship Id="rId10" Type="http://schemas.openxmlformats.org/officeDocument/2006/relationships/image" Target="media/image4.png"/><Relationship Id="rId31" Type="http://schemas.openxmlformats.org/officeDocument/2006/relationships/footer" Target="footer6.xml"/><Relationship Id="rId52" Type="http://schemas.openxmlformats.org/officeDocument/2006/relationships/header" Target="header15.xml"/><Relationship Id="rId73" Type="http://schemas.openxmlformats.org/officeDocument/2006/relationships/image" Target="media/image24.png"/><Relationship Id="rId78" Type="http://schemas.openxmlformats.org/officeDocument/2006/relationships/header" Target="header25.xml"/><Relationship Id="rId94" Type="http://schemas.openxmlformats.org/officeDocument/2006/relationships/header" Target="header32.xml"/><Relationship Id="rId99" Type="http://schemas.openxmlformats.org/officeDocument/2006/relationships/header" Target="header34.xml"/><Relationship Id="rId101" Type="http://schemas.openxmlformats.org/officeDocument/2006/relationships/image" Target="media/image28.jpeg"/><Relationship Id="rId122" Type="http://schemas.openxmlformats.org/officeDocument/2006/relationships/image" Target="media/image41.png"/><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11.png"/><Relationship Id="rId47" Type="http://schemas.openxmlformats.org/officeDocument/2006/relationships/header" Target="header13.xml"/><Relationship Id="rId68" Type="http://schemas.openxmlformats.org/officeDocument/2006/relationships/header" Target="header21.xml"/><Relationship Id="rId89" Type="http://schemas.openxmlformats.org/officeDocument/2006/relationships/header" Target="header30.xml"/><Relationship Id="rId112" Type="http://schemas.openxmlformats.org/officeDocument/2006/relationships/image" Target="media/image35.jpeg"/><Relationship Id="rId133" Type="http://schemas.openxmlformats.org/officeDocument/2006/relationships/hyperlink" Target="http://www.laequidadarp.coo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10.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1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1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1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14.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15.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16.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17.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18.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19.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20.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2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2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2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24.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25.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26.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27.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28.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29.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30.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3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3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3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34.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35.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36.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37.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38.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4.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6.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7.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8.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_rels/header9.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78</Pages>
  <Words>14215</Words>
  <Characters>78186</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Danna Milena Pachon Parrado</dc:creator>
  <cp:lastModifiedBy>Nancy Johanna Moreno Perdigon</cp:lastModifiedBy>
  <cp:revision>2</cp:revision>
  <dcterms:created xsi:type="dcterms:W3CDTF">2026-08-06T14:46:00Z</dcterms:created>
  <dcterms:modified xsi:type="dcterms:W3CDTF">2026-08-06T14:46:00Z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2022-11-15T00:00:00Z</vt:filetime>
  </property>
  <property fmtid="{D5CDD505-2E9C-101B-9397-08002B2CF9AE}" pid="3" name="Creator">
    <vt:lpwstr>Microsoft® Word 2021</vt:lpwstr>
  </property>
  <property fmtid="{D5CDD505-2E9C-101B-9397-08002B2CF9AE}" pid="4" name="LastSaved">
    <vt:filetime>2025-10-22T00:00:00Z</vt:filetime>
  </property>
  <property fmtid="{D5CDD505-2E9C-101B-9397-08002B2CF9AE}" pid="5" name="Producer">
    <vt:lpwstr>Microsoft® Word 2021</vt:lpwstr>
  </property>
</Properties>
</file>